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2A68" w:rsidRDefault="00B96342" w:rsidP="00263738">
      <w:pPr>
        <w:rPr>
          <w:rFonts w:ascii="Times New Roman" w:hAnsi="Times New Roman" w:cs="Times New Roman"/>
          <w:color w:val="333333"/>
          <w:sz w:val="24"/>
          <w:szCs w:val="24"/>
          <w:shd w:val="clear" w:color="auto" w:fill="FFFFFF"/>
        </w:rPr>
      </w:pPr>
      <w:r w:rsidRPr="00B96342">
        <w:rPr>
          <w:rFonts w:ascii="Times New Roman" w:hAnsi="Times New Roman" w:cs="Times New Roman"/>
          <w:color w:val="333333"/>
          <w:sz w:val="24"/>
          <w:szCs w:val="24"/>
          <w:shd w:val="clear" w:color="auto" w:fill="FFFFFF"/>
        </w:rPr>
        <w:t>Суб’єктом надання адміністративних послуг на кожну адміністративну послугу, яку він надає відповідно до закону, затверджуються інформаційна і технологічна картки, а у разі якщо суб’єктом надання є посадова особа, - органом, якому вона підпорядковується.</w:t>
      </w:r>
    </w:p>
    <w:p w:rsidR="00B96342" w:rsidRPr="00B96342" w:rsidRDefault="00B96342" w:rsidP="00263738">
      <w:pPr>
        <w:rPr>
          <w:rFonts w:ascii="Times New Roman" w:hAnsi="Times New Roman" w:cs="Times New Roman"/>
          <w:color w:val="333333"/>
          <w:sz w:val="24"/>
          <w:szCs w:val="24"/>
          <w:shd w:val="clear" w:color="auto" w:fill="FFFFFF"/>
        </w:rPr>
      </w:pPr>
    </w:p>
    <w:p w:rsidR="00B96342" w:rsidRDefault="00B96342" w:rsidP="00B96342">
      <w:pPr>
        <w:pStyle w:val="rvps2"/>
        <w:shd w:val="clear" w:color="auto" w:fill="FFFFFF"/>
        <w:spacing w:before="0" w:beforeAutospacing="0" w:after="150" w:afterAutospacing="0"/>
        <w:ind w:firstLine="450"/>
        <w:jc w:val="both"/>
        <w:rPr>
          <w:color w:val="333333"/>
        </w:rPr>
      </w:pPr>
      <w:r>
        <w:rPr>
          <w:color w:val="333333"/>
        </w:rPr>
        <w:t>Інформаційна картка адміністративної послуги містить інформацію про:</w:t>
      </w:r>
    </w:p>
    <w:p w:rsidR="00B96342" w:rsidRDefault="00B96342" w:rsidP="00B96342">
      <w:pPr>
        <w:pStyle w:val="rvps2"/>
        <w:shd w:val="clear" w:color="auto" w:fill="FFFFFF"/>
        <w:spacing w:before="0" w:beforeAutospacing="0" w:after="150" w:afterAutospacing="0"/>
        <w:ind w:firstLine="450"/>
        <w:jc w:val="both"/>
        <w:rPr>
          <w:color w:val="333333"/>
        </w:rPr>
      </w:pPr>
      <w:bookmarkStart w:id="0" w:name="n68"/>
      <w:bookmarkEnd w:id="0"/>
      <w:r>
        <w:rPr>
          <w:color w:val="333333"/>
        </w:rPr>
        <w:t>1) суб’єкта надання адміністративної послуги та/або центр надання адміністративних послуг (найменування, місцезнаходження, режим роботи, телефон, адресу електронної пошти та веб-сайту);</w:t>
      </w:r>
    </w:p>
    <w:p w:rsidR="00B96342" w:rsidRDefault="00B96342" w:rsidP="00B96342">
      <w:pPr>
        <w:pStyle w:val="rvps2"/>
        <w:shd w:val="clear" w:color="auto" w:fill="FFFFFF"/>
        <w:spacing w:before="0" w:beforeAutospacing="0" w:after="150" w:afterAutospacing="0"/>
        <w:ind w:firstLine="450"/>
        <w:jc w:val="both"/>
        <w:rPr>
          <w:color w:val="333333"/>
        </w:rPr>
      </w:pPr>
      <w:bookmarkStart w:id="1" w:name="n69"/>
      <w:bookmarkEnd w:id="1"/>
      <w:r>
        <w:rPr>
          <w:color w:val="333333"/>
        </w:rPr>
        <w:t>2) перелік документів, необхідних для отримання адміністративної послуги, порядок та спосіб їх подання, а у разі потреби - інформацію про умови чи підстави отримання адміністративної послуги;</w:t>
      </w:r>
    </w:p>
    <w:p w:rsidR="00B96342" w:rsidRDefault="00B96342" w:rsidP="00B96342">
      <w:pPr>
        <w:pStyle w:val="rvps2"/>
        <w:shd w:val="clear" w:color="auto" w:fill="FFFFFF"/>
        <w:spacing w:before="0" w:beforeAutospacing="0" w:after="150" w:afterAutospacing="0"/>
        <w:ind w:firstLine="450"/>
        <w:jc w:val="both"/>
        <w:rPr>
          <w:color w:val="333333"/>
        </w:rPr>
      </w:pPr>
      <w:bookmarkStart w:id="2" w:name="n70"/>
      <w:bookmarkEnd w:id="2"/>
      <w:r>
        <w:rPr>
          <w:color w:val="333333"/>
        </w:rPr>
        <w:t>3) платність або безоплатність адміністративної послуги, розмір та порядок внесення плати (адміністративного збору) за платну адміністративну послугу;</w:t>
      </w:r>
    </w:p>
    <w:p w:rsidR="00B96342" w:rsidRDefault="00B96342" w:rsidP="00B96342">
      <w:pPr>
        <w:pStyle w:val="rvps2"/>
        <w:shd w:val="clear" w:color="auto" w:fill="FFFFFF"/>
        <w:spacing w:before="0" w:beforeAutospacing="0" w:after="150" w:afterAutospacing="0"/>
        <w:ind w:firstLine="450"/>
        <w:jc w:val="both"/>
        <w:rPr>
          <w:color w:val="333333"/>
        </w:rPr>
      </w:pPr>
      <w:bookmarkStart w:id="3" w:name="n71"/>
      <w:bookmarkEnd w:id="3"/>
      <w:r>
        <w:rPr>
          <w:color w:val="333333"/>
        </w:rPr>
        <w:t>4) строк надання адміністративної послуги;</w:t>
      </w:r>
    </w:p>
    <w:p w:rsidR="00B96342" w:rsidRDefault="00B96342" w:rsidP="00B96342">
      <w:pPr>
        <w:pStyle w:val="rvps2"/>
        <w:shd w:val="clear" w:color="auto" w:fill="FFFFFF"/>
        <w:spacing w:before="0" w:beforeAutospacing="0" w:after="150" w:afterAutospacing="0"/>
        <w:ind w:firstLine="450"/>
        <w:jc w:val="both"/>
        <w:rPr>
          <w:color w:val="333333"/>
        </w:rPr>
      </w:pPr>
      <w:bookmarkStart w:id="4" w:name="n72"/>
      <w:bookmarkEnd w:id="4"/>
      <w:r>
        <w:rPr>
          <w:color w:val="333333"/>
        </w:rPr>
        <w:t>5) результат надання адміністративної послуги;</w:t>
      </w:r>
    </w:p>
    <w:p w:rsidR="00B96342" w:rsidRDefault="00B96342" w:rsidP="00B96342">
      <w:pPr>
        <w:pStyle w:val="rvps2"/>
        <w:shd w:val="clear" w:color="auto" w:fill="FFFFFF"/>
        <w:spacing w:before="0" w:beforeAutospacing="0" w:after="150" w:afterAutospacing="0"/>
        <w:ind w:firstLine="450"/>
        <w:jc w:val="both"/>
        <w:rPr>
          <w:color w:val="333333"/>
        </w:rPr>
      </w:pPr>
      <w:bookmarkStart w:id="5" w:name="n73"/>
      <w:bookmarkEnd w:id="5"/>
      <w:r>
        <w:rPr>
          <w:color w:val="333333"/>
        </w:rPr>
        <w:t>6) можливі способи отримання відповіді (результату);</w:t>
      </w:r>
    </w:p>
    <w:p w:rsidR="00B96342" w:rsidRDefault="00B96342" w:rsidP="00B96342">
      <w:pPr>
        <w:pStyle w:val="rvps2"/>
        <w:shd w:val="clear" w:color="auto" w:fill="FFFFFF"/>
        <w:spacing w:before="0" w:beforeAutospacing="0" w:after="150" w:afterAutospacing="0"/>
        <w:ind w:firstLine="450"/>
        <w:jc w:val="both"/>
        <w:rPr>
          <w:color w:val="333333"/>
        </w:rPr>
      </w:pPr>
      <w:bookmarkStart w:id="6" w:name="n74"/>
      <w:bookmarkEnd w:id="6"/>
      <w:r>
        <w:rPr>
          <w:color w:val="333333"/>
        </w:rPr>
        <w:t>7) акти законодавства, що регулюють порядок та умови надання адміністративної послуги.</w:t>
      </w:r>
    </w:p>
    <w:p w:rsidR="00B96342" w:rsidRDefault="00B96342" w:rsidP="00B96342">
      <w:pPr>
        <w:pStyle w:val="rvps2"/>
        <w:shd w:val="clear" w:color="auto" w:fill="FFFFFF"/>
        <w:spacing w:before="0" w:beforeAutospacing="0" w:after="150" w:afterAutospacing="0"/>
        <w:ind w:firstLine="450"/>
        <w:jc w:val="both"/>
        <w:rPr>
          <w:color w:val="333333"/>
        </w:rPr>
      </w:pPr>
    </w:p>
    <w:p w:rsidR="00B96342" w:rsidRDefault="00B96342" w:rsidP="00B96342">
      <w:pPr>
        <w:pStyle w:val="rvps2"/>
        <w:shd w:val="clear" w:color="auto" w:fill="FFFFFF"/>
        <w:spacing w:before="0" w:beforeAutospacing="0" w:after="150" w:afterAutospacing="0"/>
        <w:ind w:firstLine="450"/>
        <w:jc w:val="both"/>
        <w:rPr>
          <w:color w:val="333333"/>
        </w:rPr>
      </w:pPr>
      <w:r>
        <w:rPr>
          <w:color w:val="333333"/>
        </w:rPr>
        <w:t>Технологічна картка адміністративної послуги містить інформацію про порядок надання адміністративної послуги.</w:t>
      </w:r>
    </w:p>
    <w:p w:rsidR="00B96342" w:rsidRDefault="00B96342" w:rsidP="00B96342">
      <w:pPr>
        <w:pStyle w:val="rvps2"/>
        <w:shd w:val="clear" w:color="auto" w:fill="FFFFFF"/>
        <w:spacing w:before="0" w:beforeAutospacing="0" w:after="150" w:afterAutospacing="0"/>
        <w:ind w:firstLine="450"/>
        <w:jc w:val="both"/>
        <w:rPr>
          <w:color w:val="333333"/>
        </w:rPr>
      </w:pPr>
      <w:bookmarkStart w:id="7" w:name="n77"/>
      <w:bookmarkEnd w:id="7"/>
      <w:r>
        <w:rPr>
          <w:color w:val="333333"/>
        </w:rPr>
        <w:t>У технологічній картці адміністративної послуги зазначаються:</w:t>
      </w:r>
    </w:p>
    <w:p w:rsidR="00B96342" w:rsidRDefault="00B96342" w:rsidP="00B96342">
      <w:pPr>
        <w:pStyle w:val="rvps2"/>
        <w:shd w:val="clear" w:color="auto" w:fill="FFFFFF"/>
        <w:spacing w:before="0" w:beforeAutospacing="0" w:after="150" w:afterAutospacing="0"/>
        <w:ind w:firstLine="450"/>
        <w:jc w:val="both"/>
        <w:rPr>
          <w:color w:val="333333"/>
        </w:rPr>
      </w:pPr>
      <w:bookmarkStart w:id="8" w:name="n78"/>
      <w:bookmarkEnd w:id="8"/>
      <w:r>
        <w:rPr>
          <w:color w:val="333333"/>
        </w:rPr>
        <w:t>1) етапи опрацювання звернення про надання адміністративної послуги;</w:t>
      </w:r>
    </w:p>
    <w:p w:rsidR="00B96342" w:rsidRDefault="00B96342" w:rsidP="00B96342">
      <w:pPr>
        <w:pStyle w:val="rvps2"/>
        <w:shd w:val="clear" w:color="auto" w:fill="FFFFFF"/>
        <w:spacing w:before="0" w:beforeAutospacing="0" w:after="150" w:afterAutospacing="0"/>
        <w:ind w:firstLine="450"/>
        <w:jc w:val="both"/>
        <w:rPr>
          <w:color w:val="333333"/>
        </w:rPr>
      </w:pPr>
      <w:bookmarkStart w:id="9" w:name="n79"/>
      <w:bookmarkEnd w:id="9"/>
      <w:r>
        <w:rPr>
          <w:color w:val="333333"/>
        </w:rPr>
        <w:t>2) відповідальна посадова особа;</w:t>
      </w:r>
    </w:p>
    <w:p w:rsidR="00B96342" w:rsidRDefault="00B96342" w:rsidP="00B96342">
      <w:pPr>
        <w:pStyle w:val="rvps2"/>
        <w:shd w:val="clear" w:color="auto" w:fill="FFFFFF"/>
        <w:spacing w:before="0" w:beforeAutospacing="0" w:after="150" w:afterAutospacing="0"/>
        <w:ind w:firstLine="450"/>
        <w:jc w:val="both"/>
        <w:rPr>
          <w:color w:val="333333"/>
        </w:rPr>
      </w:pPr>
      <w:bookmarkStart w:id="10" w:name="n80"/>
      <w:bookmarkEnd w:id="10"/>
      <w:r>
        <w:rPr>
          <w:color w:val="333333"/>
        </w:rPr>
        <w:t>3) структурні підрозділи, відповідальні за етапи (дію, рішення);</w:t>
      </w:r>
    </w:p>
    <w:p w:rsidR="00B96342" w:rsidRDefault="00B96342" w:rsidP="00B96342">
      <w:pPr>
        <w:pStyle w:val="rvps2"/>
        <w:shd w:val="clear" w:color="auto" w:fill="FFFFFF"/>
        <w:spacing w:before="0" w:beforeAutospacing="0" w:after="150" w:afterAutospacing="0"/>
        <w:ind w:firstLine="450"/>
        <w:jc w:val="both"/>
        <w:rPr>
          <w:color w:val="333333"/>
        </w:rPr>
      </w:pPr>
      <w:bookmarkStart w:id="11" w:name="n81"/>
      <w:bookmarkEnd w:id="11"/>
      <w:r>
        <w:rPr>
          <w:color w:val="333333"/>
        </w:rPr>
        <w:t>4) строки виконання етапів (дії, рішення).</w:t>
      </w:r>
    </w:p>
    <w:p w:rsidR="00045E2D" w:rsidRDefault="00045E2D" w:rsidP="00B96342">
      <w:pPr>
        <w:pStyle w:val="rvps2"/>
        <w:shd w:val="clear" w:color="auto" w:fill="FFFFFF"/>
        <w:spacing w:before="0" w:beforeAutospacing="0" w:after="150" w:afterAutospacing="0"/>
        <w:ind w:firstLine="450"/>
        <w:jc w:val="both"/>
        <w:rPr>
          <w:color w:val="333333"/>
        </w:rPr>
      </w:pPr>
    </w:p>
    <w:p w:rsidR="00045E2D" w:rsidRDefault="00045E2D" w:rsidP="00B96342">
      <w:pPr>
        <w:pStyle w:val="rvps2"/>
        <w:shd w:val="clear" w:color="auto" w:fill="FFFFFF"/>
        <w:spacing w:before="0" w:beforeAutospacing="0" w:after="150" w:afterAutospacing="0"/>
        <w:ind w:firstLine="450"/>
        <w:jc w:val="both"/>
        <w:rPr>
          <w:b/>
          <w:color w:val="333333"/>
        </w:rPr>
      </w:pPr>
      <w:r w:rsidRPr="00045E2D">
        <w:rPr>
          <w:b/>
          <w:color w:val="333333"/>
        </w:rPr>
        <w:t xml:space="preserve">Перелік виконавчих органів </w:t>
      </w:r>
      <w:proofErr w:type="spellStart"/>
      <w:r w:rsidRPr="00045E2D">
        <w:rPr>
          <w:b/>
          <w:color w:val="333333"/>
        </w:rPr>
        <w:t>Звягельської</w:t>
      </w:r>
      <w:proofErr w:type="spellEnd"/>
      <w:r w:rsidRPr="00045E2D">
        <w:rPr>
          <w:b/>
          <w:color w:val="333333"/>
        </w:rPr>
        <w:t xml:space="preserve"> міської ради, які є суб’єктами надання адміністративних послуг:</w:t>
      </w:r>
    </w:p>
    <w:p w:rsidR="00045E2D" w:rsidRPr="00045E2D" w:rsidRDefault="00045E2D" w:rsidP="00045E2D">
      <w:pPr>
        <w:spacing w:after="0" w:line="240" w:lineRule="auto"/>
        <w:rPr>
          <w:rFonts w:ascii="Times New Roman" w:eastAsia="Calibri" w:hAnsi="Times New Roman" w:cs="Times New Roman"/>
          <w:b/>
          <w:sz w:val="24"/>
          <w:szCs w:val="24"/>
          <w:u w:val="single"/>
          <w:lang w:eastAsia="ru-RU"/>
        </w:rPr>
      </w:pPr>
      <w:r w:rsidRPr="00045E2D">
        <w:rPr>
          <w:rFonts w:ascii="Times New Roman" w:hAnsi="Times New Roman" w:cs="Times New Roman"/>
          <w:b/>
          <w:color w:val="333333"/>
          <w:sz w:val="24"/>
          <w:szCs w:val="24"/>
        </w:rPr>
        <w:t>1.</w:t>
      </w:r>
      <w:r w:rsidRPr="00045E2D">
        <w:rPr>
          <w:rFonts w:ascii="Times New Roman" w:eastAsia="Calibri" w:hAnsi="Times New Roman" w:cs="Times New Roman"/>
          <w:b/>
          <w:sz w:val="24"/>
          <w:szCs w:val="24"/>
          <w:u w:val="single"/>
          <w:lang w:eastAsia="ru-RU"/>
        </w:rPr>
        <w:t xml:space="preserve"> </w:t>
      </w:r>
      <w:r w:rsidRPr="00045E2D">
        <w:rPr>
          <w:rFonts w:ascii="Times New Roman" w:eastAsia="Calibri" w:hAnsi="Times New Roman" w:cs="Times New Roman"/>
          <w:b/>
          <w:sz w:val="24"/>
          <w:szCs w:val="24"/>
          <w:u w:val="single"/>
          <w:lang w:eastAsia="ru-RU"/>
        </w:rPr>
        <w:t xml:space="preserve">Управління містобудування, архітектури та земельних відносин  </w:t>
      </w:r>
    </w:p>
    <w:p w:rsidR="00045E2D" w:rsidRPr="00045E2D" w:rsidRDefault="00045E2D" w:rsidP="00045E2D">
      <w:pPr>
        <w:spacing w:after="0" w:line="240" w:lineRule="auto"/>
        <w:rPr>
          <w:rFonts w:ascii="Times New Roman" w:eastAsia="Calibri" w:hAnsi="Times New Roman" w:cs="Times New Roman"/>
          <w:b/>
          <w:sz w:val="24"/>
          <w:szCs w:val="24"/>
          <w:u w:val="single"/>
          <w:lang w:eastAsia="ru-RU"/>
        </w:rPr>
      </w:pPr>
      <w:proofErr w:type="spellStart"/>
      <w:r w:rsidRPr="00045E2D">
        <w:rPr>
          <w:rFonts w:ascii="Times New Roman" w:eastAsia="Calibri" w:hAnsi="Times New Roman" w:cs="Times New Roman"/>
          <w:b/>
          <w:sz w:val="24"/>
          <w:szCs w:val="24"/>
          <w:u w:val="single"/>
          <w:lang w:eastAsia="ru-RU"/>
        </w:rPr>
        <w:t>Звягельської</w:t>
      </w:r>
      <w:proofErr w:type="spellEnd"/>
      <w:r w:rsidRPr="00045E2D">
        <w:rPr>
          <w:rFonts w:ascii="Times New Roman" w:eastAsia="Calibri" w:hAnsi="Times New Roman" w:cs="Times New Roman"/>
          <w:b/>
          <w:sz w:val="24"/>
          <w:szCs w:val="24"/>
          <w:u w:val="single"/>
          <w:lang w:eastAsia="ru-RU"/>
        </w:rPr>
        <w:t xml:space="preserve"> міської ради</w:t>
      </w:r>
      <w:r w:rsidRPr="00045E2D">
        <w:rPr>
          <w:rFonts w:ascii="Times New Roman" w:eastAsia="Calibri" w:hAnsi="Times New Roman" w:cs="Times New Roman"/>
          <w:b/>
          <w:sz w:val="24"/>
          <w:szCs w:val="24"/>
          <w:u w:val="single"/>
          <w:lang w:eastAsia="ru-RU"/>
        </w:rPr>
        <w:t>;</w:t>
      </w:r>
    </w:p>
    <w:p w:rsidR="00045E2D" w:rsidRPr="00045E2D" w:rsidRDefault="00045E2D" w:rsidP="00045E2D">
      <w:pPr>
        <w:spacing w:after="0" w:line="240" w:lineRule="auto"/>
        <w:rPr>
          <w:rFonts w:ascii="Times New Roman" w:eastAsia="Calibri" w:hAnsi="Times New Roman" w:cs="Times New Roman"/>
          <w:b/>
          <w:sz w:val="24"/>
          <w:szCs w:val="24"/>
          <w:u w:val="single"/>
          <w:lang w:eastAsia="ru-RU"/>
        </w:rPr>
      </w:pPr>
      <w:r w:rsidRPr="00045E2D">
        <w:rPr>
          <w:rFonts w:ascii="Times New Roman" w:eastAsia="Calibri" w:hAnsi="Times New Roman" w:cs="Times New Roman"/>
          <w:b/>
          <w:sz w:val="24"/>
          <w:szCs w:val="24"/>
          <w:u w:val="single"/>
          <w:lang w:eastAsia="ru-RU"/>
        </w:rPr>
        <w:t>2. В</w:t>
      </w:r>
      <w:r w:rsidRPr="00045E2D">
        <w:rPr>
          <w:rFonts w:ascii="Times New Roman" w:eastAsia="Calibri" w:hAnsi="Times New Roman" w:cs="Times New Roman"/>
          <w:b/>
          <w:sz w:val="24"/>
          <w:szCs w:val="24"/>
          <w:u w:val="single"/>
          <w:lang w:eastAsia="ru-RU"/>
        </w:rPr>
        <w:t xml:space="preserve">иконавчий комітет </w:t>
      </w:r>
      <w:proofErr w:type="spellStart"/>
      <w:r w:rsidRPr="00045E2D">
        <w:rPr>
          <w:rFonts w:ascii="Times New Roman" w:eastAsia="Calibri" w:hAnsi="Times New Roman" w:cs="Times New Roman"/>
          <w:b/>
          <w:sz w:val="24"/>
          <w:szCs w:val="24"/>
          <w:u w:val="single"/>
          <w:lang w:eastAsia="ru-RU"/>
        </w:rPr>
        <w:t>Звягельської</w:t>
      </w:r>
      <w:proofErr w:type="spellEnd"/>
      <w:r w:rsidRPr="00045E2D">
        <w:rPr>
          <w:rFonts w:ascii="Times New Roman" w:eastAsia="Calibri" w:hAnsi="Times New Roman" w:cs="Times New Roman"/>
          <w:b/>
          <w:sz w:val="24"/>
          <w:szCs w:val="24"/>
          <w:u w:val="single"/>
          <w:lang w:eastAsia="ru-RU"/>
        </w:rPr>
        <w:t xml:space="preserve"> міської ради</w:t>
      </w:r>
      <w:r w:rsidRPr="00045E2D">
        <w:rPr>
          <w:rFonts w:ascii="Times New Roman" w:eastAsia="Calibri" w:hAnsi="Times New Roman" w:cs="Times New Roman"/>
          <w:b/>
          <w:sz w:val="24"/>
          <w:szCs w:val="24"/>
          <w:u w:val="single"/>
          <w:lang w:eastAsia="ru-RU"/>
        </w:rPr>
        <w:t>;</w:t>
      </w:r>
    </w:p>
    <w:p w:rsidR="00045E2D" w:rsidRPr="00045E2D" w:rsidRDefault="00045E2D" w:rsidP="00045E2D">
      <w:pPr>
        <w:spacing w:after="0" w:line="240" w:lineRule="auto"/>
        <w:rPr>
          <w:rFonts w:ascii="Times New Roman" w:eastAsia="Times New Roman" w:hAnsi="Times New Roman" w:cs="Times New Roman"/>
          <w:b/>
          <w:bCs/>
          <w:color w:val="000000"/>
          <w:sz w:val="24"/>
          <w:szCs w:val="24"/>
          <w:u w:val="single"/>
          <w:lang w:eastAsia="uk-UA"/>
        </w:rPr>
      </w:pPr>
      <w:r w:rsidRPr="00045E2D">
        <w:rPr>
          <w:rFonts w:ascii="Times New Roman" w:eastAsia="Calibri" w:hAnsi="Times New Roman" w:cs="Times New Roman"/>
          <w:b/>
          <w:sz w:val="24"/>
          <w:szCs w:val="24"/>
          <w:u w:val="single"/>
          <w:lang w:eastAsia="ru-RU"/>
        </w:rPr>
        <w:t>3. В</w:t>
      </w:r>
      <w:r w:rsidRPr="00045E2D">
        <w:rPr>
          <w:rFonts w:ascii="Times New Roman" w:eastAsia="Times New Roman" w:hAnsi="Times New Roman" w:cs="Times New Roman"/>
          <w:b/>
          <w:bCs/>
          <w:color w:val="000000"/>
          <w:sz w:val="24"/>
          <w:szCs w:val="24"/>
          <w:u w:val="single"/>
          <w:lang w:eastAsia="uk-UA"/>
        </w:rPr>
        <w:t>ідділ державної реєстрації ЦНАП міської ради</w:t>
      </w:r>
      <w:r w:rsidRPr="00045E2D">
        <w:rPr>
          <w:rFonts w:ascii="Times New Roman" w:eastAsia="Times New Roman" w:hAnsi="Times New Roman" w:cs="Times New Roman"/>
          <w:b/>
          <w:bCs/>
          <w:color w:val="000000"/>
          <w:sz w:val="24"/>
          <w:szCs w:val="24"/>
          <w:u w:val="single"/>
          <w:lang w:eastAsia="uk-UA"/>
        </w:rPr>
        <w:t>;</w:t>
      </w:r>
    </w:p>
    <w:p w:rsidR="00045E2D" w:rsidRPr="00045E2D" w:rsidRDefault="00045E2D" w:rsidP="00045E2D">
      <w:pPr>
        <w:spacing w:after="0" w:line="240" w:lineRule="auto"/>
        <w:rPr>
          <w:rFonts w:ascii="Times New Roman" w:eastAsia="Times New Roman" w:hAnsi="Times New Roman" w:cs="Times New Roman"/>
          <w:b/>
          <w:bCs/>
          <w:color w:val="000000"/>
          <w:sz w:val="24"/>
          <w:szCs w:val="24"/>
          <w:u w:val="single"/>
          <w:lang w:eastAsia="uk-UA"/>
        </w:rPr>
      </w:pPr>
      <w:r w:rsidRPr="00045E2D">
        <w:rPr>
          <w:rFonts w:ascii="Times New Roman" w:eastAsia="Times New Roman" w:hAnsi="Times New Roman" w:cs="Times New Roman"/>
          <w:b/>
          <w:bCs/>
          <w:color w:val="000000"/>
          <w:sz w:val="24"/>
          <w:szCs w:val="24"/>
          <w:u w:val="single"/>
          <w:lang w:eastAsia="uk-UA"/>
        </w:rPr>
        <w:t>4.</w:t>
      </w:r>
      <w:r w:rsidRPr="00045E2D">
        <w:rPr>
          <w:rFonts w:ascii="Times New Roman" w:eastAsia="Calibri" w:hAnsi="Times New Roman" w:cs="Times New Roman"/>
          <w:b/>
          <w:sz w:val="24"/>
          <w:szCs w:val="24"/>
          <w:u w:val="single"/>
          <w:lang w:eastAsia="ru-RU"/>
        </w:rPr>
        <w:t xml:space="preserve"> У</w:t>
      </w:r>
      <w:r w:rsidRPr="00045E2D">
        <w:rPr>
          <w:rFonts w:ascii="Times New Roman" w:eastAsia="Times New Roman" w:hAnsi="Times New Roman" w:cs="Times New Roman"/>
          <w:b/>
          <w:bCs/>
          <w:color w:val="000000"/>
          <w:sz w:val="24"/>
          <w:szCs w:val="24"/>
          <w:u w:val="single"/>
          <w:lang w:eastAsia="uk-UA"/>
        </w:rPr>
        <w:t xml:space="preserve">правління житлово-комунального господарства та екології </w:t>
      </w:r>
    </w:p>
    <w:p w:rsidR="00045E2D" w:rsidRPr="00045E2D" w:rsidRDefault="00045E2D" w:rsidP="00045E2D">
      <w:pPr>
        <w:spacing w:after="0" w:line="240" w:lineRule="auto"/>
        <w:rPr>
          <w:rFonts w:ascii="Times New Roman" w:eastAsia="Times New Roman" w:hAnsi="Times New Roman" w:cs="Times New Roman"/>
          <w:b/>
          <w:bCs/>
          <w:color w:val="000000"/>
          <w:sz w:val="24"/>
          <w:szCs w:val="24"/>
          <w:u w:val="single"/>
          <w:lang w:eastAsia="uk-UA"/>
        </w:rPr>
      </w:pPr>
      <w:proofErr w:type="spellStart"/>
      <w:r w:rsidRPr="00045E2D">
        <w:rPr>
          <w:rFonts w:ascii="Times New Roman" w:eastAsia="Times New Roman" w:hAnsi="Times New Roman" w:cs="Times New Roman"/>
          <w:b/>
          <w:bCs/>
          <w:color w:val="000000"/>
          <w:sz w:val="24"/>
          <w:szCs w:val="24"/>
          <w:u w:val="single"/>
          <w:lang w:eastAsia="uk-UA"/>
        </w:rPr>
        <w:t>Звягельської</w:t>
      </w:r>
      <w:proofErr w:type="spellEnd"/>
      <w:r w:rsidRPr="00045E2D">
        <w:rPr>
          <w:rFonts w:ascii="Times New Roman" w:eastAsia="Times New Roman" w:hAnsi="Times New Roman" w:cs="Times New Roman"/>
          <w:b/>
          <w:bCs/>
          <w:color w:val="000000"/>
          <w:sz w:val="24"/>
          <w:szCs w:val="24"/>
          <w:u w:val="single"/>
          <w:lang w:eastAsia="uk-UA"/>
        </w:rPr>
        <w:t xml:space="preserve"> міської ради</w:t>
      </w:r>
      <w:r w:rsidRPr="00045E2D">
        <w:rPr>
          <w:rFonts w:ascii="Times New Roman" w:eastAsia="Times New Roman" w:hAnsi="Times New Roman" w:cs="Times New Roman"/>
          <w:b/>
          <w:bCs/>
          <w:color w:val="000000"/>
          <w:sz w:val="24"/>
          <w:szCs w:val="24"/>
          <w:u w:val="single"/>
          <w:lang w:eastAsia="uk-UA"/>
        </w:rPr>
        <w:t>;</w:t>
      </w:r>
    </w:p>
    <w:p w:rsidR="00045E2D" w:rsidRPr="00045E2D" w:rsidRDefault="00045E2D" w:rsidP="00045E2D">
      <w:pPr>
        <w:spacing w:after="0" w:line="240" w:lineRule="auto"/>
        <w:rPr>
          <w:rFonts w:ascii="Times New Roman" w:eastAsia="Times New Roman" w:hAnsi="Times New Roman" w:cs="Times New Roman"/>
          <w:b/>
          <w:sz w:val="24"/>
          <w:szCs w:val="24"/>
          <w:u w:val="single"/>
          <w:lang w:eastAsia="ar-SA"/>
        </w:rPr>
      </w:pPr>
      <w:r w:rsidRPr="00045E2D">
        <w:rPr>
          <w:rFonts w:ascii="Times New Roman" w:eastAsia="Times New Roman" w:hAnsi="Times New Roman" w:cs="Times New Roman"/>
          <w:b/>
          <w:bCs/>
          <w:color w:val="000000"/>
          <w:sz w:val="24"/>
          <w:szCs w:val="24"/>
          <w:u w:val="single"/>
          <w:lang w:eastAsia="uk-UA"/>
        </w:rPr>
        <w:t>5.</w:t>
      </w:r>
      <w:r w:rsidRPr="00045E2D">
        <w:rPr>
          <w:rFonts w:ascii="Times New Roman" w:eastAsia="Calibri" w:hAnsi="Times New Roman" w:cs="Times New Roman"/>
          <w:b/>
          <w:sz w:val="24"/>
          <w:szCs w:val="24"/>
          <w:u w:val="single"/>
          <w:lang w:eastAsia="ru-RU"/>
        </w:rPr>
        <w:t xml:space="preserve"> У</w:t>
      </w:r>
      <w:r w:rsidRPr="00045E2D">
        <w:rPr>
          <w:rFonts w:ascii="Times New Roman" w:eastAsia="Times New Roman" w:hAnsi="Times New Roman" w:cs="Times New Roman"/>
          <w:b/>
          <w:sz w:val="24"/>
          <w:szCs w:val="24"/>
          <w:u w:val="single"/>
          <w:lang w:eastAsia="ar-SA"/>
        </w:rPr>
        <w:t>правління у справах сім’ї, молоді, фізичної культури та спорту</w:t>
      </w:r>
      <w:r w:rsidRPr="00045E2D">
        <w:rPr>
          <w:rFonts w:ascii="Times New Roman" w:eastAsia="Times New Roman" w:hAnsi="Times New Roman" w:cs="Times New Roman"/>
          <w:b/>
          <w:sz w:val="24"/>
          <w:szCs w:val="24"/>
          <w:u w:val="single"/>
          <w:lang w:eastAsia="ar-SA"/>
        </w:rPr>
        <w:t xml:space="preserve"> </w:t>
      </w:r>
      <w:proofErr w:type="spellStart"/>
      <w:r w:rsidRPr="00045E2D">
        <w:rPr>
          <w:rFonts w:ascii="Times New Roman" w:eastAsia="Times New Roman" w:hAnsi="Times New Roman" w:cs="Times New Roman"/>
          <w:b/>
          <w:sz w:val="24"/>
          <w:szCs w:val="24"/>
          <w:u w:val="single"/>
          <w:lang w:eastAsia="ar-SA"/>
        </w:rPr>
        <w:t>Звягельської</w:t>
      </w:r>
      <w:proofErr w:type="spellEnd"/>
      <w:r w:rsidRPr="00045E2D">
        <w:rPr>
          <w:rFonts w:ascii="Times New Roman" w:eastAsia="Times New Roman" w:hAnsi="Times New Roman" w:cs="Times New Roman"/>
          <w:b/>
          <w:sz w:val="24"/>
          <w:szCs w:val="24"/>
          <w:u w:val="single"/>
          <w:lang w:eastAsia="ar-SA"/>
        </w:rPr>
        <w:t xml:space="preserve"> міської ради;</w:t>
      </w:r>
    </w:p>
    <w:p w:rsidR="00045E2D" w:rsidRPr="00045E2D" w:rsidRDefault="00045E2D" w:rsidP="00045E2D">
      <w:pPr>
        <w:spacing w:after="0" w:line="240" w:lineRule="auto"/>
        <w:rPr>
          <w:rFonts w:ascii="Times New Roman" w:eastAsia="Calibri" w:hAnsi="Times New Roman" w:cs="Times New Roman"/>
          <w:b/>
          <w:sz w:val="24"/>
          <w:szCs w:val="24"/>
          <w:u w:val="single"/>
          <w:lang w:eastAsia="ru-RU"/>
        </w:rPr>
      </w:pPr>
      <w:r w:rsidRPr="00045E2D">
        <w:rPr>
          <w:rFonts w:ascii="Times New Roman" w:eastAsia="Times New Roman" w:hAnsi="Times New Roman" w:cs="Times New Roman"/>
          <w:b/>
          <w:sz w:val="24"/>
          <w:szCs w:val="24"/>
          <w:u w:val="single"/>
          <w:lang w:eastAsia="ar-SA"/>
        </w:rPr>
        <w:t>6.</w:t>
      </w:r>
      <w:r w:rsidRPr="00045E2D">
        <w:rPr>
          <w:rFonts w:ascii="Times New Roman" w:eastAsia="Calibri" w:hAnsi="Times New Roman" w:cs="Times New Roman"/>
          <w:b/>
          <w:sz w:val="24"/>
          <w:szCs w:val="24"/>
          <w:u w:val="single"/>
          <w:lang w:eastAsia="ru-RU"/>
        </w:rPr>
        <w:t xml:space="preserve"> Відділ ведення реєстру територіальної громади ЦНАП</w:t>
      </w:r>
    </w:p>
    <w:p w:rsidR="00045E2D" w:rsidRPr="00045E2D" w:rsidRDefault="00045E2D" w:rsidP="00045E2D">
      <w:pPr>
        <w:spacing w:after="0" w:line="240" w:lineRule="auto"/>
        <w:rPr>
          <w:rFonts w:ascii="Times New Roman" w:eastAsia="Calibri" w:hAnsi="Times New Roman" w:cs="Times New Roman"/>
          <w:b/>
          <w:sz w:val="24"/>
          <w:szCs w:val="24"/>
          <w:u w:val="single"/>
          <w:lang w:eastAsia="ru-RU"/>
        </w:rPr>
      </w:pPr>
      <w:proofErr w:type="spellStart"/>
      <w:r w:rsidRPr="00045E2D">
        <w:rPr>
          <w:rFonts w:ascii="Times New Roman" w:eastAsia="Calibri" w:hAnsi="Times New Roman" w:cs="Times New Roman"/>
          <w:b/>
          <w:sz w:val="24"/>
          <w:szCs w:val="24"/>
          <w:u w:val="single"/>
          <w:lang w:eastAsia="ru-RU"/>
        </w:rPr>
        <w:t>Звягельської</w:t>
      </w:r>
      <w:proofErr w:type="spellEnd"/>
      <w:r w:rsidRPr="00045E2D">
        <w:rPr>
          <w:rFonts w:ascii="Times New Roman" w:eastAsia="Calibri" w:hAnsi="Times New Roman" w:cs="Times New Roman"/>
          <w:b/>
          <w:sz w:val="24"/>
          <w:szCs w:val="24"/>
          <w:u w:val="single"/>
          <w:lang w:eastAsia="ru-RU"/>
        </w:rPr>
        <w:t xml:space="preserve"> міської ради</w:t>
      </w:r>
      <w:r w:rsidRPr="00045E2D">
        <w:rPr>
          <w:rFonts w:ascii="Times New Roman" w:eastAsia="Calibri" w:hAnsi="Times New Roman" w:cs="Times New Roman"/>
          <w:b/>
          <w:sz w:val="24"/>
          <w:szCs w:val="24"/>
          <w:u w:val="single"/>
          <w:lang w:eastAsia="ru-RU"/>
        </w:rPr>
        <w:t>;</w:t>
      </w:r>
    </w:p>
    <w:p w:rsidR="00045E2D" w:rsidRPr="00045E2D" w:rsidRDefault="00045E2D" w:rsidP="00045E2D">
      <w:pPr>
        <w:spacing w:after="0" w:line="240" w:lineRule="auto"/>
        <w:rPr>
          <w:rFonts w:ascii="Times New Roman" w:eastAsia="Calibri" w:hAnsi="Times New Roman" w:cs="Times New Roman"/>
          <w:b/>
          <w:sz w:val="24"/>
          <w:szCs w:val="24"/>
          <w:lang w:eastAsia="ru-RU"/>
        </w:rPr>
      </w:pPr>
      <w:r w:rsidRPr="00045E2D">
        <w:rPr>
          <w:rFonts w:ascii="Times New Roman" w:eastAsia="Calibri" w:hAnsi="Times New Roman" w:cs="Times New Roman"/>
          <w:b/>
          <w:sz w:val="24"/>
          <w:szCs w:val="24"/>
          <w:u w:val="single"/>
          <w:lang w:eastAsia="ru-RU"/>
        </w:rPr>
        <w:t>7. С</w:t>
      </w:r>
      <w:r w:rsidRPr="00045E2D">
        <w:rPr>
          <w:rFonts w:ascii="Times New Roman" w:eastAsia="Calibri" w:hAnsi="Times New Roman" w:cs="Times New Roman"/>
          <w:b/>
          <w:sz w:val="24"/>
          <w:szCs w:val="24"/>
          <w:u w:val="single"/>
          <w:lang w:eastAsia="ru-RU"/>
        </w:rPr>
        <w:t xml:space="preserve">лужба у справах дітей </w:t>
      </w:r>
      <w:proofErr w:type="spellStart"/>
      <w:r w:rsidRPr="00045E2D">
        <w:rPr>
          <w:rFonts w:ascii="Times New Roman" w:eastAsia="Calibri" w:hAnsi="Times New Roman" w:cs="Times New Roman"/>
          <w:b/>
          <w:sz w:val="24"/>
          <w:szCs w:val="24"/>
          <w:u w:val="single"/>
          <w:lang w:eastAsia="ru-RU"/>
        </w:rPr>
        <w:t>Звягельської</w:t>
      </w:r>
      <w:proofErr w:type="spellEnd"/>
      <w:r w:rsidRPr="00045E2D">
        <w:rPr>
          <w:rFonts w:ascii="Times New Roman" w:eastAsia="Calibri" w:hAnsi="Times New Roman" w:cs="Times New Roman"/>
          <w:b/>
          <w:sz w:val="24"/>
          <w:szCs w:val="24"/>
          <w:u w:val="single"/>
          <w:lang w:eastAsia="ru-RU"/>
        </w:rPr>
        <w:t xml:space="preserve"> </w:t>
      </w:r>
      <w:r w:rsidRPr="00045E2D">
        <w:rPr>
          <w:rFonts w:ascii="Times New Roman" w:eastAsia="Calibri" w:hAnsi="Times New Roman" w:cs="Times New Roman"/>
          <w:b/>
          <w:sz w:val="24"/>
          <w:szCs w:val="24"/>
          <w:u w:val="single"/>
          <w:lang w:eastAsia="ru-RU"/>
        </w:rPr>
        <w:t>міської ради</w:t>
      </w:r>
      <w:r>
        <w:rPr>
          <w:rFonts w:ascii="Times New Roman" w:eastAsia="Calibri" w:hAnsi="Times New Roman" w:cs="Times New Roman"/>
          <w:b/>
          <w:sz w:val="24"/>
          <w:szCs w:val="24"/>
          <w:u w:val="single"/>
          <w:lang w:eastAsia="ru-RU"/>
        </w:rPr>
        <w:t>.</w:t>
      </w:r>
    </w:p>
    <w:p w:rsidR="00045E2D" w:rsidRPr="00045E2D" w:rsidRDefault="00045E2D" w:rsidP="00045E2D">
      <w:pPr>
        <w:spacing w:after="0" w:line="240" w:lineRule="auto"/>
        <w:rPr>
          <w:rFonts w:ascii="Times New Roman" w:eastAsia="Calibri" w:hAnsi="Times New Roman" w:cs="Times New Roman"/>
          <w:b/>
          <w:sz w:val="24"/>
          <w:szCs w:val="24"/>
          <w:u w:val="single"/>
          <w:lang w:eastAsia="ru-RU"/>
        </w:rPr>
      </w:pPr>
    </w:p>
    <w:p w:rsidR="00045E2D" w:rsidRPr="008A651F" w:rsidRDefault="00045E2D" w:rsidP="00045E2D">
      <w:pPr>
        <w:spacing w:after="0" w:line="240" w:lineRule="auto"/>
        <w:jc w:val="center"/>
        <w:rPr>
          <w:rFonts w:ascii="Times New Roman" w:eastAsia="Times New Roman" w:hAnsi="Times New Roman" w:cs="Times New Roman"/>
          <w:sz w:val="24"/>
          <w:szCs w:val="24"/>
          <w:u w:val="single"/>
          <w:lang w:eastAsia="uk-UA"/>
        </w:rPr>
      </w:pPr>
    </w:p>
    <w:p w:rsidR="00045E2D" w:rsidRPr="00B96342" w:rsidRDefault="00045E2D" w:rsidP="00045E2D">
      <w:pPr>
        <w:spacing w:after="0" w:line="240" w:lineRule="auto"/>
        <w:jc w:val="center"/>
        <w:rPr>
          <w:rFonts w:ascii="Times New Roman" w:eastAsia="Calibri" w:hAnsi="Times New Roman" w:cs="Times New Roman"/>
          <w:b/>
          <w:sz w:val="24"/>
          <w:szCs w:val="24"/>
          <w:u w:val="single"/>
          <w:lang w:eastAsia="ru-RU"/>
        </w:rPr>
      </w:pPr>
    </w:p>
    <w:p w:rsidR="00045E2D" w:rsidRPr="00B96342" w:rsidRDefault="00045E2D" w:rsidP="00045E2D">
      <w:pPr>
        <w:spacing w:after="0" w:line="240" w:lineRule="auto"/>
        <w:jc w:val="center"/>
        <w:rPr>
          <w:rFonts w:ascii="Times New Roman" w:eastAsia="Calibri" w:hAnsi="Times New Roman" w:cs="Times New Roman"/>
          <w:b/>
          <w:sz w:val="24"/>
          <w:szCs w:val="24"/>
          <w:u w:val="single"/>
          <w:lang w:eastAsia="ru-RU"/>
        </w:rPr>
      </w:pPr>
    </w:p>
    <w:p w:rsidR="00B96342" w:rsidRDefault="00B96342" w:rsidP="00B96342">
      <w:pPr>
        <w:spacing w:after="0" w:line="240" w:lineRule="auto"/>
        <w:jc w:val="center"/>
        <w:rPr>
          <w:rFonts w:ascii="Times New Roman" w:eastAsia="Calibri" w:hAnsi="Times New Roman" w:cs="Times New Roman"/>
          <w:b/>
          <w:sz w:val="24"/>
          <w:szCs w:val="24"/>
          <w:u w:val="single"/>
          <w:lang w:eastAsia="ru-RU"/>
        </w:rPr>
      </w:pPr>
      <w:r w:rsidRPr="00B96342">
        <w:rPr>
          <w:rFonts w:ascii="Times New Roman" w:eastAsia="Calibri" w:hAnsi="Times New Roman" w:cs="Times New Roman"/>
          <w:b/>
          <w:sz w:val="24"/>
          <w:szCs w:val="24"/>
          <w:u w:val="single"/>
          <w:lang w:eastAsia="ru-RU"/>
        </w:rPr>
        <w:lastRenderedPageBreak/>
        <w:t xml:space="preserve">Інформаційні та технологічні картки адміністративних послуг, суб’єктом надання яких  є Управління містобудування, архітектури та земельних відносин  </w:t>
      </w:r>
    </w:p>
    <w:p w:rsidR="00B96342" w:rsidRPr="00B96342" w:rsidRDefault="00B96342" w:rsidP="00B96342">
      <w:pPr>
        <w:spacing w:after="0" w:line="240" w:lineRule="auto"/>
        <w:jc w:val="center"/>
        <w:rPr>
          <w:rFonts w:ascii="Times New Roman" w:eastAsia="Calibri" w:hAnsi="Times New Roman" w:cs="Times New Roman"/>
          <w:b/>
          <w:sz w:val="24"/>
          <w:szCs w:val="24"/>
          <w:u w:val="single"/>
          <w:lang w:eastAsia="ru-RU"/>
        </w:rPr>
      </w:pPr>
      <w:proofErr w:type="spellStart"/>
      <w:r w:rsidRPr="00B96342">
        <w:rPr>
          <w:rFonts w:ascii="Times New Roman" w:eastAsia="Calibri" w:hAnsi="Times New Roman" w:cs="Times New Roman"/>
          <w:b/>
          <w:sz w:val="24"/>
          <w:szCs w:val="24"/>
          <w:u w:val="single"/>
          <w:lang w:eastAsia="ru-RU"/>
        </w:rPr>
        <w:t>Звягельської</w:t>
      </w:r>
      <w:proofErr w:type="spellEnd"/>
      <w:r w:rsidRPr="00B96342">
        <w:rPr>
          <w:rFonts w:ascii="Times New Roman" w:eastAsia="Calibri" w:hAnsi="Times New Roman" w:cs="Times New Roman"/>
          <w:b/>
          <w:sz w:val="24"/>
          <w:szCs w:val="24"/>
          <w:u w:val="single"/>
          <w:lang w:eastAsia="ru-RU"/>
        </w:rPr>
        <w:t xml:space="preserve"> міської ради</w:t>
      </w:r>
    </w:p>
    <w:p w:rsidR="00B96342" w:rsidRPr="00B96342" w:rsidRDefault="00B96342" w:rsidP="00B96342">
      <w:pPr>
        <w:pStyle w:val="rvps2"/>
        <w:shd w:val="clear" w:color="auto" w:fill="FFFFFF"/>
        <w:spacing w:before="0" w:beforeAutospacing="0" w:after="150" w:afterAutospacing="0"/>
        <w:ind w:firstLine="450"/>
        <w:jc w:val="center"/>
        <w:rPr>
          <w:color w:val="333333"/>
          <w:u w:val="single"/>
        </w:rPr>
      </w:pPr>
    </w:p>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bCs/>
          <w:spacing w:val="2"/>
          <w:sz w:val="24"/>
          <w:szCs w:val="24"/>
          <w:lang w:eastAsia="ru-RU"/>
        </w:rPr>
        <w:t>ІН</w:t>
      </w:r>
      <w:r w:rsidRPr="00B96342">
        <w:rPr>
          <w:rFonts w:ascii="Times New Roman" w:eastAsia="Calibri" w:hAnsi="Times New Roman" w:cs="Times New Roman"/>
          <w:b/>
          <w:bCs/>
          <w:spacing w:val="-4"/>
          <w:sz w:val="24"/>
          <w:szCs w:val="24"/>
          <w:lang w:eastAsia="ru-RU"/>
        </w:rPr>
        <w:t>Ф</w:t>
      </w:r>
      <w:r w:rsidRPr="00B96342">
        <w:rPr>
          <w:rFonts w:ascii="Times New Roman" w:eastAsia="Calibri" w:hAnsi="Times New Roman" w:cs="Times New Roman"/>
          <w:b/>
          <w:bCs/>
          <w:spacing w:val="4"/>
          <w:sz w:val="24"/>
          <w:szCs w:val="24"/>
          <w:lang w:eastAsia="ru-RU"/>
        </w:rPr>
        <w:t>О</w:t>
      </w:r>
      <w:r w:rsidRPr="00B96342">
        <w:rPr>
          <w:rFonts w:ascii="Times New Roman" w:eastAsia="Calibri" w:hAnsi="Times New Roman" w:cs="Times New Roman"/>
          <w:b/>
          <w:bCs/>
          <w:spacing w:val="-1"/>
          <w:sz w:val="24"/>
          <w:szCs w:val="24"/>
          <w:lang w:eastAsia="ru-RU"/>
        </w:rPr>
        <w:t>РМ</w:t>
      </w:r>
      <w:r w:rsidRPr="00B96342">
        <w:rPr>
          <w:rFonts w:ascii="Times New Roman" w:eastAsia="Calibri" w:hAnsi="Times New Roman" w:cs="Times New Roman"/>
          <w:b/>
          <w:bCs/>
          <w:spacing w:val="2"/>
          <w:sz w:val="24"/>
          <w:szCs w:val="24"/>
          <w:lang w:eastAsia="ru-RU"/>
        </w:rPr>
        <w:t>А</w:t>
      </w:r>
      <w:r w:rsidRPr="00B96342">
        <w:rPr>
          <w:rFonts w:ascii="Times New Roman" w:eastAsia="Calibri" w:hAnsi="Times New Roman" w:cs="Times New Roman"/>
          <w:b/>
          <w:bCs/>
          <w:spacing w:val="4"/>
          <w:sz w:val="24"/>
          <w:szCs w:val="24"/>
          <w:lang w:eastAsia="ru-RU"/>
        </w:rPr>
        <w:t>Ц</w:t>
      </w:r>
      <w:r w:rsidRPr="00B96342">
        <w:rPr>
          <w:rFonts w:ascii="Times New Roman" w:eastAsia="Calibri" w:hAnsi="Times New Roman" w:cs="Times New Roman"/>
          <w:b/>
          <w:bCs/>
          <w:spacing w:val="2"/>
          <w:sz w:val="24"/>
          <w:szCs w:val="24"/>
          <w:lang w:eastAsia="ru-RU"/>
        </w:rPr>
        <w:t>І</w:t>
      </w:r>
      <w:r w:rsidRPr="00B96342">
        <w:rPr>
          <w:rFonts w:ascii="Times New Roman" w:eastAsia="Calibri" w:hAnsi="Times New Roman" w:cs="Times New Roman"/>
          <w:b/>
          <w:bCs/>
          <w:spacing w:val="-2"/>
          <w:sz w:val="24"/>
          <w:szCs w:val="24"/>
          <w:lang w:eastAsia="ru-RU"/>
        </w:rPr>
        <w:t>Й</w:t>
      </w:r>
      <w:r w:rsidRPr="00B96342">
        <w:rPr>
          <w:rFonts w:ascii="Times New Roman" w:eastAsia="Calibri" w:hAnsi="Times New Roman" w:cs="Times New Roman"/>
          <w:b/>
          <w:bCs/>
          <w:spacing w:val="2"/>
          <w:sz w:val="24"/>
          <w:szCs w:val="24"/>
          <w:lang w:eastAsia="ru-RU"/>
        </w:rPr>
        <w:t>Н</w:t>
      </w:r>
      <w:r w:rsidRPr="00B96342">
        <w:rPr>
          <w:rFonts w:ascii="Times New Roman" w:eastAsia="Calibri" w:hAnsi="Times New Roman" w:cs="Times New Roman"/>
          <w:b/>
          <w:bCs/>
          <w:sz w:val="24"/>
          <w:szCs w:val="24"/>
          <w:lang w:eastAsia="ru-RU"/>
        </w:rPr>
        <w:t>А</w:t>
      </w:r>
      <w:r w:rsidRPr="00B96342">
        <w:rPr>
          <w:rFonts w:ascii="Times New Roman" w:eastAsia="Calibri" w:hAnsi="Times New Roman" w:cs="Times New Roman"/>
          <w:b/>
          <w:bCs/>
          <w:spacing w:val="-16"/>
          <w:sz w:val="24"/>
          <w:szCs w:val="24"/>
          <w:lang w:eastAsia="ru-RU"/>
        </w:rPr>
        <w:t xml:space="preserve"> </w:t>
      </w:r>
      <w:r w:rsidRPr="00B96342">
        <w:rPr>
          <w:rFonts w:ascii="Times New Roman" w:eastAsia="Calibri" w:hAnsi="Times New Roman" w:cs="Times New Roman"/>
          <w:b/>
          <w:bCs/>
          <w:spacing w:val="-1"/>
          <w:sz w:val="24"/>
          <w:szCs w:val="24"/>
          <w:lang w:eastAsia="ru-RU"/>
        </w:rPr>
        <w:t>К</w:t>
      </w:r>
      <w:r w:rsidRPr="00B96342">
        <w:rPr>
          <w:rFonts w:ascii="Times New Roman" w:eastAsia="Calibri" w:hAnsi="Times New Roman" w:cs="Times New Roman"/>
          <w:b/>
          <w:bCs/>
          <w:spacing w:val="2"/>
          <w:sz w:val="24"/>
          <w:szCs w:val="24"/>
          <w:lang w:eastAsia="ru-RU"/>
        </w:rPr>
        <w:t>А</w:t>
      </w:r>
      <w:r w:rsidRPr="00B96342">
        <w:rPr>
          <w:rFonts w:ascii="Times New Roman" w:eastAsia="Calibri" w:hAnsi="Times New Roman" w:cs="Times New Roman"/>
          <w:b/>
          <w:bCs/>
          <w:spacing w:val="-1"/>
          <w:sz w:val="24"/>
          <w:szCs w:val="24"/>
          <w:lang w:eastAsia="ru-RU"/>
        </w:rPr>
        <w:t>Р</w:t>
      </w:r>
      <w:r w:rsidRPr="00B96342">
        <w:rPr>
          <w:rFonts w:ascii="Times New Roman" w:eastAsia="Calibri" w:hAnsi="Times New Roman" w:cs="Times New Roman"/>
          <w:b/>
          <w:bCs/>
          <w:spacing w:val="2"/>
          <w:sz w:val="24"/>
          <w:szCs w:val="24"/>
          <w:lang w:eastAsia="ru-RU"/>
        </w:rPr>
        <w:t>Т</w:t>
      </w:r>
      <w:r w:rsidRPr="00B96342">
        <w:rPr>
          <w:rFonts w:ascii="Times New Roman" w:eastAsia="Calibri" w:hAnsi="Times New Roman" w:cs="Times New Roman"/>
          <w:b/>
          <w:bCs/>
          <w:spacing w:val="-2"/>
          <w:sz w:val="24"/>
          <w:szCs w:val="24"/>
          <w:lang w:eastAsia="ru-RU"/>
        </w:rPr>
        <w:t>К</w:t>
      </w:r>
      <w:r w:rsidRPr="00B96342">
        <w:rPr>
          <w:rFonts w:ascii="Times New Roman" w:eastAsia="Calibri" w:hAnsi="Times New Roman" w:cs="Times New Roman"/>
          <w:b/>
          <w:bCs/>
          <w:sz w:val="24"/>
          <w:szCs w:val="24"/>
          <w:lang w:eastAsia="ru-RU"/>
        </w:rPr>
        <w:t xml:space="preserve">А </w:t>
      </w:r>
      <w:r w:rsidRPr="00B96342">
        <w:rPr>
          <w:rFonts w:ascii="Times New Roman" w:eastAsia="Calibri" w:hAnsi="Times New Roman" w:cs="Times New Roman"/>
          <w:b/>
          <w:bCs/>
          <w:spacing w:val="2"/>
          <w:sz w:val="24"/>
          <w:szCs w:val="24"/>
          <w:lang w:eastAsia="ru-RU"/>
        </w:rPr>
        <w:t>АД</w:t>
      </w:r>
      <w:r w:rsidRPr="00B96342">
        <w:rPr>
          <w:rFonts w:ascii="Times New Roman" w:eastAsia="Calibri" w:hAnsi="Times New Roman" w:cs="Times New Roman"/>
          <w:b/>
          <w:bCs/>
          <w:spacing w:val="-2"/>
          <w:sz w:val="24"/>
          <w:szCs w:val="24"/>
          <w:lang w:eastAsia="ru-RU"/>
        </w:rPr>
        <w:t>М</w:t>
      </w:r>
      <w:r w:rsidRPr="00B96342">
        <w:rPr>
          <w:rFonts w:ascii="Times New Roman" w:eastAsia="Calibri" w:hAnsi="Times New Roman" w:cs="Times New Roman"/>
          <w:b/>
          <w:bCs/>
          <w:spacing w:val="2"/>
          <w:sz w:val="24"/>
          <w:szCs w:val="24"/>
          <w:lang w:eastAsia="ru-RU"/>
        </w:rPr>
        <w:t>ІНІСТ</w:t>
      </w:r>
      <w:r w:rsidRPr="00B96342">
        <w:rPr>
          <w:rFonts w:ascii="Times New Roman" w:eastAsia="Calibri" w:hAnsi="Times New Roman" w:cs="Times New Roman"/>
          <w:b/>
          <w:bCs/>
          <w:spacing w:val="-1"/>
          <w:sz w:val="24"/>
          <w:szCs w:val="24"/>
          <w:lang w:eastAsia="ru-RU"/>
        </w:rPr>
        <w:t>Р</w:t>
      </w:r>
      <w:r w:rsidRPr="00B96342">
        <w:rPr>
          <w:rFonts w:ascii="Times New Roman" w:eastAsia="Calibri" w:hAnsi="Times New Roman" w:cs="Times New Roman"/>
          <w:b/>
          <w:bCs/>
          <w:spacing w:val="2"/>
          <w:sz w:val="24"/>
          <w:szCs w:val="24"/>
          <w:lang w:eastAsia="ru-RU"/>
        </w:rPr>
        <w:t>АТИ</w:t>
      </w:r>
      <w:r w:rsidRPr="00B96342">
        <w:rPr>
          <w:rFonts w:ascii="Times New Roman" w:eastAsia="Calibri" w:hAnsi="Times New Roman" w:cs="Times New Roman"/>
          <w:b/>
          <w:bCs/>
          <w:spacing w:val="-2"/>
          <w:sz w:val="24"/>
          <w:szCs w:val="24"/>
          <w:lang w:eastAsia="ru-RU"/>
        </w:rPr>
        <w:t>В</w:t>
      </w:r>
      <w:r w:rsidRPr="00B96342">
        <w:rPr>
          <w:rFonts w:ascii="Times New Roman" w:eastAsia="Calibri" w:hAnsi="Times New Roman" w:cs="Times New Roman"/>
          <w:b/>
          <w:bCs/>
          <w:spacing w:val="2"/>
          <w:sz w:val="24"/>
          <w:szCs w:val="24"/>
          <w:lang w:eastAsia="ru-RU"/>
        </w:rPr>
        <w:t>НОЇ ПОСЛУГИ № 07</w:t>
      </w:r>
    </w:p>
    <w:p w:rsidR="00B96342" w:rsidRPr="00B96342" w:rsidRDefault="00B96342" w:rsidP="00B96342">
      <w:pPr>
        <w:spacing w:after="0" w:line="240" w:lineRule="auto"/>
        <w:jc w:val="center"/>
        <w:rPr>
          <w:rFonts w:ascii="Verdana" w:eastAsia="Calibri" w:hAnsi="Verdana" w:cs="Times New Roman"/>
          <w:b/>
          <w:sz w:val="16"/>
          <w:szCs w:val="16"/>
          <w:lang w:eastAsia="ru-RU"/>
        </w:rPr>
      </w:pPr>
    </w:p>
    <w:p w:rsidR="00B96342" w:rsidRPr="00B96342" w:rsidRDefault="00B96342" w:rsidP="00B96342">
      <w:pPr>
        <w:spacing w:after="0" w:line="240" w:lineRule="auto"/>
        <w:jc w:val="center"/>
        <w:rPr>
          <w:rFonts w:ascii="Times New Roman" w:eastAsia="Calibri" w:hAnsi="Times New Roman" w:cs="Times New Roman"/>
          <w:b/>
          <w:sz w:val="24"/>
          <w:szCs w:val="24"/>
          <w:u w:val="single"/>
          <w:lang w:eastAsia="ru-RU"/>
        </w:rPr>
      </w:pPr>
      <w:r w:rsidRPr="00B96342">
        <w:rPr>
          <w:rFonts w:ascii="Times New Roman" w:eastAsia="Calibri" w:hAnsi="Times New Roman" w:cs="Times New Roman"/>
          <w:b/>
          <w:sz w:val="24"/>
          <w:szCs w:val="24"/>
          <w:u w:val="single"/>
          <w:lang w:eastAsia="ru-RU"/>
        </w:rPr>
        <w:t>00158</w:t>
      </w:r>
      <w:r w:rsidRPr="00B96342">
        <w:rPr>
          <w:rFonts w:ascii="Times New Roman" w:eastAsia="Times New Roman" w:hAnsi="Times New Roman" w:cs="Times New Roman"/>
          <w:sz w:val="28"/>
          <w:szCs w:val="28"/>
          <w:lang w:eastAsia="ru-RU"/>
        </w:rPr>
        <w:t xml:space="preserve"> - </w:t>
      </w:r>
      <w:r w:rsidRPr="00B96342">
        <w:rPr>
          <w:rFonts w:ascii="Times New Roman" w:eastAsia="Times New Roman" w:hAnsi="Times New Roman" w:cs="Times New Roman"/>
          <w:lang w:eastAsia="ru-RU"/>
        </w:rPr>
        <w:t>(</w:t>
      </w:r>
      <w:r w:rsidRPr="00B96342">
        <w:rPr>
          <w:rFonts w:ascii="Times New Roman" w:eastAsia="Times New Roman" w:hAnsi="Times New Roman" w:cs="Times New Roman"/>
          <w:b/>
          <w:lang w:eastAsia="ru-RU"/>
        </w:rPr>
        <w:t>ідентифікатор за Гідом державних послуг)</w:t>
      </w:r>
    </w:p>
    <w:p w:rsidR="00B96342" w:rsidRPr="00B96342" w:rsidRDefault="00B96342" w:rsidP="00B96342">
      <w:pPr>
        <w:spacing w:after="0" w:line="240" w:lineRule="auto"/>
        <w:jc w:val="center"/>
        <w:rPr>
          <w:rFonts w:ascii="Times New Roman" w:eastAsia="Calibri" w:hAnsi="Times New Roman" w:cs="Times New Roman"/>
          <w:sz w:val="20"/>
          <w:szCs w:val="20"/>
          <w:lang w:eastAsia="ru-RU"/>
        </w:rPr>
      </w:pPr>
      <w:r w:rsidRPr="00B96342">
        <w:rPr>
          <w:rFonts w:ascii="Times New Roman" w:eastAsia="Calibri" w:hAnsi="Times New Roman" w:cs="Times New Roman"/>
          <w:b/>
          <w:sz w:val="24"/>
          <w:szCs w:val="24"/>
          <w:u w:val="single"/>
          <w:lang w:eastAsia="ru-RU"/>
        </w:rPr>
        <w:t xml:space="preserve">Надання містобудівних умов та обмежень для проектування об’єкта будівництва </w:t>
      </w:r>
      <w:r w:rsidRPr="00B96342">
        <w:rPr>
          <w:rFonts w:ascii="Times New Roman" w:eastAsia="Calibri" w:hAnsi="Times New Roman" w:cs="Times New Roman"/>
          <w:sz w:val="20"/>
          <w:szCs w:val="20"/>
          <w:lang w:eastAsia="ru-RU"/>
        </w:rPr>
        <w:t>(назва адміністративної послуги)</w:t>
      </w:r>
    </w:p>
    <w:p w:rsidR="00B96342" w:rsidRPr="00B96342" w:rsidRDefault="00B96342" w:rsidP="00B96342">
      <w:pPr>
        <w:spacing w:after="0" w:line="240" w:lineRule="auto"/>
        <w:jc w:val="center"/>
        <w:rPr>
          <w:rFonts w:ascii="Times New Roman" w:eastAsia="Calibri" w:hAnsi="Times New Roman" w:cs="Times New Roman"/>
          <w:sz w:val="24"/>
          <w:szCs w:val="24"/>
          <w:lang w:eastAsia="ru-RU"/>
        </w:rPr>
      </w:pPr>
    </w:p>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 xml:space="preserve">Управління містобудування, архітектури та земельних відносин </w:t>
      </w:r>
    </w:p>
    <w:p w:rsidR="00B96342" w:rsidRPr="00B96342" w:rsidRDefault="00B96342" w:rsidP="00B96342">
      <w:pPr>
        <w:spacing w:after="0" w:line="240" w:lineRule="auto"/>
        <w:jc w:val="center"/>
        <w:rPr>
          <w:rFonts w:ascii="Times New Roman" w:eastAsia="Calibri" w:hAnsi="Times New Roman" w:cs="Times New Roman"/>
          <w:b/>
          <w:sz w:val="24"/>
          <w:szCs w:val="24"/>
          <w:u w:val="single"/>
          <w:lang w:eastAsia="ru-RU"/>
        </w:rPr>
      </w:pPr>
      <w:r w:rsidRPr="00B96342">
        <w:rPr>
          <w:rFonts w:ascii="Times New Roman" w:eastAsia="Calibri" w:hAnsi="Times New Roman" w:cs="Times New Roman"/>
          <w:b/>
          <w:sz w:val="24"/>
          <w:szCs w:val="24"/>
          <w:lang w:eastAsia="ru-RU"/>
        </w:rPr>
        <w:t xml:space="preserve"> </w:t>
      </w:r>
      <w:proofErr w:type="spellStart"/>
      <w:r w:rsidRPr="00B96342">
        <w:rPr>
          <w:rFonts w:ascii="Times New Roman" w:eastAsia="Calibri" w:hAnsi="Times New Roman" w:cs="Times New Roman"/>
          <w:b/>
          <w:sz w:val="24"/>
          <w:szCs w:val="24"/>
          <w:u w:val="single"/>
          <w:lang w:eastAsia="ru-RU"/>
        </w:rPr>
        <w:t>Звягельської</w:t>
      </w:r>
      <w:proofErr w:type="spellEnd"/>
      <w:r w:rsidRPr="00B96342">
        <w:rPr>
          <w:rFonts w:ascii="Times New Roman" w:eastAsia="Calibri" w:hAnsi="Times New Roman" w:cs="Times New Roman"/>
          <w:b/>
          <w:sz w:val="24"/>
          <w:szCs w:val="24"/>
          <w:u w:val="single"/>
          <w:lang w:eastAsia="ru-RU"/>
        </w:rPr>
        <w:t xml:space="preserve"> міської ради</w:t>
      </w:r>
    </w:p>
    <w:p w:rsidR="00B96342" w:rsidRPr="00B96342" w:rsidRDefault="00B96342" w:rsidP="00B96342">
      <w:pPr>
        <w:spacing w:after="0" w:line="240" w:lineRule="auto"/>
        <w:jc w:val="center"/>
        <w:rPr>
          <w:rFonts w:ascii="Times New Roman" w:eastAsia="Calibri" w:hAnsi="Times New Roman" w:cs="Times New Roman"/>
          <w:sz w:val="20"/>
          <w:szCs w:val="20"/>
          <w:lang w:eastAsia="ru-RU"/>
        </w:rPr>
      </w:pPr>
      <w:r w:rsidRPr="00B96342">
        <w:rPr>
          <w:rFonts w:ascii="Times New Roman" w:eastAsia="Calibri" w:hAnsi="Times New Roman" w:cs="Times New Roman"/>
          <w:sz w:val="20"/>
          <w:szCs w:val="20"/>
          <w:lang w:eastAsia="ru-RU"/>
        </w:rPr>
        <w:t>(найменування суб’єкта надання адміністративно послуги)</w:t>
      </w:r>
    </w:p>
    <w:p w:rsidR="00B96342" w:rsidRPr="00B96342" w:rsidRDefault="00B96342" w:rsidP="00B96342">
      <w:pPr>
        <w:spacing w:after="0" w:line="240" w:lineRule="auto"/>
        <w:jc w:val="center"/>
        <w:rPr>
          <w:rFonts w:ascii="Times New Roman" w:eastAsia="Calibri" w:hAnsi="Times New Roman" w:cs="Times New Roman"/>
          <w:sz w:val="16"/>
          <w:szCs w:val="16"/>
          <w:lang w:eastAsia="ru-RU"/>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7229"/>
      </w:tblGrid>
      <w:tr w:rsidR="00B96342" w:rsidRPr="00B96342" w:rsidTr="00FC152C">
        <w:trPr>
          <w:trHeight w:val="593"/>
        </w:trPr>
        <w:tc>
          <w:tcPr>
            <w:tcW w:w="9781" w:type="dxa"/>
            <w:gridSpan w:val="2"/>
            <w:shd w:val="clear" w:color="auto" w:fill="auto"/>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p>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Інформація про суб’єкта надання адміністративної послуги</w:t>
            </w:r>
          </w:p>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p>
        </w:tc>
      </w:tr>
      <w:tr w:rsidR="00B96342" w:rsidRPr="00B96342" w:rsidTr="00FC152C">
        <w:trPr>
          <w:trHeight w:val="873"/>
        </w:trPr>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Місцезнаходження</w:t>
            </w:r>
          </w:p>
          <w:p w:rsidR="00B96342" w:rsidRPr="00B96342" w:rsidRDefault="00B96342" w:rsidP="00B96342">
            <w:pPr>
              <w:spacing w:after="0" w:line="240" w:lineRule="auto"/>
              <w:ind w:left="34"/>
              <w:jc w:val="center"/>
              <w:rPr>
                <w:rFonts w:ascii="Times New Roman" w:eastAsia="Calibri" w:hAnsi="Times New Roman" w:cs="Times New Roman"/>
                <w:sz w:val="24"/>
                <w:szCs w:val="24"/>
                <w:lang w:eastAsia="ru-RU"/>
              </w:rPr>
            </w:pPr>
            <w:r w:rsidRPr="00B96342">
              <w:rPr>
                <w:rFonts w:ascii="Times New Roman" w:eastAsia="Calibri" w:hAnsi="Times New Roman" w:cs="Times New Roman"/>
                <w:b/>
                <w:sz w:val="24"/>
                <w:szCs w:val="24"/>
                <w:lang w:eastAsia="ru-RU"/>
              </w:rPr>
              <w:t>суб’єкта надання адміністративної послуги</w:t>
            </w:r>
          </w:p>
        </w:tc>
        <w:tc>
          <w:tcPr>
            <w:tcW w:w="7229" w:type="dxa"/>
            <w:tcBorders>
              <w:bottom w:val="single" w:sz="4" w:space="0" w:color="auto"/>
            </w:tcBorders>
            <w:vAlign w:val="center"/>
          </w:tcPr>
          <w:p w:rsidR="00B96342" w:rsidRPr="00B96342" w:rsidRDefault="00B96342" w:rsidP="00B96342">
            <w:pPr>
              <w:spacing w:after="0" w:line="240" w:lineRule="auto"/>
              <w:jc w:val="both"/>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11701,  Житомирська обл., м. </w:t>
            </w:r>
            <w:proofErr w:type="spellStart"/>
            <w:r w:rsidRPr="00B96342">
              <w:rPr>
                <w:rFonts w:ascii="Times New Roman" w:eastAsia="Calibri" w:hAnsi="Times New Roman" w:cs="Times New Roman"/>
                <w:sz w:val="24"/>
                <w:szCs w:val="24"/>
                <w:lang w:eastAsia="ru-RU"/>
              </w:rPr>
              <w:t>Звягель</w:t>
            </w:r>
            <w:proofErr w:type="spellEnd"/>
            <w:r w:rsidRPr="00B96342">
              <w:rPr>
                <w:rFonts w:ascii="Times New Roman" w:eastAsia="Calibri" w:hAnsi="Times New Roman" w:cs="Times New Roman"/>
                <w:sz w:val="24"/>
                <w:szCs w:val="24"/>
                <w:lang w:eastAsia="ru-RU"/>
              </w:rPr>
              <w:t xml:space="preserve">,  </w:t>
            </w:r>
            <w:proofErr w:type="spellStart"/>
            <w:r w:rsidRPr="00B96342">
              <w:rPr>
                <w:rFonts w:ascii="Times New Roman" w:eastAsia="Calibri" w:hAnsi="Times New Roman" w:cs="Times New Roman"/>
                <w:sz w:val="24"/>
                <w:szCs w:val="24"/>
                <w:lang w:eastAsia="ru-RU"/>
              </w:rPr>
              <w:t>вул.Шевченка</w:t>
            </w:r>
            <w:proofErr w:type="spellEnd"/>
            <w:r w:rsidRPr="00B96342">
              <w:rPr>
                <w:rFonts w:ascii="Times New Roman" w:eastAsia="Calibri" w:hAnsi="Times New Roman" w:cs="Times New Roman"/>
                <w:sz w:val="24"/>
                <w:szCs w:val="24"/>
                <w:lang w:eastAsia="ru-RU"/>
              </w:rPr>
              <w:t xml:space="preserve">, 16, кабінет 27 </w:t>
            </w:r>
          </w:p>
        </w:tc>
      </w:tr>
      <w:tr w:rsidR="00B96342" w:rsidRPr="00B96342" w:rsidTr="00FC152C">
        <w:tc>
          <w:tcPr>
            <w:tcW w:w="2552" w:type="dxa"/>
            <w:tcBorders>
              <w:right w:val="single" w:sz="4" w:space="0" w:color="auto"/>
            </w:tcBorders>
          </w:tcPr>
          <w:p w:rsidR="00B96342" w:rsidRPr="00B96342" w:rsidRDefault="00B96342" w:rsidP="00B96342">
            <w:pPr>
              <w:spacing w:after="0" w:line="240" w:lineRule="auto"/>
              <w:jc w:val="center"/>
              <w:rPr>
                <w:rFonts w:ascii="Times New Roman" w:eastAsia="Calibri" w:hAnsi="Times New Roman" w:cs="Times New Roman"/>
                <w:sz w:val="24"/>
                <w:szCs w:val="24"/>
                <w:lang w:eastAsia="ru-RU"/>
              </w:rPr>
            </w:pPr>
            <w:r w:rsidRPr="00B96342">
              <w:rPr>
                <w:rFonts w:ascii="Times New Roman" w:eastAsia="Calibri" w:hAnsi="Times New Roman" w:cs="Times New Roman"/>
                <w:b/>
                <w:sz w:val="24"/>
                <w:szCs w:val="24"/>
                <w:lang w:eastAsia="ru-RU"/>
              </w:rPr>
              <w:t>Інформація щодо режиму роботи</w:t>
            </w:r>
            <w:r w:rsidRPr="00B96342">
              <w:rPr>
                <w:rFonts w:ascii="Times New Roman" w:eastAsia="Calibri" w:hAnsi="Times New Roman" w:cs="Times New Roman"/>
                <w:sz w:val="24"/>
                <w:szCs w:val="24"/>
                <w:lang w:eastAsia="ru-RU"/>
              </w:rPr>
              <w:t xml:space="preserve">: </w:t>
            </w:r>
          </w:p>
          <w:p w:rsidR="00B96342" w:rsidRPr="00B96342" w:rsidRDefault="00B96342" w:rsidP="00B96342">
            <w:pPr>
              <w:spacing w:after="0" w:line="240" w:lineRule="auto"/>
              <w:ind w:left="34" w:firstLine="284"/>
              <w:jc w:val="center"/>
              <w:rPr>
                <w:rFonts w:ascii="Times New Roman" w:eastAsia="Calibri" w:hAnsi="Times New Roman" w:cs="Times New Roman"/>
                <w:sz w:val="24"/>
                <w:szCs w:val="24"/>
                <w:lang w:eastAsia="ru-RU"/>
              </w:rPr>
            </w:pPr>
          </w:p>
        </w:tc>
        <w:tc>
          <w:tcPr>
            <w:tcW w:w="7229" w:type="dxa"/>
            <w:tcBorders>
              <w:top w:val="single" w:sz="4" w:space="0" w:color="auto"/>
              <w:left w:val="single" w:sz="4" w:space="0" w:color="auto"/>
              <w:bottom w:val="single" w:sz="4" w:space="0" w:color="auto"/>
              <w:right w:val="single" w:sz="4" w:space="0" w:color="auto"/>
            </w:tcBorders>
          </w:tcPr>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ЦНАП: понеділок, вівторок, середа, четвер, - 8</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-17</w:t>
            </w:r>
            <w:r w:rsidRPr="00B96342">
              <w:rPr>
                <w:rFonts w:ascii="Times New Roman" w:eastAsia="Calibri" w:hAnsi="Times New Roman" w:cs="Times New Roman"/>
                <w:sz w:val="24"/>
                <w:szCs w:val="24"/>
                <w:vertAlign w:val="superscript"/>
                <w:lang w:eastAsia="ru-RU"/>
              </w:rPr>
              <w:t>15</w:t>
            </w:r>
            <w:r w:rsidRPr="00B96342">
              <w:rPr>
                <w:rFonts w:ascii="Times New Roman" w:eastAsia="Calibri" w:hAnsi="Times New Roman" w:cs="Times New Roman"/>
                <w:sz w:val="24"/>
                <w:szCs w:val="24"/>
                <w:lang w:eastAsia="ru-RU"/>
              </w:rPr>
              <w:t>; п’ятниця 8</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-16</w:t>
            </w:r>
            <w:r w:rsidRPr="00B96342">
              <w:rPr>
                <w:rFonts w:ascii="Times New Roman" w:eastAsia="Calibri" w:hAnsi="Times New Roman" w:cs="Times New Roman"/>
                <w:sz w:val="24"/>
                <w:szCs w:val="24"/>
                <w:vertAlign w:val="superscript"/>
                <w:lang w:eastAsia="ru-RU"/>
              </w:rPr>
              <w:t xml:space="preserve">00, </w:t>
            </w:r>
            <w:r w:rsidRPr="00B96342">
              <w:rPr>
                <w:rFonts w:ascii="Times New Roman" w:eastAsia="Calibri" w:hAnsi="Times New Roman" w:cs="Times New Roman"/>
                <w:sz w:val="24"/>
                <w:szCs w:val="24"/>
                <w:lang w:eastAsia="ru-RU"/>
              </w:rPr>
              <w:t>субота 9</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-14</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 без перерви на обід, неділя – вихідний</w:t>
            </w:r>
            <w:r w:rsidRPr="00B96342">
              <w:rPr>
                <w:rFonts w:ascii="Times New Roman" w:eastAsia="Calibri" w:hAnsi="Times New Roman" w:cs="Times New Roman"/>
                <w:sz w:val="24"/>
                <w:szCs w:val="24"/>
                <w:lang w:val="ru-RU" w:eastAsia="ru-RU"/>
              </w:rPr>
              <w:t>;</w:t>
            </w:r>
            <w:r w:rsidRPr="00B96342">
              <w:rPr>
                <w:rFonts w:ascii="Times New Roman" w:eastAsia="Calibri" w:hAnsi="Times New Roman" w:cs="Times New Roman"/>
                <w:sz w:val="24"/>
                <w:szCs w:val="24"/>
                <w:lang w:eastAsia="ru-RU"/>
              </w:rPr>
              <w:t xml:space="preserve"> </w:t>
            </w:r>
          </w:p>
          <w:p w:rsidR="00B96342" w:rsidRPr="00B96342" w:rsidRDefault="00B96342" w:rsidP="00B96342">
            <w:pPr>
              <w:spacing w:after="0" w:line="240" w:lineRule="auto"/>
              <w:rPr>
                <w:rFonts w:ascii="Times New Roman" w:eastAsia="Calibri" w:hAnsi="Times New Roman" w:cs="Times New Roman"/>
                <w:sz w:val="24"/>
                <w:szCs w:val="24"/>
                <w:lang w:eastAsia="ru-RU"/>
              </w:rPr>
            </w:pPr>
            <w:proofErr w:type="spellStart"/>
            <w:r w:rsidRPr="00B96342">
              <w:rPr>
                <w:rFonts w:ascii="Times New Roman" w:eastAsia="Calibri" w:hAnsi="Times New Roman" w:cs="Times New Roman"/>
                <w:sz w:val="24"/>
                <w:szCs w:val="24"/>
                <w:lang w:eastAsia="ru-RU"/>
              </w:rPr>
              <w:t>УМАтаЗВ</w:t>
            </w:r>
            <w:proofErr w:type="spellEnd"/>
            <w:r w:rsidRPr="00B96342">
              <w:rPr>
                <w:rFonts w:ascii="Times New Roman" w:eastAsia="Calibri" w:hAnsi="Times New Roman" w:cs="Times New Roman"/>
                <w:sz w:val="24"/>
                <w:szCs w:val="24"/>
                <w:lang w:eastAsia="ru-RU"/>
              </w:rPr>
              <w:t>: понеділок, вівторок, середа, четвер, - 8</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-17</w:t>
            </w:r>
            <w:r w:rsidRPr="00B96342">
              <w:rPr>
                <w:rFonts w:ascii="Times New Roman" w:eastAsia="Calibri" w:hAnsi="Times New Roman" w:cs="Times New Roman"/>
                <w:sz w:val="24"/>
                <w:szCs w:val="24"/>
                <w:vertAlign w:val="superscript"/>
                <w:lang w:eastAsia="ru-RU"/>
              </w:rPr>
              <w:t>15</w:t>
            </w:r>
            <w:r w:rsidRPr="00B96342">
              <w:rPr>
                <w:rFonts w:ascii="Times New Roman" w:eastAsia="Calibri" w:hAnsi="Times New Roman" w:cs="Times New Roman"/>
                <w:sz w:val="24"/>
                <w:szCs w:val="24"/>
                <w:lang w:eastAsia="ru-RU"/>
              </w:rPr>
              <w:t>; п’ятниця 8</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-16</w:t>
            </w:r>
            <w:r w:rsidRPr="00B96342">
              <w:rPr>
                <w:rFonts w:ascii="Times New Roman" w:eastAsia="Calibri" w:hAnsi="Times New Roman" w:cs="Times New Roman"/>
                <w:sz w:val="24"/>
                <w:szCs w:val="24"/>
                <w:vertAlign w:val="superscript"/>
                <w:lang w:eastAsia="ru-RU"/>
              </w:rPr>
              <w:t>00,</w:t>
            </w:r>
            <w:r w:rsidRPr="00B96342">
              <w:rPr>
                <w:rFonts w:ascii="Times New Roman" w:eastAsia="Calibri" w:hAnsi="Times New Roman" w:cs="Times New Roman"/>
                <w:sz w:val="24"/>
                <w:szCs w:val="24"/>
                <w:lang w:eastAsia="ru-RU"/>
              </w:rPr>
              <w:t>;</w:t>
            </w:r>
            <w:r w:rsidRPr="00B96342">
              <w:rPr>
                <w:rFonts w:ascii="Times New Roman" w:eastAsia="Calibri" w:hAnsi="Times New Roman" w:cs="Times New Roman"/>
                <w:sz w:val="24"/>
                <w:szCs w:val="24"/>
                <w:vertAlign w:val="superscript"/>
                <w:lang w:eastAsia="ru-RU"/>
              </w:rPr>
              <w:t xml:space="preserve"> </w:t>
            </w:r>
            <w:r w:rsidRPr="00B96342">
              <w:rPr>
                <w:rFonts w:ascii="Times New Roman" w:eastAsia="Calibri" w:hAnsi="Times New Roman" w:cs="Times New Roman"/>
                <w:sz w:val="24"/>
                <w:szCs w:val="24"/>
                <w:lang w:eastAsia="ru-RU"/>
              </w:rPr>
              <w:t xml:space="preserve">субота, неділя – вихідні </w:t>
            </w:r>
          </w:p>
        </w:tc>
      </w:tr>
      <w:tr w:rsidR="00B96342" w:rsidRPr="00B96342" w:rsidTr="00FC152C">
        <w:trPr>
          <w:trHeight w:val="423"/>
        </w:trPr>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Телефон/факс (довідка), адреса електронної пошти та веб-сайт:</w:t>
            </w:r>
          </w:p>
        </w:tc>
        <w:tc>
          <w:tcPr>
            <w:tcW w:w="7229" w:type="dxa"/>
            <w:tcBorders>
              <w:top w:val="single" w:sz="4" w:space="0" w:color="auto"/>
            </w:tcBorders>
            <w:vAlign w:val="center"/>
          </w:tcPr>
          <w:p w:rsidR="00B96342" w:rsidRPr="00B96342" w:rsidRDefault="00B96342" w:rsidP="00B96342">
            <w:pPr>
              <w:spacing w:after="0" w:line="240" w:lineRule="auto"/>
              <w:contextualSpacing/>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ЦНАП: (04141) 3-53-51, </w:t>
            </w:r>
            <w:proofErr w:type="spellStart"/>
            <w:r w:rsidRPr="00B96342">
              <w:rPr>
                <w:rFonts w:ascii="Times New Roman" w:eastAsia="Calibri" w:hAnsi="Times New Roman" w:cs="Times New Roman"/>
                <w:sz w:val="24"/>
                <w:szCs w:val="24"/>
                <w:lang w:val="en-US" w:eastAsia="ru-RU"/>
              </w:rPr>
              <w:t>nv</w:t>
            </w:r>
            <w:proofErr w:type="spellEnd"/>
            <w:r w:rsidRPr="00B96342">
              <w:rPr>
                <w:rFonts w:ascii="Times New Roman" w:eastAsia="Calibri" w:hAnsi="Times New Roman" w:cs="Times New Roman"/>
                <w:sz w:val="24"/>
                <w:szCs w:val="24"/>
                <w:lang w:val="ru-RU" w:eastAsia="ru-RU"/>
              </w:rPr>
              <w:t>-</w:t>
            </w:r>
            <w:proofErr w:type="spellStart"/>
            <w:r w:rsidRPr="00B96342">
              <w:rPr>
                <w:rFonts w:ascii="Times New Roman" w:eastAsia="Calibri" w:hAnsi="Times New Roman" w:cs="Times New Roman"/>
                <w:sz w:val="24"/>
                <w:szCs w:val="24"/>
                <w:lang w:val="en-US" w:eastAsia="ru-RU"/>
              </w:rPr>
              <w:t>cnap</w:t>
            </w:r>
            <w:proofErr w:type="spellEnd"/>
            <w:r w:rsidRPr="00B96342">
              <w:rPr>
                <w:rFonts w:ascii="Times New Roman" w:eastAsia="Calibri" w:hAnsi="Times New Roman" w:cs="Times New Roman"/>
                <w:sz w:val="24"/>
                <w:szCs w:val="24"/>
                <w:lang w:val="ru-RU" w:eastAsia="ru-RU"/>
              </w:rPr>
              <w:t>@</w:t>
            </w:r>
            <w:proofErr w:type="spellStart"/>
            <w:r w:rsidRPr="00B96342">
              <w:rPr>
                <w:rFonts w:ascii="Times New Roman" w:eastAsia="Calibri" w:hAnsi="Times New Roman" w:cs="Times New Roman"/>
                <w:sz w:val="24"/>
                <w:szCs w:val="24"/>
                <w:lang w:val="en-US" w:eastAsia="ru-RU"/>
              </w:rPr>
              <w:t>ukr</w:t>
            </w:r>
            <w:proofErr w:type="spellEnd"/>
            <w:r w:rsidRPr="00B96342">
              <w:rPr>
                <w:rFonts w:ascii="Times New Roman" w:eastAsia="Calibri" w:hAnsi="Times New Roman" w:cs="Times New Roman"/>
                <w:sz w:val="24"/>
                <w:szCs w:val="24"/>
                <w:lang w:val="ru-RU" w:eastAsia="ru-RU"/>
              </w:rPr>
              <w:t>.</w:t>
            </w:r>
            <w:r w:rsidRPr="00B96342">
              <w:rPr>
                <w:rFonts w:ascii="Times New Roman" w:eastAsia="Calibri" w:hAnsi="Times New Roman" w:cs="Times New Roman"/>
                <w:sz w:val="24"/>
                <w:szCs w:val="24"/>
                <w:lang w:val="en-US" w:eastAsia="ru-RU"/>
              </w:rPr>
              <w:t>net</w:t>
            </w:r>
            <w:r w:rsidRPr="00B96342">
              <w:rPr>
                <w:rFonts w:ascii="Times New Roman" w:eastAsia="Calibri" w:hAnsi="Times New Roman" w:cs="Times New Roman"/>
                <w:sz w:val="24"/>
                <w:szCs w:val="24"/>
                <w:lang w:val="ru-RU" w:eastAsia="ru-RU"/>
              </w:rPr>
              <w:t>,</w:t>
            </w:r>
            <w:r w:rsidRPr="00B96342">
              <w:rPr>
                <w:rFonts w:ascii="Times New Roman" w:eastAsia="Calibri" w:hAnsi="Times New Roman" w:cs="Times New Roman"/>
                <w:sz w:val="28"/>
                <w:szCs w:val="28"/>
                <w:lang w:eastAsia="ru-RU"/>
              </w:rPr>
              <w:t xml:space="preserve"> </w:t>
            </w:r>
            <w:r w:rsidRPr="00B96342">
              <w:rPr>
                <w:rFonts w:ascii="Times New Roman" w:eastAsia="Calibri" w:hAnsi="Times New Roman" w:cs="Times New Roman"/>
                <w:sz w:val="24"/>
                <w:szCs w:val="24"/>
                <w:lang w:val="ru-RU" w:eastAsia="ru-RU"/>
              </w:rPr>
              <w:t>https://info.nvrada.gov.ua</w:t>
            </w:r>
          </w:p>
          <w:p w:rsidR="00B96342" w:rsidRPr="00B96342" w:rsidRDefault="00B96342" w:rsidP="00B96342">
            <w:pPr>
              <w:spacing w:after="0" w:line="240" w:lineRule="auto"/>
              <w:contextualSpacing/>
              <w:rPr>
                <w:rFonts w:ascii="Times New Roman" w:eastAsia="Calibri" w:hAnsi="Times New Roman" w:cs="Times New Roman"/>
                <w:sz w:val="24"/>
                <w:szCs w:val="24"/>
                <w:lang w:val="ru-RU" w:eastAsia="ru-RU"/>
              </w:rPr>
            </w:pPr>
            <w:proofErr w:type="spellStart"/>
            <w:r w:rsidRPr="00B96342">
              <w:rPr>
                <w:rFonts w:ascii="Times New Roman" w:eastAsia="Calibri" w:hAnsi="Times New Roman" w:cs="Times New Roman"/>
                <w:sz w:val="24"/>
                <w:szCs w:val="24"/>
                <w:lang w:eastAsia="ru-RU"/>
              </w:rPr>
              <w:t>УМАтаЗВ</w:t>
            </w:r>
            <w:proofErr w:type="spellEnd"/>
            <w:r w:rsidRPr="00B96342">
              <w:rPr>
                <w:rFonts w:ascii="Times New Roman" w:eastAsia="Calibri" w:hAnsi="Times New Roman" w:cs="Times New Roman"/>
                <w:sz w:val="24"/>
                <w:szCs w:val="24"/>
                <w:lang w:eastAsia="ru-RU"/>
              </w:rPr>
              <w:t xml:space="preserve">: </w:t>
            </w:r>
            <w:proofErr w:type="spellStart"/>
            <w:r w:rsidRPr="00B96342">
              <w:rPr>
                <w:rFonts w:ascii="Times New Roman" w:eastAsia="Calibri" w:hAnsi="Times New Roman" w:cs="Times New Roman"/>
                <w:sz w:val="24"/>
                <w:szCs w:val="24"/>
                <w:lang w:eastAsia="ru-RU"/>
              </w:rPr>
              <w:t>тел</w:t>
            </w:r>
            <w:proofErr w:type="spellEnd"/>
            <w:r w:rsidRPr="00B96342">
              <w:rPr>
                <w:rFonts w:ascii="Times New Roman" w:eastAsia="Calibri" w:hAnsi="Times New Roman" w:cs="Times New Roman"/>
                <w:sz w:val="24"/>
                <w:szCs w:val="24"/>
                <w:lang w:val="ru-RU" w:eastAsia="ru-RU"/>
              </w:rPr>
              <w:t xml:space="preserve">. </w:t>
            </w:r>
            <w:r w:rsidRPr="00B96342">
              <w:rPr>
                <w:rFonts w:ascii="Times New Roman" w:eastAsia="Calibri" w:hAnsi="Times New Roman" w:cs="Times New Roman"/>
                <w:sz w:val="24"/>
                <w:szCs w:val="24"/>
                <w:lang w:eastAsia="ru-RU"/>
              </w:rPr>
              <w:t>(04141)3-53-69,</w:t>
            </w:r>
            <w:r w:rsidRPr="00B96342">
              <w:rPr>
                <w:rFonts w:ascii="Times New Roman" w:eastAsia="Calibri" w:hAnsi="Times New Roman" w:cs="Times New Roman"/>
                <w:sz w:val="24"/>
                <w:szCs w:val="24"/>
                <w:lang w:val="en-US" w:eastAsia="ru-RU"/>
              </w:rPr>
              <w:t>E</w:t>
            </w:r>
            <w:r w:rsidRPr="00B96342">
              <w:rPr>
                <w:rFonts w:ascii="Times New Roman" w:eastAsia="Calibri" w:hAnsi="Times New Roman" w:cs="Times New Roman"/>
                <w:sz w:val="24"/>
                <w:szCs w:val="24"/>
                <w:lang w:val="ru-RU" w:eastAsia="ru-RU"/>
              </w:rPr>
              <w:t>-</w:t>
            </w:r>
            <w:r w:rsidRPr="00B96342">
              <w:rPr>
                <w:rFonts w:ascii="Times New Roman" w:eastAsia="Calibri" w:hAnsi="Times New Roman" w:cs="Times New Roman"/>
                <w:sz w:val="24"/>
                <w:szCs w:val="24"/>
                <w:lang w:val="en-US" w:eastAsia="ru-RU"/>
              </w:rPr>
              <w:t>mail</w:t>
            </w:r>
            <w:r w:rsidRPr="00B96342">
              <w:rPr>
                <w:rFonts w:ascii="Times New Roman" w:eastAsia="Calibri" w:hAnsi="Times New Roman" w:cs="Times New Roman"/>
                <w:sz w:val="24"/>
                <w:szCs w:val="24"/>
                <w:lang w:val="ru-RU" w:eastAsia="ru-RU"/>
              </w:rPr>
              <w:t xml:space="preserve">: </w:t>
            </w:r>
            <w:r w:rsidRPr="00B96342">
              <w:rPr>
                <w:rFonts w:ascii="Times New Roman" w:eastAsia="Calibri" w:hAnsi="Times New Roman" w:cs="Times New Roman"/>
                <w:sz w:val="24"/>
                <w:szCs w:val="24"/>
                <w:lang w:val="en-US" w:eastAsia="ru-RU"/>
              </w:rPr>
              <w:t>up</w:t>
            </w:r>
            <w:r w:rsidRPr="00B96342">
              <w:rPr>
                <w:rFonts w:ascii="Times New Roman" w:eastAsia="Calibri" w:hAnsi="Times New Roman" w:cs="Times New Roman"/>
                <w:sz w:val="24"/>
                <w:szCs w:val="24"/>
                <w:lang w:val="ru-RU" w:eastAsia="ru-RU"/>
              </w:rPr>
              <w:t>.</w:t>
            </w:r>
            <w:proofErr w:type="spellStart"/>
            <w:r w:rsidRPr="00B96342">
              <w:rPr>
                <w:rFonts w:ascii="Times New Roman" w:eastAsia="Calibri" w:hAnsi="Times New Roman" w:cs="Times New Roman"/>
                <w:sz w:val="24"/>
                <w:szCs w:val="24"/>
                <w:lang w:val="en-US" w:eastAsia="ru-RU"/>
              </w:rPr>
              <w:t>arxitektura</w:t>
            </w:r>
            <w:proofErr w:type="spellEnd"/>
            <w:r w:rsidRPr="00B96342">
              <w:rPr>
                <w:rFonts w:ascii="Times New Roman" w:eastAsia="Calibri" w:hAnsi="Times New Roman" w:cs="Times New Roman"/>
                <w:sz w:val="24"/>
                <w:szCs w:val="24"/>
                <w:lang w:val="ru-RU" w:eastAsia="ru-RU"/>
              </w:rPr>
              <w:t>@</w:t>
            </w:r>
            <w:r w:rsidRPr="00B96342">
              <w:rPr>
                <w:rFonts w:ascii="Times New Roman" w:eastAsia="Calibri" w:hAnsi="Times New Roman" w:cs="Times New Roman"/>
                <w:sz w:val="24"/>
                <w:szCs w:val="24"/>
                <w:lang w:val="en-US" w:eastAsia="ru-RU"/>
              </w:rPr>
              <w:t>meta</w:t>
            </w:r>
            <w:r w:rsidRPr="00B96342">
              <w:rPr>
                <w:rFonts w:ascii="Times New Roman" w:eastAsia="Calibri" w:hAnsi="Times New Roman" w:cs="Times New Roman"/>
                <w:sz w:val="24"/>
                <w:szCs w:val="24"/>
                <w:lang w:val="ru-RU" w:eastAsia="ru-RU"/>
              </w:rPr>
              <w:t>.</w:t>
            </w:r>
            <w:proofErr w:type="spellStart"/>
            <w:r w:rsidRPr="00B96342">
              <w:rPr>
                <w:rFonts w:ascii="Times New Roman" w:eastAsia="Calibri" w:hAnsi="Times New Roman" w:cs="Times New Roman"/>
                <w:sz w:val="24"/>
                <w:szCs w:val="24"/>
                <w:lang w:val="en-US" w:eastAsia="ru-RU"/>
              </w:rPr>
              <w:t>ua</w:t>
            </w:r>
            <w:proofErr w:type="spellEnd"/>
          </w:p>
        </w:tc>
      </w:tr>
      <w:tr w:rsidR="00B96342" w:rsidRPr="00B96342" w:rsidTr="00FC152C">
        <w:tc>
          <w:tcPr>
            <w:tcW w:w="9781" w:type="dxa"/>
            <w:gridSpan w:val="2"/>
            <w:shd w:val="clear" w:color="auto" w:fill="auto"/>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Нормативні акти, якими регламентується порядок та умови  надання адміністративної послуги</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Закони України</w:t>
            </w:r>
          </w:p>
        </w:tc>
        <w:tc>
          <w:tcPr>
            <w:tcW w:w="7229" w:type="dxa"/>
            <w:vAlign w:val="center"/>
          </w:tcPr>
          <w:p w:rsidR="00B96342" w:rsidRPr="00B96342" w:rsidRDefault="00B96342" w:rsidP="00B96342">
            <w:pPr>
              <w:spacing w:after="0" w:line="240" w:lineRule="auto"/>
              <w:jc w:val="both"/>
              <w:rPr>
                <w:rFonts w:ascii="Times New Roman" w:eastAsia="Calibri" w:hAnsi="Times New Roman" w:cs="Times New Roman"/>
                <w:i/>
                <w:sz w:val="24"/>
                <w:szCs w:val="24"/>
                <w:lang w:eastAsia="ru-RU"/>
              </w:rPr>
            </w:pPr>
            <w:r w:rsidRPr="00B96342">
              <w:rPr>
                <w:rFonts w:ascii="Times New Roman" w:eastAsia="Calibri" w:hAnsi="Times New Roman" w:cs="Times New Roman"/>
                <w:sz w:val="24"/>
                <w:szCs w:val="24"/>
                <w:lang w:eastAsia="ru-RU"/>
              </w:rPr>
              <w:t>Закон України «Про регулювання містобудівної діяльності» (стаття 29), «Про публічну інформацію», «Про захист персональних даних»</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Акти Кабінету Міністрів України</w:t>
            </w:r>
          </w:p>
        </w:tc>
        <w:tc>
          <w:tcPr>
            <w:tcW w:w="7229" w:type="dxa"/>
            <w:vAlign w:val="center"/>
          </w:tcPr>
          <w:p w:rsidR="00B96342" w:rsidRPr="00B96342" w:rsidRDefault="00B96342" w:rsidP="00B96342">
            <w:pPr>
              <w:spacing w:after="0" w:line="240" w:lineRule="auto"/>
              <w:jc w:val="both"/>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Накази Міністерства регіонального розвитку, будівництва та житлово-комунального господарства України від 31.05.2017 №135 «Про затвердження Порядку ведення реєстру містобудівних умов та обмежень», від 06.11.2017 №289 «Про затвердження Переліку об’єктів будівництва, для проектування яких містобудівні умови та обмеження не надаються»</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Акти центральних органів виконавчої влади України</w:t>
            </w:r>
          </w:p>
        </w:tc>
        <w:tc>
          <w:tcPr>
            <w:tcW w:w="7229" w:type="dxa"/>
            <w:vAlign w:val="center"/>
          </w:tcPr>
          <w:p w:rsidR="00B96342" w:rsidRPr="00B96342" w:rsidRDefault="00B96342" w:rsidP="00B96342">
            <w:pPr>
              <w:spacing w:after="0" w:line="240" w:lineRule="auto"/>
              <w:ind w:firstLine="424"/>
              <w:jc w:val="both"/>
              <w:rPr>
                <w:rFonts w:ascii="Times New Roman" w:eastAsia="Calibri" w:hAnsi="Times New Roman" w:cs="Times New Roman"/>
                <w:color w:val="000000"/>
                <w:sz w:val="24"/>
                <w:szCs w:val="24"/>
                <w:lang w:eastAsia="ru-RU"/>
              </w:rPr>
            </w:pP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Акти місцевих органів виконавчої влади/ОМС</w:t>
            </w:r>
          </w:p>
        </w:tc>
        <w:tc>
          <w:tcPr>
            <w:tcW w:w="7229" w:type="dxa"/>
            <w:vAlign w:val="center"/>
          </w:tcPr>
          <w:p w:rsidR="00B96342" w:rsidRPr="00B96342" w:rsidRDefault="00B96342" w:rsidP="00B96342">
            <w:pPr>
              <w:spacing w:after="0" w:line="240" w:lineRule="auto"/>
              <w:ind w:firstLine="424"/>
              <w:jc w:val="both"/>
              <w:rPr>
                <w:rFonts w:ascii="Times New Roman" w:eastAsia="Times New Roman" w:hAnsi="Times New Roman" w:cs="Times New Roman"/>
                <w:color w:val="000000" w:themeColor="text1"/>
                <w:sz w:val="24"/>
                <w:szCs w:val="24"/>
              </w:rPr>
            </w:pPr>
            <w:r w:rsidRPr="00B96342">
              <w:rPr>
                <w:rFonts w:ascii="Times New Roman" w:eastAsia="Times New Roman" w:hAnsi="Times New Roman" w:cs="Times New Roman"/>
                <w:color w:val="000000" w:themeColor="text1"/>
                <w:sz w:val="24"/>
                <w:szCs w:val="24"/>
              </w:rPr>
              <w:t xml:space="preserve">Рішення міської ради від  18.12.2025  №1652 «Про затвердження переліку адміністративних послуг, які надаються через Центр надання адміністративних послуг </w:t>
            </w:r>
            <w:proofErr w:type="spellStart"/>
            <w:r w:rsidRPr="00B96342">
              <w:rPr>
                <w:rFonts w:ascii="Times New Roman" w:eastAsia="Times New Roman" w:hAnsi="Times New Roman" w:cs="Times New Roman"/>
                <w:color w:val="000000" w:themeColor="text1"/>
                <w:sz w:val="24"/>
                <w:szCs w:val="24"/>
              </w:rPr>
              <w:t>Звягельської</w:t>
            </w:r>
            <w:proofErr w:type="spellEnd"/>
            <w:r w:rsidRPr="00B96342">
              <w:rPr>
                <w:rFonts w:ascii="Times New Roman" w:eastAsia="Times New Roman" w:hAnsi="Times New Roman" w:cs="Times New Roman"/>
                <w:color w:val="000000" w:themeColor="text1"/>
                <w:sz w:val="24"/>
                <w:szCs w:val="24"/>
              </w:rPr>
              <w:t xml:space="preserve">  міської ради»</w:t>
            </w:r>
          </w:p>
          <w:p w:rsidR="00B96342" w:rsidRPr="00B96342" w:rsidRDefault="00B96342" w:rsidP="00B96342">
            <w:pPr>
              <w:spacing w:after="0" w:line="240" w:lineRule="auto"/>
              <w:ind w:firstLine="424"/>
              <w:jc w:val="both"/>
              <w:rPr>
                <w:rFonts w:ascii="Times New Roman" w:eastAsia="Times New Roman" w:hAnsi="Times New Roman" w:cs="Times New Roman"/>
                <w:color w:val="FF0000"/>
                <w:sz w:val="24"/>
                <w:szCs w:val="24"/>
              </w:rPr>
            </w:pPr>
          </w:p>
        </w:tc>
      </w:tr>
      <w:tr w:rsidR="00B96342" w:rsidRPr="00B96342" w:rsidTr="00FC152C">
        <w:trPr>
          <w:trHeight w:val="643"/>
        </w:trPr>
        <w:tc>
          <w:tcPr>
            <w:tcW w:w="9781" w:type="dxa"/>
            <w:gridSpan w:val="2"/>
            <w:shd w:val="clear" w:color="auto" w:fill="auto"/>
          </w:tcPr>
          <w:p w:rsidR="00B96342" w:rsidRPr="00B96342" w:rsidRDefault="00B96342" w:rsidP="00B96342">
            <w:pPr>
              <w:spacing w:after="0" w:line="240" w:lineRule="auto"/>
              <w:rPr>
                <w:rFonts w:ascii="Times New Roman" w:eastAsia="Calibri" w:hAnsi="Times New Roman" w:cs="Times New Roman"/>
                <w:b/>
                <w:sz w:val="24"/>
                <w:szCs w:val="24"/>
                <w:lang w:eastAsia="ru-RU"/>
              </w:rPr>
            </w:pPr>
          </w:p>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Умови отримання адміністративної послуги</w:t>
            </w:r>
          </w:p>
          <w:p w:rsidR="00B96342" w:rsidRPr="00B96342" w:rsidRDefault="00B96342" w:rsidP="00B96342">
            <w:pPr>
              <w:spacing w:after="0" w:line="240" w:lineRule="auto"/>
              <w:jc w:val="center"/>
              <w:rPr>
                <w:rFonts w:ascii="Times New Roman" w:eastAsia="Calibri" w:hAnsi="Times New Roman" w:cs="Times New Roman"/>
                <w:i/>
                <w:sz w:val="24"/>
                <w:szCs w:val="24"/>
                <w:lang w:eastAsia="ru-RU"/>
              </w:rPr>
            </w:pP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Підстава для одержання адміністративної послуги</w:t>
            </w:r>
          </w:p>
        </w:tc>
        <w:tc>
          <w:tcPr>
            <w:tcW w:w="7229" w:type="dxa"/>
            <w:vAlign w:val="center"/>
          </w:tcPr>
          <w:p w:rsidR="00B96342" w:rsidRPr="00B96342" w:rsidRDefault="00B96342" w:rsidP="00B96342">
            <w:pPr>
              <w:spacing w:after="0" w:line="240" w:lineRule="auto"/>
              <w:jc w:val="both"/>
              <w:rPr>
                <w:rFonts w:ascii="Times New Roman" w:eastAsia="Calibri" w:hAnsi="Times New Roman" w:cs="Times New Roman"/>
                <w:sz w:val="28"/>
                <w:szCs w:val="28"/>
                <w:lang w:eastAsia="ru-RU"/>
              </w:rPr>
            </w:pPr>
            <w:r w:rsidRPr="00B96342">
              <w:rPr>
                <w:rFonts w:ascii="Times New Roman" w:eastAsia="Calibri" w:hAnsi="Times New Roman" w:cs="Times New Roman"/>
                <w:sz w:val="24"/>
                <w:szCs w:val="24"/>
                <w:lang w:eastAsia="ru-RU"/>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lastRenderedPageBreak/>
              <w:t>Вичерпний перелік документів, необхідних для отримання адміністративної послуги, а також вимоги до них</w:t>
            </w:r>
          </w:p>
        </w:tc>
        <w:tc>
          <w:tcPr>
            <w:tcW w:w="7229" w:type="dxa"/>
            <w:vAlign w:val="center"/>
          </w:tcPr>
          <w:p w:rsidR="00B96342" w:rsidRPr="00B96342" w:rsidRDefault="00B96342" w:rsidP="00B96342">
            <w:pPr>
              <w:tabs>
                <w:tab w:val="left" w:pos="140"/>
              </w:tabs>
              <w:spacing w:after="0" w:line="230" w:lineRule="auto"/>
              <w:ind w:left="-2" w:right="100"/>
              <w:jc w:val="both"/>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Для отримання адміністративної послуги особа або її представник до заяви додається:</w:t>
            </w:r>
          </w:p>
          <w:p w:rsidR="00B96342" w:rsidRPr="00B96342" w:rsidRDefault="00B96342" w:rsidP="00B96342">
            <w:pPr>
              <w:spacing w:after="0" w:line="240" w:lineRule="auto"/>
              <w:ind w:firstLine="424"/>
              <w:jc w:val="both"/>
              <w:rPr>
                <w:rFonts w:ascii="Times New Roman" w:eastAsia="Calibri" w:hAnsi="Times New Roman" w:cs="Times New Roman"/>
                <w:sz w:val="24"/>
                <w:szCs w:val="24"/>
                <w:lang w:val="ru-RU" w:eastAsia="ru-RU"/>
              </w:rPr>
            </w:pPr>
            <w:r w:rsidRPr="00B96342">
              <w:rPr>
                <w:rFonts w:ascii="Times New Roman" w:eastAsia="Calibri" w:hAnsi="Times New Roman" w:cs="Times New Roman"/>
                <w:sz w:val="24"/>
                <w:szCs w:val="24"/>
                <w:lang w:val="ru-RU" w:eastAsia="ru-RU"/>
              </w:rPr>
              <w:t xml:space="preserve">1) </w:t>
            </w:r>
            <w:proofErr w:type="spellStart"/>
            <w:r w:rsidRPr="00B96342">
              <w:rPr>
                <w:rFonts w:ascii="Times New Roman" w:eastAsia="Calibri" w:hAnsi="Times New Roman" w:cs="Times New Roman"/>
                <w:sz w:val="24"/>
                <w:szCs w:val="24"/>
                <w:lang w:val="ru-RU" w:eastAsia="ru-RU"/>
              </w:rPr>
              <w:t>копія</w:t>
            </w:r>
            <w:proofErr w:type="spellEnd"/>
            <w:r w:rsidRPr="00B96342">
              <w:rPr>
                <w:rFonts w:ascii="Times New Roman" w:eastAsia="Calibri" w:hAnsi="Times New Roman" w:cs="Times New Roman"/>
                <w:sz w:val="24"/>
                <w:szCs w:val="24"/>
                <w:lang w:val="ru-RU" w:eastAsia="ru-RU"/>
              </w:rPr>
              <w:t xml:space="preserve"> документа, </w:t>
            </w:r>
            <w:proofErr w:type="spellStart"/>
            <w:r w:rsidRPr="00B96342">
              <w:rPr>
                <w:rFonts w:ascii="Times New Roman" w:eastAsia="Calibri" w:hAnsi="Times New Roman" w:cs="Times New Roman"/>
                <w:sz w:val="24"/>
                <w:szCs w:val="24"/>
                <w:lang w:val="ru-RU" w:eastAsia="ru-RU"/>
              </w:rPr>
              <w:t>що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посвідчує</w:t>
            </w:r>
            <w:proofErr w:type="spellEnd"/>
            <w:r w:rsidRPr="00B96342">
              <w:rPr>
                <w:rFonts w:ascii="Times New Roman" w:eastAsia="Calibri" w:hAnsi="Times New Roman" w:cs="Times New Roman"/>
                <w:sz w:val="24"/>
                <w:szCs w:val="24"/>
                <w:lang w:val="ru-RU" w:eastAsia="ru-RU"/>
              </w:rPr>
              <w:t xml:space="preserve"> право </w:t>
            </w:r>
            <w:proofErr w:type="spellStart"/>
            <w:r w:rsidRPr="00B96342">
              <w:rPr>
                <w:rFonts w:ascii="Times New Roman" w:eastAsia="Calibri" w:hAnsi="Times New Roman" w:cs="Times New Roman"/>
                <w:sz w:val="24"/>
                <w:szCs w:val="24"/>
                <w:lang w:val="ru-RU" w:eastAsia="ru-RU"/>
              </w:rPr>
              <w:t>власності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чи</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користування</w:t>
            </w:r>
            <w:proofErr w:type="spellEnd"/>
            <w:r w:rsidRPr="00B96342">
              <w:rPr>
                <w:rFonts w:ascii="Times New Roman" w:eastAsia="Calibri" w:hAnsi="Times New Roman" w:cs="Times New Roman"/>
                <w:sz w:val="24"/>
                <w:szCs w:val="24"/>
                <w:lang w:val="ru-RU" w:eastAsia="ru-RU"/>
              </w:rPr>
              <w:t xml:space="preserve"> земельною </w:t>
            </w:r>
            <w:proofErr w:type="spellStart"/>
            <w:r w:rsidRPr="00B96342">
              <w:rPr>
                <w:rFonts w:ascii="Times New Roman" w:eastAsia="Calibri" w:hAnsi="Times New Roman" w:cs="Times New Roman"/>
                <w:sz w:val="24"/>
                <w:szCs w:val="24"/>
                <w:lang w:val="ru-RU" w:eastAsia="ru-RU"/>
              </w:rPr>
              <w:t>ділянкою</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або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копія</w:t>
            </w:r>
            <w:proofErr w:type="spellEnd"/>
            <w:r w:rsidRPr="00B96342">
              <w:rPr>
                <w:rFonts w:ascii="Times New Roman" w:eastAsia="Calibri" w:hAnsi="Times New Roman" w:cs="Times New Roman"/>
                <w:sz w:val="24"/>
                <w:szCs w:val="24"/>
                <w:lang w:val="ru-RU" w:eastAsia="ru-RU"/>
              </w:rPr>
              <w:t xml:space="preserve"> договору </w:t>
            </w:r>
            <w:proofErr w:type="spellStart"/>
            <w:r w:rsidRPr="00B96342">
              <w:rPr>
                <w:rFonts w:ascii="Times New Roman" w:eastAsia="Calibri" w:hAnsi="Times New Roman" w:cs="Times New Roman"/>
                <w:sz w:val="24"/>
                <w:szCs w:val="24"/>
                <w:lang w:val="ru-RU" w:eastAsia="ru-RU"/>
              </w:rPr>
              <w:t>суперфіцію</w:t>
            </w:r>
            <w:proofErr w:type="spellEnd"/>
            <w:r w:rsidRPr="00B96342">
              <w:rPr>
                <w:rFonts w:ascii="Times New Roman" w:eastAsia="Calibri" w:hAnsi="Times New Roman" w:cs="Times New Roman"/>
                <w:sz w:val="24"/>
                <w:szCs w:val="24"/>
                <w:lang w:val="ru-RU" w:eastAsia="ru-RU"/>
              </w:rPr>
              <w:t xml:space="preserve"> - у </w:t>
            </w:r>
            <w:proofErr w:type="spellStart"/>
            <w:r w:rsidRPr="00B96342">
              <w:rPr>
                <w:rFonts w:ascii="Times New Roman" w:eastAsia="Calibri" w:hAnsi="Times New Roman" w:cs="Times New Roman"/>
                <w:sz w:val="24"/>
                <w:szCs w:val="24"/>
                <w:lang w:val="ru-RU" w:eastAsia="ru-RU"/>
              </w:rPr>
              <w:t>разі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якщо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речове</w:t>
            </w:r>
            <w:proofErr w:type="spellEnd"/>
            <w:r w:rsidRPr="00B96342">
              <w:rPr>
                <w:rFonts w:ascii="Times New Roman" w:eastAsia="Calibri" w:hAnsi="Times New Roman" w:cs="Times New Roman"/>
                <w:sz w:val="24"/>
                <w:szCs w:val="24"/>
                <w:lang w:val="ru-RU" w:eastAsia="ru-RU"/>
              </w:rPr>
              <w:t xml:space="preserve"> право на </w:t>
            </w:r>
            <w:proofErr w:type="spellStart"/>
            <w:r w:rsidRPr="00B96342">
              <w:rPr>
                <w:rFonts w:ascii="Times New Roman" w:eastAsia="Calibri" w:hAnsi="Times New Roman" w:cs="Times New Roman"/>
                <w:sz w:val="24"/>
                <w:szCs w:val="24"/>
                <w:lang w:val="ru-RU" w:eastAsia="ru-RU"/>
              </w:rPr>
              <w:t>земельну</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ділянку</w:t>
            </w:r>
            <w:proofErr w:type="spellEnd"/>
            <w:r w:rsidRPr="00B96342">
              <w:rPr>
                <w:rFonts w:ascii="Times New Roman" w:eastAsia="Calibri" w:hAnsi="Times New Roman" w:cs="Times New Roman"/>
                <w:sz w:val="24"/>
                <w:szCs w:val="24"/>
                <w:lang w:val="ru-RU" w:eastAsia="ru-RU"/>
              </w:rPr>
              <w:t xml:space="preserve"> не </w:t>
            </w:r>
            <w:proofErr w:type="spellStart"/>
            <w:r w:rsidRPr="00B96342">
              <w:rPr>
                <w:rFonts w:ascii="Times New Roman" w:eastAsia="Calibri" w:hAnsi="Times New Roman" w:cs="Times New Roman"/>
                <w:sz w:val="24"/>
                <w:szCs w:val="24"/>
                <w:lang w:val="ru-RU" w:eastAsia="ru-RU"/>
              </w:rPr>
              <w:t>зареєстровано</w:t>
            </w:r>
            <w:proofErr w:type="spellEnd"/>
            <w:r w:rsidRPr="00B96342">
              <w:rPr>
                <w:rFonts w:ascii="Times New Roman" w:eastAsia="Calibri" w:hAnsi="Times New Roman" w:cs="Times New Roman"/>
                <w:sz w:val="24"/>
                <w:szCs w:val="24"/>
                <w:lang w:val="ru-RU" w:eastAsia="ru-RU"/>
              </w:rPr>
              <w:t xml:space="preserve"> в Державному </w:t>
            </w:r>
            <w:proofErr w:type="spellStart"/>
            <w:r w:rsidRPr="00B96342">
              <w:rPr>
                <w:rFonts w:ascii="Times New Roman" w:eastAsia="Calibri" w:hAnsi="Times New Roman" w:cs="Times New Roman"/>
                <w:sz w:val="24"/>
                <w:szCs w:val="24"/>
                <w:lang w:val="ru-RU" w:eastAsia="ru-RU"/>
              </w:rPr>
              <w:t>реєстрі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речових</w:t>
            </w:r>
            <w:proofErr w:type="spellEnd"/>
            <w:r w:rsidRPr="00B96342">
              <w:rPr>
                <w:rFonts w:ascii="Times New Roman" w:eastAsia="Calibri" w:hAnsi="Times New Roman" w:cs="Times New Roman"/>
                <w:sz w:val="24"/>
                <w:szCs w:val="24"/>
                <w:lang w:val="ru-RU" w:eastAsia="ru-RU"/>
              </w:rPr>
              <w:t xml:space="preserve"> прав на </w:t>
            </w:r>
            <w:proofErr w:type="spellStart"/>
            <w:r w:rsidRPr="00B96342">
              <w:rPr>
                <w:rFonts w:ascii="Times New Roman" w:eastAsia="Calibri" w:hAnsi="Times New Roman" w:cs="Times New Roman"/>
                <w:sz w:val="24"/>
                <w:szCs w:val="24"/>
                <w:lang w:val="ru-RU" w:eastAsia="ru-RU"/>
              </w:rPr>
              <w:t>нерухоме</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майно</w:t>
            </w:r>
            <w:proofErr w:type="spellEnd"/>
            <w:r w:rsidRPr="00B96342">
              <w:rPr>
                <w:rFonts w:ascii="Times New Roman" w:eastAsia="Calibri" w:hAnsi="Times New Roman" w:cs="Times New Roman"/>
                <w:sz w:val="24"/>
                <w:szCs w:val="24"/>
                <w:lang w:val="ru-RU" w:eastAsia="ru-RU"/>
              </w:rPr>
              <w:t>;</w:t>
            </w:r>
          </w:p>
          <w:p w:rsidR="00B96342" w:rsidRPr="00B96342" w:rsidRDefault="00B96342" w:rsidP="00B96342">
            <w:pPr>
              <w:spacing w:after="0" w:line="240" w:lineRule="auto"/>
              <w:ind w:firstLine="424"/>
              <w:jc w:val="both"/>
              <w:rPr>
                <w:rFonts w:ascii="Times New Roman" w:eastAsia="Calibri" w:hAnsi="Times New Roman" w:cs="Times New Roman"/>
                <w:sz w:val="24"/>
                <w:szCs w:val="24"/>
                <w:lang w:eastAsia="ru-RU"/>
              </w:rPr>
            </w:pPr>
          </w:p>
        </w:tc>
      </w:tr>
      <w:tr w:rsidR="00B96342" w:rsidRPr="00B96342" w:rsidTr="00FC152C">
        <w:trPr>
          <w:trHeight w:val="2258"/>
        </w:trPr>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p>
        </w:tc>
        <w:tc>
          <w:tcPr>
            <w:tcW w:w="7229" w:type="dxa"/>
            <w:vAlign w:val="center"/>
          </w:tcPr>
          <w:p w:rsidR="00B96342" w:rsidRPr="00B96342" w:rsidRDefault="00B96342" w:rsidP="00B96342">
            <w:pPr>
              <w:spacing w:after="0" w:line="240" w:lineRule="auto"/>
              <w:ind w:firstLine="424"/>
              <w:jc w:val="both"/>
              <w:rPr>
                <w:rFonts w:ascii="Times New Roman" w:eastAsia="Calibri" w:hAnsi="Times New Roman" w:cs="Times New Roman"/>
                <w:sz w:val="24"/>
                <w:szCs w:val="24"/>
                <w:lang w:val="ru-RU" w:eastAsia="ru-RU"/>
              </w:rPr>
            </w:pPr>
            <w:bookmarkStart w:id="12" w:name="n100"/>
            <w:bookmarkStart w:id="13" w:name="n1691"/>
            <w:bookmarkStart w:id="14" w:name="n1013"/>
            <w:bookmarkEnd w:id="12"/>
            <w:bookmarkEnd w:id="13"/>
            <w:bookmarkEnd w:id="14"/>
            <w:r w:rsidRPr="00B96342">
              <w:rPr>
                <w:rFonts w:ascii="Times New Roman" w:eastAsia="Calibri" w:hAnsi="Times New Roman" w:cs="Times New Roman"/>
                <w:sz w:val="24"/>
                <w:szCs w:val="24"/>
                <w:lang w:val="ru-RU" w:eastAsia="ru-RU"/>
              </w:rPr>
              <w:t xml:space="preserve">2) </w:t>
            </w:r>
            <w:proofErr w:type="spellStart"/>
            <w:r w:rsidRPr="00B96342">
              <w:rPr>
                <w:rFonts w:ascii="Times New Roman" w:eastAsia="Calibri" w:hAnsi="Times New Roman" w:cs="Times New Roman"/>
                <w:sz w:val="24"/>
                <w:szCs w:val="24"/>
                <w:lang w:val="ru-RU" w:eastAsia="ru-RU"/>
              </w:rPr>
              <w:t>копія</w:t>
            </w:r>
            <w:proofErr w:type="spellEnd"/>
            <w:r w:rsidRPr="00B96342">
              <w:rPr>
                <w:rFonts w:ascii="Times New Roman" w:eastAsia="Calibri" w:hAnsi="Times New Roman" w:cs="Times New Roman"/>
                <w:sz w:val="24"/>
                <w:szCs w:val="24"/>
                <w:lang w:val="ru-RU" w:eastAsia="ru-RU"/>
              </w:rPr>
              <w:t xml:space="preserve"> документа, </w:t>
            </w:r>
            <w:proofErr w:type="spellStart"/>
            <w:r w:rsidRPr="00B96342">
              <w:rPr>
                <w:rFonts w:ascii="Times New Roman" w:eastAsia="Calibri" w:hAnsi="Times New Roman" w:cs="Times New Roman"/>
                <w:sz w:val="24"/>
                <w:szCs w:val="24"/>
                <w:lang w:val="ru-RU" w:eastAsia="ru-RU"/>
              </w:rPr>
              <w:t>що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посвідчує</w:t>
            </w:r>
            <w:proofErr w:type="spellEnd"/>
            <w:r w:rsidRPr="00B96342">
              <w:rPr>
                <w:rFonts w:ascii="Times New Roman" w:eastAsia="Calibri" w:hAnsi="Times New Roman" w:cs="Times New Roman"/>
                <w:sz w:val="24"/>
                <w:szCs w:val="24"/>
                <w:lang w:val="ru-RU" w:eastAsia="ru-RU"/>
              </w:rPr>
              <w:t xml:space="preserve"> право </w:t>
            </w:r>
            <w:proofErr w:type="spellStart"/>
            <w:r w:rsidRPr="00B96342">
              <w:rPr>
                <w:rFonts w:ascii="Times New Roman" w:eastAsia="Calibri" w:hAnsi="Times New Roman" w:cs="Times New Roman"/>
                <w:sz w:val="24"/>
                <w:szCs w:val="24"/>
                <w:lang w:val="ru-RU" w:eastAsia="ru-RU"/>
              </w:rPr>
              <w:t>власності</w:t>
            </w:r>
            <w:proofErr w:type="spellEnd"/>
            <w:r w:rsidRPr="00B96342">
              <w:rPr>
                <w:rFonts w:ascii="Times New Roman" w:eastAsia="Calibri" w:hAnsi="Times New Roman" w:cs="Times New Roman"/>
                <w:sz w:val="24"/>
                <w:szCs w:val="24"/>
                <w:lang w:val="ru-RU" w:eastAsia="ru-RU"/>
              </w:rPr>
              <w:t xml:space="preserve"> на </w:t>
            </w:r>
            <w:proofErr w:type="spellStart"/>
            <w:r w:rsidRPr="00B96342">
              <w:rPr>
                <w:rFonts w:ascii="Times New Roman" w:eastAsia="Calibri" w:hAnsi="Times New Roman" w:cs="Times New Roman"/>
                <w:sz w:val="24"/>
                <w:szCs w:val="24"/>
                <w:lang w:val="ru-RU" w:eastAsia="ru-RU"/>
              </w:rPr>
              <w:t>об’єкт</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нерухомого</w:t>
            </w:r>
            <w:proofErr w:type="spellEnd"/>
            <w:r w:rsidRPr="00B96342">
              <w:rPr>
                <w:rFonts w:ascii="Times New Roman" w:eastAsia="Calibri" w:hAnsi="Times New Roman" w:cs="Times New Roman"/>
                <w:sz w:val="24"/>
                <w:szCs w:val="24"/>
                <w:lang w:val="ru-RU" w:eastAsia="ru-RU"/>
              </w:rPr>
              <w:t xml:space="preserve"> майна, </w:t>
            </w:r>
            <w:proofErr w:type="spellStart"/>
            <w:r w:rsidRPr="00B96342">
              <w:rPr>
                <w:rFonts w:ascii="Times New Roman" w:eastAsia="Calibri" w:hAnsi="Times New Roman" w:cs="Times New Roman"/>
                <w:sz w:val="24"/>
                <w:szCs w:val="24"/>
                <w:lang w:val="ru-RU" w:eastAsia="ru-RU"/>
              </w:rPr>
              <w:t>розташований</w:t>
            </w:r>
            <w:proofErr w:type="spellEnd"/>
            <w:r w:rsidRPr="00B96342">
              <w:rPr>
                <w:rFonts w:ascii="Times New Roman" w:eastAsia="Calibri" w:hAnsi="Times New Roman" w:cs="Times New Roman"/>
                <w:sz w:val="24"/>
                <w:szCs w:val="24"/>
                <w:lang w:val="ru-RU" w:eastAsia="ru-RU"/>
              </w:rPr>
              <w:t xml:space="preserve"> на </w:t>
            </w:r>
            <w:proofErr w:type="spellStart"/>
            <w:r w:rsidRPr="00B96342">
              <w:rPr>
                <w:rFonts w:ascii="Times New Roman" w:eastAsia="Calibri" w:hAnsi="Times New Roman" w:cs="Times New Roman"/>
                <w:sz w:val="24"/>
                <w:szCs w:val="24"/>
                <w:lang w:val="ru-RU" w:eastAsia="ru-RU"/>
              </w:rPr>
              <w:t>земельній</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ділянці</w:t>
            </w:r>
            <w:proofErr w:type="spellEnd"/>
            <w:r w:rsidRPr="00B96342">
              <w:rPr>
                <w:rFonts w:ascii="Times New Roman" w:eastAsia="Calibri" w:hAnsi="Times New Roman" w:cs="Times New Roman"/>
                <w:sz w:val="24"/>
                <w:szCs w:val="24"/>
                <w:lang w:val="ru-RU" w:eastAsia="ru-RU"/>
              </w:rPr>
              <w:t xml:space="preserve"> - у </w:t>
            </w:r>
            <w:proofErr w:type="spellStart"/>
            <w:r w:rsidRPr="00B96342">
              <w:rPr>
                <w:rFonts w:ascii="Times New Roman" w:eastAsia="Calibri" w:hAnsi="Times New Roman" w:cs="Times New Roman"/>
                <w:sz w:val="24"/>
                <w:szCs w:val="24"/>
                <w:lang w:val="ru-RU" w:eastAsia="ru-RU"/>
              </w:rPr>
              <w:t>разі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якщо</w:t>
            </w:r>
            <w:proofErr w:type="spellEnd"/>
            <w:r w:rsidRPr="00B96342">
              <w:rPr>
                <w:rFonts w:ascii="Times New Roman" w:eastAsia="Calibri" w:hAnsi="Times New Roman" w:cs="Times New Roman"/>
                <w:sz w:val="24"/>
                <w:szCs w:val="24"/>
                <w:lang w:val="ru-RU" w:eastAsia="ru-RU"/>
              </w:rPr>
              <w:t xml:space="preserve"> право </w:t>
            </w:r>
            <w:proofErr w:type="spellStart"/>
            <w:r w:rsidRPr="00B96342">
              <w:rPr>
                <w:rFonts w:ascii="Times New Roman" w:eastAsia="Calibri" w:hAnsi="Times New Roman" w:cs="Times New Roman"/>
                <w:sz w:val="24"/>
                <w:szCs w:val="24"/>
                <w:lang w:val="ru-RU" w:eastAsia="ru-RU"/>
              </w:rPr>
              <w:t>власності</w:t>
            </w:r>
            <w:proofErr w:type="spellEnd"/>
            <w:r w:rsidRPr="00B96342">
              <w:rPr>
                <w:rFonts w:ascii="Times New Roman" w:eastAsia="Calibri" w:hAnsi="Times New Roman" w:cs="Times New Roman"/>
                <w:sz w:val="24"/>
                <w:szCs w:val="24"/>
                <w:lang w:val="ru-RU" w:eastAsia="ru-RU"/>
              </w:rPr>
              <w:t xml:space="preserve"> на </w:t>
            </w:r>
            <w:proofErr w:type="spellStart"/>
            <w:r w:rsidRPr="00B96342">
              <w:rPr>
                <w:rFonts w:ascii="Times New Roman" w:eastAsia="Calibri" w:hAnsi="Times New Roman" w:cs="Times New Roman"/>
                <w:sz w:val="24"/>
                <w:szCs w:val="24"/>
                <w:lang w:val="ru-RU" w:eastAsia="ru-RU"/>
              </w:rPr>
              <w:t>об’єкт</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нерухомого</w:t>
            </w:r>
            <w:proofErr w:type="spellEnd"/>
            <w:r w:rsidRPr="00B96342">
              <w:rPr>
                <w:rFonts w:ascii="Times New Roman" w:eastAsia="Calibri" w:hAnsi="Times New Roman" w:cs="Times New Roman"/>
                <w:sz w:val="24"/>
                <w:szCs w:val="24"/>
                <w:lang w:val="ru-RU" w:eastAsia="ru-RU"/>
              </w:rPr>
              <w:t xml:space="preserve"> майна не </w:t>
            </w:r>
            <w:proofErr w:type="spellStart"/>
            <w:r w:rsidRPr="00B96342">
              <w:rPr>
                <w:rFonts w:ascii="Times New Roman" w:eastAsia="Calibri" w:hAnsi="Times New Roman" w:cs="Times New Roman"/>
                <w:sz w:val="24"/>
                <w:szCs w:val="24"/>
                <w:lang w:val="ru-RU" w:eastAsia="ru-RU"/>
              </w:rPr>
              <w:t>зареєстровано</w:t>
            </w:r>
            <w:proofErr w:type="spellEnd"/>
            <w:r w:rsidRPr="00B96342">
              <w:rPr>
                <w:rFonts w:ascii="Times New Roman" w:eastAsia="Calibri" w:hAnsi="Times New Roman" w:cs="Times New Roman"/>
                <w:sz w:val="24"/>
                <w:szCs w:val="24"/>
                <w:lang w:val="ru-RU" w:eastAsia="ru-RU"/>
              </w:rPr>
              <w:t xml:space="preserve"> в Державному </w:t>
            </w:r>
            <w:proofErr w:type="spellStart"/>
            <w:r w:rsidRPr="00B96342">
              <w:rPr>
                <w:rFonts w:ascii="Times New Roman" w:eastAsia="Calibri" w:hAnsi="Times New Roman" w:cs="Times New Roman"/>
                <w:sz w:val="24"/>
                <w:szCs w:val="24"/>
                <w:lang w:val="ru-RU" w:eastAsia="ru-RU"/>
              </w:rPr>
              <w:t>реєстрі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речових</w:t>
            </w:r>
            <w:proofErr w:type="spellEnd"/>
            <w:r w:rsidRPr="00B96342">
              <w:rPr>
                <w:rFonts w:ascii="Times New Roman" w:eastAsia="Calibri" w:hAnsi="Times New Roman" w:cs="Times New Roman"/>
                <w:sz w:val="24"/>
                <w:szCs w:val="24"/>
                <w:lang w:val="ru-RU" w:eastAsia="ru-RU"/>
              </w:rPr>
              <w:t xml:space="preserve"> прав на </w:t>
            </w:r>
            <w:proofErr w:type="spellStart"/>
            <w:r w:rsidRPr="00B96342">
              <w:rPr>
                <w:rFonts w:ascii="Times New Roman" w:eastAsia="Calibri" w:hAnsi="Times New Roman" w:cs="Times New Roman"/>
                <w:sz w:val="24"/>
                <w:szCs w:val="24"/>
                <w:lang w:val="ru-RU" w:eastAsia="ru-RU"/>
              </w:rPr>
              <w:t>нерухоме</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майно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або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згода</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його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власника</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засвідчена</w:t>
            </w:r>
            <w:proofErr w:type="spellEnd"/>
            <w:r w:rsidRPr="00B96342">
              <w:rPr>
                <w:rFonts w:ascii="Times New Roman" w:eastAsia="Calibri" w:hAnsi="Times New Roman" w:cs="Times New Roman"/>
                <w:sz w:val="24"/>
                <w:szCs w:val="24"/>
                <w:lang w:val="ru-RU" w:eastAsia="ru-RU"/>
              </w:rPr>
              <w:t xml:space="preserve"> в </w:t>
            </w:r>
            <w:proofErr w:type="spellStart"/>
            <w:r w:rsidRPr="00B96342">
              <w:rPr>
                <w:rFonts w:ascii="Times New Roman" w:eastAsia="Calibri" w:hAnsi="Times New Roman" w:cs="Times New Roman"/>
                <w:sz w:val="24"/>
                <w:szCs w:val="24"/>
                <w:lang w:val="ru-RU" w:eastAsia="ru-RU"/>
              </w:rPr>
              <w:t>установленому</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законодавством</w:t>
            </w:r>
            <w:proofErr w:type="spellEnd"/>
            <w:r w:rsidRPr="00B96342">
              <w:rPr>
                <w:rFonts w:ascii="Times New Roman" w:eastAsia="Calibri" w:hAnsi="Times New Roman" w:cs="Times New Roman"/>
                <w:sz w:val="24"/>
                <w:szCs w:val="24"/>
                <w:lang w:val="ru-RU" w:eastAsia="ru-RU"/>
              </w:rPr>
              <w:t xml:space="preserve"> порядку (у </w:t>
            </w:r>
            <w:proofErr w:type="spellStart"/>
            <w:r w:rsidRPr="00B96342">
              <w:rPr>
                <w:rFonts w:ascii="Times New Roman" w:eastAsia="Calibri" w:hAnsi="Times New Roman" w:cs="Times New Roman"/>
                <w:sz w:val="24"/>
                <w:szCs w:val="24"/>
                <w:lang w:val="ru-RU" w:eastAsia="ru-RU"/>
              </w:rPr>
              <w:t>разі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здійснення</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реконструкції</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або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реставрації</w:t>
            </w:r>
            <w:proofErr w:type="spellEnd"/>
            <w:r w:rsidRPr="00B96342">
              <w:rPr>
                <w:rFonts w:ascii="Times New Roman" w:eastAsia="Calibri" w:hAnsi="Times New Roman" w:cs="Times New Roman"/>
                <w:sz w:val="24"/>
                <w:szCs w:val="24"/>
                <w:lang w:val="ru-RU" w:eastAsia="ru-RU"/>
              </w:rPr>
              <w:t>);</w:t>
            </w:r>
          </w:p>
          <w:p w:rsidR="00B96342" w:rsidRPr="00B96342" w:rsidRDefault="00B96342" w:rsidP="00B96342">
            <w:pPr>
              <w:spacing w:after="0" w:line="240" w:lineRule="auto"/>
              <w:ind w:firstLine="424"/>
              <w:jc w:val="both"/>
              <w:rPr>
                <w:rFonts w:ascii="Times New Roman" w:eastAsia="Calibri" w:hAnsi="Times New Roman" w:cs="Times New Roman"/>
                <w:sz w:val="24"/>
                <w:szCs w:val="24"/>
                <w:lang w:val="ru-RU" w:eastAsia="ru-RU"/>
              </w:rPr>
            </w:pPr>
            <w:bookmarkStart w:id="15" w:name="n1692"/>
            <w:bookmarkStart w:id="16" w:name="n1014"/>
            <w:bookmarkEnd w:id="15"/>
            <w:bookmarkEnd w:id="16"/>
            <w:r w:rsidRPr="00B96342">
              <w:rPr>
                <w:rFonts w:ascii="Times New Roman" w:eastAsia="Calibri" w:hAnsi="Times New Roman" w:cs="Times New Roman"/>
                <w:sz w:val="24"/>
                <w:szCs w:val="24"/>
                <w:lang w:val="ru-RU" w:eastAsia="ru-RU"/>
              </w:rPr>
              <w:t xml:space="preserve">3) </w:t>
            </w:r>
            <w:proofErr w:type="spellStart"/>
            <w:r w:rsidRPr="00B96342">
              <w:rPr>
                <w:rFonts w:ascii="Times New Roman" w:eastAsia="Calibri" w:hAnsi="Times New Roman" w:cs="Times New Roman"/>
                <w:sz w:val="24"/>
                <w:szCs w:val="24"/>
                <w:lang w:val="ru-RU" w:eastAsia="ru-RU"/>
              </w:rPr>
              <w:t>викопіювання</w:t>
            </w:r>
            <w:proofErr w:type="spellEnd"/>
            <w:r w:rsidRPr="00B96342">
              <w:rPr>
                <w:rFonts w:ascii="Times New Roman" w:eastAsia="Calibri" w:hAnsi="Times New Roman" w:cs="Times New Roman"/>
                <w:sz w:val="24"/>
                <w:szCs w:val="24"/>
                <w:lang w:val="ru-RU" w:eastAsia="ru-RU"/>
              </w:rPr>
              <w:t xml:space="preserve"> з топографо-</w:t>
            </w:r>
            <w:proofErr w:type="spellStart"/>
            <w:r w:rsidRPr="00B96342">
              <w:rPr>
                <w:rFonts w:ascii="Times New Roman" w:eastAsia="Calibri" w:hAnsi="Times New Roman" w:cs="Times New Roman"/>
                <w:sz w:val="24"/>
                <w:szCs w:val="24"/>
                <w:lang w:val="ru-RU" w:eastAsia="ru-RU"/>
              </w:rPr>
              <w:t>геодезичного</w:t>
            </w:r>
            <w:proofErr w:type="spellEnd"/>
            <w:r w:rsidRPr="00B96342">
              <w:rPr>
                <w:rFonts w:ascii="Times New Roman" w:eastAsia="Calibri" w:hAnsi="Times New Roman" w:cs="Times New Roman"/>
                <w:sz w:val="24"/>
                <w:szCs w:val="24"/>
                <w:lang w:val="ru-RU" w:eastAsia="ru-RU"/>
              </w:rPr>
              <w:t xml:space="preserve"> плану М 1:2000.</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Порядок та спосіб подання документів, необхідних для отримання адміністративної послуги</w:t>
            </w:r>
          </w:p>
        </w:tc>
        <w:tc>
          <w:tcPr>
            <w:tcW w:w="7229" w:type="dxa"/>
            <w:vAlign w:val="center"/>
          </w:tcPr>
          <w:p w:rsidR="00B96342" w:rsidRPr="00B96342" w:rsidRDefault="00B96342" w:rsidP="00B96342">
            <w:pPr>
              <w:shd w:val="clear" w:color="auto" w:fill="FFFFFF"/>
              <w:spacing w:after="0" w:line="240" w:lineRule="auto"/>
              <w:jc w:val="both"/>
              <w:rPr>
                <w:rFonts w:ascii="Times New Roman" w:eastAsia="Calibri" w:hAnsi="Times New Roman" w:cs="Times New Roman"/>
                <w:i/>
                <w:sz w:val="24"/>
                <w:szCs w:val="24"/>
                <w:lang w:eastAsia="ru-RU"/>
              </w:rPr>
            </w:pPr>
            <w:r w:rsidRPr="00B96342">
              <w:rPr>
                <w:rFonts w:ascii="Times New Roman" w:eastAsia="Calibri" w:hAnsi="Times New Roman" w:cs="Times New Roman"/>
                <w:sz w:val="24"/>
                <w:szCs w:val="24"/>
                <w:lang w:eastAsia="ru-RU"/>
              </w:rPr>
              <w:t>Шляхом особистого звернення особи до ЦНАП або за зверненням її законного представника, представника на підставі довіреності.</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Платність (безоплатність) надання адміністративної послуги</w:t>
            </w:r>
          </w:p>
        </w:tc>
        <w:tc>
          <w:tcPr>
            <w:tcW w:w="7229" w:type="dxa"/>
          </w:tcPr>
          <w:p w:rsidR="00B96342" w:rsidRPr="00B96342" w:rsidRDefault="00B96342" w:rsidP="00B96342">
            <w:pPr>
              <w:spacing w:after="0" w:line="240" w:lineRule="auto"/>
              <w:jc w:val="both"/>
              <w:rPr>
                <w:rFonts w:ascii="Times New Roman" w:eastAsia="Calibri" w:hAnsi="Times New Roman" w:cs="Times New Roman"/>
                <w:color w:val="000000"/>
                <w:sz w:val="24"/>
                <w:szCs w:val="24"/>
                <w:lang w:eastAsia="ru-RU"/>
              </w:rPr>
            </w:pPr>
            <w:r w:rsidRPr="00B96342">
              <w:rPr>
                <w:rFonts w:ascii="Times New Roman" w:eastAsia="Calibri" w:hAnsi="Times New Roman" w:cs="Times New Roman"/>
                <w:color w:val="000000"/>
                <w:sz w:val="24"/>
                <w:szCs w:val="24"/>
                <w:lang w:eastAsia="ru-RU"/>
              </w:rPr>
              <w:t>Безоплатно</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Нормативно-правові акти, на підставі яких стягується плата</w:t>
            </w:r>
          </w:p>
        </w:tc>
        <w:tc>
          <w:tcPr>
            <w:tcW w:w="7229" w:type="dxa"/>
          </w:tcPr>
          <w:p w:rsidR="00B96342" w:rsidRPr="00B96342" w:rsidRDefault="00B96342" w:rsidP="00B96342">
            <w:pPr>
              <w:spacing w:after="0" w:line="240" w:lineRule="auto"/>
              <w:ind w:firstLine="424"/>
              <w:rPr>
                <w:rFonts w:ascii="Times New Roman" w:eastAsia="Calibri" w:hAnsi="Times New Roman" w:cs="Times New Roman"/>
                <w:sz w:val="24"/>
                <w:szCs w:val="24"/>
                <w:lang w:eastAsia="ru-RU"/>
              </w:rPr>
            </w:pPr>
          </w:p>
        </w:tc>
      </w:tr>
      <w:tr w:rsidR="00B96342" w:rsidRPr="00B96342" w:rsidTr="00FC152C">
        <w:trPr>
          <w:trHeight w:val="844"/>
        </w:trPr>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Розмір та порядок внесення плати (адміністративного збору) за адміністративну послугу</w:t>
            </w:r>
          </w:p>
        </w:tc>
        <w:tc>
          <w:tcPr>
            <w:tcW w:w="7229" w:type="dxa"/>
          </w:tcPr>
          <w:p w:rsidR="00B96342" w:rsidRPr="00B96342" w:rsidRDefault="00B96342" w:rsidP="00B96342">
            <w:pPr>
              <w:spacing w:after="0" w:line="240" w:lineRule="auto"/>
              <w:ind w:firstLine="424"/>
              <w:jc w:val="both"/>
              <w:rPr>
                <w:rFonts w:ascii="Times New Roman" w:eastAsia="Calibri" w:hAnsi="Times New Roman" w:cs="Times New Roman"/>
                <w:sz w:val="24"/>
                <w:szCs w:val="24"/>
                <w:lang w:eastAsia="ru-RU"/>
              </w:rPr>
            </w:pPr>
          </w:p>
        </w:tc>
      </w:tr>
      <w:tr w:rsidR="00B96342" w:rsidRPr="00B96342" w:rsidTr="00FC152C">
        <w:trPr>
          <w:trHeight w:val="716"/>
        </w:trPr>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Розрахунковий рахунок для внесення плати</w:t>
            </w:r>
          </w:p>
        </w:tc>
        <w:tc>
          <w:tcPr>
            <w:tcW w:w="7229" w:type="dxa"/>
          </w:tcPr>
          <w:p w:rsidR="00B96342" w:rsidRPr="00B96342" w:rsidRDefault="00B96342" w:rsidP="00B96342">
            <w:pPr>
              <w:tabs>
                <w:tab w:val="left" w:pos="6978"/>
              </w:tabs>
              <w:spacing w:after="0" w:line="240" w:lineRule="auto"/>
              <w:ind w:left="-110" w:firstLine="425"/>
              <w:jc w:val="both"/>
              <w:rPr>
                <w:rFonts w:ascii="Times New Roman" w:eastAsia="Calibri" w:hAnsi="Times New Roman" w:cs="Times New Roman"/>
                <w:iCs/>
                <w:sz w:val="24"/>
                <w:szCs w:val="24"/>
                <w:lang w:eastAsia="ru-RU"/>
              </w:rPr>
            </w:pP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Строк надання адміністративної послуги</w:t>
            </w:r>
          </w:p>
        </w:tc>
        <w:tc>
          <w:tcPr>
            <w:tcW w:w="7229" w:type="dxa"/>
            <w:vAlign w:val="center"/>
          </w:tcPr>
          <w:p w:rsidR="00B96342" w:rsidRPr="00B96342" w:rsidRDefault="00B96342" w:rsidP="00B96342">
            <w:pPr>
              <w:spacing w:after="0" w:line="240" w:lineRule="auto"/>
              <w:jc w:val="both"/>
              <w:rPr>
                <w:rFonts w:ascii="Times New Roman" w:eastAsia="Calibri" w:hAnsi="Times New Roman" w:cs="Times New Roman"/>
                <w:sz w:val="24"/>
                <w:szCs w:val="24"/>
                <w:lang w:eastAsia="ru-RU"/>
              </w:rPr>
            </w:pPr>
            <w:bookmarkStart w:id="17" w:name="n345"/>
            <w:bookmarkEnd w:id="17"/>
            <w:r w:rsidRPr="00B96342">
              <w:rPr>
                <w:rFonts w:ascii="Times New Roman" w:eastAsia="Calibri" w:hAnsi="Times New Roman" w:cs="Times New Roman"/>
                <w:sz w:val="24"/>
                <w:szCs w:val="24"/>
                <w:lang w:eastAsia="ru-RU"/>
              </w:rPr>
              <w:t>10 робочих днів</w:t>
            </w:r>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Перелік підстав для відмови у наданні адміністративної послуги</w:t>
            </w:r>
          </w:p>
        </w:tc>
        <w:tc>
          <w:tcPr>
            <w:tcW w:w="7229" w:type="dxa"/>
            <w:vAlign w:val="center"/>
          </w:tcPr>
          <w:p w:rsidR="00B96342" w:rsidRPr="00B96342" w:rsidRDefault="00B96342" w:rsidP="00B96342">
            <w:pPr>
              <w:spacing w:after="0" w:line="240" w:lineRule="auto"/>
              <w:jc w:val="both"/>
              <w:rPr>
                <w:rFonts w:ascii="Times New Roman" w:eastAsia="Calibri" w:hAnsi="Times New Roman" w:cs="Times New Roman"/>
                <w:sz w:val="24"/>
                <w:szCs w:val="24"/>
                <w:lang w:val="ru-RU" w:eastAsia="ru-RU"/>
              </w:rPr>
            </w:pPr>
            <w:r w:rsidRPr="00B96342">
              <w:rPr>
                <w:rFonts w:ascii="Times New Roman" w:eastAsia="Calibri" w:hAnsi="Times New Roman" w:cs="Times New Roman"/>
                <w:sz w:val="24"/>
                <w:szCs w:val="24"/>
                <w:lang w:val="ru-RU" w:eastAsia="ru-RU"/>
              </w:rPr>
              <w:t xml:space="preserve">1) </w:t>
            </w:r>
            <w:proofErr w:type="spellStart"/>
            <w:r w:rsidRPr="00B96342">
              <w:rPr>
                <w:rFonts w:ascii="Times New Roman" w:eastAsia="Calibri" w:hAnsi="Times New Roman" w:cs="Times New Roman"/>
                <w:sz w:val="24"/>
                <w:szCs w:val="24"/>
                <w:lang w:val="ru-RU" w:eastAsia="ru-RU"/>
              </w:rPr>
              <w:t>неподання</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визначених</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документів</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необхідних</w:t>
            </w:r>
            <w:proofErr w:type="spellEnd"/>
            <w:r w:rsidRPr="00B96342">
              <w:rPr>
                <w:rFonts w:ascii="Times New Roman" w:eastAsia="Calibri" w:hAnsi="Times New Roman" w:cs="Times New Roman"/>
                <w:sz w:val="24"/>
                <w:szCs w:val="24"/>
                <w:lang w:val="ru-RU" w:eastAsia="ru-RU"/>
              </w:rPr>
              <w:t xml:space="preserve"> для </w:t>
            </w:r>
            <w:proofErr w:type="spellStart"/>
            <w:r w:rsidRPr="00B96342">
              <w:rPr>
                <w:rFonts w:ascii="Times New Roman" w:eastAsia="Calibri" w:hAnsi="Times New Roman" w:cs="Times New Roman"/>
                <w:sz w:val="24"/>
                <w:szCs w:val="24"/>
                <w:lang w:val="ru-RU" w:eastAsia="ru-RU"/>
              </w:rPr>
              <w:t>прийняття</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рішення</w:t>
            </w:r>
            <w:proofErr w:type="spellEnd"/>
            <w:r w:rsidRPr="00B96342">
              <w:rPr>
                <w:rFonts w:ascii="Times New Roman" w:eastAsia="Calibri" w:hAnsi="Times New Roman" w:cs="Times New Roman"/>
                <w:sz w:val="24"/>
                <w:szCs w:val="24"/>
                <w:lang w:val="ru-RU" w:eastAsia="ru-RU"/>
              </w:rPr>
              <w:t xml:space="preserve"> про </w:t>
            </w:r>
            <w:proofErr w:type="spellStart"/>
            <w:r w:rsidRPr="00B96342">
              <w:rPr>
                <w:rFonts w:ascii="Times New Roman" w:eastAsia="Calibri" w:hAnsi="Times New Roman" w:cs="Times New Roman"/>
                <w:sz w:val="24"/>
                <w:szCs w:val="24"/>
                <w:lang w:val="ru-RU" w:eastAsia="ru-RU"/>
              </w:rPr>
              <w:t>надання</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містобудівних</w:t>
            </w:r>
            <w:proofErr w:type="spellEnd"/>
            <w:r w:rsidRPr="00B96342">
              <w:rPr>
                <w:rFonts w:ascii="Times New Roman" w:eastAsia="Calibri" w:hAnsi="Times New Roman" w:cs="Times New Roman"/>
                <w:sz w:val="24"/>
                <w:szCs w:val="24"/>
                <w:lang w:val="ru-RU" w:eastAsia="ru-RU"/>
              </w:rPr>
              <w:t xml:space="preserve"> умов та </w:t>
            </w:r>
            <w:proofErr w:type="spellStart"/>
            <w:r w:rsidRPr="00B96342">
              <w:rPr>
                <w:rFonts w:ascii="Times New Roman" w:eastAsia="Calibri" w:hAnsi="Times New Roman" w:cs="Times New Roman"/>
                <w:sz w:val="24"/>
                <w:szCs w:val="24"/>
                <w:lang w:val="ru-RU" w:eastAsia="ru-RU"/>
              </w:rPr>
              <w:t>обмежень</w:t>
            </w:r>
            <w:proofErr w:type="spellEnd"/>
            <w:r w:rsidRPr="00B96342">
              <w:rPr>
                <w:rFonts w:ascii="Times New Roman" w:eastAsia="Calibri" w:hAnsi="Times New Roman" w:cs="Times New Roman"/>
                <w:sz w:val="24"/>
                <w:szCs w:val="24"/>
                <w:lang w:val="ru-RU" w:eastAsia="ru-RU"/>
              </w:rPr>
              <w:t>;</w:t>
            </w:r>
          </w:p>
          <w:p w:rsidR="00B96342" w:rsidRPr="00B96342" w:rsidRDefault="00B96342" w:rsidP="00B96342">
            <w:pPr>
              <w:spacing w:after="0" w:line="240" w:lineRule="auto"/>
              <w:jc w:val="both"/>
              <w:rPr>
                <w:rFonts w:ascii="Times New Roman" w:eastAsia="Calibri" w:hAnsi="Times New Roman" w:cs="Times New Roman"/>
                <w:sz w:val="24"/>
                <w:szCs w:val="24"/>
                <w:lang w:val="ru-RU" w:eastAsia="ru-RU"/>
              </w:rPr>
            </w:pPr>
            <w:bookmarkStart w:id="18" w:name="n1022"/>
            <w:bookmarkEnd w:id="18"/>
            <w:r w:rsidRPr="00B96342">
              <w:rPr>
                <w:rFonts w:ascii="Times New Roman" w:eastAsia="Calibri" w:hAnsi="Times New Roman" w:cs="Times New Roman"/>
                <w:sz w:val="24"/>
                <w:szCs w:val="24"/>
                <w:lang w:val="ru-RU" w:eastAsia="ru-RU"/>
              </w:rPr>
              <w:t xml:space="preserve">2) </w:t>
            </w:r>
            <w:proofErr w:type="spellStart"/>
            <w:r w:rsidRPr="00B96342">
              <w:rPr>
                <w:rFonts w:ascii="Times New Roman" w:eastAsia="Calibri" w:hAnsi="Times New Roman" w:cs="Times New Roman"/>
                <w:sz w:val="24"/>
                <w:szCs w:val="24"/>
                <w:lang w:val="ru-RU" w:eastAsia="ru-RU"/>
              </w:rPr>
              <w:t>виявлення</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недостовірних</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відомостей</w:t>
            </w:r>
            <w:proofErr w:type="spellEnd"/>
            <w:r w:rsidRPr="00B96342">
              <w:rPr>
                <w:rFonts w:ascii="Times New Roman" w:eastAsia="Calibri" w:hAnsi="Times New Roman" w:cs="Times New Roman"/>
                <w:sz w:val="24"/>
                <w:szCs w:val="24"/>
                <w:lang w:val="ru-RU" w:eastAsia="ru-RU"/>
              </w:rPr>
              <w:t xml:space="preserve"> </w:t>
            </w:r>
            <w:proofErr w:type="gramStart"/>
            <w:r w:rsidRPr="00B96342">
              <w:rPr>
                <w:rFonts w:ascii="Times New Roman" w:eastAsia="Calibri" w:hAnsi="Times New Roman" w:cs="Times New Roman"/>
                <w:sz w:val="24"/>
                <w:szCs w:val="24"/>
                <w:lang w:val="ru-RU" w:eastAsia="ru-RU"/>
              </w:rPr>
              <w:t>у документах</w:t>
            </w:r>
            <w:proofErr w:type="gram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що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посвідчують</w:t>
            </w:r>
            <w:proofErr w:type="spellEnd"/>
            <w:r w:rsidRPr="00B96342">
              <w:rPr>
                <w:rFonts w:ascii="Times New Roman" w:eastAsia="Calibri" w:hAnsi="Times New Roman" w:cs="Times New Roman"/>
                <w:sz w:val="24"/>
                <w:szCs w:val="24"/>
                <w:lang w:val="ru-RU" w:eastAsia="ru-RU"/>
              </w:rPr>
              <w:t xml:space="preserve"> право </w:t>
            </w:r>
            <w:proofErr w:type="spellStart"/>
            <w:r w:rsidRPr="00B96342">
              <w:rPr>
                <w:rFonts w:ascii="Times New Roman" w:eastAsia="Calibri" w:hAnsi="Times New Roman" w:cs="Times New Roman"/>
                <w:sz w:val="24"/>
                <w:szCs w:val="24"/>
                <w:lang w:val="ru-RU" w:eastAsia="ru-RU"/>
              </w:rPr>
              <w:t>власності</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чи</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користування</w:t>
            </w:r>
            <w:proofErr w:type="spellEnd"/>
            <w:r w:rsidRPr="00B96342">
              <w:rPr>
                <w:rFonts w:ascii="Times New Roman" w:eastAsia="Calibri" w:hAnsi="Times New Roman" w:cs="Times New Roman"/>
                <w:sz w:val="24"/>
                <w:szCs w:val="24"/>
                <w:lang w:val="ru-RU" w:eastAsia="ru-RU"/>
              </w:rPr>
              <w:t xml:space="preserve"> земельною </w:t>
            </w:r>
            <w:proofErr w:type="spellStart"/>
            <w:r w:rsidRPr="00B96342">
              <w:rPr>
                <w:rFonts w:ascii="Times New Roman" w:eastAsia="Calibri" w:hAnsi="Times New Roman" w:cs="Times New Roman"/>
                <w:sz w:val="24"/>
                <w:szCs w:val="24"/>
                <w:lang w:val="ru-RU" w:eastAsia="ru-RU"/>
              </w:rPr>
              <w:t>ділянкою</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або</w:t>
            </w:r>
            <w:proofErr w:type="spellEnd"/>
            <w:r w:rsidRPr="00B96342">
              <w:rPr>
                <w:rFonts w:ascii="Times New Roman" w:eastAsia="Calibri" w:hAnsi="Times New Roman" w:cs="Times New Roman"/>
                <w:sz w:val="24"/>
                <w:szCs w:val="24"/>
                <w:lang w:val="ru-RU" w:eastAsia="ru-RU"/>
              </w:rPr>
              <w:t xml:space="preserve"> у документах, </w:t>
            </w:r>
            <w:proofErr w:type="spellStart"/>
            <w:r w:rsidRPr="00B96342">
              <w:rPr>
                <w:rFonts w:ascii="Times New Roman" w:eastAsia="Calibri" w:hAnsi="Times New Roman" w:cs="Times New Roman"/>
                <w:sz w:val="24"/>
                <w:szCs w:val="24"/>
                <w:lang w:val="ru-RU" w:eastAsia="ru-RU"/>
              </w:rPr>
              <w:t>що</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посвідчують</w:t>
            </w:r>
            <w:proofErr w:type="spellEnd"/>
            <w:r w:rsidRPr="00B96342">
              <w:rPr>
                <w:rFonts w:ascii="Times New Roman" w:eastAsia="Calibri" w:hAnsi="Times New Roman" w:cs="Times New Roman"/>
                <w:sz w:val="24"/>
                <w:szCs w:val="24"/>
                <w:lang w:val="ru-RU" w:eastAsia="ru-RU"/>
              </w:rPr>
              <w:t xml:space="preserve"> право </w:t>
            </w:r>
            <w:proofErr w:type="spellStart"/>
            <w:r w:rsidRPr="00B96342">
              <w:rPr>
                <w:rFonts w:ascii="Times New Roman" w:eastAsia="Calibri" w:hAnsi="Times New Roman" w:cs="Times New Roman"/>
                <w:sz w:val="24"/>
                <w:szCs w:val="24"/>
                <w:lang w:val="ru-RU" w:eastAsia="ru-RU"/>
              </w:rPr>
              <w:t>власності</w:t>
            </w:r>
            <w:proofErr w:type="spellEnd"/>
            <w:r w:rsidRPr="00B96342">
              <w:rPr>
                <w:rFonts w:ascii="Times New Roman" w:eastAsia="Calibri" w:hAnsi="Times New Roman" w:cs="Times New Roman"/>
                <w:sz w:val="24"/>
                <w:szCs w:val="24"/>
                <w:lang w:val="ru-RU" w:eastAsia="ru-RU"/>
              </w:rPr>
              <w:t xml:space="preserve"> на </w:t>
            </w:r>
            <w:proofErr w:type="spellStart"/>
            <w:r w:rsidRPr="00B96342">
              <w:rPr>
                <w:rFonts w:ascii="Times New Roman" w:eastAsia="Calibri" w:hAnsi="Times New Roman" w:cs="Times New Roman"/>
                <w:sz w:val="24"/>
                <w:szCs w:val="24"/>
                <w:lang w:val="ru-RU" w:eastAsia="ru-RU"/>
              </w:rPr>
              <w:t>об’єкт</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нерухомого</w:t>
            </w:r>
            <w:proofErr w:type="spellEnd"/>
            <w:r w:rsidRPr="00B96342">
              <w:rPr>
                <w:rFonts w:ascii="Times New Roman" w:eastAsia="Calibri" w:hAnsi="Times New Roman" w:cs="Times New Roman"/>
                <w:sz w:val="24"/>
                <w:szCs w:val="24"/>
                <w:lang w:val="ru-RU" w:eastAsia="ru-RU"/>
              </w:rPr>
              <w:t xml:space="preserve"> майна, </w:t>
            </w:r>
            <w:proofErr w:type="spellStart"/>
            <w:r w:rsidRPr="00B96342">
              <w:rPr>
                <w:rFonts w:ascii="Times New Roman" w:eastAsia="Calibri" w:hAnsi="Times New Roman" w:cs="Times New Roman"/>
                <w:sz w:val="24"/>
                <w:szCs w:val="24"/>
                <w:lang w:val="ru-RU" w:eastAsia="ru-RU"/>
              </w:rPr>
              <w:t>розташований</w:t>
            </w:r>
            <w:proofErr w:type="spellEnd"/>
            <w:r w:rsidRPr="00B96342">
              <w:rPr>
                <w:rFonts w:ascii="Times New Roman" w:eastAsia="Calibri" w:hAnsi="Times New Roman" w:cs="Times New Roman"/>
                <w:sz w:val="24"/>
                <w:szCs w:val="24"/>
                <w:lang w:val="ru-RU" w:eastAsia="ru-RU"/>
              </w:rPr>
              <w:t xml:space="preserve"> на </w:t>
            </w:r>
            <w:proofErr w:type="spellStart"/>
            <w:r w:rsidRPr="00B96342">
              <w:rPr>
                <w:rFonts w:ascii="Times New Roman" w:eastAsia="Calibri" w:hAnsi="Times New Roman" w:cs="Times New Roman"/>
                <w:sz w:val="24"/>
                <w:szCs w:val="24"/>
                <w:lang w:val="ru-RU" w:eastAsia="ru-RU"/>
              </w:rPr>
              <w:t>земельній</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ділянці</w:t>
            </w:r>
            <w:proofErr w:type="spellEnd"/>
            <w:r w:rsidRPr="00B96342">
              <w:rPr>
                <w:rFonts w:ascii="Times New Roman" w:eastAsia="Calibri" w:hAnsi="Times New Roman" w:cs="Times New Roman"/>
                <w:sz w:val="24"/>
                <w:szCs w:val="24"/>
                <w:lang w:val="ru-RU" w:eastAsia="ru-RU"/>
              </w:rPr>
              <w:t>;</w:t>
            </w:r>
          </w:p>
          <w:p w:rsidR="00B96342" w:rsidRPr="00B96342" w:rsidRDefault="00B96342" w:rsidP="00B96342">
            <w:pPr>
              <w:spacing w:after="0" w:line="240" w:lineRule="auto"/>
              <w:jc w:val="both"/>
              <w:rPr>
                <w:rFonts w:ascii="Times New Roman" w:eastAsia="Calibri" w:hAnsi="Times New Roman" w:cs="Times New Roman"/>
                <w:sz w:val="24"/>
                <w:szCs w:val="24"/>
                <w:lang w:val="ru-RU" w:eastAsia="ru-RU"/>
              </w:rPr>
            </w:pPr>
            <w:bookmarkStart w:id="19" w:name="n1023"/>
            <w:bookmarkEnd w:id="19"/>
            <w:r w:rsidRPr="00B96342">
              <w:rPr>
                <w:rFonts w:ascii="Times New Roman" w:eastAsia="Calibri" w:hAnsi="Times New Roman" w:cs="Times New Roman"/>
                <w:sz w:val="24"/>
                <w:szCs w:val="24"/>
                <w:lang w:val="ru-RU" w:eastAsia="ru-RU"/>
              </w:rPr>
              <w:t xml:space="preserve">3) </w:t>
            </w:r>
            <w:proofErr w:type="spellStart"/>
            <w:r w:rsidRPr="00B96342">
              <w:rPr>
                <w:rFonts w:ascii="Times New Roman" w:eastAsia="Calibri" w:hAnsi="Times New Roman" w:cs="Times New Roman"/>
                <w:sz w:val="24"/>
                <w:szCs w:val="24"/>
                <w:lang w:val="ru-RU" w:eastAsia="ru-RU"/>
              </w:rPr>
              <w:t>невідповідність</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намірів</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забудови</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вимогам</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містобудівної</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документації</w:t>
            </w:r>
            <w:proofErr w:type="spellEnd"/>
            <w:r w:rsidRPr="00B96342">
              <w:rPr>
                <w:rFonts w:ascii="Times New Roman" w:eastAsia="Calibri" w:hAnsi="Times New Roman" w:cs="Times New Roman"/>
                <w:sz w:val="24"/>
                <w:szCs w:val="24"/>
                <w:lang w:val="ru-RU" w:eastAsia="ru-RU"/>
              </w:rPr>
              <w:t xml:space="preserve"> на </w:t>
            </w:r>
            <w:proofErr w:type="spellStart"/>
            <w:r w:rsidRPr="00B96342">
              <w:rPr>
                <w:rFonts w:ascii="Times New Roman" w:eastAsia="Calibri" w:hAnsi="Times New Roman" w:cs="Times New Roman"/>
                <w:sz w:val="24"/>
                <w:szCs w:val="24"/>
                <w:lang w:val="ru-RU" w:eastAsia="ru-RU"/>
              </w:rPr>
              <w:t>місцевому</w:t>
            </w:r>
            <w:proofErr w:type="spellEnd"/>
            <w:r w:rsidRPr="00B96342">
              <w:rPr>
                <w:rFonts w:ascii="Times New Roman" w:eastAsia="Calibri" w:hAnsi="Times New Roman" w:cs="Times New Roman"/>
                <w:sz w:val="24"/>
                <w:szCs w:val="24"/>
                <w:lang w:val="ru-RU" w:eastAsia="ru-RU"/>
              </w:rPr>
              <w:t xml:space="preserve"> </w:t>
            </w:r>
            <w:proofErr w:type="spellStart"/>
            <w:r w:rsidRPr="00B96342">
              <w:rPr>
                <w:rFonts w:ascii="Times New Roman" w:eastAsia="Calibri" w:hAnsi="Times New Roman" w:cs="Times New Roman"/>
                <w:sz w:val="24"/>
                <w:szCs w:val="24"/>
                <w:lang w:val="ru-RU" w:eastAsia="ru-RU"/>
              </w:rPr>
              <w:t>рівні</w:t>
            </w:r>
            <w:proofErr w:type="spellEnd"/>
            <w:r w:rsidRPr="00B96342">
              <w:rPr>
                <w:rFonts w:ascii="Times New Roman" w:eastAsia="Calibri" w:hAnsi="Times New Roman" w:cs="Times New Roman"/>
                <w:sz w:val="24"/>
                <w:szCs w:val="24"/>
                <w:lang w:val="ru-RU" w:eastAsia="ru-RU"/>
              </w:rPr>
              <w:t>.</w:t>
            </w:r>
          </w:p>
          <w:p w:rsidR="00B96342" w:rsidRPr="00B96342" w:rsidRDefault="00B96342" w:rsidP="00B96342">
            <w:pPr>
              <w:spacing w:after="0" w:line="240" w:lineRule="auto"/>
              <w:jc w:val="both"/>
              <w:rPr>
                <w:rFonts w:ascii="Times New Roman" w:eastAsia="Calibri" w:hAnsi="Times New Roman" w:cs="Times New Roman"/>
                <w:sz w:val="24"/>
                <w:szCs w:val="24"/>
                <w:lang w:val="ru-RU" w:eastAsia="ru-RU"/>
              </w:rPr>
            </w:pPr>
            <w:bookmarkStart w:id="20" w:name="n1024"/>
            <w:bookmarkEnd w:id="20"/>
          </w:p>
        </w:tc>
      </w:tr>
      <w:tr w:rsidR="00B96342" w:rsidRPr="00B96342" w:rsidTr="00FC152C">
        <w:tc>
          <w:tcPr>
            <w:tcW w:w="2552" w:type="dxa"/>
          </w:tcPr>
          <w:p w:rsidR="00B96342" w:rsidRPr="00B96342" w:rsidRDefault="00B96342" w:rsidP="00B96342">
            <w:pPr>
              <w:spacing w:after="0" w:line="240" w:lineRule="auto"/>
              <w:jc w:val="center"/>
              <w:rPr>
                <w:rFonts w:ascii="Times New Roman" w:eastAsia="Calibri" w:hAnsi="Times New Roman" w:cs="Times New Roman"/>
                <w:b/>
                <w:sz w:val="24"/>
                <w:szCs w:val="24"/>
                <w:lang w:eastAsia="ru-RU"/>
              </w:rPr>
            </w:pPr>
            <w:r w:rsidRPr="00B96342">
              <w:rPr>
                <w:rFonts w:ascii="Times New Roman" w:eastAsia="Calibri" w:hAnsi="Times New Roman" w:cs="Times New Roman"/>
                <w:b/>
                <w:sz w:val="24"/>
                <w:szCs w:val="24"/>
                <w:lang w:eastAsia="ru-RU"/>
              </w:rPr>
              <w:t>Результат надання адміністративної послуги</w:t>
            </w:r>
          </w:p>
        </w:tc>
        <w:tc>
          <w:tcPr>
            <w:tcW w:w="7229" w:type="dxa"/>
            <w:vAlign w:val="center"/>
          </w:tcPr>
          <w:p w:rsidR="00B96342" w:rsidRPr="00B96342" w:rsidRDefault="00B96342" w:rsidP="00B96342">
            <w:pPr>
              <w:spacing w:after="0" w:line="240" w:lineRule="auto"/>
              <w:jc w:val="both"/>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Містобудівні умови та обмеження для проектування об’єкта будівництва або відмова у наданні містобудівних умов та обмежень з обґрунтуванням підстав такої відмови</w:t>
            </w:r>
          </w:p>
        </w:tc>
      </w:tr>
      <w:tr w:rsidR="00B96342" w:rsidRPr="00B96342" w:rsidTr="00FC152C">
        <w:trPr>
          <w:trHeight w:val="774"/>
        </w:trPr>
        <w:tc>
          <w:tcPr>
            <w:tcW w:w="2552" w:type="dxa"/>
          </w:tcPr>
          <w:p w:rsidR="00B96342" w:rsidRPr="00B96342" w:rsidRDefault="00B96342" w:rsidP="00B96342">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B96342">
              <w:rPr>
                <w:rFonts w:ascii="Times New Roman" w:eastAsia="Calibri" w:hAnsi="Times New Roman" w:cs="Times New Roman"/>
                <w:b/>
                <w:color w:val="000000"/>
                <w:sz w:val="24"/>
                <w:szCs w:val="24"/>
              </w:rPr>
              <w:lastRenderedPageBreak/>
              <w:t>Способи отримання відповіді (результату)</w:t>
            </w:r>
          </w:p>
        </w:tc>
        <w:tc>
          <w:tcPr>
            <w:tcW w:w="7229" w:type="dxa"/>
          </w:tcPr>
          <w:p w:rsidR="00B96342" w:rsidRPr="00B96342" w:rsidRDefault="00B96342" w:rsidP="00B96342">
            <w:pPr>
              <w:spacing w:after="0" w:line="240" w:lineRule="auto"/>
              <w:jc w:val="both"/>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Шляхом звернення до </w:t>
            </w:r>
            <w:r w:rsidRPr="00B96342">
              <w:rPr>
                <w:rFonts w:ascii="Times New Roman" w:eastAsia="Calibri" w:hAnsi="Times New Roman" w:cs="Times New Roman"/>
                <w:lang w:eastAsia="ru-RU"/>
              </w:rPr>
              <w:t xml:space="preserve">Адміністратора </w:t>
            </w:r>
            <w:proofErr w:type="spellStart"/>
            <w:r w:rsidRPr="00B96342">
              <w:rPr>
                <w:rFonts w:ascii="Times New Roman" w:eastAsia="Calibri" w:hAnsi="Times New Roman" w:cs="Times New Roman"/>
                <w:lang w:eastAsia="ru-RU"/>
              </w:rPr>
              <w:t>ЦНАПу</w:t>
            </w:r>
            <w:proofErr w:type="spellEnd"/>
          </w:p>
        </w:tc>
      </w:tr>
      <w:tr w:rsidR="00B96342" w:rsidRPr="00B96342" w:rsidTr="00FC152C">
        <w:tc>
          <w:tcPr>
            <w:tcW w:w="2552" w:type="dxa"/>
          </w:tcPr>
          <w:p w:rsidR="00B96342" w:rsidRPr="00B96342" w:rsidRDefault="00B96342" w:rsidP="00B96342">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B96342">
              <w:rPr>
                <w:rFonts w:ascii="Times New Roman" w:eastAsia="Calibri" w:hAnsi="Times New Roman" w:cs="Times New Roman"/>
                <w:b/>
                <w:color w:val="000000"/>
                <w:sz w:val="24"/>
                <w:szCs w:val="24"/>
              </w:rPr>
              <w:t>Примітка</w:t>
            </w:r>
          </w:p>
        </w:tc>
        <w:tc>
          <w:tcPr>
            <w:tcW w:w="7229" w:type="dxa"/>
          </w:tcPr>
          <w:p w:rsidR="00B96342" w:rsidRPr="00B96342" w:rsidRDefault="00B96342" w:rsidP="00B96342">
            <w:pPr>
              <w:spacing w:after="0" w:line="240" w:lineRule="auto"/>
              <w:ind w:firstLine="424"/>
              <w:jc w:val="both"/>
              <w:rPr>
                <w:rFonts w:ascii="Times New Roman" w:eastAsia="Calibri" w:hAnsi="Times New Roman" w:cs="Times New Roman"/>
                <w:sz w:val="24"/>
                <w:szCs w:val="24"/>
                <w:lang w:eastAsia="ru-RU"/>
              </w:rPr>
            </w:pPr>
          </w:p>
        </w:tc>
      </w:tr>
    </w:tbl>
    <w:p w:rsidR="00B96342" w:rsidRPr="00B96342" w:rsidRDefault="00B96342" w:rsidP="00B96342">
      <w:pPr>
        <w:tabs>
          <w:tab w:val="left" w:pos="142"/>
        </w:tabs>
        <w:spacing w:after="0" w:line="240" w:lineRule="auto"/>
        <w:contextualSpacing/>
        <w:jc w:val="both"/>
        <w:rPr>
          <w:rFonts w:ascii="Times New Roman" w:eastAsia="Calibri" w:hAnsi="Times New Roman" w:cs="Times New Roman"/>
          <w:color w:val="000000"/>
          <w:sz w:val="24"/>
          <w:szCs w:val="24"/>
        </w:rPr>
      </w:pPr>
    </w:p>
    <w:p w:rsidR="00B96342" w:rsidRPr="00B96342" w:rsidRDefault="00B96342" w:rsidP="00B96342">
      <w:pPr>
        <w:spacing w:after="0" w:line="240" w:lineRule="auto"/>
        <w:rPr>
          <w:rFonts w:ascii="Times New Roman" w:eastAsia="Calibri" w:hAnsi="Times New Roman" w:cs="Times New Roman"/>
          <w:sz w:val="24"/>
          <w:szCs w:val="24"/>
          <w:lang w:eastAsia="ru-RU"/>
        </w:rPr>
      </w:pPr>
    </w:p>
    <w:p w:rsidR="00B96342" w:rsidRPr="00B96342" w:rsidRDefault="00B96342" w:rsidP="00B96342">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r w:rsidRPr="00B96342">
        <w:rPr>
          <w:rFonts w:ascii="Times New Roman" w:eastAsia="Times New Roman" w:hAnsi="Times New Roman" w:cs="Times New Roman"/>
          <w:b/>
          <w:bCs/>
          <w:spacing w:val="-1"/>
          <w:sz w:val="24"/>
          <w:szCs w:val="24"/>
          <w:lang w:eastAsia="ru-RU"/>
        </w:rPr>
        <w:t>ТЕХНОЛОГІЧНА К</w:t>
      </w:r>
      <w:r w:rsidRPr="00B96342">
        <w:rPr>
          <w:rFonts w:ascii="Times New Roman" w:eastAsia="Times New Roman" w:hAnsi="Times New Roman" w:cs="Times New Roman"/>
          <w:b/>
          <w:bCs/>
          <w:spacing w:val="2"/>
          <w:sz w:val="24"/>
          <w:szCs w:val="24"/>
          <w:lang w:eastAsia="ru-RU"/>
        </w:rPr>
        <w:t>А</w:t>
      </w:r>
      <w:r w:rsidRPr="00B96342">
        <w:rPr>
          <w:rFonts w:ascii="Times New Roman" w:eastAsia="Times New Roman" w:hAnsi="Times New Roman" w:cs="Times New Roman"/>
          <w:b/>
          <w:bCs/>
          <w:spacing w:val="-1"/>
          <w:sz w:val="24"/>
          <w:szCs w:val="24"/>
          <w:lang w:eastAsia="ru-RU"/>
        </w:rPr>
        <w:t>Р</w:t>
      </w:r>
      <w:r w:rsidRPr="00B96342">
        <w:rPr>
          <w:rFonts w:ascii="Times New Roman" w:eastAsia="Times New Roman" w:hAnsi="Times New Roman" w:cs="Times New Roman"/>
          <w:b/>
          <w:bCs/>
          <w:spacing w:val="2"/>
          <w:sz w:val="24"/>
          <w:szCs w:val="24"/>
          <w:lang w:eastAsia="ru-RU"/>
        </w:rPr>
        <w:t>Т</w:t>
      </w:r>
      <w:r w:rsidRPr="00B96342">
        <w:rPr>
          <w:rFonts w:ascii="Times New Roman" w:eastAsia="Times New Roman" w:hAnsi="Times New Roman" w:cs="Times New Roman"/>
          <w:b/>
          <w:bCs/>
          <w:spacing w:val="-2"/>
          <w:sz w:val="24"/>
          <w:szCs w:val="24"/>
          <w:lang w:eastAsia="ru-RU"/>
        </w:rPr>
        <w:t>К</w:t>
      </w:r>
      <w:r w:rsidRPr="00B96342">
        <w:rPr>
          <w:rFonts w:ascii="Times New Roman" w:eastAsia="Times New Roman" w:hAnsi="Times New Roman" w:cs="Times New Roman"/>
          <w:b/>
          <w:bCs/>
          <w:sz w:val="24"/>
          <w:szCs w:val="24"/>
          <w:lang w:eastAsia="ru-RU"/>
        </w:rPr>
        <w:t>А</w:t>
      </w:r>
      <w:r w:rsidRPr="00B96342">
        <w:rPr>
          <w:rFonts w:ascii="Times New Roman" w:eastAsia="Times New Roman" w:hAnsi="Times New Roman" w:cs="Times New Roman"/>
          <w:b/>
          <w:bCs/>
          <w:spacing w:val="-3"/>
          <w:sz w:val="24"/>
          <w:szCs w:val="24"/>
          <w:lang w:eastAsia="ru-RU"/>
        </w:rPr>
        <w:t xml:space="preserve"> </w:t>
      </w:r>
      <w:r w:rsidRPr="00B96342">
        <w:rPr>
          <w:rFonts w:ascii="Times New Roman" w:eastAsia="Times New Roman" w:hAnsi="Times New Roman" w:cs="Times New Roman"/>
          <w:b/>
          <w:bCs/>
          <w:spacing w:val="2"/>
          <w:sz w:val="24"/>
          <w:szCs w:val="24"/>
          <w:lang w:eastAsia="ru-RU"/>
        </w:rPr>
        <w:t>АД</w:t>
      </w:r>
      <w:r w:rsidRPr="00B96342">
        <w:rPr>
          <w:rFonts w:ascii="Times New Roman" w:eastAsia="Times New Roman" w:hAnsi="Times New Roman" w:cs="Times New Roman"/>
          <w:b/>
          <w:bCs/>
          <w:spacing w:val="-2"/>
          <w:sz w:val="24"/>
          <w:szCs w:val="24"/>
          <w:lang w:eastAsia="ru-RU"/>
        </w:rPr>
        <w:t>М</w:t>
      </w:r>
      <w:r w:rsidRPr="00B96342">
        <w:rPr>
          <w:rFonts w:ascii="Times New Roman" w:eastAsia="Times New Roman" w:hAnsi="Times New Roman" w:cs="Times New Roman"/>
          <w:b/>
          <w:bCs/>
          <w:spacing w:val="2"/>
          <w:sz w:val="24"/>
          <w:szCs w:val="24"/>
          <w:lang w:eastAsia="ru-RU"/>
        </w:rPr>
        <w:t>ІНІСТ</w:t>
      </w:r>
      <w:r w:rsidRPr="00B96342">
        <w:rPr>
          <w:rFonts w:ascii="Times New Roman" w:eastAsia="Times New Roman" w:hAnsi="Times New Roman" w:cs="Times New Roman"/>
          <w:b/>
          <w:bCs/>
          <w:spacing w:val="-1"/>
          <w:sz w:val="24"/>
          <w:szCs w:val="24"/>
          <w:lang w:eastAsia="ru-RU"/>
        </w:rPr>
        <w:t>Р</w:t>
      </w:r>
      <w:r w:rsidRPr="00B96342">
        <w:rPr>
          <w:rFonts w:ascii="Times New Roman" w:eastAsia="Times New Roman" w:hAnsi="Times New Roman" w:cs="Times New Roman"/>
          <w:b/>
          <w:bCs/>
          <w:spacing w:val="2"/>
          <w:sz w:val="24"/>
          <w:szCs w:val="24"/>
          <w:lang w:eastAsia="ru-RU"/>
        </w:rPr>
        <w:t>АТИ</w:t>
      </w:r>
      <w:r w:rsidRPr="00B96342">
        <w:rPr>
          <w:rFonts w:ascii="Times New Roman" w:eastAsia="Times New Roman" w:hAnsi="Times New Roman" w:cs="Times New Roman"/>
          <w:b/>
          <w:bCs/>
          <w:spacing w:val="-2"/>
          <w:sz w:val="24"/>
          <w:szCs w:val="24"/>
          <w:lang w:eastAsia="ru-RU"/>
        </w:rPr>
        <w:t>В</w:t>
      </w:r>
      <w:r w:rsidRPr="00B96342">
        <w:rPr>
          <w:rFonts w:ascii="Times New Roman" w:eastAsia="Times New Roman" w:hAnsi="Times New Roman" w:cs="Times New Roman"/>
          <w:b/>
          <w:bCs/>
          <w:spacing w:val="2"/>
          <w:sz w:val="24"/>
          <w:szCs w:val="24"/>
          <w:lang w:eastAsia="ru-RU"/>
        </w:rPr>
        <w:t>НОЇ ПОСЛУГИ</w:t>
      </w:r>
      <w:r w:rsidRPr="00B96342">
        <w:rPr>
          <w:rFonts w:ascii="Times New Roman" w:eastAsia="Times New Roman" w:hAnsi="Times New Roman" w:cs="Times New Roman"/>
          <w:b/>
          <w:bCs/>
          <w:spacing w:val="2"/>
          <w:w w:val="99"/>
          <w:sz w:val="24"/>
          <w:szCs w:val="24"/>
          <w:lang w:eastAsia="ru-RU"/>
        </w:rPr>
        <w:t xml:space="preserve"> №07</w:t>
      </w:r>
    </w:p>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Calibri" w:hAnsi="Times New Roman" w:cs="Times New Roman"/>
          <w:b/>
          <w:sz w:val="24"/>
          <w:szCs w:val="24"/>
          <w:u w:val="single"/>
          <w:lang w:eastAsia="ru-RU"/>
        </w:rPr>
        <w:t>00158</w:t>
      </w:r>
      <w:r w:rsidRPr="00B96342">
        <w:rPr>
          <w:rFonts w:ascii="Times New Roman" w:eastAsia="Times New Roman" w:hAnsi="Times New Roman" w:cs="Times New Roman"/>
          <w:sz w:val="28"/>
          <w:szCs w:val="28"/>
          <w:lang w:eastAsia="ru-RU"/>
        </w:rPr>
        <w:t>-</w:t>
      </w:r>
      <w:r w:rsidRPr="00B96342">
        <w:rPr>
          <w:rFonts w:ascii="Times New Roman" w:eastAsia="Times New Roman" w:hAnsi="Times New Roman" w:cs="Times New Roman"/>
          <w:sz w:val="24"/>
          <w:szCs w:val="24"/>
          <w:lang w:eastAsia="ru-RU"/>
        </w:rPr>
        <w:t xml:space="preserve"> (</w:t>
      </w:r>
      <w:r w:rsidRPr="00B96342">
        <w:rPr>
          <w:rFonts w:ascii="Times New Roman" w:eastAsia="Times New Roman" w:hAnsi="Times New Roman" w:cs="Times New Roman"/>
          <w:b/>
          <w:sz w:val="24"/>
          <w:szCs w:val="24"/>
          <w:lang w:eastAsia="ru-RU"/>
        </w:rPr>
        <w:t>ідентифікатор за Гідом державних послуг)</w:t>
      </w:r>
    </w:p>
    <w:p w:rsidR="00B96342" w:rsidRDefault="00B96342" w:rsidP="00B96342">
      <w:pPr>
        <w:spacing w:after="0" w:line="240" w:lineRule="auto"/>
        <w:jc w:val="center"/>
        <w:rPr>
          <w:rFonts w:ascii="Times New Roman" w:eastAsia="Calibri" w:hAnsi="Times New Roman" w:cs="Times New Roman"/>
          <w:b/>
          <w:sz w:val="24"/>
          <w:szCs w:val="24"/>
          <w:u w:val="single"/>
          <w:lang w:eastAsia="ru-RU"/>
        </w:rPr>
      </w:pPr>
      <w:r w:rsidRPr="00B96342">
        <w:rPr>
          <w:rFonts w:ascii="Times New Roman" w:eastAsia="Calibri" w:hAnsi="Times New Roman" w:cs="Times New Roman"/>
          <w:b/>
          <w:sz w:val="24"/>
          <w:szCs w:val="24"/>
          <w:u w:val="single"/>
          <w:lang w:eastAsia="ru-RU"/>
        </w:rPr>
        <w:t xml:space="preserve">Надання містобудівних умов та обмежень для проектування об’єкта будівництва </w:t>
      </w:r>
    </w:p>
    <w:p w:rsidR="00B96342" w:rsidRPr="00B96342" w:rsidRDefault="00B96342" w:rsidP="00B96342">
      <w:pPr>
        <w:spacing w:after="0" w:line="240" w:lineRule="auto"/>
        <w:jc w:val="center"/>
        <w:rPr>
          <w:rFonts w:ascii="Times New Roman" w:eastAsia="Calibri" w:hAnsi="Times New Roman" w:cs="Times New Roman"/>
          <w:sz w:val="20"/>
          <w:szCs w:val="20"/>
          <w:lang w:eastAsia="ru-RU"/>
        </w:rPr>
      </w:pPr>
      <w:r w:rsidRPr="00B96342">
        <w:rPr>
          <w:rFonts w:ascii="Times New Roman" w:eastAsia="Calibri" w:hAnsi="Times New Roman" w:cs="Times New Roman"/>
          <w:sz w:val="20"/>
          <w:szCs w:val="20"/>
          <w:lang w:eastAsia="ru-RU"/>
        </w:rPr>
        <w:t>(назва адміністративної послуги)</w:t>
      </w:r>
    </w:p>
    <w:p w:rsidR="00B96342" w:rsidRPr="00B96342" w:rsidRDefault="00B96342" w:rsidP="00B96342">
      <w:pPr>
        <w:spacing w:after="0" w:line="240" w:lineRule="auto"/>
        <w:jc w:val="center"/>
        <w:rPr>
          <w:rFonts w:ascii="Times New Roman" w:eastAsia="Times New Roman" w:hAnsi="Times New Roman" w:cs="Times New Roman"/>
          <w:b/>
          <w:sz w:val="24"/>
          <w:szCs w:val="24"/>
          <w:u w:val="single"/>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
        <w:gridCol w:w="3767"/>
        <w:gridCol w:w="2052"/>
        <w:gridCol w:w="1559"/>
        <w:gridCol w:w="12"/>
        <w:gridCol w:w="1718"/>
      </w:tblGrid>
      <w:tr w:rsidR="00B96342" w:rsidRPr="00B96342" w:rsidTr="00FC152C">
        <w:trPr>
          <w:trHeight w:val="1411"/>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b/>
                <w:sz w:val="24"/>
                <w:szCs w:val="24"/>
                <w:lang w:eastAsia="ru-RU"/>
              </w:rPr>
              <w:t>№ з/п</w:t>
            </w:r>
          </w:p>
        </w:tc>
        <w:tc>
          <w:tcPr>
            <w:tcW w:w="3767"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b/>
                <w:sz w:val="24"/>
                <w:szCs w:val="24"/>
                <w:lang w:eastAsia="ru-RU"/>
              </w:rPr>
              <w:t>Етапи опрацювання звернення про надання адміністративної послуги</w:t>
            </w:r>
          </w:p>
        </w:tc>
        <w:tc>
          <w:tcPr>
            <w:tcW w:w="2052" w:type="dxa"/>
            <w:shd w:val="clear" w:color="auto" w:fill="auto"/>
          </w:tcPr>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b/>
                <w:sz w:val="24"/>
                <w:szCs w:val="24"/>
                <w:lang w:eastAsia="ru-RU"/>
              </w:rPr>
              <w:t>Відповідальна посадова особа суб’єкта надання адміністративної послуги</w:t>
            </w:r>
          </w:p>
        </w:tc>
        <w:tc>
          <w:tcPr>
            <w:tcW w:w="1559" w:type="dxa"/>
            <w:shd w:val="clear" w:color="auto" w:fill="auto"/>
          </w:tcPr>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b/>
                <w:sz w:val="24"/>
                <w:szCs w:val="24"/>
                <w:lang w:eastAsia="ru-RU"/>
              </w:rPr>
              <w:t>Структурні підрозділи, відповідальні за етапи</w:t>
            </w:r>
          </w:p>
        </w:tc>
        <w:tc>
          <w:tcPr>
            <w:tcW w:w="1730" w:type="dxa"/>
            <w:gridSpan w:val="2"/>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b/>
                <w:sz w:val="24"/>
                <w:szCs w:val="24"/>
                <w:lang w:eastAsia="ru-RU"/>
              </w:rPr>
              <w:t>Строк виконання</w:t>
            </w:r>
          </w:p>
          <w:p w:rsidR="00B96342" w:rsidRPr="00B96342" w:rsidRDefault="00B96342" w:rsidP="00B96342">
            <w:pPr>
              <w:spacing w:after="0" w:line="240" w:lineRule="auto"/>
              <w:jc w:val="center"/>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b/>
                <w:sz w:val="24"/>
                <w:szCs w:val="24"/>
                <w:lang w:eastAsia="ru-RU"/>
              </w:rPr>
              <w:t>етапів</w:t>
            </w:r>
          </w:p>
        </w:tc>
      </w:tr>
      <w:tr w:rsidR="00B96342" w:rsidRPr="00B96342" w:rsidTr="00FC152C">
        <w:trPr>
          <w:trHeight w:val="1120"/>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1</w:t>
            </w:r>
          </w:p>
        </w:tc>
        <w:tc>
          <w:tcPr>
            <w:tcW w:w="3767" w:type="dxa"/>
            <w:shd w:val="clear" w:color="auto" w:fill="auto"/>
          </w:tcPr>
          <w:p w:rsidR="00B96342" w:rsidRPr="00B96342" w:rsidRDefault="00B96342" w:rsidP="00B96342">
            <w:pPr>
              <w:spacing w:after="0" w:line="240" w:lineRule="auto"/>
              <w:jc w:val="both"/>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Прийом документів, що подаються особою або її представником.</w:t>
            </w:r>
          </w:p>
        </w:tc>
        <w:tc>
          <w:tcPr>
            <w:tcW w:w="2052"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p>
        </w:tc>
        <w:tc>
          <w:tcPr>
            <w:tcW w:w="1730" w:type="dxa"/>
            <w:gridSpan w:val="2"/>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val="ru-RU" w:eastAsia="ru-RU"/>
              </w:rPr>
            </w:pPr>
            <w:r w:rsidRPr="00B96342">
              <w:rPr>
                <w:rFonts w:ascii="Times New Roman" w:eastAsia="Times New Roman" w:hAnsi="Times New Roman" w:cs="Times New Roman"/>
                <w:sz w:val="24"/>
                <w:szCs w:val="24"/>
                <w:lang w:val="ru-RU" w:eastAsia="ru-RU"/>
              </w:rPr>
              <w:t>1</w:t>
            </w:r>
          </w:p>
        </w:tc>
      </w:tr>
      <w:tr w:rsidR="00B96342" w:rsidRPr="00B96342" w:rsidTr="00FC152C">
        <w:trPr>
          <w:trHeight w:val="739"/>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2</w:t>
            </w:r>
          </w:p>
        </w:tc>
        <w:tc>
          <w:tcPr>
            <w:tcW w:w="3767" w:type="dxa"/>
            <w:shd w:val="clear" w:color="auto" w:fill="auto"/>
          </w:tcPr>
          <w:p w:rsidR="00B96342" w:rsidRPr="00B96342" w:rsidRDefault="00B96342" w:rsidP="00B96342">
            <w:pPr>
              <w:spacing w:after="0" w:line="240" w:lineRule="auto"/>
              <w:jc w:val="both"/>
              <w:rPr>
                <w:rFonts w:ascii="Times New Roman" w:eastAsia="Verdana" w:hAnsi="Times New Roman" w:cs="Times New Roman"/>
                <w:color w:val="000000"/>
                <w:sz w:val="24"/>
                <w:szCs w:val="24"/>
                <w:lang w:eastAsia="ru-RU"/>
              </w:rPr>
            </w:pPr>
            <w:r w:rsidRPr="00B96342">
              <w:rPr>
                <w:rFonts w:ascii="Times New Roman" w:eastAsia="Verdana" w:hAnsi="Times New Roman" w:cs="Times New Roman"/>
                <w:color w:val="000000"/>
                <w:sz w:val="24"/>
                <w:szCs w:val="24"/>
                <w:lang w:eastAsia="ru-RU"/>
              </w:rPr>
              <w:t>Реєстрація заяви</w:t>
            </w:r>
          </w:p>
        </w:tc>
        <w:tc>
          <w:tcPr>
            <w:tcW w:w="2052"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p>
        </w:tc>
        <w:tc>
          <w:tcPr>
            <w:tcW w:w="1730" w:type="dxa"/>
            <w:gridSpan w:val="2"/>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1</w:t>
            </w:r>
          </w:p>
        </w:tc>
      </w:tr>
      <w:tr w:rsidR="00B96342" w:rsidRPr="00B96342" w:rsidTr="00FC152C">
        <w:trPr>
          <w:trHeight w:val="739"/>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3</w:t>
            </w:r>
          </w:p>
        </w:tc>
        <w:tc>
          <w:tcPr>
            <w:tcW w:w="3767" w:type="dxa"/>
            <w:shd w:val="clear" w:color="auto" w:fill="auto"/>
          </w:tcPr>
          <w:p w:rsidR="00B96342" w:rsidRPr="00B96342" w:rsidRDefault="00B96342" w:rsidP="00B96342">
            <w:pPr>
              <w:spacing w:after="0" w:line="240" w:lineRule="auto"/>
              <w:jc w:val="both"/>
              <w:rPr>
                <w:rFonts w:ascii="Times New Roman" w:eastAsia="Verdana" w:hAnsi="Times New Roman" w:cs="Times New Roman"/>
                <w:color w:val="000000"/>
                <w:sz w:val="24"/>
                <w:szCs w:val="24"/>
                <w:lang w:eastAsia="ru-RU"/>
              </w:rPr>
            </w:pPr>
            <w:r w:rsidRPr="00B96342">
              <w:rPr>
                <w:rFonts w:ascii="Times New Roman" w:eastAsia="Verdana" w:hAnsi="Times New Roman" w:cs="Times New Roman"/>
                <w:color w:val="000000"/>
                <w:sz w:val="24"/>
                <w:szCs w:val="24"/>
                <w:lang w:eastAsia="ru-RU"/>
              </w:rPr>
              <w:t xml:space="preserve">Передача заяви з пакетом документів до </w:t>
            </w:r>
            <w:r w:rsidRPr="00B96342">
              <w:rPr>
                <w:rFonts w:ascii="Times New Roman" w:eastAsia="Verdana" w:hAnsi="Times New Roman" w:cs="Times New Roman"/>
                <w:color w:val="000000"/>
                <w:sz w:val="24"/>
                <w:szCs w:val="24"/>
                <w:u w:val="single"/>
                <w:lang w:eastAsia="ru-RU"/>
              </w:rPr>
              <w:t xml:space="preserve">управління містобудування, архітектури та земельних відносин </w:t>
            </w:r>
            <w:proofErr w:type="spellStart"/>
            <w:r w:rsidRPr="00B96342">
              <w:rPr>
                <w:rFonts w:ascii="Times New Roman" w:eastAsia="Verdana" w:hAnsi="Times New Roman" w:cs="Times New Roman"/>
                <w:color w:val="000000"/>
                <w:sz w:val="24"/>
                <w:szCs w:val="24"/>
                <w:u w:val="single"/>
                <w:lang w:eastAsia="ru-RU"/>
              </w:rPr>
              <w:t>Звягельської</w:t>
            </w:r>
            <w:proofErr w:type="spellEnd"/>
            <w:r w:rsidRPr="00B96342">
              <w:rPr>
                <w:rFonts w:ascii="Times New Roman" w:eastAsia="Verdana" w:hAnsi="Times New Roman" w:cs="Times New Roman"/>
                <w:color w:val="000000"/>
                <w:sz w:val="24"/>
                <w:szCs w:val="24"/>
                <w:u w:val="single"/>
                <w:lang w:eastAsia="ru-RU"/>
              </w:rPr>
              <w:t xml:space="preserve"> міської ради</w:t>
            </w:r>
          </w:p>
        </w:tc>
        <w:tc>
          <w:tcPr>
            <w:tcW w:w="2052" w:type="dxa"/>
            <w:shd w:val="clear" w:color="auto" w:fill="auto"/>
          </w:tcPr>
          <w:p w:rsidR="00B96342" w:rsidRPr="00B96342" w:rsidRDefault="00B96342" w:rsidP="00B96342">
            <w:pPr>
              <w:spacing w:after="0" w:line="240" w:lineRule="auto"/>
              <w:rPr>
                <w:rFonts w:ascii="Times New Roman" w:eastAsia="Verdana" w:hAnsi="Times New Roman" w:cs="Times New Roman"/>
                <w:color w:val="000000"/>
                <w:sz w:val="24"/>
                <w:szCs w:val="24"/>
                <w:lang w:eastAsia="ru-RU"/>
              </w:rPr>
            </w:pPr>
            <w:r w:rsidRPr="00B96342">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p>
        </w:tc>
        <w:tc>
          <w:tcPr>
            <w:tcW w:w="1730" w:type="dxa"/>
            <w:gridSpan w:val="2"/>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Calibri" w:hAnsi="Times New Roman" w:cs="Times New Roman"/>
                <w:lang w:eastAsia="ru-RU"/>
              </w:rPr>
              <w:t>Не пізніше наступного робочого дня з моменту отримання пакету документів</w:t>
            </w:r>
          </w:p>
        </w:tc>
      </w:tr>
      <w:tr w:rsidR="00B96342" w:rsidRPr="00B96342" w:rsidTr="00FC152C">
        <w:trPr>
          <w:trHeight w:val="841"/>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4</w:t>
            </w:r>
          </w:p>
        </w:tc>
        <w:tc>
          <w:tcPr>
            <w:tcW w:w="3767" w:type="dxa"/>
          </w:tcPr>
          <w:p w:rsidR="00B96342" w:rsidRPr="00B96342" w:rsidRDefault="00B96342" w:rsidP="00B96342">
            <w:pPr>
              <w:shd w:val="clear" w:color="auto" w:fill="FFFFFF"/>
              <w:spacing w:after="0" w:line="274" w:lineRule="exact"/>
              <w:ind w:right="43" w:hanging="29"/>
              <w:jc w:val="both"/>
              <w:rPr>
                <w:rFonts w:ascii="Times New Roman" w:eastAsia="Calibri" w:hAnsi="Times New Roman" w:cs="Times New Roman"/>
                <w:color w:val="000000"/>
                <w:sz w:val="24"/>
                <w:szCs w:val="24"/>
                <w:lang w:eastAsia="ru-RU"/>
              </w:rPr>
            </w:pPr>
            <w:r w:rsidRPr="00B96342">
              <w:rPr>
                <w:rFonts w:ascii="Times New Roman" w:eastAsia="Calibri" w:hAnsi="Times New Roman" w:cs="Times New Roman"/>
                <w:color w:val="000000"/>
                <w:sz w:val="24"/>
                <w:szCs w:val="24"/>
                <w:lang w:eastAsia="ru-RU"/>
              </w:rPr>
              <w:t>Прийняття рішення в реєстрі будівельної діяльності про видачу документу або аргументовану відмову у його видачі</w:t>
            </w:r>
          </w:p>
        </w:tc>
        <w:tc>
          <w:tcPr>
            <w:tcW w:w="2052" w:type="dxa"/>
          </w:tcPr>
          <w:p w:rsidR="00B96342" w:rsidRPr="00B96342" w:rsidRDefault="00B96342" w:rsidP="00B96342">
            <w:pPr>
              <w:spacing w:after="0" w:line="240" w:lineRule="auto"/>
              <w:ind w:right="-108"/>
              <w:jc w:val="center"/>
              <w:rPr>
                <w:rFonts w:ascii="Times New Roman" w:eastAsia="Calibri" w:hAnsi="Times New Roman" w:cs="Times New Roman"/>
                <w:sz w:val="24"/>
                <w:szCs w:val="24"/>
                <w:lang w:eastAsia="ru-RU"/>
              </w:rPr>
            </w:pPr>
          </w:p>
        </w:tc>
        <w:tc>
          <w:tcPr>
            <w:tcW w:w="1559"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Calibri" w:hAnsi="Times New Roman" w:cs="Times New Roman"/>
                <w:lang w:eastAsia="ru-RU"/>
              </w:rPr>
              <w:t xml:space="preserve">Начальник </w:t>
            </w:r>
            <w:proofErr w:type="spellStart"/>
            <w:r w:rsidRPr="00B96342">
              <w:rPr>
                <w:rFonts w:ascii="Times New Roman" w:eastAsia="Calibri" w:hAnsi="Times New Roman" w:cs="Times New Roman"/>
                <w:color w:val="000000"/>
                <w:lang w:eastAsia="ru-RU"/>
              </w:rPr>
              <w:t>УМАтаЗВ</w:t>
            </w:r>
            <w:proofErr w:type="spellEnd"/>
          </w:p>
        </w:tc>
        <w:tc>
          <w:tcPr>
            <w:tcW w:w="1730" w:type="dxa"/>
            <w:gridSpan w:val="2"/>
          </w:tcPr>
          <w:p w:rsidR="00B96342" w:rsidRPr="00B96342" w:rsidRDefault="00B96342" w:rsidP="00B96342">
            <w:pPr>
              <w:spacing w:after="0" w:line="240" w:lineRule="auto"/>
              <w:jc w:val="both"/>
              <w:rPr>
                <w:rFonts w:ascii="Times New Roman" w:eastAsia="Calibri" w:hAnsi="Times New Roman" w:cs="Times New Roman"/>
                <w:lang w:eastAsia="ru-RU"/>
              </w:rPr>
            </w:pPr>
            <w:r w:rsidRPr="00B96342">
              <w:rPr>
                <w:rFonts w:ascii="Times New Roman" w:eastAsia="Calibri" w:hAnsi="Times New Roman" w:cs="Times New Roman"/>
                <w:lang w:eastAsia="ru-RU"/>
              </w:rPr>
              <w:t>1-2</w:t>
            </w:r>
          </w:p>
        </w:tc>
      </w:tr>
      <w:tr w:rsidR="00B96342" w:rsidRPr="00B96342" w:rsidTr="00FC152C">
        <w:trPr>
          <w:trHeight w:val="841"/>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5</w:t>
            </w:r>
          </w:p>
        </w:tc>
        <w:tc>
          <w:tcPr>
            <w:tcW w:w="3767" w:type="dxa"/>
          </w:tcPr>
          <w:p w:rsidR="00B96342" w:rsidRPr="00B96342" w:rsidRDefault="00B96342" w:rsidP="00B96342">
            <w:pPr>
              <w:spacing w:after="0" w:line="240" w:lineRule="auto"/>
              <w:ind w:firstLine="18"/>
              <w:jc w:val="both"/>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Створення документу в реєстрі будівельної діяльності або в разі відмови підготовка відповіді з відповідним обґрунтуванням</w:t>
            </w:r>
          </w:p>
        </w:tc>
        <w:tc>
          <w:tcPr>
            <w:tcW w:w="2052" w:type="dxa"/>
          </w:tcPr>
          <w:p w:rsidR="00B96342" w:rsidRPr="00B96342" w:rsidRDefault="00B96342" w:rsidP="00B96342">
            <w:pPr>
              <w:spacing w:after="0" w:line="240" w:lineRule="auto"/>
              <w:jc w:val="center"/>
              <w:rPr>
                <w:rFonts w:ascii="Times New Roman" w:eastAsia="Calibri" w:hAnsi="Times New Roman" w:cs="Times New Roman"/>
                <w:sz w:val="24"/>
                <w:szCs w:val="24"/>
                <w:lang w:eastAsia="ru-RU"/>
              </w:rPr>
            </w:pPr>
          </w:p>
        </w:tc>
        <w:tc>
          <w:tcPr>
            <w:tcW w:w="1559" w:type="dxa"/>
            <w:shd w:val="clear" w:color="auto" w:fill="auto"/>
          </w:tcPr>
          <w:p w:rsidR="00B96342" w:rsidRPr="00B96342" w:rsidRDefault="00B96342" w:rsidP="00B96342">
            <w:pPr>
              <w:spacing w:after="0" w:line="240" w:lineRule="auto"/>
              <w:rPr>
                <w:rFonts w:ascii="Times New Roman" w:eastAsia="Calibri" w:hAnsi="Times New Roman" w:cs="Times New Roman"/>
                <w:lang w:eastAsia="ru-RU"/>
              </w:rPr>
            </w:pPr>
            <w:r w:rsidRPr="00B96342">
              <w:rPr>
                <w:rFonts w:ascii="Times New Roman" w:eastAsia="Calibri" w:hAnsi="Times New Roman" w:cs="Times New Roman"/>
                <w:lang w:eastAsia="ru-RU"/>
              </w:rPr>
              <w:t xml:space="preserve">Начальник </w:t>
            </w:r>
            <w:proofErr w:type="spellStart"/>
            <w:r w:rsidRPr="00B96342">
              <w:rPr>
                <w:rFonts w:ascii="Times New Roman" w:eastAsia="Calibri" w:hAnsi="Times New Roman" w:cs="Times New Roman"/>
                <w:color w:val="000000"/>
                <w:lang w:eastAsia="ru-RU"/>
              </w:rPr>
              <w:t>УМАтаЗВ</w:t>
            </w:r>
            <w:proofErr w:type="spellEnd"/>
          </w:p>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Calibri" w:hAnsi="Times New Roman" w:cs="Times New Roman"/>
                <w:lang w:eastAsia="ru-RU"/>
              </w:rPr>
              <w:t xml:space="preserve">Спеціаліст </w:t>
            </w:r>
            <w:proofErr w:type="spellStart"/>
            <w:r w:rsidRPr="00B96342">
              <w:rPr>
                <w:rFonts w:ascii="Times New Roman" w:eastAsia="Calibri" w:hAnsi="Times New Roman" w:cs="Times New Roman"/>
                <w:color w:val="000000"/>
                <w:lang w:eastAsia="ru-RU"/>
              </w:rPr>
              <w:t>УМАтаЗВ</w:t>
            </w:r>
            <w:proofErr w:type="spellEnd"/>
          </w:p>
        </w:tc>
        <w:tc>
          <w:tcPr>
            <w:tcW w:w="1730" w:type="dxa"/>
            <w:gridSpan w:val="2"/>
          </w:tcPr>
          <w:p w:rsidR="00B96342" w:rsidRPr="00B96342" w:rsidRDefault="00B96342" w:rsidP="00B96342">
            <w:pPr>
              <w:spacing w:after="0" w:line="240" w:lineRule="auto"/>
              <w:jc w:val="both"/>
              <w:rPr>
                <w:rFonts w:ascii="Times New Roman" w:eastAsia="Calibri" w:hAnsi="Times New Roman" w:cs="Times New Roman"/>
                <w:lang w:eastAsia="ru-RU"/>
              </w:rPr>
            </w:pPr>
            <w:r w:rsidRPr="00B96342">
              <w:rPr>
                <w:rFonts w:ascii="Times New Roman" w:eastAsia="Calibri" w:hAnsi="Times New Roman" w:cs="Times New Roman"/>
                <w:lang w:eastAsia="ru-RU"/>
              </w:rPr>
              <w:t xml:space="preserve">3-7 </w:t>
            </w:r>
          </w:p>
        </w:tc>
      </w:tr>
      <w:tr w:rsidR="00B96342" w:rsidRPr="00B96342" w:rsidTr="00FC152C">
        <w:trPr>
          <w:trHeight w:val="841"/>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6</w:t>
            </w:r>
          </w:p>
        </w:tc>
        <w:tc>
          <w:tcPr>
            <w:tcW w:w="3767" w:type="dxa"/>
          </w:tcPr>
          <w:p w:rsidR="00B96342" w:rsidRPr="00B96342" w:rsidRDefault="00B96342" w:rsidP="00B96342">
            <w:pPr>
              <w:spacing w:after="0" w:line="240" w:lineRule="auto"/>
              <w:jc w:val="both"/>
              <w:rPr>
                <w:rFonts w:ascii="Times New Roman" w:eastAsia="Calibri" w:hAnsi="Times New Roman" w:cs="Times New Roman"/>
                <w:color w:val="000000"/>
                <w:sz w:val="24"/>
                <w:szCs w:val="24"/>
                <w:lang w:eastAsia="ru-RU"/>
              </w:rPr>
            </w:pPr>
            <w:r w:rsidRPr="00B96342">
              <w:rPr>
                <w:rFonts w:ascii="Times New Roman" w:eastAsia="Calibri" w:hAnsi="Times New Roman" w:cs="Times New Roman"/>
                <w:color w:val="000000"/>
                <w:sz w:val="24"/>
                <w:szCs w:val="24"/>
                <w:lang w:eastAsia="ru-RU"/>
              </w:rPr>
              <w:t xml:space="preserve">Підпис готового документу в реєстрі будівельної діяльності </w:t>
            </w:r>
          </w:p>
        </w:tc>
        <w:tc>
          <w:tcPr>
            <w:tcW w:w="2052" w:type="dxa"/>
          </w:tcPr>
          <w:p w:rsidR="00B96342" w:rsidRPr="00B96342" w:rsidRDefault="00B96342" w:rsidP="00B96342">
            <w:pPr>
              <w:shd w:val="clear" w:color="auto" w:fill="FFFFFF"/>
              <w:spacing w:after="0" w:line="240" w:lineRule="auto"/>
              <w:rPr>
                <w:rFonts w:ascii="Times New Roman" w:eastAsia="Calibri" w:hAnsi="Times New Roman" w:cs="Times New Roman"/>
                <w:sz w:val="24"/>
                <w:szCs w:val="24"/>
                <w:lang w:eastAsia="ru-RU"/>
              </w:rPr>
            </w:pPr>
          </w:p>
        </w:tc>
        <w:tc>
          <w:tcPr>
            <w:tcW w:w="1559" w:type="dxa"/>
            <w:shd w:val="clear" w:color="auto" w:fill="auto"/>
          </w:tcPr>
          <w:p w:rsidR="00B96342" w:rsidRPr="00B96342" w:rsidRDefault="00B96342" w:rsidP="00B96342">
            <w:pPr>
              <w:spacing w:after="0" w:line="240" w:lineRule="auto"/>
              <w:rPr>
                <w:rFonts w:ascii="Times New Roman" w:eastAsia="Times New Roman" w:hAnsi="Times New Roman" w:cs="Times New Roman"/>
                <w:sz w:val="24"/>
                <w:szCs w:val="24"/>
                <w:lang w:eastAsia="ru-RU"/>
              </w:rPr>
            </w:pPr>
            <w:r w:rsidRPr="00B96342">
              <w:rPr>
                <w:rFonts w:ascii="Times New Roman" w:eastAsia="Calibri" w:hAnsi="Times New Roman" w:cs="Times New Roman"/>
                <w:lang w:eastAsia="ru-RU"/>
              </w:rPr>
              <w:t xml:space="preserve">Начальник </w:t>
            </w:r>
            <w:proofErr w:type="spellStart"/>
            <w:r w:rsidRPr="00B96342">
              <w:rPr>
                <w:rFonts w:ascii="Times New Roman" w:eastAsia="Calibri" w:hAnsi="Times New Roman" w:cs="Times New Roman"/>
                <w:color w:val="000000"/>
                <w:lang w:eastAsia="ru-RU"/>
              </w:rPr>
              <w:t>УМАтаЗВ</w:t>
            </w:r>
            <w:proofErr w:type="spellEnd"/>
          </w:p>
        </w:tc>
        <w:tc>
          <w:tcPr>
            <w:tcW w:w="1730" w:type="dxa"/>
            <w:gridSpan w:val="2"/>
          </w:tcPr>
          <w:p w:rsidR="00B96342" w:rsidRPr="00B96342" w:rsidRDefault="00B96342" w:rsidP="00B96342">
            <w:pPr>
              <w:spacing w:after="0" w:line="240" w:lineRule="auto"/>
              <w:jc w:val="both"/>
              <w:rPr>
                <w:rFonts w:ascii="Times New Roman" w:eastAsia="Calibri" w:hAnsi="Times New Roman" w:cs="Times New Roman"/>
                <w:lang w:eastAsia="ru-RU"/>
              </w:rPr>
            </w:pPr>
            <w:r w:rsidRPr="00B96342">
              <w:rPr>
                <w:rFonts w:ascii="Times New Roman" w:eastAsia="Calibri" w:hAnsi="Times New Roman" w:cs="Times New Roman"/>
                <w:lang w:eastAsia="ru-RU"/>
              </w:rPr>
              <w:t xml:space="preserve">8 </w:t>
            </w:r>
          </w:p>
        </w:tc>
      </w:tr>
      <w:tr w:rsidR="00B96342" w:rsidRPr="00B96342" w:rsidTr="00FC152C">
        <w:trPr>
          <w:trHeight w:val="841"/>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7</w:t>
            </w:r>
          </w:p>
        </w:tc>
        <w:tc>
          <w:tcPr>
            <w:tcW w:w="3767" w:type="dxa"/>
          </w:tcPr>
          <w:p w:rsidR="00B96342" w:rsidRPr="00B96342" w:rsidRDefault="00B96342" w:rsidP="00B96342">
            <w:pPr>
              <w:spacing w:after="0" w:line="240" w:lineRule="auto"/>
              <w:jc w:val="both"/>
              <w:rPr>
                <w:rFonts w:ascii="Times New Roman" w:eastAsia="Calibri" w:hAnsi="Times New Roman" w:cs="Times New Roman"/>
                <w:color w:val="000000"/>
                <w:sz w:val="24"/>
                <w:szCs w:val="24"/>
                <w:lang w:eastAsia="ru-RU"/>
              </w:rPr>
            </w:pPr>
            <w:r w:rsidRPr="00B96342">
              <w:rPr>
                <w:rFonts w:ascii="Times New Roman" w:eastAsia="Calibri" w:hAnsi="Times New Roman" w:cs="Times New Roman"/>
                <w:color w:val="000000"/>
                <w:sz w:val="24"/>
                <w:szCs w:val="24"/>
                <w:lang w:eastAsia="ru-RU"/>
              </w:rPr>
              <w:t>Реєстрація містобудівних умов та обмежень в журналі реєстрації</w:t>
            </w:r>
          </w:p>
        </w:tc>
        <w:tc>
          <w:tcPr>
            <w:tcW w:w="2052" w:type="dxa"/>
          </w:tcPr>
          <w:p w:rsidR="00B96342" w:rsidRPr="00B96342" w:rsidRDefault="00B96342" w:rsidP="00B96342">
            <w:pPr>
              <w:spacing w:after="0" w:line="240" w:lineRule="auto"/>
              <w:ind w:right="-108"/>
              <w:rPr>
                <w:rFonts w:ascii="Times New Roman" w:eastAsia="Calibri" w:hAnsi="Times New Roman" w:cs="Times New Roman"/>
                <w:sz w:val="24"/>
                <w:szCs w:val="24"/>
                <w:lang w:eastAsia="ru-RU"/>
              </w:rPr>
            </w:pPr>
          </w:p>
        </w:tc>
        <w:tc>
          <w:tcPr>
            <w:tcW w:w="1559" w:type="dxa"/>
            <w:shd w:val="clear" w:color="auto" w:fill="auto"/>
          </w:tcPr>
          <w:p w:rsidR="00B96342" w:rsidRPr="00B96342" w:rsidRDefault="00B96342" w:rsidP="00B96342">
            <w:pPr>
              <w:spacing w:after="0" w:line="240" w:lineRule="auto"/>
              <w:rPr>
                <w:rFonts w:ascii="Times New Roman" w:eastAsia="Calibri" w:hAnsi="Times New Roman" w:cs="Times New Roman"/>
                <w:lang w:eastAsia="ru-RU"/>
              </w:rPr>
            </w:pPr>
            <w:r w:rsidRPr="00B96342">
              <w:rPr>
                <w:rFonts w:ascii="Times New Roman" w:eastAsia="Calibri" w:hAnsi="Times New Roman" w:cs="Times New Roman"/>
                <w:sz w:val="24"/>
                <w:szCs w:val="24"/>
                <w:lang w:eastAsia="ru-RU"/>
              </w:rPr>
              <w:t xml:space="preserve">Спеціаліст </w:t>
            </w:r>
            <w:proofErr w:type="spellStart"/>
            <w:r w:rsidRPr="00B96342">
              <w:rPr>
                <w:rFonts w:ascii="Times New Roman" w:eastAsia="Calibri" w:hAnsi="Times New Roman" w:cs="Times New Roman"/>
                <w:color w:val="000000"/>
                <w:sz w:val="24"/>
                <w:szCs w:val="24"/>
                <w:lang w:eastAsia="ru-RU"/>
              </w:rPr>
              <w:t>УМАтаЗВ</w:t>
            </w:r>
            <w:proofErr w:type="spellEnd"/>
          </w:p>
        </w:tc>
        <w:tc>
          <w:tcPr>
            <w:tcW w:w="1730" w:type="dxa"/>
            <w:gridSpan w:val="2"/>
          </w:tcPr>
          <w:p w:rsidR="00B96342" w:rsidRPr="00B96342" w:rsidRDefault="00B96342" w:rsidP="00B96342">
            <w:pPr>
              <w:spacing w:after="0" w:line="240" w:lineRule="auto"/>
              <w:jc w:val="both"/>
              <w:rPr>
                <w:rFonts w:ascii="Times New Roman" w:eastAsia="Calibri" w:hAnsi="Times New Roman" w:cs="Times New Roman"/>
                <w:lang w:eastAsia="ru-RU"/>
              </w:rPr>
            </w:pPr>
          </w:p>
        </w:tc>
      </w:tr>
      <w:tr w:rsidR="00B96342" w:rsidRPr="00B96342" w:rsidTr="00FC152C">
        <w:trPr>
          <w:trHeight w:val="841"/>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8</w:t>
            </w:r>
          </w:p>
        </w:tc>
        <w:tc>
          <w:tcPr>
            <w:tcW w:w="3767" w:type="dxa"/>
            <w:tcBorders>
              <w:top w:val="single" w:sz="4" w:space="0" w:color="auto"/>
              <w:left w:val="single" w:sz="4" w:space="0" w:color="auto"/>
              <w:bottom w:val="single" w:sz="4" w:space="0" w:color="auto"/>
              <w:right w:val="single" w:sz="4" w:space="0" w:color="auto"/>
            </w:tcBorders>
          </w:tcPr>
          <w:p w:rsidR="00B96342" w:rsidRPr="00B96342" w:rsidRDefault="00B96342" w:rsidP="00B96342">
            <w:pPr>
              <w:spacing w:after="0" w:line="240" w:lineRule="auto"/>
              <w:rPr>
                <w:rFonts w:ascii="Times New Roman" w:eastAsia="Calibri" w:hAnsi="Times New Roman" w:cs="Times New Roman"/>
                <w:color w:val="000000"/>
                <w:sz w:val="24"/>
                <w:szCs w:val="24"/>
                <w:lang w:eastAsia="ru-RU"/>
              </w:rPr>
            </w:pPr>
          </w:p>
          <w:p w:rsidR="00B96342" w:rsidRPr="00B96342" w:rsidRDefault="00B96342" w:rsidP="00B96342">
            <w:pPr>
              <w:spacing w:after="0" w:line="240" w:lineRule="auto"/>
              <w:rPr>
                <w:rFonts w:ascii="Times New Roman" w:eastAsia="Calibri" w:hAnsi="Times New Roman" w:cs="Times New Roman"/>
                <w:color w:val="000000"/>
                <w:sz w:val="24"/>
                <w:szCs w:val="24"/>
                <w:lang w:eastAsia="ru-RU"/>
              </w:rPr>
            </w:pPr>
            <w:r w:rsidRPr="00B96342">
              <w:rPr>
                <w:rFonts w:ascii="Times New Roman" w:eastAsia="Calibri" w:hAnsi="Times New Roman" w:cs="Times New Roman"/>
                <w:color w:val="000000"/>
                <w:sz w:val="24"/>
                <w:szCs w:val="24"/>
                <w:lang w:eastAsia="ru-RU"/>
              </w:rPr>
              <w:t>Видача результату послуги заявнику</w:t>
            </w:r>
          </w:p>
        </w:tc>
        <w:tc>
          <w:tcPr>
            <w:tcW w:w="2052" w:type="dxa"/>
            <w:tcBorders>
              <w:top w:val="single" w:sz="4" w:space="0" w:color="auto"/>
              <w:left w:val="single" w:sz="4" w:space="0" w:color="auto"/>
              <w:bottom w:val="single" w:sz="4" w:space="0" w:color="auto"/>
              <w:right w:val="single" w:sz="4" w:space="0" w:color="auto"/>
            </w:tcBorders>
          </w:tcPr>
          <w:p w:rsidR="00B96342" w:rsidRPr="00B96342" w:rsidRDefault="00B96342" w:rsidP="00B96342">
            <w:pPr>
              <w:spacing w:after="0" w:line="240" w:lineRule="auto"/>
              <w:rPr>
                <w:rFonts w:ascii="Times New Roman" w:eastAsia="Calibri" w:hAnsi="Times New Roman" w:cs="Times New Roman"/>
                <w:color w:val="000000"/>
                <w:sz w:val="24"/>
                <w:szCs w:val="24"/>
                <w:lang w:eastAsia="ru-RU"/>
              </w:rPr>
            </w:pPr>
            <w:r w:rsidRPr="00B96342">
              <w:rPr>
                <w:rFonts w:ascii="Times New Roman" w:eastAsia="Calibri" w:hAnsi="Times New Roman" w:cs="Times New Roman"/>
                <w:color w:val="000000"/>
                <w:sz w:val="24"/>
                <w:szCs w:val="24"/>
                <w:lang w:eastAsia="ru-RU"/>
              </w:rPr>
              <w:t>Адміністратор</w:t>
            </w:r>
            <w:r w:rsidRPr="00B96342">
              <w:rPr>
                <w:rFonts w:ascii="Times New Roman" w:eastAsia="Calibri" w:hAnsi="Times New Roman" w:cs="Times New Roman"/>
                <w:sz w:val="24"/>
                <w:szCs w:val="24"/>
                <w:lang w:eastAsia="ru-RU"/>
              </w:rPr>
              <w:t xml:space="preserve"> ЦНАП</w:t>
            </w:r>
          </w:p>
        </w:tc>
        <w:tc>
          <w:tcPr>
            <w:tcW w:w="1559" w:type="dxa"/>
            <w:tcBorders>
              <w:top w:val="single" w:sz="4" w:space="0" w:color="auto"/>
              <w:left w:val="single" w:sz="4" w:space="0" w:color="auto"/>
              <w:bottom w:val="single" w:sz="4" w:space="0" w:color="auto"/>
              <w:right w:val="single" w:sz="4" w:space="0" w:color="auto"/>
            </w:tcBorders>
          </w:tcPr>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Центр надання адміністративних послуг</w:t>
            </w:r>
          </w:p>
        </w:tc>
        <w:tc>
          <w:tcPr>
            <w:tcW w:w="1730" w:type="dxa"/>
            <w:gridSpan w:val="2"/>
            <w:shd w:val="clear" w:color="auto" w:fill="auto"/>
          </w:tcPr>
          <w:p w:rsidR="00B96342" w:rsidRPr="00B96342" w:rsidRDefault="00B96342" w:rsidP="00B96342">
            <w:pPr>
              <w:spacing w:after="0" w:line="240" w:lineRule="auto"/>
              <w:jc w:val="both"/>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4"/>
                <w:szCs w:val="24"/>
                <w:lang w:eastAsia="ru-RU"/>
              </w:rPr>
              <w:t>9</w:t>
            </w:r>
          </w:p>
        </w:tc>
      </w:tr>
      <w:tr w:rsidR="00B96342" w:rsidRPr="00B96342" w:rsidTr="00FC152C">
        <w:trPr>
          <w:trHeight w:val="844"/>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eastAsia="ru-RU"/>
              </w:rPr>
            </w:pPr>
          </w:p>
          <w:p w:rsidR="00B96342" w:rsidRPr="00B96342" w:rsidRDefault="00B96342" w:rsidP="00B96342">
            <w:pPr>
              <w:spacing w:after="0" w:line="240" w:lineRule="auto"/>
              <w:jc w:val="center"/>
              <w:rPr>
                <w:rFonts w:ascii="Times New Roman" w:eastAsia="Times New Roman" w:hAnsi="Times New Roman" w:cs="Times New Roman"/>
                <w:sz w:val="24"/>
                <w:szCs w:val="24"/>
                <w:lang w:val="en-US" w:eastAsia="ru-RU"/>
              </w:rPr>
            </w:pPr>
            <w:r w:rsidRPr="00B96342">
              <w:rPr>
                <w:rFonts w:ascii="Times New Roman" w:eastAsia="Times New Roman" w:hAnsi="Times New Roman" w:cs="Times New Roman"/>
                <w:sz w:val="24"/>
                <w:szCs w:val="24"/>
                <w:lang w:val="en-US" w:eastAsia="ru-RU"/>
              </w:rPr>
              <w:t>9</w:t>
            </w:r>
          </w:p>
        </w:tc>
        <w:tc>
          <w:tcPr>
            <w:tcW w:w="7390" w:type="dxa"/>
            <w:gridSpan w:val="4"/>
            <w:shd w:val="clear" w:color="auto" w:fill="auto"/>
            <w:vAlign w:val="center"/>
          </w:tcPr>
          <w:p w:rsidR="00B96342" w:rsidRPr="00B96342" w:rsidRDefault="00B96342" w:rsidP="00B96342">
            <w:pPr>
              <w:spacing w:after="0" w:line="240" w:lineRule="auto"/>
              <w:rPr>
                <w:rFonts w:ascii="Times New Roman" w:eastAsia="Verdana" w:hAnsi="Times New Roman" w:cs="Times New Roman"/>
                <w:sz w:val="24"/>
                <w:szCs w:val="24"/>
                <w:lang w:eastAsia="ru-RU"/>
              </w:rPr>
            </w:pPr>
            <w:r w:rsidRPr="00B96342">
              <w:rPr>
                <w:rFonts w:ascii="Times New Roman" w:eastAsia="Verdana" w:hAnsi="Times New Roman" w:cs="Times New Roman"/>
                <w:sz w:val="24"/>
                <w:szCs w:val="24"/>
                <w:lang w:eastAsia="ru-RU"/>
              </w:rPr>
              <w:t>Загальна кількість днів надання послуги</w:t>
            </w:r>
          </w:p>
        </w:tc>
        <w:tc>
          <w:tcPr>
            <w:tcW w:w="1718" w:type="dxa"/>
            <w:shd w:val="clear" w:color="auto" w:fill="auto"/>
          </w:tcPr>
          <w:p w:rsidR="00B96342" w:rsidRPr="00B96342" w:rsidRDefault="00B96342" w:rsidP="00B96342">
            <w:pPr>
              <w:spacing w:after="0" w:line="240" w:lineRule="auto"/>
              <w:rPr>
                <w:rFonts w:ascii="Times New Roman" w:eastAsia="Verdana" w:hAnsi="Times New Roman" w:cs="Times New Roman"/>
                <w:sz w:val="24"/>
                <w:szCs w:val="24"/>
                <w:lang w:eastAsia="ru-RU"/>
              </w:rPr>
            </w:pPr>
            <w:r w:rsidRPr="00B96342">
              <w:rPr>
                <w:rFonts w:ascii="Times New Roman" w:eastAsia="Verdana" w:hAnsi="Times New Roman" w:cs="Times New Roman"/>
                <w:sz w:val="24"/>
                <w:szCs w:val="24"/>
                <w:lang w:eastAsia="ru-RU"/>
              </w:rPr>
              <w:t>10</w:t>
            </w:r>
          </w:p>
        </w:tc>
      </w:tr>
      <w:tr w:rsidR="00B96342" w:rsidRPr="00B96342" w:rsidTr="00FC152C">
        <w:trPr>
          <w:trHeight w:val="844"/>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val="en-US" w:eastAsia="ru-RU"/>
              </w:rPr>
            </w:pPr>
            <w:r w:rsidRPr="00B96342">
              <w:rPr>
                <w:rFonts w:ascii="Times New Roman" w:eastAsia="Times New Roman" w:hAnsi="Times New Roman" w:cs="Times New Roman"/>
                <w:sz w:val="24"/>
                <w:szCs w:val="24"/>
                <w:lang w:eastAsia="ru-RU"/>
              </w:rPr>
              <w:lastRenderedPageBreak/>
              <w:t>1</w:t>
            </w:r>
            <w:r w:rsidRPr="00B96342">
              <w:rPr>
                <w:rFonts w:ascii="Times New Roman" w:eastAsia="Times New Roman" w:hAnsi="Times New Roman" w:cs="Times New Roman"/>
                <w:sz w:val="24"/>
                <w:szCs w:val="24"/>
                <w:lang w:val="en-US" w:eastAsia="ru-RU"/>
              </w:rPr>
              <w:t>0</w:t>
            </w:r>
          </w:p>
        </w:tc>
        <w:tc>
          <w:tcPr>
            <w:tcW w:w="7390" w:type="dxa"/>
            <w:gridSpan w:val="4"/>
            <w:shd w:val="clear" w:color="auto" w:fill="auto"/>
            <w:vAlign w:val="center"/>
          </w:tcPr>
          <w:p w:rsidR="00B96342" w:rsidRPr="00B96342" w:rsidRDefault="00B96342" w:rsidP="00B96342">
            <w:pPr>
              <w:spacing w:after="0" w:line="240" w:lineRule="auto"/>
              <w:rPr>
                <w:rFonts w:ascii="Times New Roman" w:eastAsia="Verdana" w:hAnsi="Times New Roman" w:cs="Times New Roman"/>
                <w:sz w:val="24"/>
                <w:szCs w:val="24"/>
                <w:lang w:eastAsia="ru-RU"/>
              </w:rPr>
            </w:pPr>
            <w:r w:rsidRPr="00B96342">
              <w:rPr>
                <w:rFonts w:ascii="Times New Roman" w:eastAsia="Verdana" w:hAnsi="Times New Roman" w:cs="Times New Roman"/>
                <w:sz w:val="24"/>
                <w:szCs w:val="24"/>
                <w:lang w:eastAsia="ru-RU"/>
              </w:rPr>
              <w:t>Загальна кількість днів ( передбачена законодавством)</w:t>
            </w:r>
          </w:p>
        </w:tc>
        <w:tc>
          <w:tcPr>
            <w:tcW w:w="1718" w:type="dxa"/>
            <w:shd w:val="clear" w:color="auto" w:fill="auto"/>
          </w:tcPr>
          <w:p w:rsidR="00B96342" w:rsidRPr="00B96342" w:rsidRDefault="00B96342" w:rsidP="00B96342">
            <w:pPr>
              <w:spacing w:after="0" w:line="240" w:lineRule="auto"/>
              <w:rPr>
                <w:rFonts w:ascii="Times New Roman" w:eastAsia="Verdana" w:hAnsi="Times New Roman" w:cs="Times New Roman"/>
                <w:sz w:val="24"/>
                <w:szCs w:val="24"/>
                <w:lang w:eastAsia="ru-RU"/>
              </w:rPr>
            </w:pPr>
            <w:r w:rsidRPr="00B96342">
              <w:rPr>
                <w:rFonts w:ascii="Times New Roman" w:eastAsia="Verdana" w:hAnsi="Times New Roman" w:cs="Times New Roman"/>
                <w:sz w:val="24"/>
                <w:szCs w:val="24"/>
                <w:lang w:eastAsia="ru-RU"/>
              </w:rPr>
              <w:t>10</w:t>
            </w:r>
          </w:p>
        </w:tc>
      </w:tr>
      <w:tr w:rsidR="00B96342" w:rsidRPr="00B96342" w:rsidTr="00FC152C">
        <w:trPr>
          <w:trHeight w:val="828"/>
        </w:trPr>
        <w:tc>
          <w:tcPr>
            <w:tcW w:w="390" w:type="dxa"/>
            <w:shd w:val="clear" w:color="auto" w:fill="auto"/>
            <w:vAlign w:val="center"/>
          </w:tcPr>
          <w:p w:rsidR="00B96342" w:rsidRPr="00B96342" w:rsidRDefault="00B96342" w:rsidP="00B96342">
            <w:pPr>
              <w:spacing w:after="0" w:line="240" w:lineRule="auto"/>
              <w:jc w:val="center"/>
              <w:rPr>
                <w:rFonts w:ascii="Times New Roman" w:eastAsia="Times New Roman" w:hAnsi="Times New Roman" w:cs="Times New Roman"/>
                <w:sz w:val="24"/>
                <w:szCs w:val="24"/>
                <w:lang w:val="en-US" w:eastAsia="ru-RU"/>
              </w:rPr>
            </w:pPr>
            <w:r w:rsidRPr="00B96342">
              <w:rPr>
                <w:rFonts w:ascii="Times New Roman" w:eastAsia="Times New Roman" w:hAnsi="Times New Roman" w:cs="Times New Roman"/>
                <w:sz w:val="24"/>
                <w:szCs w:val="24"/>
                <w:lang w:eastAsia="ru-RU"/>
              </w:rPr>
              <w:t>1</w:t>
            </w:r>
            <w:r w:rsidRPr="00B96342">
              <w:rPr>
                <w:rFonts w:ascii="Times New Roman" w:eastAsia="Times New Roman" w:hAnsi="Times New Roman" w:cs="Times New Roman"/>
                <w:sz w:val="24"/>
                <w:szCs w:val="24"/>
                <w:lang w:val="en-US" w:eastAsia="ru-RU"/>
              </w:rPr>
              <w:t>1</w:t>
            </w:r>
          </w:p>
        </w:tc>
        <w:tc>
          <w:tcPr>
            <w:tcW w:w="7390" w:type="dxa"/>
            <w:gridSpan w:val="4"/>
            <w:shd w:val="clear" w:color="auto" w:fill="auto"/>
            <w:vAlign w:val="center"/>
          </w:tcPr>
          <w:p w:rsidR="00B96342" w:rsidRPr="00B96342" w:rsidRDefault="00B96342" w:rsidP="00B96342">
            <w:pPr>
              <w:spacing w:after="0" w:line="240" w:lineRule="auto"/>
              <w:rPr>
                <w:rFonts w:ascii="Times New Roman" w:eastAsia="Verdana" w:hAnsi="Times New Roman" w:cs="Times New Roman"/>
                <w:sz w:val="24"/>
                <w:szCs w:val="24"/>
                <w:lang w:eastAsia="ru-RU"/>
              </w:rPr>
            </w:pPr>
            <w:r w:rsidRPr="00B96342">
              <w:rPr>
                <w:rFonts w:ascii="Times New Roman" w:eastAsia="Times New Roman" w:hAnsi="Times New Roman" w:cs="Times New Roman"/>
                <w:sz w:val="24"/>
                <w:szCs w:val="24"/>
                <w:lang w:eastAsia="ru-RU"/>
              </w:rPr>
              <w:t>Оскарження</w:t>
            </w:r>
          </w:p>
        </w:tc>
        <w:tc>
          <w:tcPr>
            <w:tcW w:w="1718" w:type="dxa"/>
            <w:shd w:val="clear" w:color="auto" w:fill="auto"/>
          </w:tcPr>
          <w:p w:rsidR="00B96342" w:rsidRPr="00B96342" w:rsidRDefault="00B96342" w:rsidP="00B96342">
            <w:pPr>
              <w:spacing w:after="0" w:line="240" w:lineRule="auto"/>
              <w:rPr>
                <w:rFonts w:ascii="Times New Roman" w:eastAsia="Verdana" w:hAnsi="Times New Roman" w:cs="Times New Roman"/>
                <w:sz w:val="24"/>
                <w:szCs w:val="24"/>
                <w:lang w:eastAsia="ru-RU"/>
              </w:rPr>
            </w:pPr>
          </w:p>
        </w:tc>
      </w:tr>
    </w:tbl>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                                                        Формуляр заяви до послуги в ЦНАП за переліком - № 07 ,  </w:t>
      </w:r>
    </w:p>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                                                         Ідентифікатор  згідно Гіду державних послуг – </w:t>
      </w:r>
      <w:r w:rsidRPr="00B96342">
        <w:rPr>
          <w:rFonts w:ascii="Times New Roman" w:eastAsia="Calibri" w:hAnsi="Times New Roman" w:cs="Times New Roman"/>
          <w:b/>
          <w:sz w:val="24"/>
          <w:szCs w:val="24"/>
          <w:u w:val="single"/>
          <w:lang w:eastAsia="ru-RU"/>
        </w:rPr>
        <w:t>00158</w:t>
      </w:r>
    </w:p>
    <w:p w:rsidR="00B96342" w:rsidRPr="00B96342" w:rsidRDefault="00B96342" w:rsidP="00B96342">
      <w:pPr>
        <w:spacing w:after="0" w:line="240" w:lineRule="auto"/>
        <w:rPr>
          <w:rFonts w:ascii="Times New Roman" w:eastAsia="Calibri" w:hAnsi="Times New Roman" w:cs="Times New Roman"/>
          <w:sz w:val="24"/>
          <w:szCs w:val="24"/>
          <w:lang w:eastAsia="ru-RU"/>
        </w:rPr>
      </w:pPr>
    </w:p>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                                                                      Центр    надання    адміністративних    послуг</w:t>
      </w:r>
    </w:p>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                                                                      Начальнику      управління      містобудування</w:t>
      </w:r>
    </w:p>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                                                                      архітектури та земельних відносин      </w:t>
      </w:r>
    </w:p>
    <w:p w:rsidR="00B96342" w:rsidRPr="00B96342" w:rsidRDefault="00B96342" w:rsidP="00B96342">
      <w:pPr>
        <w:spacing w:after="0" w:line="240" w:lineRule="auto"/>
        <w:rPr>
          <w:rFonts w:ascii="Times New Roman" w:eastAsia="Calibri" w:hAnsi="Times New Roman" w:cs="Times New Roman"/>
          <w:sz w:val="24"/>
          <w:szCs w:val="24"/>
          <w:lang w:eastAsia="ru-RU"/>
        </w:rPr>
      </w:pPr>
      <w:r w:rsidRPr="00B96342">
        <w:rPr>
          <w:rFonts w:ascii="Times New Roman" w:eastAsia="Calibri" w:hAnsi="Times New Roman" w:cs="Times New Roman"/>
          <w:sz w:val="24"/>
          <w:szCs w:val="24"/>
          <w:lang w:eastAsia="ru-RU"/>
        </w:rPr>
        <w:t xml:space="preserve">                                                                      </w:t>
      </w:r>
      <w:proofErr w:type="spellStart"/>
      <w:r w:rsidRPr="00B96342">
        <w:rPr>
          <w:rFonts w:ascii="Times New Roman" w:eastAsia="Calibri" w:hAnsi="Times New Roman" w:cs="Times New Roman"/>
          <w:sz w:val="24"/>
          <w:szCs w:val="24"/>
          <w:lang w:eastAsia="ru-RU"/>
        </w:rPr>
        <w:t>Звягельської</w:t>
      </w:r>
      <w:proofErr w:type="spellEnd"/>
      <w:r w:rsidRPr="00B96342">
        <w:rPr>
          <w:rFonts w:ascii="Times New Roman" w:eastAsia="Calibri" w:hAnsi="Times New Roman" w:cs="Times New Roman"/>
          <w:sz w:val="24"/>
          <w:szCs w:val="24"/>
          <w:lang w:eastAsia="ru-RU"/>
        </w:rPr>
        <w:t xml:space="preserve"> міської ради</w:t>
      </w:r>
    </w:p>
    <w:p w:rsidR="00B96342" w:rsidRPr="00B96342" w:rsidRDefault="00B96342" w:rsidP="00B96342">
      <w:pPr>
        <w:spacing w:after="0" w:line="360" w:lineRule="auto"/>
        <w:rPr>
          <w:rFonts w:ascii="Times New Roman" w:eastAsia="Times New Roman" w:hAnsi="Times New Roman" w:cs="Times New Roman"/>
          <w:sz w:val="24"/>
          <w:szCs w:val="24"/>
          <w:lang w:val="ru-RU" w:eastAsia="ru-RU"/>
        </w:rPr>
      </w:pPr>
      <w:r w:rsidRPr="00B96342">
        <w:rPr>
          <w:rFonts w:ascii="Times New Roman" w:eastAsia="Times New Roman" w:hAnsi="Times New Roman" w:cs="Times New Roman"/>
          <w:sz w:val="24"/>
          <w:szCs w:val="24"/>
          <w:lang w:eastAsia="ru-RU"/>
        </w:rPr>
        <w:t xml:space="preserve">                                                             </w:t>
      </w:r>
      <w:r w:rsidRPr="00B96342">
        <w:rPr>
          <w:rFonts w:ascii="Times New Roman" w:eastAsia="Times New Roman" w:hAnsi="Times New Roman" w:cs="Times New Roman"/>
          <w:sz w:val="24"/>
          <w:szCs w:val="24"/>
          <w:lang w:val="ru-RU" w:eastAsia="ru-RU"/>
        </w:rPr>
        <w:t xml:space="preserve">        </w:t>
      </w:r>
    </w:p>
    <w:p w:rsidR="00B96342" w:rsidRPr="00B96342" w:rsidRDefault="00B96342" w:rsidP="00B96342">
      <w:pPr>
        <w:spacing w:after="0" w:line="360" w:lineRule="auto"/>
        <w:rPr>
          <w:rFonts w:ascii="Times New Roman" w:eastAsia="Times New Roman" w:hAnsi="Times New Roman" w:cs="Times New Roman"/>
          <w:sz w:val="24"/>
          <w:szCs w:val="24"/>
          <w:lang w:val="ru-RU" w:eastAsia="ru-RU"/>
        </w:rPr>
      </w:pPr>
      <w:r w:rsidRPr="00B96342">
        <w:rPr>
          <w:rFonts w:ascii="Times New Roman" w:eastAsia="Times New Roman" w:hAnsi="Times New Roman" w:cs="Times New Roman"/>
          <w:sz w:val="24"/>
          <w:szCs w:val="24"/>
          <w:lang w:val="ru-RU" w:eastAsia="ru-RU"/>
        </w:rPr>
        <w:t xml:space="preserve">                                                                       </w:t>
      </w:r>
      <w:r w:rsidRPr="00B96342">
        <w:rPr>
          <w:rFonts w:ascii="Times New Roman" w:eastAsia="Times New Roman" w:hAnsi="Times New Roman" w:cs="Times New Roman"/>
          <w:sz w:val="24"/>
          <w:szCs w:val="24"/>
          <w:lang w:eastAsia="ru-RU"/>
        </w:rPr>
        <w:t xml:space="preserve">від ____________________________________ </w:t>
      </w:r>
    </w:p>
    <w:p w:rsidR="00B96342" w:rsidRPr="00B96342" w:rsidRDefault="00B96342" w:rsidP="00B96342">
      <w:pPr>
        <w:spacing w:after="0" w:line="360" w:lineRule="auto"/>
        <w:rPr>
          <w:rFonts w:ascii="Times New Roman" w:eastAsia="Times New Roman" w:hAnsi="Times New Roman" w:cs="Times New Roman"/>
          <w:sz w:val="24"/>
          <w:szCs w:val="24"/>
          <w:lang w:val="ru-RU" w:eastAsia="ru-RU"/>
        </w:rPr>
      </w:pPr>
      <w:r w:rsidRPr="00B96342">
        <w:rPr>
          <w:rFonts w:ascii="Times New Roman" w:eastAsia="Times New Roman" w:hAnsi="Times New Roman" w:cs="Times New Roman"/>
          <w:sz w:val="24"/>
          <w:szCs w:val="24"/>
          <w:lang w:eastAsia="ru-RU"/>
        </w:rPr>
        <w:t xml:space="preserve">                                                                </w:t>
      </w:r>
      <w:r w:rsidRPr="00B96342">
        <w:rPr>
          <w:rFonts w:ascii="Times New Roman" w:eastAsia="Times New Roman" w:hAnsi="Times New Roman" w:cs="Times New Roman"/>
          <w:sz w:val="24"/>
          <w:szCs w:val="24"/>
          <w:lang w:val="ru-RU" w:eastAsia="ru-RU"/>
        </w:rPr>
        <w:t xml:space="preserve">             </w:t>
      </w:r>
      <w:r w:rsidRPr="00B96342">
        <w:rPr>
          <w:rFonts w:ascii="Times New Roman" w:eastAsia="Times New Roman" w:hAnsi="Times New Roman" w:cs="Times New Roman"/>
          <w:sz w:val="24"/>
          <w:szCs w:val="24"/>
          <w:lang w:eastAsia="ru-RU"/>
        </w:rPr>
        <w:t>_____________________________________</w:t>
      </w:r>
    </w:p>
    <w:p w:rsidR="00B96342" w:rsidRPr="00B96342" w:rsidRDefault="00B96342" w:rsidP="00B96342">
      <w:pPr>
        <w:tabs>
          <w:tab w:val="left" w:pos="1650"/>
        </w:tabs>
        <w:spacing w:after="0" w:line="240" w:lineRule="auto"/>
        <w:ind w:left="4140"/>
        <w:rPr>
          <w:rFonts w:ascii="Times New Roman" w:eastAsia="Times New Roman" w:hAnsi="Times New Roman" w:cs="Times New Roman"/>
          <w:iCs/>
          <w:color w:val="000000"/>
          <w:sz w:val="28"/>
          <w:szCs w:val="28"/>
          <w:lang w:eastAsia="ar-SA"/>
        </w:rPr>
      </w:pPr>
      <w:r w:rsidRPr="00B96342">
        <w:rPr>
          <w:rFonts w:ascii="Times New Roman" w:eastAsia="Times New Roman" w:hAnsi="Times New Roman" w:cs="Times New Roman"/>
          <w:sz w:val="28"/>
          <w:szCs w:val="28"/>
          <w:lang w:eastAsia="ru-RU"/>
        </w:rPr>
        <w:t xml:space="preserve">                                                                 </w:t>
      </w:r>
      <w:r w:rsidRPr="00B96342">
        <w:rPr>
          <w:rFonts w:ascii="Times New Roman" w:eastAsia="Times New Roman" w:hAnsi="Times New Roman" w:cs="Times New Roman"/>
          <w:iCs/>
          <w:color w:val="000000"/>
          <w:sz w:val="28"/>
          <w:szCs w:val="28"/>
          <w:lang w:eastAsia="ar-SA"/>
        </w:rPr>
        <w:t>Паспорт: серія _____ № ______________</w:t>
      </w:r>
    </w:p>
    <w:p w:rsidR="00B96342" w:rsidRPr="00B96342" w:rsidRDefault="00B96342" w:rsidP="00B96342">
      <w:pPr>
        <w:tabs>
          <w:tab w:val="left" w:pos="1650"/>
        </w:tabs>
        <w:spacing w:after="0" w:line="240" w:lineRule="auto"/>
        <w:ind w:left="4140"/>
        <w:rPr>
          <w:rFonts w:ascii="Times New Roman" w:eastAsia="Times New Roman" w:hAnsi="Times New Roman" w:cs="Times New Roman"/>
          <w:iCs/>
          <w:color w:val="000000"/>
          <w:sz w:val="28"/>
          <w:szCs w:val="28"/>
          <w:lang w:eastAsia="ar-SA"/>
        </w:rPr>
      </w:pPr>
      <w:r w:rsidRPr="00B96342">
        <w:rPr>
          <w:rFonts w:ascii="Times New Roman" w:eastAsia="Times New Roman" w:hAnsi="Times New Roman" w:cs="Times New Roman"/>
          <w:iCs/>
          <w:color w:val="000000"/>
          <w:sz w:val="28"/>
          <w:szCs w:val="28"/>
          <w:lang w:eastAsia="ar-SA"/>
        </w:rPr>
        <w:t>Адреса реєстрації: ___________________</w:t>
      </w:r>
    </w:p>
    <w:p w:rsidR="00B96342" w:rsidRPr="00B96342" w:rsidRDefault="00B96342" w:rsidP="00B96342">
      <w:pPr>
        <w:tabs>
          <w:tab w:val="left" w:pos="1650"/>
        </w:tabs>
        <w:spacing w:after="0" w:line="240" w:lineRule="auto"/>
        <w:ind w:left="4140"/>
        <w:rPr>
          <w:rFonts w:ascii="Times New Roman" w:eastAsia="Times New Roman" w:hAnsi="Times New Roman" w:cs="Times New Roman"/>
          <w:iCs/>
          <w:color w:val="000000"/>
          <w:sz w:val="28"/>
          <w:szCs w:val="28"/>
          <w:lang w:eastAsia="ar-SA"/>
        </w:rPr>
      </w:pPr>
      <w:r w:rsidRPr="00B96342">
        <w:rPr>
          <w:rFonts w:ascii="Times New Roman" w:eastAsia="Times New Roman" w:hAnsi="Times New Roman" w:cs="Times New Roman"/>
          <w:iCs/>
          <w:color w:val="000000"/>
          <w:sz w:val="28"/>
          <w:szCs w:val="28"/>
          <w:lang w:eastAsia="ar-SA"/>
        </w:rPr>
        <w:t>___________________________________</w:t>
      </w:r>
    </w:p>
    <w:p w:rsidR="00B96342" w:rsidRPr="00B96342" w:rsidRDefault="00B96342" w:rsidP="00B96342">
      <w:pPr>
        <w:tabs>
          <w:tab w:val="left" w:pos="1650"/>
        </w:tabs>
        <w:spacing w:after="0" w:line="240" w:lineRule="auto"/>
        <w:ind w:left="4140"/>
        <w:rPr>
          <w:rFonts w:ascii="Times New Roman" w:eastAsia="Times New Roman" w:hAnsi="Times New Roman" w:cs="Times New Roman"/>
          <w:iCs/>
          <w:color w:val="000000"/>
          <w:sz w:val="28"/>
          <w:szCs w:val="28"/>
          <w:lang w:eastAsia="ar-SA"/>
        </w:rPr>
      </w:pPr>
      <w:r w:rsidRPr="00B96342">
        <w:rPr>
          <w:rFonts w:ascii="Times New Roman" w:eastAsia="Times New Roman" w:hAnsi="Times New Roman" w:cs="Times New Roman"/>
          <w:iCs/>
          <w:color w:val="000000"/>
          <w:sz w:val="28"/>
          <w:szCs w:val="28"/>
          <w:lang w:eastAsia="ar-SA"/>
        </w:rPr>
        <w:t>___________________________________</w:t>
      </w:r>
    </w:p>
    <w:p w:rsidR="00B96342" w:rsidRPr="00B96342" w:rsidRDefault="00B96342" w:rsidP="00B96342">
      <w:pPr>
        <w:spacing w:after="0" w:line="360" w:lineRule="auto"/>
        <w:rPr>
          <w:rFonts w:ascii="Times New Roman" w:eastAsia="Times New Roman" w:hAnsi="Times New Roman" w:cs="Times New Roman"/>
          <w:sz w:val="28"/>
          <w:szCs w:val="28"/>
          <w:lang w:eastAsia="ru-RU"/>
        </w:rPr>
      </w:pPr>
      <w:r w:rsidRPr="00B96342">
        <w:rPr>
          <w:rFonts w:ascii="Times New Roman" w:eastAsia="Times New Roman" w:hAnsi="Times New Roman" w:cs="Times New Roman"/>
          <w:sz w:val="28"/>
          <w:szCs w:val="28"/>
          <w:lang w:eastAsia="ru-RU"/>
        </w:rPr>
        <w:t xml:space="preserve">                                                           </w:t>
      </w:r>
      <w:r w:rsidRPr="00B96342">
        <w:rPr>
          <w:rFonts w:ascii="Times New Roman" w:eastAsia="Times New Roman" w:hAnsi="Times New Roman" w:cs="Times New Roman"/>
          <w:sz w:val="24"/>
          <w:szCs w:val="24"/>
          <w:lang w:eastAsia="ru-RU"/>
        </w:rPr>
        <w:t xml:space="preserve">телефони </w:t>
      </w:r>
      <w:proofErr w:type="spellStart"/>
      <w:r w:rsidRPr="00B96342">
        <w:rPr>
          <w:rFonts w:ascii="Times New Roman" w:eastAsia="Times New Roman" w:hAnsi="Times New Roman" w:cs="Times New Roman"/>
          <w:sz w:val="24"/>
          <w:szCs w:val="24"/>
          <w:lang w:eastAsia="ru-RU"/>
        </w:rPr>
        <w:t>дом</w:t>
      </w:r>
      <w:proofErr w:type="spellEnd"/>
      <w:r w:rsidRPr="00B96342">
        <w:rPr>
          <w:rFonts w:ascii="Times New Roman" w:eastAsia="Times New Roman" w:hAnsi="Times New Roman" w:cs="Times New Roman"/>
          <w:sz w:val="24"/>
          <w:szCs w:val="24"/>
          <w:lang w:eastAsia="ru-RU"/>
        </w:rPr>
        <w:t xml:space="preserve">.   </w:t>
      </w:r>
      <w:r w:rsidRPr="00B96342">
        <w:rPr>
          <w:rFonts w:ascii="Times New Roman" w:eastAsia="Times New Roman" w:hAnsi="Times New Roman" w:cs="Times New Roman"/>
          <w:sz w:val="28"/>
          <w:szCs w:val="28"/>
          <w:lang w:eastAsia="ru-RU"/>
        </w:rPr>
        <w:t>____________________</w:t>
      </w:r>
    </w:p>
    <w:p w:rsidR="00B96342" w:rsidRPr="00B96342" w:rsidRDefault="00B96342" w:rsidP="00B96342">
      <w:pPr>
        <w:spacing w:after="0" w:line="360" w:lineRule="auto"/>
        <w:rPr>
          <w:rFonts w:ascii="Times New Roman" w:eastAsia="Times New Roman" w:hAnsi="Times New Roman" w:cs="Times New Roman"/>
          <w:sz w:val="24"/>
          <w:szCs w:val="24"/>
          <w:lang w:eastAsia="ru-RU"/>
        </w:rPr>
      </w:pPr>
      <w:r w:rsidRPr="00B96342">
        <w:rPr>
          <w:rFonts w:ascii="Times New Roman" w:eastAsia="Times New Roman" w:hAnsi="Times New Roman" w:cs="Times New Roman"/>
          <w:sz w:val="28"/>
          <w:szCs w:val="28"/>
          <w:lang w:eastAsia="ru-RU"/>
        </w:rPr>
        <w:t xml:space="preserve">                                                                          </w:t>
      </w:r>
      <w:proofErr w:type="spellStart"/>
      <w:r w:rsidRPr="00B96342">
        <w:rPr>
          <w:rFonts w:ascii="Times New Roman" w:eastAsia="Times New Roman" w:hAnsi="Times New Roman" w:cs="Times New Roman"/>
          <w:sz w:val="24"/>
          <w:szCs w:val="24"/>
          <w:lang w:eastAsia="ru-RU"/>
        </w:rPr>
        <w:t>моб</w:t>
      </w:r>
      <w:proofErr w:type="spellEnd"/>
      <w:r w:rsidRPr="00B96342">
        <w:rPr>
          <w:rFonts w:ascii="Times New Roman" w:eastAsia="Times New Roman" w:hAnsi="Times New Roman" w:cs="Times New Roman"/>
          <w:sz w:val="24"/>
          <w:szCs w:val="24"/>
          <w:lang w:eastAsia="ru-RU"/>
        </w:rPr>
        <w:t>.   ________________________</w:t>
      </w:r>
    </w:p>
    <w:p w:rsidR="00B96342" w:rsidRPr="00B96342" w:rsidRDefault="00B96342" w:rsidP="00B96342">
      <w:pPr>
        <w:spacing w:after="0" w:line="240" w:lineRule="auto"/>
        <w:jc w:val="center"/>
        <w:rPr>
          <w:rFonts w:ascii="Times New Roman" w:eastAsia="Times New Roman" w:hAnsi="Times New Roman" w:cs="Times New Roman"/>
          <w:sz w:val="28"/>
          <w:szCs w:val="28"/>
          <w:lang w:eastAsia="ru-RU"/>
        </w:rPr>
      </w:pPr>
      <w:r w:rsidRPr="00B96342">
        <w:rPr>
          <w:rFonts w:ascii="Times New Roman" w:eastAsia="Times New Roman" w:hAnsi="Times New Roman" w:cs="Times New Roman"/>
          <w:sz w:val="28"/>
          <w:szCs w:val="28"/>
          <w:lang w:eastAsia="ru-RU"/>
        </w:rPr>
        <w:t>ЗАЯВА</w:t>
      </w:r>
    </w:p>
    <w:p w:rsidR="00B96342" w:rsidRPr="00B96342" w:rsidRDefault="00B96342" w:rsidP="00B96342">
      <w:pPr>
        <w:spacing w:after="0" w:line="240" w:lineRule="auto"/>
        <w:jc w:val="center"/>
        <w:rPr>
          <w:rFonts w:ascii="Times New Roman" w:eastAsia="Times New Roman" w:hAnsi="Times New Roman" w:cs="Times New Roman"/>
          <w:sz w:val="28"/>
          <w:szCs w:val="28"/>
          <w:lang w:eastAsia="ru-RU"/>
        </w:rPr>
      </w:pPr>
      <w:r w:rsidRPr="00B96342">
        <w:rPr>
          <w:rFonts w:ascii="Times New Roman" w:eastAsia="Times New Roman" w:hAnsi="Times New Roman" w:cs="Times New Roman"/>
          <w:sz w:val="24"/>
          <w:szCs w:val="24"/>
          <w:shd w:val="clear" w:color="auto" w:fill="F5F5F5"/>
          <w:lang w:eastAsia="ru-RU"/>
        </w:rPr>
        <w:t>про надання містобудівних умов та обмежень для проектування об’єкта будівництва</w:t>
      </w:r>
    </w:p>
    <w:p w:rsidR="00B96342" w:rsidRPr="00B96342" w:rsidRDefault="00B96342" w:rsidP="00B96342">
      <w:pPr>
        <w:spacing w:after="0" w:line="240" w:lineRule="auto"/>
        <w:jc w:val="both"/>
        <w:rPr>
          <w:rFonts w:ascii="Times New Roman" w:eastAsia="Times New Roman" w:hAnsi="Times New Roman" w:cs="Times New Roman"/>
          <w:sz w:val="28"/>
          <w:szCs w:val="28"/>
          <w:lang w:eastAsia="ru-RU"/>
        </w:rPr>
      </w:pPr>
    </w:p>
    <w:p w:rsidR="00B96342" w:rsidRPr="00B96342" w:rsidRDefault="00B96342" w:rsidP="00B96342">
      <w:pPr>
        <w:spacing w:after="0" w:line="360" w:lineRule="auto"/>
        <w:jc w:val="both"/>
        <w:rPr>
          <w:rFonts w:ascii="Times New Roman" w:eastAsia="Times New Roman" w:hAnsi="Times New Roman" w:cs="Times New Roman"/>
          <w:b/>
          <w:sz w:val="24"/>
          <w:szCs w:val="24"/>
          <w:lang w:eastAsia="ru-RU"/>
        </w:rPr>
      </w:pPr>
      <w:r w:rsidRPr="00B96342">
        <w:rPr>
          <w:rFonts w:ascii="Times New Roman" w:eastAsia="Times New Roman" w:hAnsi="Times New Roman" w:cs="Times New Roman"/>
          <w:sz w:val="28"/>
          <w:szCs w:val="28"/>
          <w:lang w:eastAsia="ru-RU"/>
        </w:rPr>
        <w:t xml:space="preserve">    Прошу надати містобудівні умови та обмеження для проектування об’єкта будівництва: </w:t>
      </w:r>
      <w:r w:rsidRPr="00B96342">
        <w:rPr>
          <w:rFonts w:ascii="Times New Roman" w:eastAsia="Times New Roman" w:hAnsi="Times New Roman" w:cs="Times New Roman"/>
          <w:color w:val="000000"/>
          <w:sz w:val="28"/>
          <w:szCs w:val="28"/>
          <w:lang w:eastAsia="ru-RU"/>
        </w:rPr>
        <w:t>________</w:t>
      </w:r>
      <w:r w:rsidRPr="00B96342">
        <w:rPr>
          <w:rFonts w:ascii="Times New Roman" w:eastAsia="Times New Roman" w:hAnsi="Times New Roman" w:cs="Times New Roman"/>
          <w:b/>
          <w:sz w:val="24"/>
          <w:szCs w:val="24"/>
          <w:lang w:eastAsia="ru-RU"/>
        </w:rPr>
        <w:t xml:space="preserve">_______________________________________________________ </w:t>
      </w:r>
    </w:p>
    <w:p w:rsidR="00B96342" w:rsidRPr="00B96342" w:rsidRDefault="00B96342" w:rsidP="00B96342">
      <w:pPr>
        <w:spacing w:after="0" w:line="360" w:lineRule="auto"/>
        <w:jc w:val="center"/>
        <w:rPr>
          <w:rFonts w:ascii="Times New Roman" w:eastAsia="Times New Roman" w:hAnsi="Times New Roman" w:cs="Times New Roman"/>
          <w:sz w:val="16"/>
          <w:szCs w:val="16"/>
          <w:lang w:eastAsia="ru-RU"/>
        </w:rPr>
      </w:pPr>
      <w:r w:rsidRPr="00B96342">
        <w:rPr>
          <w:rFonts w:ascii="Times New Roman" w:eastAsia="Times New Roman" w:hAnsi="Times New Roman" w:cs="Times New Roman"/>
          <w:sz w:val="16"/>
          <w:szCs w:val="16"/>
          <w:lang w:eastAsia="ru-RU"/>
        </w:rPr>
        <w:t>(нове будівництво, реконструкція,  тощо)</w:t>
      </w:r>
    </w:p>
    <w:p w:rsidR="00B96342" w:rsidRPr="00B96342" w:rsidRDefault="00B96342" w:rsidP="00B96342">
      <w:pPr>
        <w:spacing w:after="0" w:line="360" w:lineRule="auto"/>
        <w:jc w:val="both"/>
        <w:rPr>
          <w:rFonts w:ascii="Times New Roman" w:eastAsia="Times New Roman" w:hAnsi="Times New Roman" w:cs="Times New Roman"/>
          <w:sz w:val="16"/>
          <w:szCs w:val="16"/>
          <w:lang w:eastAsia="ru-RU"/>
        </w:rPr>
      </w:pPr>
      <w:r w:rsidRPr="00B96342">
        <w:rPr>
          <w:rFonts w:ascii="Times New Roman" w:eastAsia="Times New Roman" w:hAnsi="Times New Roman" w:cs="Times New Roman"/>
          <w:sz w:val="16"/>
          <w:szCs w:val="16"/>
          <w:lang w:eastAsia="ru-RU"/>
        </w:rPr>
        <w:t>____________________________________________________________________________________________________________________</w:t>
      </w:r>
    </w:p>
    <w:p w:rsidR="00B96342" w:rsidRPr="00B96342" w:rsidRDefault="00B96342" w:rsidP="00B96342">
      <w:pPr>
        <w:spacing w:after="0" w:line="360" w:lineRule="auto"/>
        <w:jc w:val="center"/>
        <w:rPr>
          <w:rFonts w:ascii="Times New Roman" w:eastAsia="Times New Roman" w:hAnsi="Times New Roman" w:cs="Times New Roman"/>
          <w:sz w:val="16"/>
          <w:szCs w:val="16"/>
          <w:lang w:eastAsia="ru-RU"/>
        </w:rPr>
      </w:pPr>
      <w:r w:rsidRPr="00B96342">
        <w:rPr>
          <w:rFonts w:ascii="Times New Roman" w:eastAsia="Times New Roman" w:hAnsi="Times New Roman" w:cs="Times New Roman"/>
          <w:sz w:val="16"/>
          <w:szCs w:val="16"/>
          <w:lang w:eastAsia="ru-RU"/>
        </w:rPr>
        <w:t xml:space="preserve">(найменування  об’єкта, </w:t>
      </w:r>
      <w:r w:rsidRPr="00B96342">
        <w:rPr>
          <w:rFonts w:ascii="Times New Roman" w:eastAsia="Times New Roman" w:hAnsi="Times New Roman" w:cs="Times New Roman"/>
          <w:b/>
          <w:sz w:val="16"/>
          <w:szCs w:val="16"/>
          <w:lang w:eastAsia="ru-RU"/>
        </w:rPr>
        <w:t xml:space="preserve"> </w:t>
      </w:r>
      <w:r w:rsidRPr="00B96342">
        <w:rPr>
          <w:rFonts w:ascii="Times New Roman" w:eastAsia="Times New Roman" w:hAnsi="Times New Roman" w:cs="Times New Roman"/>
          <w:sz w:val="16"/>
          <w:szCs w:val="16"/>
          <w:lang w:eastAsia="ru-RU"/>
        </w:rPr>
        <w:t>місце розташування об’єкта)</w:t>
      </w:r>
    </w:p>
    <w:p w:rsidR="00B96342" w:rsidRPr="00B96342" w:rsidRDefault="00B96342" w:rsidP="00B96342">
      <w:pPr>
        <w:pBdr>
          <w:bottom w:val="single" w:sz="12" w:space="1" w:color="auto"/>
        </w:pBdr>
        <w:spacing w:after="0" w:line="360" w:lineRule="auto"/>
        <w:jc w:val="center"/>
        <w:rPr>
          <w:rFonts w:ascii="Times New Roman" w:eastAsia="Times New Roman" w:hAnsi="Times New Roman" w:cs="Times New Roman"/>
          <w:sz w:val="16"/>
          <w:szCs w:val="16"/>
          <w:lang w:eastAsia="ru-RU"/>
        </w:rPr>
      </w:pPr>
    </w:p>
    <w:p w:rsidR="00B96342" w:rsidRPr="00B96342" w:rsidRDefault="00B96342" w:rsidP="00B96342">
      <w:pPr>
        <w:spacing w:after="0" w:line="360" w:lineRule="auto"/>
        <w:jc w:val="both"/>
        <w:rPr>
          <w:rFonts w:ascii="Times New Roman" w:eastAsia="Times New Roman" w:hAnsi="Times New Roman" w:cs="Times New Roman"/>
          <w:sz w:val="32"/>
          <w:szCs w:val="32"/>
          <w:lang w:eastAsia="ru-RU"/>
        </w:rPr>
      </w:pPr>
      <w:r w:rsidRPr="00B96342">
        <w:rPr>
          <w:rFonts w:ascii="Times New Roman" w:eastAsia="Times New Roman" w:hAnsi="Times New Roman" w:cs="Times New Roman"/>
          <w:sz w:val="32"/>
          <w:szCs w:val="32"/>
          <w:lang w:eastAsia="ru-RU"/>
        </w:rPr>
        <w:t>__________________________________________________________________________________________________________________</w:t>
      </w:r>
    </w:p>
    <w:p w:rsidR="00B96342" w:rsidRPr="00B96342" w:rsidRDefault="00B96342" w:rsidP="00B96342">
      <w:pPr>
        <w:spacing w:after="0" w:line="360" w:lineRule="auto"/>
        <w:jc w:val="both"/>
        <w:rPr>
          <w:rFonts w:ascii="Times New Roman" w:eastAsia="Times New Roman" w:hAnsi="Times New Roman" w:cs="Times New Roman"/>
          <w:sz w:val="32"/>
          <w:szCs w:val="32"/>
          <w:lang w:eastAsia="ru-RU"/>
        </w:rPr>
      </w:pPr>
      <w:r w:rsidRPr="00B96342">
        <w:rPr>
          <w:rFonts w:ascii="Times New Roman" w:eastAsia="Times New Roman" w:hAnsi="Times New Roman" w:cs="Times New Roman"/>
          <w:sz w:val="32"/>
          <w:szCs w:val="32"/>
          <w:lang w:eastAsia="ru-RU"/>
        </w:rPr>
        <w:t>____________________________________________________________________________________________________________________</w:t>
      </w:r>
    </w:p>
    <w:p w:rsidR="00B96342" w:rsidRPr="00B96342" w:rsidRDefault="00B96342" w:rsidP="00B96342">
      <w:pPr>
        <w:spacing w:after="0" w:line="240" w:lineRule="auto"/>
        <w:jc w:val="both"/>
        <w:rPr>
          <w:rFonts w:ascii="Times New Roman" w:eastAsia="Times New Roman" w:hAnsi="Times New Roman" w:cs="Times New Roman"/>
          <w:sz w:val="44"/>
          <w:szCs w:val="44"/>
          <w:lang w:eastAsia="ru-RU"/>
        </w:rPr>
      </w:pPr>
      <w:r w:rsidRPr="00B96342">
        <w:rPr>
          <w:rFonts w:ascii="Times New Roman" w:eastAsia="Times New Roman" w:hAnsi="Times New Roman" w:cs="Times New Roman"/>
          <w:sz w:val="40"/>
          <w:szCs w:val="40"/>
          <w:lang w:eastAsia="ru-RU"/>
        </w:rPr>
        <w:t>______________________________________________</w:t>
      </w:r>
    </w:p>
    <w:p w:rsidR="00B96342" w:rsidRPr="00B96342" w:rsidRDefault="00B96342" w:rsidP="00B96342">
      <w:pPr>
        <w:spacing w:after="0" w:line="240" w:lineRule="auto"/>
        <w:jc w:val="both"/>
        <w:rPr>
          <w:rFonts w:ascii="Times New Roman" w:eastAsia="Times New Roman" w:hAnsi="Times New Roman" w:cs="Times New Roman"/>
          <w:sz w:val="16"/>
          <w:szCs w:val="16"/>
          <w:lang w:eastAsia="ru-RU"/>
        </w:rPr>
      </w:pPr>
      <w:r w:rsidRPr="00B96342">
        <w:rPr>
          <w:rFonts w:ascii="Times New Roman" w:eastAsia="Times New Roman" w:hAnsi="Times New Roman" w:cs="Times New Roman"/>
          <w:sz w:val="16"/>
          <w:szCs w:val="16"/>
          <w:lang w:eastAsia="ru-RU"/>
        </w:rPr>
        <w:t xml:space="preserve">                                                                                                                                                                                                                      </w:t>
      </w:r>
    </w:p>
    <w:p w:rsidR="00B96342" w:rsidRPr="00B96342" w:rsidRDefault="00B96342" w:rsidP="00B96342">
      <w:pPr>
        <w:spacing w:after="0" w:line="240" w:lineRule="auto"/>
        <w:rPr>
          <w:rFonts w:ascii="Times New Roman" w:eastAsia="Times New Roman" w:hAnsi="Times New Roman" w:cs="Times New Roman"/>
          <w:sz w:val="28"/>
          <w:szCs w:val="28"/>
          <w:lang w:eastAsia="ru-RU"/>
        </w:rPr>
      </w:pPr>
      <w:r w:rsidRPr="00B96342">
        <w:rPr>
          <w:rFonts w:ascii="Times New Roman" w:eastAsia="Times New Roman" w:hAnsi="Times New Roman" w:cs="Times New Roman"/>
          <w:sz w:val="28"/>
          <w:szCs w:val="28"/>
          <w:lang w:eastAsia="ru-RU"/>
        </w:rPr>
        <w:t>Кадастровий номер земельної ділянки: __________________________________________________________________</w:t>
      </w:r>
    </w:p>
    <w:p w:rsidR="00B96342" w:rsidRPr="00B96342" w:rsidRDefault="00B96342" w:rsidP="00B96342">
      <w:pPr>
        <w:tabs>
          <w:tab w:val="left" w:pos="1650"/>
        </w:tabs>
        <w:spacing w:after="0" w:line="240" w:lineRule="auto"/>
        <w:jc w:val="center"/>
        <w:rPr>
          <w:rFonts w:ascii="Times New Roman" w:eastAsia="Times New Roman" w:hAnsi="Times New Roman" w:cs="Times New Roman"/>
          <w:iCs/>
          <w:color w:val="000000"/>
          <w:sz w:val="16"/>
          <w:szCs w:val="16"/>
          <w:lang w:eastAsia="ar-SA"/>
        </w:rPr>
      </w:pPr>
    </w:p>
    <w:tbl>
      <w:tblPr>
        <w:tblW w:w="0" w:type="auto"/>
        <w:tblLook w:val="01E0" w:firstRow="1" w:lastRow="1" w:firstColumn="1" w:lastColumn="1" w:noHBand="0" w:noVBand="0"/>
      </w:tblPr>
      <w:tblGrid>
        <w:gridCol w:w="9570"/>
      </w:tblGrid>
      <w:tr w:rsidR="00B96342" w:rsidRPr="00B96342" w:rsidTr="00FC152C">
        <w:tc>
          <w:tcPr>
            <w:tcW w:w="9570" w:type="dxa"/>
          </w:tcPr>
          <w:p w:rsidR="00B96342" w:rsidRPr="00B96342" w:rsidRDefault="00B96342" w:rsidP="00B96342">
            <w:pPr>
              <w:tabs>
                <w:tab w:val="left" w:pos="1039"/>
              </w:tabs>
              <w:spacing w:after="0" w:line="240" w:lineRule="auto"/>
              <w:jc w:val="both"/>
              <w:rPr>
                <w:rFonts w:ascii="Times New Roman" w:eastAsia="Times New Roman" w:hAnsi="Times New Roman" w:cs="Times New Roman"/>
                <w:iCs/>
                <w:color w:val="000000"/>
                <w:sz w:val="24"/>
                <w:szCs w:val="24"/>
                <w:lang w:eastAsia="ar-SA"/>
              </w:rPr>
            </w:pPr>
            <w:r w:rsidRPr="00B96342">
              <w:rPr>
                <w:rFonts w:ascii="Times New Roman" w:eastAsia="Times New Roman" w:hAnsi="Times New Roman" w:cs="Times New Roman"/>
                <w:sz w:val="24"/>
                <w:szCs w:val="24"/>
                <w:lang w:eastAsia="ru-RU"/>
              </w:rPr>
              <w:tab/>
            </w:r>
            <w:r w:rsidRPr="00B96342">
              <w:rPr>
                <w:rFonts w:ascii="Times New Roman" w:eastAsia="Times New Roman" w:hAnsi="Times New Roman" w:cs="Times New Roman"/>
                <w:iCs/>
                <w:color w:val="000000"/>
                <w:sz w:val="24"/>
                <w:szCs w:val="24"/>
                <w:lang w:eastAsia="ar-SA"/>
              </w:rPr>
              <w:t xml:space="preserve">При цьому даю згоду відповідно до Закону України «Про захист персональних даних» на обробку моїх особистих персональних даних у картотеках та/або за допомогою інформаційно-телекомунікаційних систем з метою підготовки відповідно до вимог </w:t>
            </w:r>
            <w:r w:rsidRPr="00B96342">
              <w:rPr>
                <w:rFonts w:ascii="Times New Roman" w:eastAsia="Times New Roman" w:hAnsi="Times New Roman" w:cs="Times New Roman"/>
                <w:iCs/>
                <w:color w:val="000000"/>
                <w:sz w:val="24"/>
                <w:szCs w:val="24"/>
                <w:lang w:eastAsia="ar-SA"/>
              </w:rPr>
              <w:lastRenderedPageBreak/>
              <w:t xml:space="preserve">законодавства статистичної, адміністративної та іншої інформації з питань діяльності </w:t>
            </w:r>
            <w:r w:rsidRPr="00B96342">
              <w:rPr>
                <w:rFonts w:ascii="Times New Roman" w:eastAsia="Times New Roman" w:hAnsi="Times New Roman" w:cs="Times New Roman"/>
                <w:color w:val="000000"/>
                <w:sz w:val="24"/>
                <w:szCs w:val="24"/>
                <w:lang w:eastAsia="ar-SA"/>
              </w:rPr>
              <w:t>уповноваженого органу містобудування і архітектури</w:t>
            </w:r>
            <w:r w:rsidRPr="00B96342">
              <w:rPr>
                <w:rFonts w:ascii="Times New Roman" w:eastAsia="Times New Roman" w:hAnsi="Times New Roman" w:cs="Times New Roman"/>
                <w:iCs/>
                <w:color w:val="000000"/>
                <w:sz w:val="24"/>
                <w:szCs w:val="24"/>
                <w:lang w:eastAsia="ar-SA"/>
              </w:rPr>
              <w:t>.</w:t>
            </w:r>
          </w:p>
        </w:tc>
      </w:tr>
    </w:tbl>
    <w:p w:rsidR="00B96342" w:rsidRPr="00B96342" w:rsidRDefault="00B96342" w:rsidP="00B96342">
      <w:pPr>
        <w:spacing w:after="0" w:line="240" w:lineRule="auto"/>
        <w:jc w:val="both"/>
        <w:rPr>
          <w:rFonts w:ascii="Times New Roman" w:eastAsia="Times New Roman" w:hAnsi="Times New Roman" w:cs="Times New Roman"/>
          <w:sz w:val="28"/>
          <w:szCs w:val="28"/>
          <w:lang w:eastAsia="ru-RU"/>
        </w:rPr>
      </w:pPr>
      <w:r w:rsidRPr="00B96342">
        <w:rPr>
          <w:rFonts w:ascii="Times New Roman" w:eastAsia="Times New Roman" w:hAnsi="Times New Roman" w:cs="Times New Roman"/>
          <w:sz w:val="28"/>
          <w:szCs w:val="28"/>
          <w:lang w:eastAsia="ru-RU"/>
        </w:rPr>
        <w:lastRenderedPageBreak/>
        <w:t>.</w:t>
      </w:r>
    </w:p>
    <w:p w:rsidR="00B96342" w:rsidRPr="00B96342" w:rsidRDefault="00B96342" w:rsidP="00B96342">
      <w:pPr>
        <w:spacing w:after="0" w:line="240" w:lineRule="auto"/>
        <w:jc w:val="both"/>
        <w:rPr>
          <w:rFonts w:ascii="Times New Roman" w:eastAsia="Times New Roman" w:hAnsi="Times New Roman" w:cs="Times New Roman"/>
          <w:b/>
          <w:sz w:val="28"/>
          <w:szCs w:val="28"/>
          <w:u w:val="single"/>
          <w:lang w:eastAsia="ru-RU"/>
        </w:rPr>
      </w:pPr>
      <w:r w:rsidRPr="00B96342">
        <w:rPr>
          <w:rFonts w:ascii="Times New Roman" w:eastAsia="Times New Roman" w:hAnsi="Times New Roman" w:cs="Times New Roman"/>
          <w:sz w:val="28"/>
          <w:szCs w:val="28"/>
          <w:lang w:eastAsia="ru-RU"/>
        </w:rPr>
        <w:t>«</w:t>
      </w:r>
      <w:r w:rsidRPr="00B96342">
        <w:rPr>
          <w:rFonts w:ascii="Times New Roman" w:eastAsia="Times New Roman" w:hAnsi="Times New Roman" w:cs="Times New Roman"/>
          <w:b/>
          <w:sz w:val="28"/>
          <w:szCs w:val="28"/>
          <w:u w:val="single"/>
          <w:lang w:eastAsia="ru-RU"/>
        </w:rPr>
        <w:t xml:space="preserve">       </w:t>
      </w:r>
      <w:r w:rsidRPr="00B96342">
        <w:rPr>
          <w:rFonts w:ascii="Times New Roman" w:eastAsia="Times New Roman" w:hAnsi="Times New Roman" w:cs="Times New Roman"/>
          <w:sz w:val="28"/>
          <w:szCs w:val="28"/>
          <w:lang w:eastAsia="ru-RU"/>
        </w:rPr>
        <w:t>»</w:t>
      </w:r>
      <w:r w:rsidRPr="00B96342">
        <w:rPr>
          <w:rFonts w:ascii="Times New Roman" w:eastAsia="Times New Roman" w:hAnsi="Times New Roman" w:cs="Times New Roman"/>
          <w:b/>
          <w:sz w:val="28"/>
          <w:szCs w:val="28"/>
          <w:u w:val="single"/>
          <w:lang w:eastAsia="ru-RU"/>
        </w:rPr>
        <w:t xml:space="preserve">                       </w:t>
      </w:r>
      <w:r w:rsidRPr="00B96342">
        <w:rPr>
          <w:rFonts w:ascii="Times New Roman" w:eastAsia="Times New Roman" w:hAnsi="Times New Roman" w:cs="Times New Roman"/>
          <w:sz w:val="28"/>
          <w:szCs w:val="28"/>
          <w:lang w:eastAsia="ru-RU"/>
        </w:rPr>
        <w:t xml:space="preserve"> 20     року                                                   </w:t>
      </w:r>
      <w:r w:rsidRPr="00B96342">
        <w:rPr>
          <w:rFonts w:ascii="Times New Roman" w:eastAsia="Times New Roman" w:hAnsi="Times New Roman" w:cs="Times New Roman"/>
          <w:b/>
          <w:sz w:val="28"/>
          <w:szCs w:val="28"/>
          <w:u w:val="single"/>
          <w:lang w:eastAsia="ru-RU"/>
        </w:rPr>
        <w:t xml:space="preserve">_______________ </w:t>
      </w:r>
    </w:p>
    <w:p w:rsidR="00B96342" w:rsidRDefault="00B96342" w:rsidP="00263738"/>
    <w:p w:rsidR="00041CEF" w:rsidRDefault="00041CEF" w:rsidP="00263738"/>
    <w:p w:rsidR="00045E2D" w:rsidRDefault="00045E2D" w:rsidP="00263738"/>
    <w:p w:rsidR="00045E2D" w:rsidRDefault="00045E2D" w:rsidP="00263738">
      <w:bookmarkStart w:id="21" w:name="_GoBack"/>
      <w:bookmarkEnd w:id="21"/>
    </w:p>
    <w:p w:rsidR="00041CEF" w:rsidRPr="00B96342" w:rsidRDefault="00041CEF" w:rsidP="00041CEF">
      <w:pPr>
        <w:spacing w:after="0" w:line="240" w:lineRule="auto"/>
        <w:jc w:val="center"/>
        <w:rPr>
          <w:rFonts w:ascii="Times New Roman" w:eastAsia="Calibri" w:hAnsi="Times New Roman" w:cs="Times New Roman"/>
          <w:b/>
          <w:sz w:val="24"/>
          <w:szCs w:val="24"/>
          <w:u w:val="single"/>
          <w:lang w:eastAsia="ru-RU"/>
        </w:rPr>
      </w:pPr>
      <w:r w:rsidRPr="00B96342">
        <w:rPr>
          <w:rFonts w:ascii="Times New Roman" w:eastAsia="Calibri" w:hAnsi="Times New Roman" w:cs="Times New Roman"/>
          <w:b/>
          <w:sz w:val="24"/>
          <w:szCs w:val="24"/>
          <w:u w:val="single"/>
          <w:lang w:eastAsia="ru-RU"/>
        </w:rPr>
        <w:t>Інформаційн</w:t>
      </w:r>
      <w:r>
        <w:rPr>
          <w:rFonts w:ascii="Times New Roman" w:eastAsia="Calibri" w:hAnsi="Times New Roman" w:cs="Times New Roman"/>
          <w:b/>
          <w:sz w:val="24"/>
          <w:szCs w:val="24"/>
          <w:u w:val="single"/>
          <w:lang w:eastAsia="ru-RU"/>
        </w:rPr>
        <w:t>а</w:t>
      </w:r>
      <w:r w:rsidRPr="00B96342">
        <w:rPr>
          <w:rFonts w:ascii="Times New Roman" w:eastAsia="Calibri" w:hAnsi="Times New Roman" w:cs="Times New Roman"/>
          <w:b/>
          <w:sz w:val="24"/>
          <w:szCs w:val="24"/>
          <w:u w:val="single"/>
          <w:lang w:eastAsia="ru-RU"/>
        </w:rPr>
        <w:t xml:space="preserve"> та технологічн</w:t>
      </w:r>
      <w:r>
        <w:rPr>
          <w:rFonts w:ascii="Times New Roman" w:eastAsia="Calibri" w:hAnsi="Times New Roman" w:cs="Times New Roman"/>
          <w:b/>
          <w:sz w:val="24"/>
          <w:szCs w:val="24"/>
          <w:u w:val="single"/>
          <w:lang w:eastAsia="ru-RU"/>
        </w:rPr>
        <w:t>а</w:t>
      </w:r>
      <w:r w:rsidRPr="00B96342">
        <w:rPr>
          <w:rFonts w:ascii="Times New Roman" w:eastAsia="Calibri" w:hAnsi="Times New Roman" w:cs="Times New Roman"/>
          <w:b/>
          <w:sz w:val="24"/>
          <w:szCs w:val="24"/>
          <w:u w:val="single"/>
          <w:lang w:eastAsia="ru-RU"/>
        </w:rPr>
        <w:t xml:space="preserve"> картк</w:t>
      </w:r>
      <w:r>
        <w:rPr>
          <w:rFonts w:ascii="Times New Roman" w:eastAsia="Calibri" w:hAnsi="Times New Roman" w:cs="Times New Roman"/>
          <w:b/>
          <w:sz w:val="24"/>
          <w:szCs w:val="24"/>
          <w:u w:val="single"/>
          <w:lang w:eastAsia="ru-RU"/>
        </w:rPr>
        <w:t>а</w:t>
      </w:r>
      <w:r w:rsidRPr="00B96342">
        <w:rPr>
          <w:rFonts w:ascii="Times New Roman" w:eastAsia="Calibri" w:hAnsi="Times New Roman" w:cs="Times New Roman"/>
          <w:b/>
          <w:sz w:val="24"/>
          <w:szCs w:val="24"/>
          <w:u w:val="single"/>
          <w:lang w:eastAsia="ru-RU"/>
        </w:rPr>
        <w:t xml:space="preserve"> адміністративн</w:t>
      </w:r>
      <w:r>
        <w:rPr>
          <w:rFonts w:ascii="Times New Roman" w:eastAsia="Calibri" w:hAnsi="Times New Roman" w:cs="Times New Roman"/>
          <w:b/>
          <w:sz w:val="24"/>
          <w:szCs w:val="24"/>
          <w:u w:val="single"/>
          <w:lang w:eastAsia="ru-RU"/>
        </w:rPr>
        <w:t>ої</w:t>
      </w:r>
      <w:r w:rsidRPr="00B96342">
        <w:rPr>
          <w:rFonts w:ascii="Times New Roman" w:eastAsia="Calibri" w:hAnsi="Times New Roman" w:cs="Times New Roman"/>
          <w:b/>
          <w:sz w:val="24"/>
          <w:szCs w:val="24"/>
          <w:u w:val="single"/>
          <w:lang w:eastAsia="ru-RU"/>
        </w:rPr>
        <w:t xml:space="preserve"> послуг</w:t>
      </w:r>
      <w:r>
        <w:rPr>
          <w:rFonts w:ascii="Times New Roman" w:eastAsia="Calibri" w:hAnsi="Times New Roman" w:cs="Times New Roman"/>
          <w:b/>
          <w:sz w:val="24"/>
          <w:szCs w:val="24"/>
          <w:u w:val="single"/>
          <w:lang w:eastAsia="ru-RU"/>
        </w:rPr>
        <w:t>и</w:t>
      </w:r>
      <w:r w:rsidRPr="00B96342">
        <w:rPr>
          <w:rFonts w:ascii="Times New Roman" w:eastAsia="Calibri" w:hAnsi="Times New Roman" w:cs="Times New Roman"/>
          <w:b/>
          <w:sz w:val="24"/>
          <w:szCs w:val="24"/>
          <w:u w:val="single"/>
          <w:lang w:eastAsia="ru-RU"/>
        </w:rPr>
        <w:t>, суб’єктом надання як</w:t>
      </w:r>
      <w:r>
        <w:rPr>
          <w:rFonts w:ascii="Times New Roman" w:eastAsia="Calibri" w:hAnsi="Times New Roman" w:cs="Times New Roman"/>
          <w:b/>
          <w:sz w:val="24"/>
          <w:szCs w:val="24"/>
          <w:u w:val="single"/>
          <w:lang w:eastAsia="ru-RU"/>
        </w:rPr>
        <w:t>ої</w:t>
      </w:r>
      <w:r w:rsidRPr="00B96342">
        <w:rPr>
          <w:rFonts w:ascii="Times New Roman" w:eastAsia="Calibri" w:hAnsi="Times New Roman" w:cs="Times New Roman"/>
          <w:b/>
          <w:sz w:val="24"/>
          <w:szCs w:val="24"/>
          <w:u w:val="single"/>
          <w:lang w:eastAsia="ru-RU"/>
        </w:rPr>
        <w:t xml:space="preserve">  є </w:t>
      </w:r>
      <w:r>
        <w:rPr>
          <w:rFonts w:ascii="Times New Roman" w:eastAsia="Calibri" w:hAnsi="Times New Roman" w:cs="Times New Roman"/>
          <w:b/>
          <w:sz w:val="24"/>
          <w:szCs w:val="24"/>
          <w:u w:val="single"/>
          <w:lang w:eastAsia="ru-RU"/>
        </w:rPr>
        <w:t xml:space="preserve">виконавчий комітет </w:t>
      </w:r>
      <w:proofErr w:type="spellStart"/>
      <w:r w:rsidRPr="00B96342">
        <w:rPr>
          <w:rFonts w:ascii="Times New Roman" w:eastAsia="Calibri" w:hAnsi="Times New Roman" w:cs="Times New Roman"/>
          <w:b/>
          <w:sz w:val="24"/>
          <w:szCs w:val="24"/>
          <w:u w:val="single"/>
          <w:lang w:eastAsia="ru-RU"/>
        </w:rPr>
        <w:t>Звягельської</w:t>
      </w:r>
      <w:proofErr w:type="spellEnd"/>
      <w:r w:rsidRPr="00B96342">
        <w:rPr>
          <w:rFonts w:ascii="Times New Roman" w:eastAsia="Calibri" w:hAnsi="Times New Roman" w:cs="Times New Roman"/>
          <w:b/>
          <w:sz w:val="24"/>
          <w:szCs w:val="24"/>
          <w:u w:val="single"/>
          <w:lang w:eastAsia="ru-RU"/>
        </w:rPr>
        <w:t xml:space="preserve"> міської ради</w:t>
      </w:r>
    </w:p>
    <w:p w:rsidR="00041CEF" w:rsidRDefault="00041CEF" w:rsidP="00263738"/>
    <w:p w:rsidR="00041CEF" w:rsidRPr="00041CEF" w:rsidRDefault="00041CEF" w:rsidP="00041CEF">
      <w:pPr>
        <w:spacing w:before="60" w:after="60" w:line="240" w:lineRule="auto"/>
        <w:ind w:firstLine="567"/>
        <w:jc w:val="center"/>
        <w:rPr>
          <w:rFonts w:ascii="Times New Roman" w:eastAsia="Times New Roman" w:hAnsi="Times New Roman" w:cs="Times New Roman"/>
          <w:bCs/>
          <w:caps/>
          <w:color w:val="000000"/>
          <w:sz w:val="24"/>
          <w:szCs w:val="24"/>
          <w:lang w:eastAsia="ru-RU"/>
        </w:rPr>
      </w:pPr>
      <w:r w:rsidRPr="00041CEF">
        <w:rPr>
          <w:rFonts w:ascii="Times New Roman" w:eastAsia="Times New Roman" w:hAnsi="Times New Roman" w:cs="Times New Roman"/>
          <w:bCs/>
          <w:caps/>
          <w:color w:val="000000"/>
          <w:sz w:val="24"/>
          <w:szCs w:val="24"/>
          <w:lang w:eastAsia="ru-RU"/>
        </w:rPr>
        <w:t>інформаційна картка адміністративної послуги</w:t>
      </w:r>
    </w:p>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погодження розміщення об’єктів виїзної (виносної), сезонної торгівлі та надання послуг у сфері розваг на території </w:t>
      </w:r>
      <w:proofErr w:type="spellStart"/>
      <w:r w:rsidRPr="00041CEF">
        <w:rPr>
          <w:rFonts w:ascii="Times New Roman" w:eastAsia="Times New Roman" w:hAnsi="Times New Roman" w:cs="Times New Roman"/>
          <w:bCs/>
          <w:color w:val="000000"/>
          <w:sz w:val="24"/>
          <w:szCs w:val="24"/>
          <w:lang w:eastAsia="ru-RU"/>
        </w:rPr>
        <w:t>Звягельської</w:t>
      </w:r>
      <w:proofErr w:type="spellEnd"/>
      <w:r w:rsidRPr="00041CEF">
        <w:rPr>
          <w:rFonts w:ascii="Times New Roman" w:eastAsia="Times New Roman" w:hAnsi="Times New Roman" w:cs="Times New Roman"/>
          <w:bCs/>
          <w:color w:val="000000"/>
          <w:sz w:val="24"/>
          <w:szCs w:val="24"/>
          <w:lang w:eastAsia="ru-RU"/>
        </w:rPr>
        <w:t xml:space="preserve"> МТГ</w:t>
      </w:r>
    </w:p>
    <w:p w:rsidR="00041CEF" w:rsidRPr="00041CEF" w:rsidRDefault="00041CEF" w:rsidP="00041CEF">
      <w:pPr>
        <w:spacing w:before="60" w:after="60" w:line="240" w:lineRule="auto"/>
        <w:ind w:firstLine="567"/>
        <w:jc w:val="center"/>
        <w:rPr>
          <w:rFonts w:ascii="Times New Roman" w:eastAsia="Times New Roman" w:hAnsi="Times New Roman" w:cs="Times New Roman"/>
          <w:bCs/>
          <w:sz w:val="28"/>
          <w:szCs w:val="28"/>
          <w:u w:val="single"/>
          <w:lang w:eastAsia="ru-RU"/>
        </w:rPr>
      </w:pPr>
      <w:r w:rsidRPr="00041CEF">
        <w:rPr>
          <w:rFonts w:ascii="Times New Roman" w:eastAsia="Times New Roman" w:hAnsi="Times New Roman" w:cs="Times New Roman"/>
          <w:bCs/>
          <w:sz w:val="28"/>
          <w:szCs w:val="28"/>
          <w:u w:val="single"/>
          <w:lang w:eastAsia="ru-RU"/>
        </w:rPr>
        <w:t xml:space="preserve">Виконавчий комітет </w:t>
      </w:r>
      <w:proofErr w:type="spellStart"/>
      <w:r w:rsidRPr="00041CEF">
        <w:rPr>
          <w:rFonts w:ascii="Times New Roman" w:eastAsia="Times New Roman" w:hAnsi="Times New Roman" w:cs="Times New Roman"/>
          <w:bCs/>
          <w:sz w:val="28"/>
          <w:szCs w:val="28"/>
          <w:u w:val="single"/>
          <w:lang w:eastAsia="ru-RU"/>
        </w:rPr>
        <w:t>Звягельської</w:t>
      </w:r>
      <w:proofErr w:type="spellEnd"/>
      <w:r w:rsidRPr="00041CEF">
        <w:rPr>
          <w:rFonts w:ascii="Times New Roman" w:eastAsia="Times New Roman" w:hAnsi="Times New Roman" w:cs="Times New Roman"/>
          <w:bCs/>
          <w:sz w:val="28"/>
          <w:szCs w:val="28"/>
          <w:u w:val="single"/>
          <w:lang w:eastAsia="ru-RU"/>
        </w:rPr>
        <w:t xml:space="preserve"> міської ради</w:t>
      </w:r>
    </w:p>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(найменування суб’єкта надання адміністративної послуги)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977"/>
        <w:gridCol w:w="5953"/>
      </w:tblGrid>
      <w:tr w:rsidR="00041CEF" w:rsidRPr="00041CEF" w:rsidTr="00FC152C">
        <w:trPr>
          <w:trHeight w:val="441"/>
        </w:trPr>
        <w:tc>
          <w:tcPr>
            <w:tcW w:w="9639" w:type="dxa"/>
            <w:gridSpan w:val="3"/>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Інформація про центр надання адміністративної послуги</w:t>
            </w:r>
          </w:p>
        </w:tc>
      </w:tr>
      <w:tr w:rsidR="00041CEF" w:rsidRPr="00041CEF" w:rsidTr="00FC152C">
        <w:tc>
          <w:tcPr>
            <w:tcW w:w="3686" w:type="dxa"/>
            <w:gridSpan w:val="2"/>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Найменування центру надання адміністративної послуги, в якому здійснюється обслуговування суб’єкта звернення</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Центр надання адміністративних послуг </w:t>
            </w:r>
            <w:proofErr w:type="spellStart"/>
            <w:r w:rsidRPr="00041CEF">
              <w:rPr>
                <w:rFonts w:ascii="Times New Roman" w:eastAsia="Times New Roman" w:hAnsi="Times New Roman" w:cs="Times New Roman"/>
                <w:bCs/>
                <w:color w:val="000000"/>
                <w:sz w:val="24"/>
                <w:szCs w:val="24"/>
                <w:lang w:eastAsia="ru-RU"/>
              </w:rPr>
              <w:t>Звягельської</w:t>
            </w:r>
            <w:proofErr w:type="spellEnd"/>
            <w:r w:rsidRPr="00041CEF">
              <w:rPr>
                <w:rFonts w:ascii="Times New Roman" w:eastAsia="Times New Roman" w:hAnsi="Times New Roman" w:cs="Times New Roman"/>
                <w:bCs/>
                <w:color w:val="000000"/>
                <w:sz w:val="24"/>
                <w:szCs w:val="24"/>
                <w:lang w:eastAsia="ru-RU"/>
              </w:rPr>
              <w:t xml:space="preserve"> міської ради</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val="en-US" w:eastAsia="ru-RU"/>
              </w:rPr>
              <w:t>1</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Місцезнаходження центру надання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м. </w:t>
            </w:r>
            <w:proofErr w:type="spellStart"/>
            <w:r w:rsidRPr="00041CEF">
              <w:rPr>
                <w:rFonts w:ascii="Times New Roman" w:eastAsia="Times New Roman" w:hAnsi="Times New Roman" w:cs="Times New Roman"/>
                <w:bCs/>
                <w:color w:val="000000"/>
                <w:sz w:val="24"/>
                <w:szCs w:val="24"/>
                <w:lang w:eastAsia="ru-RU"/>
              </w:rPr>
              <w:t>Звягель</w:t>
            </w:r>
            <w:proofErr w:type="spellEnd"/>
            <w:r w:rsidRPr="00041CEF">
              <w:rPr>
                <w:rFonts w:ascii="Times New Roman" w:eastAsia="Times New Roman" w:hAnsi="Times New Roman" w:cs="Times New Roman"/>
                <w:bCs/>
                <w:color w:val="000000"/>
                <w:sz w:val="24"/>
                <w:szCs w:val="24"/>
                <w:lang w:eastAsia="ru-RU"/>
              </w:rPr>
              <w:t>, вул. Шевченка, 20</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2</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Інформація щодо режиму роботи центру надання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after="0" w:line="240" w:lineRule="auto"/>
              <w:jc w:val="both"/>
              <w:rPr>
                <w:rFonts w:ascii="Times New Roman" w:eastAsia="Times New Roman" w:hAnsi="Times New Roman" w:cs="Times New Roman"/>
                <w:bCs/>
                <w:sz w:val="24"/>
                <w:szCs w:val="24"/>
                <w:lang w:eastAsia="ru-RU"/>
              </w:rPr>
            </w:pPr>
            <w:r w:rsidRPr="00041CEF">
              <w:rPr>
                <w:rFonts w:ascii="Times New Roman" w:eastAsia="Times New Roman" w:hAnsi="Times New Roman" w:cs="Times New Roman"/>
                <w:bCs/>
                <w:sz w:val="24"/>
                <w:szCs w:val="24"/>
                <w:lang w:eastAsia="ru-RU"/>
              </w:rPr>
              <w:t>Пн, Вт.,</w:t>
            </w:r>
            <w:proofErr w:type="spellStart"/>
            <w:r w:rsidRPr="00041CEF">
              <w:rPr>
                <w:rFonts w:ascii="Times New Roman" w:eastAsia="Times New Roman" w:hAnsi="Times New Roman" w:cs="Times New Roman"/>
                <w:bCs/>
                <w:sz w:val="24"/>
                <w:szCs w:val="24"/>
                <w:lang w:eastAsia="ru-RU"/>
              </w:rPr>
              <w:t>Ср,Чт</w:t>
            </w:r>
            <w:proofErr w:type="spellEnd"/>
            <w:r w:rsidRPr="00041CEF">
              <w:rPr>
                <w:rFonts w:ascii="Times New Roman" w:eastAsia="Times New Roman" w:hAnsi="Times New Roman" w:cs="Times New Roman"/>
                <w:bCs/>
                <w:sz w:val="24"/>
                <w:szCs w:val="24"/>
                <w:lang w:eastAsia="ru-RU"/>
              </w:rPr>
              <w:t>: 08.00-17.15.</w:t>
            </w:r>
          </w:p>
          <w:p w:rsidR="00041CEF" w:rsidRPr="00041CEF" w:rsidRDefault="00041CEF" w:rsidP="00041CEF">
            <w:pPr>
              <w:spacing w:after="0" w:line="240" w:lineRule="auto"/>
              <w:jc w:val="both"/>
              <w:rPr>
                <w:rFonts w:ascii="Times New Roman" w:eastAsia="Times New Roman" w:hAnsi="Times New Roman" w:cs="Times New Roman"/>
                <w:bCs/>
                <w:sz w:val="24"/>
                <w:szCs w:val="24"/>
                <w:lang w:eastAsia="ru-RU"/>
              </w:rPr>
            </w:pPr>
            <w:r w:rsidRPr="00041CEF">
              <w:rPr>
                <w:rFonts w:ascii="Times New Roman" w:eastAsia="Times New Roman" w:hAnsi="Times New Roman" w:cs="Times New Roman"/>
                <w:bCs/>
                <w:sz w:val="24"/>
                <w:szCs w:val="24"/>
                <w:lang w:eastAsia="ru-RU"/>
              </w:rPr>
              <w:t xml:space="preserve">Пт: 08.00-16.00 </w:t>
            </w:r>
          </w:p>
          <w:p w:rsidR="00041CEF" w:rsidRPr="00041CEF" w:rsidRDefault="00041CEF" w:rsidP="00041CEF">
            <w:pPr>
              <w:spacing w:after="0" w:line="240" w:lineRule="auto"/>
              <w:jc w:val="both"/>
              <w:rPr>
                <w:rFonts w:ascii="Times New Roman" w:eastAsia="Times New Roman" w:hAnsi="Times New Roman" w:cs="Times New Roman"/>
                <w:bCs/>
                <w:sz w:val="24"/>
                <w:szCs w:val="24"/>
                <w:lang w:eastAsia="ru-RU"/>
              </w:rPr>
            </w:pPr>
            <w:r w:rsidRPr="00041CEF">
              <w:rPr>
                <w:rFonts w:ascii="Times New Roman" w:eastAsia="Times New Roman" w:hAnsi="Times New Roman" w:cs="Times New Roman"/>
                <w:bCs/>
                <w:sz w:val="24"/>
                <w:szCs w:val="24"/>
                <w:lang w:eastAsia="ru-RU"/>
              </w:rPr>
              <w:t>Сб: 09.00-14.00.</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sz w:val="24"/>
                <w:szCs w:val="24"/>
                <w:lang w:eastAsia="ru-RU"/>
              </w:rPr>
              <w:t>без перерви на обід</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val="en-US" w:eastAsia="ru-RU"/>
              </w:rPr>
              <w:t>3</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Телефон/факс (довідки), адреса електронної пошти та веб-сайт центру надання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proofErr w:type="spellStart"/>
            <w:r w:rsidRPr="00041CEF">
              <w:rPr>
                <w:rFonts w:ascii="Times New Roman" w:eastAsia="Times New Roman" w:hAnsi="Times New Roman" w:cs="Times New Roman"/>
                <w:bCs/>
                <w:color w:val="000000"/>
                <w:sz w:val="24"/>
                <w:szCs w:val="24"/>
                <w:lang w:eastAsia="ru-RU"/>
              </w:rPr>
              <w:t>Тел</w:t>
            </w:r>
            <w:proofErr w:type="spellEnd"/>
            <w:r w:rsidRPr="00041CEF">
              <w:rPr>
                <w:rFonts w:ascii="Times New Roman" w:eastAsia="Times New Roman" w:hAnsi="Times New Roman" w:cs="Times New Roman"/>
                <w:bCs/>
                <w:color w:val="000000"/>
                <w:sz w:val="24"/>
                <w:szCs w:val="24"/>
                <w:lang w:eastAsia="ru-RU"/>
              </w:rPr>
              <w:t>: 0414132219, 0967395060.</w:t>
            </w:r>
          </w:p>
          <w:p w:rsidR="00041CEF" w:rsidRPr="00041CEF" w:rsidRDefault="00041CEF" w:rsidP="00041CEF">
            <w:pPr>
              <w:spacing w:before="60" w:after="60" w:line="240" w:lineRule="auto"/>
              <w:jc w:val="both"/>
              <w:rPr>
                <w:rFonts w:ascii="Times New Roman" w:eastAsia="Times New Roman" w:hAnsi="Times New Roman" w:cs="Times New Roman"/>
                <w:bCs/>
                <w:sz w:val="24"/>
                <w:szCs w:val="24"/>
                <w:lang w:eastAsia="ru-RU"/>
              </w:rPr>
            </w:pPr>
            <w:r w:rsidRPr="00041CEF">
              <w:rPr>
                <w:rFonts w:ascii="Times New Roman" w:eastAsia="Times New Roman" w:hAnsi="Times New Roman" w:cs="Times New Roman"/>
                <w:bCs/>
                <w:sz w:val="24"/>
                <w:szCs w:val="24"/>
                <w:lang w:eastAsia="ru-RU"/>
              </w:rPr>
              <w:t>Адреса електронної пошти:</w:t>
            </w:r>
            <w:r w:rsidRPr="00041CEF">
              <w:rPr>
                <w:rFonts w:ascii="Times New Roman" w:eastAsia="Times New Roman" w:hAnsi="Times New Roman" w:cs="Times New Roman"/>
                <w:bCs/>
                <w:sz w:val="24"/>
                <w:szCs w:val="24"/>
                <w:lang w:val="ru-RU" w:eastAsia="ru-RU"/>
              </w:rPr>
              <w:t xml:space="preserve"> </w:t>
            </w:r>
            <w:proofErr w:type="spellStart"/>
            <w:r w:rsidRPr="00041CEF">
              <w:rPr>
                <w:rFonts w:ascii="Times New Roman" w:eastAsia="Times New Roman" w:hAnsi="Times New Roman" w:cs="Times New Roman"/>
                <w:bCs/>
                <w:sz w:val="24"/>
                <w:szCs w:val="24"/>
                <w:lang w:val="en-US" w:eastAsia="ru-RU"/>
              </w:rPr>
              <w:t>nv</w:t>
            </w:r>
            <w:proofErr w:type="spellEnd"/>
            <w:r w:rsidRPr="00041CEF">
              <w:rPr>
                <w:rFonts w:ascii="Times New Roman" w:eastAsia="Times New Roman" w:hAnsi="Times New Roman" w:cs="Times New Roman"/>
                <w:bCs/>
                <w:sz w:val="24"/>
                <w:szCs w:val="24"/>
                <w:lang w:val="ru-RU" w:eastAsia="ru-RU"/>
              </w:rPr>
              <w:t>-</w:t>
            </w:r>
            <w:proofErr w:type="spellStart"/>
            <w:r w:rsidRPr="00041CEF">
              <w:rPr>
                <w:rFonts w:ascii="Times New Roman" w:eastAsia="Times New Roman" w:hAnsi="Times New Roman" w:cs="Times New Roman"/>
                <w:bCs/>
                <w:sz w:val="24"/>
                <w:szCs w:val="24"/>
                <w:lang w:val="en-US" w:eastAsia="ru-RU"/>
              </w:rPr>
              <w:t>cnap</w:t>
            </w:r>
            <w:proofErr w:type="spellEnd"/>
            <w:r w:rsidRPr="00041CEF">
              <w:rPr>
                <w:rFonts w:ascii="Times New Roman" w:eastAsia="Times New Roman" w:hAnsi="Times New Roman" w:cs="Times New Roman"/>
                <w:bCs/>
                <w:sz w:val="24"/>
                <w:szCs w:val="24"/>
                <w:lang w:eastAsia="ru-RU"/>
              </w:rPr>
              <w:t>@</w:t>
            </w:r>
            <w:proofErr w:type="spellStart"/>
            <w:r w:rsidRPr="00041CEF">
              <w:rPr>
                <w:rFonts w:ascii="Times New Roman" w:eastAsia="Times New Roman" w:hAnsi="Times New Roman" w:cs="Times New Roman"/>
                <w:bCs/>
                <w:sz w:val="24"/>
                <w:szCs w:val="24"/>
                <w:lang w:val="en-US" w:eastAsia="ru-RU"/>
              </w:rPr>
              <w:t>ukr</w:t>
            </w:r>
            <w:proofErr w:type="spellEnd"/>
            <w:r w:rsidRPr="00041CEF">
              <w:rPr>
                <w:rFonts w:ascii="Times New Roman" w:eastAsia="Times New Roman" w:hAnsi="Times New Roman" w:cs="Times New Roman"/>
                <w:bCs/>
                <w:sz w:val="24"/>
                <w:szCs w:val="24"/>
                <w:lang w:eastAsia="ru-RU"/>
              </w:rPr>
              <w:t>.</w:t>
            </w:r>
            <w:r w:rsidRPr="00041CEF">
              <w:rPr>
                <w:rFonts w:ascii="Times New Roman" w:eastAsia="Times New Roman" w:hAnsi="Times New Roman" w:cs="Times New Roman"/>
                <w:bCs/>
                <w:sz w:val="24"/>
                <w:szCs w:val="24"/>
                <w:lang w:val="en-US" w:eastAsia="ru-RU"/>
              </w:rPr>
              <w:t>net</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val="ru-RU" w:eastAsia="ru-RU"/>
              </w:rPr>
            </w:pPr>
          </w:p>
        </w:tc>
      </w:tr>
      <w:tr w:rsidR="00041CEF" w:rsidRPr="00041CEF" w:rsidTr="00FC152C">
        <w:trPr>
          <w:trHeight w:val="455"/>
        </w:trPr>
        <w:tc>
          <w:tcPr>
            <w:tcW w:w="9639" w:type="dxa"/>
            <w:gridSpan w:val="3"/>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eastAsia="ru-RU"/>
              </w:rPr>
            </w:pPr>
            <w:r w:rsidRPr="00041CEF">
              <w:rPr>
                <w:rFonts w:ascii="Times New Roman" w:eastAsia="Times New Roman" w:hAnsi="Times New Roman" w:cs="Times New Roman"/>
                <w:bCs/>
                <w:color w:val="000000"/>
                <w:sz w:val="24"/>
                <w:szCs w:val="24"/>
                <w:lang w:eastAsia="ru-RU"/>
              </w:rPr>
              <w:t>Нормативні акти, якими регламентується надання адміністративної послуги</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val="en-US" w:eastAsia="ru-RU"/>
              </w:rPr>
              <w:t>4</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Закони України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proofErr w:type="spellStart"/>
            <w:r w:rsidRPr="00041CEF">
              <w:rPr>
                <w:rFonts w:ascii="Times New Roman" w:eastAsia="Times New Roman" w:hAnsi="Times New Roman" w:cs="Times New Roman"/>
                <w:bCs/>
                <w:color w:val="000000"/>
                <w:sz w:val="24"/>
                <w:szCs w:val="24"/>
                <w:lang w:eastAsia="ru-RU"/>
              </w:rPr>
              <w:t>пп</w:t>
            </w:r>
            <w:proofErr w:type="spellEnd"/>
            <w:r w:rsidRPr="00041CEF">
              <w:rPr>
                <w:rFonts w:ascii="Times New Roman" w:eastAsia="Times New Roman" w:hAnsi="Times New Roman" w:cs="Times New Roman"/>
                <w:bCs/>
                <w:color w:val="000000"/>
                <w:sz w:val="24"/>
                <w:szCs w:val="24"/>
                <w:lang w:eastAsia="ru-RU"/>
              </w:rPr>
              <w:t>. 8 п. а ст. 30 Закон України «Про місцеве самоврядування в Україні» ст. 30</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5</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Акти Кабінету Міністрів України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eastAsia="ru-RU"/>
              </w:rPr>
            </w:pPr>
            <w:r w:rsidRPr="00041CEF">
              <w:rPr>
                <w:rFonts w:ascii="Times New Roman" w:eastAsia="Times New Roman" w:hAnsi="Times New Roman" w:cs="Times New Roman"/>
                <w:bCs/>
                <w:i/>
                <w:color w:val="000000"/>
                <w:sz w:val="24"/>
                <w:szCs w:val="24"/>
                <w:lang w:eastAsia="ru-RU"/>
              </w:rPr>
              <w:t>-</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6</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Акти центральних органів виконавчої влади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eastAsia="ru-RU"/>
              </w:rPr>
            </w:pPr>
            <w:r w:rsidRPr="00041CEF">
              <w:rPr>
                <w:rFonts w:ascii="Times New Roman" w:eastAsia="Times New Roman" w:hAnsi="Times New Roman" w:cs="Times New Roman"/>
                <w:bCs/>
                <w:i/>
                <w:color w:val="000000"/>
                <w:sz w:val="24"/>
                <w:szCs w:val="24"/>
                <w:lang w:eastAsia="ru-RU"/>
              </w:rPr>
              <w:t>-</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7</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Акти місцевих органів виконавчої влади/ органів місцевого самоврядування</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after="0" w:line="240" w:lineRule="auto"/>
              <w:ind w:firstLine="424"/>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sz w:val="24"/>
                <w:szCs w:val="24"/>
              </w:rPr>
              <w:t>Рішення міської ради від 18</w:t>
            </w:r>
            <w:r w:rsidRPr="00041CEF">
              <w:rPr>
                <w:rFonts w:ascii="Times New Roman" w:eastAsia="Times New Roman" w:hAnsi="Times New Roman" w:cs="Times New Roman"/>
                <w:color w:val="000000"/>
                <w:sz w:val="24"/>
                <w:szCs w:val="24"/>
              </w:rPr>
              <w:t xml:space="preserve">.12.2025 №1652 </w:t>
            </w:r>
            <w:r w:rsidRPr="00041CEF">
              <w:rPr>
                <w:rFonts w:ascii="Times New Roman" w:eastAsia="Times New Roman" w:hAnsi="Times New Roman" w:cs="Times New Roman"/>
                <w:sz w:val="24"/>
                <w:szCs w:val="24"/>
              </w:rPr>
              <w:t xml:space="preserve">«Про затвердження переліку адміністративних послуг, які надаються через Центр надання адміністративних послуг </w:t>
            </w:r>
            <w:proofErr w:type="spellStart"/>
            <w:r w:rsidRPr="00041CEF">
              <w:rPr>
                <w:rFonts w:ascii="Times New Roman" w:eastAsia="Times New Roman" w:hAnsi="Times New Roman" w:cs="Times New Roman"/>
                <w:sz w:val="24"/>
                <w:szCs w:val="24"/>
              </w:rPr>
              <w:t>Звягельської</w:t>
            </w:r>
            <w:proofErr w:type="spellEnd"/>
            <w:r w:rsidRPr="00041CEF">
              <w:rPr>
                <w:rFonts w:ascii="Times New Roman" w:eastAsia="Times New Roman" w:hAnsi="Times New Roman" w:cs="Times New Roman"/>
                <w:sz w:val="24"/>
                <w:szCs w:val="24"/>
              </w:rPr>
              <w:t xml:space="preserve"> міської ради»;</w:t>
            </w:r>
          </w:p>
        </w:tc>
      </w:tr>
      <w:tr w:rsidR="00041CEF" w:rsidRPr="00041CEF" w:rsidTr="00FC152C">
        <w:tc>
          <w:tcPr>
            <w:tcW w:w="9639" w:type="dxa"/>
            <w:gridSpan w:val="3"/>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val="en-US" w:eastAsia="ru-RU"/>
              </w:rPr>
            </w:pPr>
            <w:r w:rsidRPr="00041CEF">
              <w:rPr>
                <w:rFonts w:ascii="Times New Roman" w:eastAsia="Times New Roman" w:hAnsi="Times New Roman" w:cs="Times New Roman"/>
                <w:bCs/>
                <w:color w:val="000000"/>
                <w:sz w:val="24"/>
                <w:szCs w:val="24"/>
                <w:lang w:eastAsia="ru-RU"/>
              </w:rPr>
              <w:t>Умови отримання адміністративної послуги</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val="en-US" w:eastAsia="ru-RU"/>
              </w:rPr>
              <w:lastRenderedPageBreak/>
              <w:t>8</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Підстава для одержання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Намір розмістити об’єкт</w:t>
            </w:r>
            <w:r w:rsidRPr="00041CEF">
              <w:rPr>
                <w:rFonts w:ascii="Times New Roman" w:eastAsia="Times New Roman" w:hAnsi="Times New Roman" w:cs="Times New Roman"/>
                <w:bCs/>
                <w:sz w:val="28"/>
                <w:szCs w:val="24"/>
                <w:lang w:eastAsia="ru-RU"/>
              </w:rPr>
              <w:t xml:space="preserve"> </w:t>
            </w:r>
            <w:r w:rsidRPr="00041CEF">
              <w:rPr>
                <w:rFonts w:ascii="Times New Roman" w:eastAsia="Times New Roman" w:hAnsi="Times New Roman" w:cs="Times New Roman"/>
                <w:bCs/>
                <w:color w:val="000000"/>
                <w:sz w:val="24"/>
                <w:szCs w:val="24"/>
                <w:lang w:eastAsia="ru-RU"/>
              </w:rPr>
              <w:t xml:space="preserve">виїзної (виносної), сезонної торгівлі та надання послуг у сфері розваг на території </w:t>
            </w:r>
            <w:proofErr w:type="spellStart"/>
            <w:r w:rsidRPr="00041CEF">
              <w:rPr>
                <w:rFonts w:ascii="Times New Roman" w:eastAsia="Times New Roman" w:hAnsi="Times New Roman" w:cs="Times New Roman"/>
                <w:bCs/>
                <w:color w:val="000000"/>
                <w:sz w:val="24"/>
                <w:szCs w:val="24"/>
                <w:lang w:eastAsia="ru-RU"/>
              </w:rPr>
              <w:t>Звягельської</w:t>
            </w:r>
            <w:proofErr w:type="spellEnd"/>
            <w:r w:rsidRPr="00041CEF">
              <w:rPr>
                <w:rFonts w:ascii="Times New Roman" w:eastAsia="Times New Roman" w:hAnsi="Times New Roman" w:cs="Times New Roman"/>
                <w:bCs/>
                <w:color w:val="000000"/>
                <w:sz w:val="24"/>
                <w:szCs w:val="24"/>
                <w:lang w:eastAsia="ru-RU"/>
              </w:rPr>
              <w:t xml:space="preserve"> МТГ  (за виключенням об’єктів сезонної торгівлі, розміщених на території, прилеглій до підприємств роздрібної торгівлі продовольчими товарами та ресторанного господарства) / з надання послуг у сфері розваг</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 </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val="en-US" w:eastAsia="ru-RU"/>
              </w:rPr>
              <w:t>9</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Вичерпний перелік документів, необхідних для отримання адміністративної послуги, а також вимоги до них</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1. Заява про розміщення </w:t>
            </w:r>
            <w:proofErr w:type="spellStart"/>
            <w:r w:rsidRPr="00041CEF">
              <w:rPr>
                <w:rFonts w:ascii="Times New Roman" w:eastAsia="Times New Roman" w:hAnsi="Times New Roman" w:cs="Times New Roman"/>
                <w:bCs/>
                <w:color w:val="000000"/>
                <w:sz w:val="24"/>
                <w:szCs w:val="24"/>
                <w:lang w:eastAsia="ru-RU"/>
              </w:rPr>
              <w:t>розміщення</w:t>
            </w:r>
            <w:proofErr w:type="spellEnd"/>
            <w:r w:rsidRPr="00041CEF">
              <w:rPr>
                <w:rFonts w:ascii="Times New Roman" w:eastAsia="Times New Roman" w:hAnsi="Times New Roman" w:cs="Times New Roman"/>
                <w:bCs/>
                <w:color w:val="000000"/>
                <w:sz w:val="24"/>
                <w:szCs w:val="24"/>
                <w:lang w:eastAsia="ru-RU"/>
              </w:rPr>
              <w:t xml:space="preserve"> об’єкту виїзної (виносної), сезонної торгівлі та надання послуг у сфері розваг на території </w:t>
            </w:r>
            <w:proofErr w:type="spellStart"/>
            <w:r w:rsidRPr="00041CEF">
              <w:rPr>
                <w:rFonts w:ascii="Times New Roman" w:eastAsia="Times New Roman" w:hAnsi="Times New Roman" w:cs="Times New Roman"/>
                <w:bCs/>
                <w:color w:val="000000"/>
                <w:sz w:val="24"/>
                <w:szCs w:val="24"/>
                <w:lang w:eastAsia="ru-RU"/>
              </w:rPr>
              <w:t>Звягельської</w:t>
            </w:r>
            <w:proofErr w:type="spellEnd"/>
            <w:r w:rsidRPr="00041CEF">
              <w:rPr>
                <w:rFonts w:ascii="Times New Roman" w:eastAsia="Times New Roman" w:hAnsi="Times New Roman" w:cs="Times New Roman"/>
                <w:bCs/>
                <w:color w:val="000000"/>
                <w:sz w:val="24"/>
                <w:szCs w:val="24"/>
                <w:lang w:eastAsia="ru-RU"/>
              </w:rPr>
              <w:t xml:space="preserve"> МТГ</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2. Копія виписки (витягу) з ЄДР.</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3. Копія схеми розташування місця в масштабі 1:500, погоджена /</w:t>
            </w:r>
            <w:proofErr w:type="spellStart"/>
            <w:r w:rsidRPr="00041CEF">
              <w:rPr>
                <w:rFonts w:ascii="Times New Roman" w:eastAsia="Times New Roman" w:hAnsi="Times New Roman" w:cs="Times New Roman"/>
                <w:bCs/>
                <w:color w:val="000000"/>
                <w:sz w:val="24"/>
                <w:szCs w:val="24"/>
                <w:lang w:eastAsia="ru-RU"/>
              </w:rPr>
              <w:t>перепогоджена</w:t>
            </w:r>
            <w:proofErr w:type="spellEnd"/>
            <w:r w:rsidRPr="00041CEF">
              <w:rPr>
                <w:rFonts w:ascii="Times New Roman" w:eastAsia="Times New Roman" w:hAnsi="Times New Roman" w:cs="Times New Roman"/>
                <w:bCs/>
                <w:color w:val="000000"/>
                <w:sz w:val="24"/>
                <w:szCs w:val="24"/>
                <w:lang w:eastAsia="ru-RU"/>
              </w:rPr>
              <w:t xml:space="preserve"> в управлінні містобудування, архітектури та земельних відносин міської ради.</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ru-RU" w:eastAsia="ru-RU"/>
              </w:rPr>
              <w:t>0</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Порядок та спосіб подання документів, необхідних для отримання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Суб’єкт господарювання подає в одному примірнику заяву про розміщення об’єкту виїзної (виносної), сезонної торгівлі та надання послуг у сфері розваг на території </w:t>
            </w:r>
            <w:proofErr w:type="spellStart"/>
            <w:r w:rsidRPr="00041CEF">
              <w:rPr>
                <w:rFonts w:ascii="Times New Roman" w:eastAsia="Times New Roman" w:hAnsi="Times New Roman" w:cs="Times New Roman"/>
                <w:bCs/>
                <w:color w:val="000000"/>
                <w:sz w:val="24"/>
                <w:szCs w:val="24"/>
                <w:lang w:eastAsia="ru-RU"/>
              </w:rPr>
              <w:t>Звягельської</w:t>
            </w:r>
            <w:proofErr w:type="spellEnd"/>
            <w:r w:rsidRPr="00041CEF">
              <w:rPr>
                <w:rFonts w:ascii="Times New Roman" w:eastAsia="Times New Roman" w:hAnsi="Times New Roman" w:cs="Times New Roman"/>
                <w:bCs/>
                <w:color w:val="000000"/>
                <w:sz w:val="24"/>
                <w:szCs w:val="24"/>
                <w:lang w:eastAsia="ru-RU"/>
              </w:rPr>
              <w:t xml:space="preserve"> МТГ та  копії документів, які зазначені в пункті 9 цієї інформаційної картки, до </w:t>
            </w:r>
            <w:r w:rsidRPr="00041CEF">
              <w:rPr>
                <w:rFonts w:ascii="Times New Roman" w:eastAsia="Times New Roman" w:hAnsi="Times New Roman" w:cs="Times New Roman"/>
                <w:bCs/>
                <w:sz w:val="24"/>
                <w:szCs w:val="24"/>
                <w:lang w:eastAsia="ru-RU"/>
              </w:rPr>
              <w:t xml:space="preserve">Центру надання адміністративних послуг </w:t>
            </w:r>
            <w:proofErr w:type="spellStart"/>
            <w:r w:rsidRPr="00041CEF">
              <w:rPr>
                <w:rFonts w:ascii="Times New Roman" w:eastAsia="Times New Roman" w:hAnsi="Times New Roman" w:cs="Times New Roman"/>
                <w:bCs/>
                <w:sz w:val="24"/>
                <w:szCs w:val="24"/>
                <w:lang w:eastAsia="ru-RU"/>
              </w:rPr>
              <w:t>Звягельської</w:t>
            </w:r>
            <w:proofErr w:type="spellEnd"/>
            <w:r w:rsidRPr="00041CEF">
              <w:rPr>
                <w:rFonts w:ascii="Times New Roman" w:eastAsia="Times New Roman" w:hAnsi="Times New Roman" w:cs="Times New Roman"/>
                <w:bCs/>
                <w:sz w:val="24"/>
                <w:szCs w:val="24"/>
                <w:lang w:eastAsia="ru-RU"/>
              </w:rPr>
              <w:t xml:space="preserve">  міської ради</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ru-RU" w:eastAsia="ru-RU"/>
              </w:rPr>
              <w:t>1</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Платність (безоплатність) надання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val="ru-RU" w:eastAsia="ru-RU"/>
              </w:rPr>
            </w:pPr>
            <w:r w:rsidRPr="00041CEF">
              <w:rPr>
                <w:rFonts w:ascii="Times New Roman" w:eastAsia="Times New Roman" w:hAnsi="Times New Roman" w:cs="Times New Roman"/>
                <w:bCs/>
                <w:color w:val="000000"/>
                <w:sz w:val="24"/>
                <w:szCs w:val="24"/>
                <w:lang w:eastAsia="ru-RU"/>
              </w:rPr>
              <w:t>Безоплатна</w:t>
            </w:r>
          </w:p>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val="ru-RU" w:eastAsia="ru-RU"/>
              </w:rPr>
            </w:pPr>
          </w:p>
        </w:tc>
      </w:tr>
      <w:tr w:rsidR="00041CEF" w:rsidRPr="00041CEF" w:rsidTr="00FC152C">
        <w:tc>
          <w:tcPr>
            <w:tcW w:w="9639" w:type="dxa"/>
            <w:gridSpan w:val="3"/>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У разі платності:</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en-US" w:eastAsia="ru-RU"/>
              </w:rPr>
              <w:t>1</w:t>
            </w:r>
            <w:r w:rsidRPr="00041CEF">
              <w:rPr>
                <w:rFonts w:ascii="Times New Roman" w:eastAsia="Times New Roman" w:hAnsi="Times New Roman" w:cs="Times New Roman"/>
                <w:bCs/>
                <w:color w:val="000000"/>
                <w:sz w:val="24"/>
                <w:szCs w:val="24"/>
                <w:lang w:eastAsia="ru-RU"/>
              </w:rPr>
              <w:t>.1</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Нормативно-правові акти, на підставі яких стягується плата</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eastAsia="ru-RU"/>
              </w:rPr>
            </w:pPr>
            <w:r w:rsidRPr="00041CEF">
              <w:rPr>
                <w:rFonts w:ascii="Times New Roman" w:eastAsia="Times New Roman" w:hAnsi="Times New Roman" w:cs="Times New Roman"/>
                <w:bCs/>
                <w:i/>
                <w:color w:val="000000"/>
                <w:sz w:val="24"/>
                <w:szCs w:val="24"/>
                <w:lang w:eastAsia="ru-RU"/>
              </w:rPr>
              <w:t>-</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en-US" w:eastAsia="ru-RU"/>
              </w:rPr>
              <w:t>1</w:t>
            </w:r>
            <w:r w:rsidRPr="00041CEF">
              <w:rPr>
                <w:rFonts w:ascii="Times New Roman" w:eastAsia="Times New Roman" w:hAnsi="Times New Roman" w:cs="Times New Roman"/>
                <w:bCs/>
                <w:color w:val="000000"/>
                <w:sz w:val="24"/>
                <w:szCs w:val="24"/>
                <w:lang w:eastAsia="ru-RU"/>
              </w:rPr>
              <w:t>.2</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Розмір та порядок внесення плати (адміністративного збору) за платну адміністративну послугу</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eastAsia="ru-RU"/>
              </w:rPr>
            </w:pPr>
            <w:r w:rsidRPr="00041CEF">
              <w:rPr>
                <w:rFonts w:ascii="Times New Roman" w:eastAsia="Times New Roman" w:hAnsi="Times New Roman" w:cs="Times New Roman"/>
                <w:bCs/>
                <w:i/>
                <w:color w:val="000000"/>
                <w:sz w:val="24"/>
                <w:szCs w:val="24"/>
                <w:lang w:eastAsia="ru-RU"/>
              </w:rPr>
              <w:t>-</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en-US" w:eastAsia="ru-RU"/>
              </w:rPr>
              <w:t>1</w:t>
            </w:r>
            <w:r w:rsidRPr="00041CEF">
              <w:rPr>
                <w:rFonts w:ascii="Times New Roman" w:eastAsia="Times New Roman" w:hAnsi="Times New Roman" w:cs="Times New Roman"/>
                <w:bCs/>
                <w:color w:val="000000"/>
                <w:sz w:val="24"/>
                <w:szCs w:val="24"/>
                <w:lang w:eastAsia="ru-RU"/>
              </w:rPr>
              <w:t>.3</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Розрахунковий рахунок для внесення плати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i/>
                <w:color w:val="000000"/>
                <w:sz w:val="24"/>
                <w:szCs w:val="24"/>
                <w:lang w:eastAsia="ru-RU"/>
              </w:rPr>
            </w:pPr>
            <w:r w:rsidRPr="00041CEF">
              <w:rPr>
                <w:rFonts w:ascii="Times New Roman" w:eastAsia="Times New Roman" w:hAnsi="Times New Roman" w:cs="Times New Roman"/>
                <w:bCs/>
                <w:i/>
                <w:color w:val="000000"/>
                <w:sz w:val="24"/>
                <w:szCs w:val="24"/>
                <w:lang w:eastAsia="ru-RU"/>
              </w:rPr>
              <w:t>-</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en-US" w:eastAsia="ru-RU"/>
              </w:rPr>
              <w:t>2</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Строк надання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30 днів </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en-US" w:eastAsia="ru-RU"/>
              </w:rPr>
              <w:t>3</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Перелік підстав для відмови у наданні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after="0" w:line="240" w:lineRule="auto"/>
              <w:jc w:val="both"/>
              <w:rPr>
                <w:rFonts w:ascii="Times New Roman" w:eastAsia="Times New Roman" w:hAnsi="Times New Roman" w:cs="Times New Roman"/>
                <w:bCs/>
                <w:sz w:val="24"/>
                <w:szCs w:val="24"/>
                <w:lang w:eastAsia="ru-RU"/>
              </w:rPr>
            </w:pPr>
            <w:r w:rsidRPr="00041CEF">
              <w:rPr>
                <w:rFonts w:ascii="Times New Roman" w:eastAsia="Times New Roman" w:hAnsi="Times New Roman" w:cs="Times New Roman"/>
                <w:bCs/>
                <w:sz w:val="24"/>
                <w:szCs w:val="24"/>
                <w:lang w:eastAsia="ru-RU"/>
              </w:rPr>
              <w:t>1. Виявлення недостовірних відомостей, зазначених суб’єктом господарювання в заяві та в документах, які додаються до неї.</w:t>
            </w:r>
          </w:p>
          <w:p w:rsidR="00041CEF" w:rsidRPr="00041CEF" w:rsidRDefault="00041CEF" w:rsidP="00041CEF">
            <w:pPr>
              <w:spacing w:after="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2. Недотримання вимог пункту 2.2 розділу 2 Положення, відповідно до якого забороняється розміщення об’єктів сезонної, святкової  виїзної торгівлі, з надання послуг у сфері розваг, під час проведення ярмарків на території міста:</w:t>
            </w:r>
          </w:p>
          <w:p w:rsidR="00041CEF" w:rsidRPr="00041CEF" w:rsidRDefault="00041CEF" w:rsidP="00041CEF">
            <w:pPr>
              <w:spacing w:after="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на облаштованих газонах, квітниках;</w:t>
            </w:r>
          </w:p>
          <w:p w:rsidR="00041CEF" w:rsidRPr="00041CEF" w:rsidRDefault="00041CEF" w:rsidP="00041CEF">
            <w:pPr>
              <w:spacing w:after="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lastRenderedPageBreak/>
              <w:t>- з порушенням вимог постанови Кабінету Міністрів України від 30.03.1994 № 198 «Про затвердження Єдиних правил ремонту і утримання автомобільних доріг, вулиць, залізничних переїздів, правил користування ними та охорони» та ДБН України                        360-92** «Планування та забудова міських і сільських поселень» (із змінами);</w:t>
            </w:r>
          </w:p>
          <w:p w:rsidR="00041CEF" w:rsidRPr="00041CEF" w:rsidRDefault="00041CEF" w:rsidP="00041CEF">
            <w:pPr>
              <w:spacing w:after="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навпроти пішохідних переходів.</w:t>
            </w:r>
          </w:p>
          <w:p w:rsidR="00041CEF" w:rsidRPr="00041CEF" w:rsidRDefault="00041CEF" w:rsidP="00041CEF">
            <w:pPr>
              <w:spacing w:after="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3. Наявність документально підтверджених фактів стосовно порушень вимог чинного законодавства України, Положення щодо здійснення сезонної торгівлі / надання послуг у сфері розваг у попередньому році (у тому числі стосовно дотримання вимог рішення виконавчого комітету Житомирської міської ради від 21.09.2016 № 887 «Про затвердження Порядку визначення обсягів пайової участі власників тимчасових споруд торговельного, побутового, соціально-культурного та іншого призначення для провадження підприємницької діяльності в утриманні об’єктів благоустрою на території міста Житомира»)</w:t>
            </w:r>
          </w:p>
          <w:p w:rsidR="00041CEF" w:rsidRPr="00041CEF" w:rsidRDefault="00041CEF" w:rsidP="00041CEF">
            <w:pPr>
              <w:spacing w:after="0" w:line="240" w:lineRule="auto"/>
              <w:jc w:val="both"/>
              <w:rPr>
                <w:rFonts w:ascii="Times New Roman" w:eastAsia="Times New Roman" w:hAnsi="Times New Roman" w:cs="Times New Roman"/>
                <w:bCs/>
                <w:color w:val="000000"/>
                <w:sz w:val="24"/>
                <w:szCs w:val="24"/>
                <w:lang w:eastAsia="ru-RU"/>
              </w:rPr>
            </w:pP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lastRenderedPageBreak/>
              <w:t>1</w:t>
            </w:r>
            <w:r w:rsidRPr="00041CEF">
              <w:rPr>
                <w:rFonts w:ascii="Times New Roman" w:eastAsia="Times New Roman" w:hAnsi="Times New Roman" w:cs="Times New Roman"/>
                <w:bCs/>
                <w:color w:val="000000"/>
                <w:sz w:val="24"/>
                <w:szCs w:val="24"/>
                <w:lang w:val="en-US" w:eastAsia="ru-RU"/>
              </w:rPr>
              <w:t>4</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Результат надання адміністративної послуги</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Видача документа – погодження на здійснення виїзної (виносної) торгівлі </w:t>
            </w:r>
            <w:r w:rsidRPr="00041CEF">
              <w:rPr>
                <w:rFonts w:ascii="Times New Roman" w:eastAsia="Times New Roman" w:hAnsi="Times New Roman" w:cs="Times New Roman"/>
                <w:bCs/>
                <w:sz w:val="24"/>
                <w:szCs w:val="24"/>
                <w:lang w:eastAsia="ru-RU"/>
              </w:rPr>
              <w:t>/ відмова щодо розміщення об’єкта виїзної (виносної) торгівлі</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70" w:lineRule="atLeast"/>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r w:rsidRPr="00041CEF">
              <w:rPr>
                <w:rFonts w:ascii="Times New Roman" w:eastAsia="Times New Roman" w:hAnsi="Times New Roman" w:cs="Times New Roman"/>
                <w:bCs/>
                <w:color w:val="000000"/>
                <w:sz w:val="24"/>
                <w:szCs w:val="24"/>
                <w:lang w:val="en-US" w:eastAsia="ru-RU"/>
              </w:rPr>
              <w:t>5</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70" w:lineRule="atLeast"/>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Способи отримання відповіді (результату)</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Видача суб’єкту господарювання у Центрі надання адміністративних послуг міської ради погодження на здійснення виїзної (виносної) торгівлі / відмова щодо розміщення об’єкта виїзної (виносної) торгівлі</w:t>
            </w:r>
          </w:p>
        </w:tc>
      </w:tr>
      <w:tr w:rsidR="00041CEF" w:rsidRPr="00041CEF" w:rsidTr="00FC152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val="ru-RU" w:eastAsia="ru-RU"/>
              </w:rPr>
            </w:pPr>
            <w:r w:rsidRPr="00041CEF">
              <w:rPr>
                <w:rFonts w:ascii="Times New Roman" w:eastAsia="Times New Roman" w:hAnsi="Times New Roman" w:cs="Times New Roman"/>
                <w:bCs/>
                <w:color w:val="000000"/>
                <w:sz w:val="24"/>
                <w:szCs w:val="24"/>
                <w:lang w:val="ru-RU" w:eastAsia="ru-RU"/>
              </w:rPr>
              <w:t>16</w:t>
            </w:r>
          </w:p>
        </w:tc>
        <w:tc>
          <w:tcPr>
            <w:tcW w:w="2977"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Примітка</w:t>
            </w:r>
          </w:p>
        </w:tc>
        <w:tc>
          <w:tcPr>
            <w:tcW w:w="5953"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w:t>
            </w:r>
          </w:p>
        </w:tc>
      </w:tr>
    </w:tbl>
    <w:p w:rsidR="00041CEF" w:rsidRPr="00041CEF" w:rsidRDefault="00041CEF" w:rsidP="00041CEF">
      <w:pPr>
        <w:spacing w:after="0" w:line="240" w:lineRule="auto"/>
        <w:ind w:firstLine="709"/>
        <w:jc w:val="both"/>
        <w:rPr>
          <w:rFonts w:ascii="Times New Roman" w:eastAsia="Times New Roman" w:hAnsi="Times New Roman" w:cs="Times New Roman"/>
          <w:bCs/>
          <w:sz w:val="28"/>
          <w:szCs w:val="24"/>
          <w:lang w:eastAsia="ru-RU"/>
        </w:rPr>
      </w:pPr>
      <w:r w:rsidRPr="00041CEF">
        <w:rPr>
          <w:rFonts w:ascii="Times New Roman" w:eastAsia="Times New Roman" w:hAnsi="Times New Roman" w:cs="Times New Roman"/>
          <w:bCs/>
          <w:sz w:val="28"/>
          <w:szCs w:val="24"/>
          <w:lang w:eastAsia="ru-RU"/>
        </w:rPr>
        <w:t xml:space="preserve">                                                                                   </w:t>
      </w:r>
    </w:p>
    <w:p w:rsidR="00041CEF" w:rsidRPr="00041CEF" w:rsidRDefault="00041CEF" w:rsidP="00041CEF">
      <w:pPr>
        <w:spacing w:after="0" w:line="240" w:lineRule="auto"/>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r w:rsidRPr="00041CEF">
        <w:rPr>
          <w:rFonts w:ascii="Times New Roman" w:eastAsia="Times New Roman" w:hAnsi="Times New Roman" w:cs="Times New Roman"/>
          <w:bCs/>
          <w:sz w:val="28"/>
          <w:szCs w:val="28"/>
          <w:lang w:eastAsia="ru-RU"/>
        </w:rPr>
        <w:t xml:space="preserve">                                                                 </w:t>
      </w: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after="0" w:line="240" w:lineRule="auto"/>
        <w:ind w:right="-361"/>
        <w:jc w:val="both"/>
        <w:rPr>
          <w:rFonts w:ascii="Times New Roman" w:eastAsia="Times New Roman" w:hAnsi="Times New Roman" w:cs="Times New Roman"/>
          <w:bCs/>
          <w:sz w:val="28"/>
          <w:szCs w:val="28"/>
          <w:lang w:eastAsia="ru-RU"/>
        </w:rPr>
      </w:pPr>
    </w:p>
    <w:p w:rsidR="00041CEF" w:rsidRP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p>
    <w:p w:rsidR="00041CEF" w:rsidRP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p>
    <w:p w:rsid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p>
    <w:p w:rsid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p>
    <w:p w:rsidR="00041CEF" w:rsidRP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p>
    <w:p w:rsidR="00041CEF" w:rsidRP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p>
    <w:p w:rsidR="00041CEF" w:rsidRPr="00041CEF" w:rsidRDefault="00041CEF" w:rsidP="00041CEF">
      <w:pPr>
        <w:spacing w:before="60" w:after="60" w:line="240" w:lineRule="auto"/>
        <w:ind w:firstLine="567"/>
        <w:jc w:val="center"/>
        <w:rPr>
          <w:rFonts w:ascii="Times New Roman" w:eastAsia="Times New Roman" w:hAnsi="Times New Roman" w:cs="Times New Roman"/>
          <w:bCs/>
          <w:caps/>
          <w:color w:val="000000"/>
          <w:sz w:val="28"/>
          <w:szCs w:val="28"/>
          <w:lang w:eastAsia="ru-RU"/>
        </w:rPr>
      </w:pPr>
      <w:r w:rsidRPr="00041CEF">
        <w:rPr>
          <w:rFonts w:ascii="Times New Roman" w:eastAsia="Times New Roman" w:hAnsi="Times New Roman" w:cs="Times New Roman"/>
          <w:bCs/>
          <w:caps/>
          <w:color w:val="000000"/>
          <w:sz w:val="28"/>
          <w:szCs w:val="28"/>
          <w:lang w:eastAsia="ru-RU"/>
        </w:rPr>
        <w:t>технологічна картка адміністративної послуги</w:t>
      </w:r>
    </w:p>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8"/>
          <w:szCs w:val="28"/>
          <w:lang w:eastAsia="ru-RU"/>
        </w:rPr>
      </w:pPr>
      <w:r w:rsidRPr="00041CEF">
        <w:rPr>
          <w:rFonts w:ascii="Times New Roman" w:eastAsia="Times New Roman" w:hAnsi="Times New Roman" w:cs="Times New Roman"/>
          <w:bCs/>
          <w:color w:val="000000"/>
          <w:sz w:val="28"/>
          <w:szCs w:val="28"/>
          <w:lang w:eastAsia="ru-RU"/>
        </w:rPr>
        <w:t xml:space="preserve">погодження розміщення об’єктів виїзної (виносної), сезонної торгівлі та надання послуг у сфері розваг на території </w:t>
      </w:r>
      <w:proofErr w:type="spellStart"/>
      <w:r w:rsidRPr="00041CEF">
        <w:rPr>
          <w:rFonts w:ascii="Times New Roman" w:eastAsia="Times New Roman" w:hAnsi="Times New Roman" w:cs="Times New Roman"/>
          <w:bCs/>
          <w:color w:val="000000"/>
          <w:sz w:val="28"/>
          <w:szCs w:val="28"/>
          <w:lang w:eastAsia="ru-RU"/>
        </w:rPr>
        <w:t>Звягельської</w:t>
      </w:r>
      <w:proofErr w:type="spellEnd"/>
      <w:r w:rsidRPr="00041CEF">
        <w:rPr>
          <w:rFonts w:ascii="Times New Roman" w:eastAsia="Times New Roman" w:hAnsi="Times New Roman" w:cs="Times New Roman"/>
          <w:bCs/>
          <w:color w:val="000000"/>
          <w:sz w:val="28"/>
          <w:szCs w:val="28"/>
          <w:lang w:eastAsia="ru-RU"/>
        </w:rPr>
        <w:t xml:space="preserve"> МТГ</w:t>
      </w:r>
    </w:p>
    <w:p w:rsidR="00041CEF" w:rsidRPr="00041CEF" w:rsidRDefault="00041CEF" w:rsidP="00041CEF">
      <w:pPr>
        <w:spacing w:before="60" w:after="60" w:line="240" w:lineRule="auto"/>
        <w:ind w:firstLine="567"/>
        <w:jc w:val="center"/>
        <w:rPr>
          <w:rFonts w:ascii="Times New Roman" w:eastAsia="Times New Roman" w:hAnsi="Times New Roman" w:cs="Times New Roman"/>
          <w:bCs/>
          <w:sz w:val="28"/>
          <w:szCs w:val="28"/>
          <w:u w:val="single"/>
          <w:lang w:eastAsia="ru-RU"/>
        </w:rPr>
      </w:pPr>
      <w:r w:rsidRPr="00041CEF">
        <w:rPr>
          <w:rFonts w:ascii="Times New Roman" w:eastAsia="Times New Roman" w:hAnsi="Times New Roman" w:cs="Times New Roman"/>
          <w:bCs/>
          <w:sz w:val="28"/>
          <w:szCs w:val="28"/>
          <w:u w:val="single"/>
          <w:lang w:eastAsia="ru-RU"/>
        </w:rPr>
        <w:t xml:space="preserve">Виконавчий комітет </w:t>
      </w:r>
      <w:proofErr w:type="spellStart"/>
      <w:r w:rsidRPr="00041CEF">
        <w:rPr>
          <w:rFonts w:ascii="Times New Roman" w:eastAsia="Times New Roman" w:hAnsi="Times New Roman" w:cs="Times New Roman"/>
          <w:bCs/>
          <w:sz w:val="28"/>
          <w:szCs w:val="28"/>
          <w:u w:val="single"/>
          <w:lang w:eastAsia="ru-RU"/>
        </w:rPr>
        <w:t>Звягельської</w:t>
      </w:r>
      <w:proofErr w:type="spellEnd"/>
      <w:r w:rsidRPr="00041CEF">
        <w:rPr>
          <w:rFonts w:ascii="Times New Roman" w:eastAsia="Times New Roman" w:hAnsi="Times New Roman" w:cs="Times New Roman"/>
          <w:bCs/>
          <w:sz w:val="28"/>
          <w:szCs w:val="28"/>
          <w:u w:val="single"/>
          <w:lang w:eastAsia="ru-RU"/>
        </w:rPr>
        <w:t xml:space="preserve"> міської ради</w:t>
      </w:r>
    </w:p>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(найменування суб’єкта надання адміністративної послуги)</w:t>
      </w:r>
    </w:p>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1985"/>
        <w:gridCol w:w="709"/>
        <w:gridCol w:w="2370"/>
      </w:tblGrid>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color w:val="000000"/>
                <w:sz w:val="24"/>
                <w:szCs w:val="24"/>
                <w:lang w:eastAsia="ru-RU"/>
              </w:rPr>
              <w:t>№ п/п</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ind w:firstLine="567"/>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color w:val="000000"/>
                <w:sz w:val="24"/>
                <w:szCs w:val="24"/>
                <w:lang w:eastAsia="ru-RU"/>
              </w:rPr>
              <w:t>Етапи послуги</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color w:val="000000"/>
                <w:sz w:val="24"/>
                <w:szCs w:val="24"/>
                <w:lang w:eastAsia="ru-RU"/>
              </w:rPr>
              <w:t>Відповідальна посадова особа і структурний підрозділ</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color w:val="000000"/>
                <w:sz w:val="24"/>
                <w:szCs w:val="24"/>
                <w:lang w:eastAsia="ru-RU"/>
              </w:rPr>
              <w:t>Дія (В, У, П, З)</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color w:val="000000"/>
                <w:sz w:val="24"/>
                <w:szCs w:val="24"/>
                <w:lang w:eastAsia="ru-RU"/>
              </w:rPr>
              <w:t>Термін виконання (днів)</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Прийом і перевірка повноти пакету документів, реєстрація заяви, повідомлення замовника про орієнтовний термін виконання</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Адміністратор центру надання </w:t>
            </w:r>
            <w:proofErr w:type="spellStart"/>
            <w:r w:rsidRPr="00041CEF">
              <w:rPr>
                <w:rFonts w:ascii="Times New Roman" w:eastAsia="Times New Roman" w:hAnsi="Times New Roman" w:cs="Times New Roman"/>
                <w:bCs/>
                <w:color w:val="000000"/>
                <w:sz w:val="24"/>
                <w:szCs w:val="24"/>
                <w:lang w:eastAsia="ru-RU"/>
              </w:rPr>
              <w:t>адміністратив</w:t>
            </w:r>
            <w:proofErr w:type="spellEnd"/>
            <w:r w:rsidRPr="00041CEF">
              <w:rPr>
                <w:rFonts w:ascii="Times New Roman" w:eastAsia="Times New Roman" w:hAnsi="Times New Roman" w:cs="Times New Roman"/>
                <w:bCs/>
                <w:color w:val="000000"/>
                <w:sz w:val="24"/>
                <w:szCs w:val="24"/>
                <w:lang w:eastAsia="ru-RU"/>
              </w:rPr>
              <w:t>-них послуг (</w:t>
            </w:r>
            <w:proofErr w:type="spellStart"/>
            <w:r w:rsidRPr="00041CEF">
              <w:rPr>
                <w:rFonts w:ascii="Times New Roman" w:eastAsia="Times New Roman" w:hAnsi="Times New Roman" w:cs="Times New Roman"/>
                <w:bCs/>
                <w:color w:val="000000"/>
                <w:sz w:val="24"/>
                <w:szCs w:val="24"/>
                <w:lang w:eastAsia="ru-RU"/>
              </w:rPr>
              <w:t>ЦНАПу</w:t>
            </w:r>
            <w:proofErr w:type="spellEnd"/>
            <w:r w:rsidRPr="00041CEF">
              <w:rPr>
                <w:rFonts w:ascii="Times New Roman" w:eastAsia="Times New Roman" w:hAnsi="Times New Roman" w:cs="Times New Roman"/>
                <w:bCs/>
                <w:color w:val="000000"/>
                <w:sz w:val="24"/>
                <w:szCs w:val="24"/>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1 дня</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2</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Формування справи, занесення даних до реєстру, передача пакету документів на резолюцію заступнику міського голови з питань діяльності виконавчих органів ради</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Адміністратор </w:t>
            </w:r>
            <w:proofErr w:type="spellStart"/>
            <w:r w:rsidRPr="00041CEF">
              <w:rPr>
                <w:rFonts w:ascii="Times New Roman" w:eastAsia="Times New Roman" w:hAnsi="Times New Roman" w:cs="Times New Roman"/>
                <w:bCs/>
                <w:color w:val="000000"/>
                <w:sz w:val="24"/>
                <w:szCs w:val="24"/>
                <w:lang w:eastAsia="ru-RU"/>
              </w:rPr>
              <w:t>ЦНАПу</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1 дня</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3</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Передача пакету документів заявника відділу документообігу та контролю міської ради для реєстрації</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Адміністратор </w:t>
            </w:r>
            <w:proofErr w:type="spellStart"/>
            <w:r w:rsidRPr="00041CEF">
              <w:rPr>
                <w:rFonts w:ascii="Times New Roman" w:eastAsia="Times New Roman" w:hAnsi="Times New Roman" w:cs="Times New Roman"/>
                <w:bCs/>
                <w:color w:val="000000"/>
                <w:sz w:val="24"/>
                <w:szCs w:val="24"/>
                <w:lang w:eastAsia="ru-RU"/>
              </w:rPr>
              <w:t>ЦНАПу</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Не пізніше наступного робочого дня</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4</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Передача пакету документів міському голові  для ознайомлення</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Начальник відділу документообігу та контролю міської ради</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2 днів</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5</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Накладання відповідної резолюції і передача документів відділу економіки міської ради </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Міський голова/заступник міського голови </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П</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2 - 3 днів</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6</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Внесення резолюції начальника відділу економіки міської ради</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Головний спеціаліст відділу економіки міської ради </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2 днів</w:t>
            </w:r>
          </w:p>
        </w:tc>
      </w:tr>
    </w:tbl>
    <w:p w:rsidR="00041CEF" w:rsidRPr="00041CEF" w:rsidRDefault="00041CEF" w:rsidP="00041CEF">
      <w:pPr>
        <w:spacing w:after="0" w:line="240" w:lineRule="auto"/>
        <w:ind w:firstLine="709"/>
        <w:jc w:val="both"/>
        <w:rPr>
          <w:rFonts w:ascii="Times New Roman" w:eastAsia="Times New Roman" w:hAnsi="Times New Roman" w:cs="Times New Roman"/>
          <w:bCs/>
          <w:sz w:val="28"/>
          <w:szCs w:val="24"/>
          <w:lang w:eastAsia="ru-RU"/>
        </w:rPr>
      </w:pPr>
    </w:p>
    <w:p w:rsidR="00041CEF" w:rsidRPr="00041CEF" w:rsidRDefault="00041CEF" w:rsidP="00041CEF">
      <w:pPr>
        <w:spacing w:after="0" w:line="240" w:lineRule="auto"/>
        <w:ind w:firstLine="709"/>
        <w:jc w:val="both"/>
        <w:rPr>
          <w:rFonts w:ascii="Times New Roman" w:eastAsia="Times New Roman" w:hAnsi="Times New Roman" w:cs="Times New Roman"/>
          <w:bCs/>
          <w:sz w:val="28"/>
          <w:szCs w:val="24"/>
          <w:lang w:eastAsia="ru-RU"/>
        </w:rPr>
      </w:pPr>
      <w:r w:rsidRPr="00041CEF">
        <w:rPr>
          <w:rFonts w:ascii="Times New Roman" w:eastAsia="Times New Roman" w:hAnsi="Times New Roman" w:cs="Times New Roman"/>
          <w:bCs/>
          <w:sz w:val="28"/>
          <w:szCs w:val="24"/>
          <w:lang w:eastAsia="ru-RU"/>
        </w:rPr>
        <w:t xml:space="preserve">                                                                                      Продовження додатка 2</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1985"/>
        <w:gridCol w:w="709"/>
        <w:gridCol w:w="2370"/>
      </w:tblGrid>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7</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Передача пакету документів виконавцю  для опрацювання і підготовки погодження / </w:t>
            </w:r>
            <w:r w:rsidRPr="00041CEF">
              <w:rPr>
                <w:rFonts w:ascii="Times New Roman" w:eastAsia="Times New Roman" w:hAnsi="Times New Roman" w:cs="Times New Roman"/>
                <w:bCs/>
                <w:color w:val="000000"/>
                <w:sz w:val="24"/>
                <w:szCs w:val="24"/>
                <w:lang w:eastAsia="ru-RU"/>
              </w:rPr>
              <w:lastRenderedPageBreak/>
              <w:t>обґрунтованої відмови</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lastRenderedPageBreak/>
              <w:t xml:space="preserve">Головний спеціаліст відділу </w:t>
            </w:r>
            <w:r w:rsidRPr="00041CEF">
              <w:rPr>
                <w:rFonts w:ascii="Times New Roman" w:eastAsia="Times New Roman" w:hAnsi="Times New Roman" w:cs="Times New Roman"/>
                <w:bCs/>
                <w:color w:val="000000"/>
                <w:sz w:val="24"/>
                <w:szCs w:val="24"/>
                <w:lang w:eastAsia="ru-RU"/>
              </w:rPr>
              <w:lastRenderedPageBreak/>
              <w:t>економіки міської ради</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lastRenderedPageBreak/>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4  днів</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lastRenderedPageBreak/>
              <w:t>8</w:t>
            </w:r>
          </w:p>
          <w:p w:rsidR="00041CEF" w:rsidRPr="00041CEF" w:rsidRDefault="00041CEF" w:rsidP="00041CEF">
            <w:pPr>
              <w:spacing w:before="60" w:after="60" w:line="240" w:lineRule="auto"/>
              <w:ind w:firstLine="709"/>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8</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Перевірка матеріалів на відповідність вимогам, вказаних у Положенні про порядок організації виїзної (виносної) торгівлі та надання послуг у сфері розваг на території </w:t>
            </w:r>
            <w:proofErr w:type="spellStart"/>
            <w:r w:rsidRPr="00041CEF">
              <w:rPr>
                <w:rFonts w:ascii="Times New Roman" w:eastAsia="Times New Roman" w:hAnsi="Times New Roman" w:cs="Times New Roman"/>
                <w:bCs/>
                <w:color w:val="000000"/>
                <w:sz w:val="24"/>
                <w:szCs w:val="24"/>
                <w:lang w:eastAsia="ru-RU"/>
              </w:rPr>
              <w:t>Звягельської</w:t>
            </w:r>
            <w:proofErr w:type="spellEnd"/>
            <w:r w:rsidRPr="00041CEF">
              <w:rPr>
                <w:rFonts w:ascii="Times New Roman" w:eastAsia="Times New Roman" w:hAnsi="Times New Roman" w:cs="Times New Roman"/>
                <w:bCs/>
                <w:color w:val="000000"/>
                <w:sz w:val="24"/>
                <w:szCs w:val="24"/>
                <w:lang w:eastAsia="ru-RU"/>
              </w:rPr>
              <w:t xml:space="preserve"> міської територіальної громади, розгляд на засіданні комісії з питань виїзної (виносної) торгівлі та надання послуг у сфері розваг, підготовка протоколу засідання комісії.</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Відділ економіки міської ради</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 Головний спеціаліст відділу економіки </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p w:rsidR="00041CEF" w:rsidRPr="00041CEF" w:rsidRDefault="00041CEF" w:rsidP="00041CEF">
            <w:pPr>
              <w:widowControl w:val="0"/>
              <w:shd w:val="clear" w:color="auto" w:fill="FFFFFF"/>
              <w:spacing w:before="60" w:after="60" w:line="240" w:lineRule="auto"/>
              <w:ind w:firstLine="567"/>
              <w:jc w:val="center"/>
              <w:rPr>
                <w:rFonts w:ascii="Times New Roman" w:eastAsia="Times New Roman" w:hAnsi="Times New Roman" w:cs="Times New Roman"/>
                <w:bCs/>
                <w:color w:val="000000"/>
                <w:sz w:val="24"/>
                <w:szCs w:val="24"/>
                <w:lang w:eastAsia="ru-RU"/>
              </w:rPr>
            </w:pPr>
          </w:p>
          <w:p w:rsidR="00041CEF" w:rsidRPr="00041CEF" w:rsidRDefault="00041CEF" w:rsidP="00041CEF">
            <w:pPr>
              <w:widowControl w:val="0"/>
              <w:shd w:val="clear" w:color="auto" w:fill="FFFFFF"/>
              <w:spacing w:before="60" w:after="60" w:line="240" w:lineRule="auto"/>
              <w:ind w:firstLine="567"/>
              <w:jc w:val="center"/>
              <w:rPr>
                <w:rFonts w:ascii="Times New Roman" w:eastAsia="Times New Roman" w:hAnsi="Times New Roman" w:cs="Times New Roman"/>
                <w:bCs/>
                <w:color w:val="000000"/>
                <w:sz w:val="24"/>
                <w:szCs w:val="24"/>
                <w:lang w:eastAsia="ru-RU"/>
              </w:rPr>
            </w:pPr>
          </w:p>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У</w:t>
            </w:r>
          </w:p>
          <w:p w:rsidR="00041CEF" w:rsidRPr="00041CEF" w:rsidRDefault="00041CEF" w:rsidP="00041CEF">
            <w:pPr>
              <w:widowControl w:val="0"/>
              <w:shd w:val="clear" w:color="auto" w:fill="FFFFFF"/>
              <w:spacing w:before="60" w:after="60" w:line="240" w:lineRule="auto"/>
              <w:ind w:firstLine="567"/>
              <w:jc w:val="center"/>
              <w:rPr>
                <w:rFonts w:ascii="Times New Roman" w:eastAsia="Times New Roman" w:hAnsi="Times New Roman" w:cs="Times New Roman"/>
                <w:bCs/>
                <w:color w:val="000000"/>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Упродовж 24 днів </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9</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Передача погодження на здійснення виїзної (виносної) торгівлі / відмова щодо розміщення об’єкта виїзної (виносної) торгівлі адміністратору </w:t>
            </w:r>
            <w:proofErr w:type="spellStart"/>
            <w:r w:rsidRPr="00041CEF">
              <w:rPr>
                <w:rFonts w:ascii="Times New Roman" w:eastAsia="Times New Roman" w:hAnsi="Times New Roman" w:cs="Times New Roman"/>
                <w:bCs/>
                <w:color w:val="000000"/>
                <w:sz w:val="24"/>
                <w:szCs w:val="24"/>
                <w:lang w:eastAsia="ru-RU"/>
              </w:rPr>
              <w:t>ЦНАПу</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Головний спеціаліст відділу економіки</w:t>
            </w:r>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 30 днів</w:t>
            </w:r>
          </w:p>
        </w:tc>
      </w:tr>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10</w:t>
            </w:r>
          </w:p>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Запис у листі-проходження документа про факт надання адміністративної послуги та повідомлення про це замовника</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Адміністратор </w:t>
            </w:r>
            <w:proofErr w:type="spellStart"/>
            <w:r w:rsidRPr="00041CEF">
              <w:rPr>
                <w:rFonts w:ascii="Times New Roman" w:eastAsia="Times New Roman" w:hAnsi="Times New Roman" w:cs="Times New Roman"/>
                <w:bCs/>
                <w:color w:val="000000"/>
                <w:sz w:val="24"/>
                <w:szCs w:val="24"/>
                <w:lang w:eastAsia="ru-RU"/>
              </w:rPr>
              <w:t>ЦНАПу</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Упродовж</w:t>
            </w:r>
            <w:r w:rsidRPr="00041CEF">
              <w:rPr>
                <w:rFonts w:ascii="Times New Roman" w:eastAsia="Times New Roman" w:hAnsi="Times New Roman" w:cs="Times New Roman"/>
                <w:bCs/>
                <w:color w:val="000000"/>
                <w:sz w:val="24"/>
                <w:szCs w:val="24"/>
                <w:lang w:eastAsia="ru-RU"/>
              </w:rPr>
              <w:br/>
              <w:t>30 днів</w:t>
            </w:r>
          </w:p>
        </w:tc>
      </w:tr>
    </w:tbl>
    <w:p w:rsidR="00041CEF" w:rsidRPr="00041CEF" w:rsidRDefault="00041CEF" w:rsidP="00041CEF">
      <w:pPr>
        <w:spacing w:after="0" w:line="240" w:lineRule="auto"/>
        <w:jc w:val="both"/>
        <w:rPr>
          <w:rFonts w:ascii="Times New Roman" w:eastAsia="Times New Roman" w:hAnsi="Times New Roman" w:cs="Times New Roman"/>
          <w:bCs/>
          <w:sz w:val="28"/>
          <w:szCs w:val="24"/>
          <w:lang w:eastAsia="ru-RU"/>
        </w:rPr>
      </w:pPr>
      <w:r w:rsidRPr="00041CEF">
        <w:rPr>
          <w:rFonts w:ascii="Times New Roman" w:eastAsia="Times New Roman" w:hAnsi="Times New Roman" w:cs="Times New Roman"/>
          <w:bCs/>
          <w:sz w:val="28"/>
          <w:szCs w:val="24"/>
          <w:lang w:eastAsia="ru-RU"/>
        </w:rPr>
        <w:t xml:space="preserve">                                                                  Продовження додатка 2</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1985"/>
        <w:gridCol w:w="709"/>
        <w:gridCol w:w="2370"/>
      </w:tblGrid>
      <w:tr w:rsidR="00041CEF" w:rsidRPr="00041CEF" w:rsidTr="00FC152C">
        <w:tc>
          <w:tcPr>
            <w:tcW w:w="567"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11</w:t>
            </w:r>
          </w:p>
        </w:tc>
        <w:tc>
          <w:tcPr>
            <w:tcW w:w="396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Видача замовнику погодження на здійснення виїзної (виносної) торгівлі / відмова щодо розміщення об’єкта виїзної (виносної) торгівлі</w:t>
            </w:r>
          </w:p>
        </w:tc>
        <w:tc>
          <w:tcPr>
            <w:tcW w:w="1985"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Адміністратор </w:t>
            </w:r>
            <w:proofErr w:type="spellStart"/>
            <w:r w:rsidRPr="00041CEF">
              <w:rPr>
                <w:rFonts w:ascii="Times New Roman" w:eastAsia="Times New Roman" w:hAnsi="Times New Roman" w:cs="Times New Roman"/>
                <w:bCs/>
                <w:color w:val="000000"/>
                <w:sz w:val="24"/>
                <w:szCs w:val="24"/>
                <w:lang w:eastAsia="ru-RU"/>
              </w:rPr>
              <w:t>ЦНАПу</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В</w:t>
            </w:r>
          </w:p>
        </w:tc>
        <w:tc>
          <w:tcPr>
            <w:tcW w:w="2370" w:type="dxa"/>
            <w:tcBorders>
              <w:top w:val="single" w:sz="4" w:space="0" w:color="auto"/>
              <w:left w:val="single" w:sz="4" w:space="0" w:color="auto"/>
              <w:bottom w:val="single" w:sz="4" w:space="0" w:color="auto"/>
              <w:right w:val="single" w:sz="4" w:space="0" w:color="auto"/>
            </w:tcBorders>
            <w:vAlign w:val="center"/>
          </w:tcPr>
          <w:p w:rsidR="00041CEF" w:rsidRPr="00041CEF" w:rsidRDefault="00041CEF" w:rsidP="00041CEF">
            <w:pPr>
              <w:widowControl w:val="0"/>
              <w:shd w:val="clear" w:color="auto" w:fill="FFFFFF"/>
              <w:spacing w:before="60" w:after="60" w:line="240" w:lineRule="auto"/>
              <w:jc w:val="center"/>
              <w:rPr>
                <w:rFonts w:ascii="Times New Roman" w:eastAsia="Times New Roman" w:hAnsi="Times New Roman" w:cs="Times New Roman"/>
                <w:color w:val="000000"/>
                <w:sz w:val="24"/>
                <w:szCs w:val="24"/>
                <w:lang w:eastAsia="ru-RU"/>
              </w:rPr>
            </w:pPr>
            <w:r w:rsidRPr="00041CEF">
              <w:rPr>
                <w:rFonts w:ascii="Times New Roman" w:eastAsia="Times New Roman" w:hAnsi="Times New Roman" w:cs="Times New Roman"/>
                <w:bCs/>
                <w:color w:val="000000"/>
                <w:sz w:val="24"/>
                <w:szCs w:val="24"/>
                <w:lang w:eastAsia="ru-RU"/>
              </w:rPr>
              <w:t>З 30 дня</w:t>
            </w:r>
          </w:p>
        </w:tc>
      </w:tr>
      <w:tr w:rsidR="00041CEF" w:rsidRPr="00041CEF" w:rsidTr="00FC152C">
        <w:tc>
          <w:tcPr>
            <w:tcW w:w="7230" w:type="dxa"/>
            <w:gridSpan w:val="4"/>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both"/>
              <w:rPr>
                <w:rFonts w:ascii="Times New Roman" w:eastAsia="Times New Roman" w:hAnsi="Times New Roman" w:cs="Times New Roman"/>
                <w:bCs/>
                <w:color w:val="000000"/>
                <w:sz w:val="24"/>
                <w:szCs w:val="24"/>
                <w:lang w:val="ru-RU" w:eastAsia="ru-RU"/>
              </w:rPr>
            </w:pPr>
            <w:r w:rsidRPr="00041CEF">
              <w:rPr>
                <w:rFonts w:ascii="Times New Roman" w:eastAsia="Times New Roman" w:hAnsi="Times New Roman" w:cs="Times New Roman"/>
                <w:bCs/>
                <w:color w:val="000000"/>
                <w:sz w:val="24"/>
                <w:szCs w:val="24"/>
                <w:lang w:eastAsia="ru-RU"/>
              </w:rPr>
              <w:t>Загальна кількість днів надання послуги</w:t>
            </w:r>
            <w:r w:rsidRPr="00041CEF">
              <w:rPr>
                <w:rFonts w:ascii="Times New Roman" w:eastAsia="Times New Roman" w:hAnsi="Times New Roman" w:cs="Times New Roman"/>
                <w:bCs/>
                <w:color w:val="000000"/>
                <w:sz w:val="24"/>
                <w:szCs w:val="24"/>
                <w:lang w:val="ru-RU" w:eastAsia="ru-RU"/>
              </w:rPr>
              <w:t xml:space="preserve"> -</w:t>
            </w:r>
          </w:p>
        </w:tc>
        <w:tc>
          <w:tcPr>
            <w:tcW w:w="2370"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709"/>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30 днів </w:t>
            </w:r>
          </w:p>
        </w:tc>
      </w:tr>
      <w:tr w:rsidR="00041CEF" w:rsidRPr="00041CEF" w:rsidTr="00FC152C">
        <w:tc>
          <w:tcPr>
            <w:tcW w:w="7230" w:type="dxa"/>
            <w:gridSpan w:val="4"/>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567"/>
              <w:jc w:val="both"/>
              <w:rPr>
                <w:rFonts w:ascii="Times New Roman" w:eastAsia="Times New Roman" w:hAnsi="Times New Roman" w:cs="Times New Roman"/>
                <w:bCs/>
                <w:color w:val="000000"/>
                <w:sz w:val="24"/>
                <w:szCs w:val="24"/>
                <w:lang w:val="ru-RU" w:eastAsia="ru-RU"/>
              </w:rPr>
            </w:pPr>
            <w:r w:rsidRPr="00041CEF">
              <w:rPr>
                <w:rFonts w:ascii="Times New Roman" w:eastAsia="Times New Roman" w:hAnsi="Times New Roman" w:cs="Times New Roman"/>
                <w:bCs/>
                <w:color w:val="000000"/>
                <w:sz w:val="24"/>
                <w:szCs w:val="24"/>
                <w:lang w:eastAsia="ru-RU"/>
              </w:rPr>
              <w:t>Загальна кількість днів (передбачена законодавством)</w:t>
            </w:r>
            <w:r w:rsidRPr="00041CEF">
              <w:rPr>
                <w:rFonts w:ascii="Times New Roman" w:eastAsia="Times New Roman" w:hAnsi="Times New Roman" w:cs="Times New Roman"/>
                <w:bCs/>
                <w:color w:val="000000"/>
                <w:sz w:val="24"/>
                <w:szCs w:val="24"/>
                <w:lang w:val="ru-RU" w:eastAsia="ru-RU"/>
              </w:rPr>
              <w:t xml:space="preserve"> -</w:t>
            </w:r>
          </w:p>
        </w:tc>
        <w:tc>
          <w:tcPr>
            <w:tcW w:w="2370" w:type="dxa"/>
            <w:tcBorders>
              <w:top w:val="single" w:sz="4" w:space="0" w:color="auto"/>
              <w:left w:val="single" w:sz="4" w:space="0" w:color="auto"/>
              <w:bottom w:val="single" w:sz="4" w:space="0" w:color="auto"/>
              <w:right w:val="single" w:sz="4" w:space="0" w:color="auto"/>
            </w:tcBorders>
          </w:tcPr>
          <w:p w:rsidR="00041CEF" w:rsidRPr="00041CEF" w:rsidRDefault="00041CEF" w:rsidP="00041CEF">
            <w:pPr>
              <w:spacing w:before="60" w:after="60" w:line="240" w:lineRule="auto"/>
              <w:ind w:firstLine="709"/>
              <w:jc w:val="both"/>
              <w:rPr>
                <w:rFonts w:ascii="Times New Roman" w:eastAsia="Times New Roman" w:hAnsi="Times New Roman" w:cs="Times New Roman"/>
                <w:bCs/>
                <w:color w:val="000000"/>
                <w:sz w:val="24"/>
                <w:szCs w:val="24"/>
                <w:lang w:eastAsia="ru-RU"/>
              </w:rPr>
            </w:pPr>
            <w:r w:rsidRPr="00041CEF">
              <w:rPr>
                <w:rFonts w:ascii="Times New Roman" w:eastAsia="Times New Roman" w:hAnsi="Times New Roman" w:cs="Times New Roman"/>
                <w:bCs/>
                <w:color w:val="000000"/>
                <w:sz w:val="24"/>
                <w:szCs w:val="24"/>
                <w:lang w:eastAsia="ru-RU"/>
              </w:rPr>
              <w:t xml:space="preserve">30 днів </w:t>
            </w:r>
          </w:p>
        </w:tc>
      </w:tr>
    </w:tbl>
    <w:p w:rsidR="00041CEF" w:rsidRPr="00041CEF" w:rsidRDefault="00041CEF" w:rsidP="00041CEF">
      <w:pPr>
        <w:tabs>
          <w:tab w:val="left" w:pos="0"/>
          <w:tab w:val="left" w:pos="510"/>
        </w:tabs>
        <w:spacing w:before="60" w:after="60" w:line="240" w:lineRule="auto"/>
        <w:ind w:firstLine="567"/>
        <w:jc w:val="both"/>
        <w:rPr>
          <w:rFonts w:ascii="Times New Roman" w:eastAsia="Times New Roman" w:hAnsi="Times New Roman" w:cs="Times New Roman"/>
          <w:bCs/>
          <w:color w:val="000000"/>
          <w:sz w:val="28"/>
          <w:szCs w:val="28"/>
          <w:lang w:eastAsia="ru-RU"/>
        </w:rPr>
      </w:pPr>
    </w:p>
    <w:p w:rsidR="008A651F" w:rsidRPr="008A651F" w:rsidRDefault="008A651F" w:rsidP="008A651F">
      <w:pPr>
        <w:spacing w:after="0" w:line="240" w:lineRule="auto"/>
        <w:jc w:val="center"/>
        <w:rPr>
          <w:rFonts w:ascii="Times New Roman" w:eastAsia="Times New Roman" w:hAnsi="Times New Roman" w:cs="Times New Roman"/>
          <w:sz w:val="24"/>
          <w:szCs w:val="24"/>
          <w:u w:val="single"/>
          <w:lang w:eastAsia="uk-UA"/>
        </w:rPr>
      </w:pPr>
      <w:r w:rsidRPr="008A651F">
        <w:rPr>
          <w:rFonts w:ascii="Times New Roman" w:eastAsia="Calibri" w:hAnsi="Times New Roman" w:cs="Times New Roman"/>
          <w:b/>
          <w:sz w:val="24"/>
          <w:szCs w:val="24"/>
          <w:u w:val="single"/>
          <w:lang w:eastAsia="ru-RU"/>
        </w:rPr>
        <w:t>Інформаційні та технологічні картки адміністративних послуг, суб’єктом надання яких  є в</w:t>
      </w:r>
      <w:r w:rsidRPr="008A651F">
        <w:rPr>
          <w:rFonts w:ascii="Times New Roman" w:eastAsia="Times New Roman" w:hAnsi="Times New Roman" w:cs="Times New Roman"/>
          <w:b/>
          <w:bCs/>
          <w:color w:val="000000"/>
          <w:sz w:val="24"/>
          <w:szCs w:val="24"/>
          <w:u w:val="single"/>
          <w:lang w:eastAsia="uk-UA"/>
        </w:rPr>
        <w:t>ідділ державної реєстрації ЦНАП міської ради</w:t>
      </w:r>
    </w:p>
    <w:p w:rsidR="008A651F" w:rsidRPr="00B96342" w:rsidRDefault="008A651F" w:rsidP="008A651F">
      <w:pPr>
        <w:spacing w:after="0" w:line="240" w:lineRule="auto"/>
        <w:jc w:val="center"/>
        <w:rPr>
          <w:rFonts w:ascii="Times New Roman" w:eastAsia="Calibri" w:hAnsi="Times New Roman" w:cs="Times New Roman"/>
          <w:b/>
          <w:sz w:val="24"/>
          <w:szCs w:val="24"/>
          <w:u w:val="single"/>
          <w:lang w:eastAsia="ru-RU"/>
        </w:rPr>
      </w:pP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b/>
          <w:bCs/>
          <w:color w:val="000000"/>
          <w:sz w:val="24"/>
          <w:szCs w:val="24"/>
          <w:lang w:eastAsia="uk-UA"/>
        </w:rPr>
        <w:t xml:space="preserve">ІНФОРМАЦІЙНА КАРТКА АДМІНІСТРАТИВНОЇ ПОСЛУГИ № </w:t>
      </w:r>
      <w:r w:rsidRPr="00FC152C">
        <w:rPr>
          <w:rFonts w:ascii="Times New Roman" w:eastAsia="Times New Roman" w:hAnsi="Times New Roman" w:cs="Times New Roman"/>
          <w:b/>
          <w:bCs/>
          <w:color w:val="000000"/>
          <w:sz w:val="24"/>
          <w:szCs w:val="24"/>
          <w:lang w:val="ru-RU" w:eastAsia="uk-UA"/>
        </w:rPr>
        <w:t>32</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b/>
          <w:color w:val="000000"/>
          <w:sz w:val="28"/>
          <w:szCs w:val="28"/>
          <w:lang w:eastAsia="uk-UA"/>
        </w:rPr>
        <w:t>00050</w:t>
      </w:r>
      <w:r w:rsidRPr="00FC152C">
        <w:rPr>
          <w:rFonts w:ascii="Times New Roman" w:eastAsia="Times New Roman" w:hAnsi="Times New Roman" w:cs="Times New Roman"/>
          <w:color w:val="000000"/>
          <w:sz w:val="28"/>
          <w:szCs w:val="28"/>
          <w:lang w:eastAsia="uk-UA"/>
        </w:rPr>
        <w:t xml:space="preserve"> - </w:t>
      </w:r>
      <w:r w:rsidRPr="00FC152C">
        <w:rPr>
          <w:rFonts w:ascii="Times New Roman" w:eastAsia="Times New Roman" w:hAnsi="Times New Roman" w:cs="Times New Roman"/>
          <w:color w:val="000000"/>
          <w:lang w:eastAsia="uk-UA"/>
        </w:rPr>
        <w:t>(</w:t>
      </w:r>
      <w:r w:rsidRPr="00FC152C">
        <w:rPr>
          <w:rFonts w:ascii="Times New Roman" w:eastAsia="Times New Roman" w:hAnsi="Times New Roman" w:cs="Times New Roman"/>
          <w:b/>
          <w:bCs/>
          <w:color w:val="000000"/>
          <w:lang w:eastAsia="uk-UA"/>
        </w:rPr>
        <w:t>ідентифікатор за Гідом державних послуг)</w:t>
      </w:r>
    </w:p>
    <w:p w:rsidR="00FC152C" w:rsidRPr="00FC152C" w:rsidRDefault="00FC152C" w:rsidP="00FC152C">
      <w:pPr>
        <w:autoSpaceDN w:val="0"/>
        <w:spacing w:after="0" w:line="240" w:lineRule="auto"/>
        <w:jc w:val="center"/>
        <w:rPr>
          <w:rFonts w:ascii="Times New Roman" w:eastAsia="Times New Roman" w:hAnsi="Times New Roman" w:cs="Times New Roman"/>
          <w:b/>
          <w:sz w:val="26"/>
          <w:u w:val="single"/>
        </w:rPr>
      </w:pPr>
      <w:r w:rsidRPr="00FC152C">
        <w:rPr>
          <w:rFonts w:ascii="Times New Roman" w:eastAsia="Times New Roman" w:hAnsi="Times New Roman" w:cs="Times New Roman"/>
          <w:b/>
          <w:sz w:val="26"/>
          <w:u w:val="single"/>
        </w:rPr>
        <w:t>Державна реєстрація створення юридичної особи (крім громадського формування та релігійної організації)</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color w:val="000000"/>
          <w:sz w:val="20"/>
          <w:szCs w:val="20"/>
          <w:lang w:eastAsia="uk-UA"/>
        </w:rPr>
        <w:t xml:space="preserve"> (назва адміністративної послуги)</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b/>
          <w:bCs/>
          <w:color w:val="000000"/>
          <w:sz w:val="24"/>
          <w:szCs w:val="24"/>
          <w:lang w:eastAsia="uk-UA"/>
        </w:rPr>
        <w:t>Відділ державної реєстрації ЦНАП міської ради</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color w:val="000000"/>
          <w:sz w:val="20"/>
          <w:szCs w:val="20"/>
          <w:lang w:eastAsia="uk-UA"/>
        </w:rPr>
        <w:t>(найменування суб’єкта надання адміністративно послуги)</w:t>
      </w:r>
    </w:p>
    <w:p w:rsidR="00FC152C" w:rsidRPr="00FC152C" w:rsidRDefault="00FC152C" w:rsidP="00FC152C">
      <w:pPr>
        <w:spacing w:after="0" w:line="240" w:lineRule="auto"/>
        <w:jc w:val="center"/>
        <w:rPr>
          <w:rFonts w:ascii="Times New Roman" w:eastAsia="Times New Roman" w:hAnsi="Times New Roman" w:cs="Times New Roman"/>
          <w:sz w:val="20"/>
          <w:szCs w:val="20"/>
          <w:lang w:eastAsia="uk-UA"/>
        </w:rPr>
      </w:pPr>
    </w:p>
    <w:tbl>
      <w:tblPr>
        <w:tblW w:w="5081"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89"/>
        <w:gridCol w:w="2691"/>
        <w:gridCol w:w="237"/>
        <w:gridCol w:w="6462"/>
      </w:tblGrid>
      <w:tr w:rsidR="00FC152C" w:rsidRPr="00FC152C" w:rsidTr="00FC152C">
        <w:tc>
          <w:tcPr>
            <w:tcW w:w="5000" w:type="pct"/>
            <w:gridSpan w:val="4"/>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b/>
                <w:sz w:val="24"/>
                <w:szCs w:val="24"/>
                <w:lang w:eastAsia="uk-UA"/>
              </w:rPr>
            </w:pPr>
            <w:bookmarkStart w:id="22" w:name="n14"/>
            <w:bookmarkEnd w:id="22"/>
            <w:r w:rsidRPr="00FC152C">
              <w:rPr>
                <w:rFonts w:ascii="Times New Roman" w:eastAsia="Times New Roman" w:hAnsi="Times New Roman" w:cs="Times New Roman"/>
                <w:b/>
                <w:sz w:val="24"/>
                <w:szCs w:val="24"/>
                <w:lang w:eastAsia="uk-UA"/>
              </w:rPr>
              <w:t xml:space="preserve">Інформація про суб’єкта надання адміністративної послуги </w:t>
            </w:r>
          </w:p>
          <w:p w:rsidR="00FC152C" w:rsidRPr="00FC152C" w:rsidRDefault="00FC152C" w:rsidP="00FC152C">
            <w:pPr>
              <w:spacing w:after="0"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та/або центру надання адміністративних послуг</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1</w:t>
            </w:r>
          </w:p>
        </w:tc>
        <w:tc>
          <w:tcPr>
            <w:tcW w:w="1376"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Місцезнаходження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ind w:firstLine="151"/>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11700, м. </w:t>
            </w:r>
            <w:proofErr w:type="spellStart"/>
            <w:r w:rsidRPr="00FC152C">
              <w:rPr>
                <w:rFonts w:ascii="Times New Roman" w:eastAsia="Times New Roman" w:hAnsi="Times New Roman" w:cs="Times New Roman"/>
                <w:sz w:val="24"/>
                <w:szCs w:val="24"/>
                <w:lang w:eastAsia="uk-UA"/>
              </w:rPr>
              <w:t>Звягель</w:t>
            </w:r>
            <w:proofErr w:type="spellEnd"/>
            <w:r w:rsidRPr="00FC152C">
              <w:rPr>
                <w:rFonts w:ascii="Times New Roman" w:eastAsia="Times New Roman" w:hAnsi="Times New Roman" w:cs="Times New Roman"/>
                <w:sz w:val="24"/>
                <w:szCs w:val="24"/>
                <w:lang w:eastAsia="uk-UA"/>
              </w:rPr>
              <w:t>, вулиця Шевченка, 20</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2</w:t>
            </w:r>
          </w:p>
        </w:tc>
        <w:tc>
          <w:tcPr>
            <w:tcW w:w="1376"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Інформація щодо режиму роботи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before="54" w:after="0" w:line="240" w:lineRule="auto"/>
              <w:ind w:left="69"/>
              <w:rPr>
                <w:rFonts w:ascii="Times New Roman" w:eastAsia="Times New Roman" w:hAnsi="Times New Roman" w:cs="Times New Roman"/>
                <w:sz w:val="24"/>
              </w:rPr>
            </w:pPr>
            <w:r w:rsidRPr="00FC152C">
              <w:rPr>
                <w:rFonts w:ascii="Times New Roman" w:eastAsia="Times New Roman" w:hAnsi="Times New Roman" w:cs="Times New Roman"/>
                <w:sz w:val="24"/>
              </w:rPr>
              <w:t>Понеділок-четвер:  8:00 до 17.15;</w:t>
            </w:r>
          </w:p>
          <w:p w:rsidR="00FC152C" w:rsidRPr="00FC152C" w:rsidRDefault="00FC152C" w:rsidP="00FC152C">
            <w:pPr>
              <w:widowControl w:val="0"/>
              <w:autoSpaceDE w:val="0"/>
              <w:autoSpaceDN w:val="0"/>
              <w:spacing w:before="54" w:after="0" w:line="240" w:lineRule="auto"/>
              <w:ind w:left="69"/>
              <w:rPr>
                <w:rFonts w:ascii="Times New Roman" w:eastAsia="Times New Roman" w:hAnsi="Times New Roman" w:cs="Times New Roman"/>
                <w:sz w:val="24"/>
              </w:rPr>
            </w:pPr>
            <w:r w:rsidRPr="00FC152C">
              <w:rPr>
                <w:rFonts w:ascii="Times New Roman" w:eastAsia="Times New Roman" w:hAnsi="Times New Roman" w:cs="Times New Roman"/>
                <w:sz w:val="24"/>
              </w:rPr>
              <w:t>П’ятниця: з 8.00 до 16.00;</w:t>
            </w:r>
          </w:p>
          <w:p w:rsidR="00FC152C" w:rsidRPr="00FC152C" w:rsidRDefault="00FC152C" w:rsidP="00FC152C">
            <w:pPr>
              <w:widowControl w:val="0"/>
              <w:autoSpaceDE w:val="0"/>
              <w:autoSpaceDN w:val="0"/>
              <w:spacing w:before="54" w:after="0" w:line="240" w:lineRule="auto"/>
              <w:ind w:left="69"/>
              <w:rPr>
                <w:rFonts w:ascii="Times New Roman" w:eastAsia="Times New Roman" w:hAnsi="Times New Roman" w:cs="Times New Roman"/>
                <w:sz w:val="24"/>
              </w:rPr>
            </w:pPr>
            <w:r w:rsidRPr="00FC152C">
              <w:rPr>
                <w:rFonts w:ascii="Times New Roman" w:eastAsia="Times New Roman" w:hAnsi="Times New Roman" w:cs="Times New Roman"/>
                <w:sz w:val="24"/>
              </w:rPr>
              <w:t>Субота: з 9.00 до 14.00.(за попереднім записом)</w:t>
            </w:r>
          </w:p>
          <w:p w:rsidR="00FC152C" w:rsidRPr="00FC152C" w:rsidRDefault="00FC152C" w:rsidP="00FC152C">
            <w:pPr>
              <w:spacing w:after="0" w:line="240" w:lineRule="auto"/>
              <w:jc w:val="both"/>
              <w:rPr>
                <w:rFonts w:ascii="Times New Roman" w:eastAsia="Times New Roman" w:hAnsi="Times New Roman" w:cs="Times New Roman"/>
                <w:sz w:val="24"/>
                <w:szCs w:val="24"/>
                <w:lang w:eastAsia="uk-UA"/>
              </w:rPr>
            </w:pP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lastRenderedPageBreak/>
              <w:t>3</w:t>
            </w:r>
          </w:p>
        </w:tc>
        <w:tc>
          <w:tcPr>
            <w:tcW w:w="1376"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ind w:firstLine="151"/>
              <w:jc w:val="both"/>
              <w:rPr>
                <w:rFonts w:ascii="Times New Roman" w:eastAsia="Times New Roman" w:hAnsi="Times New Roman" w:cs="Times New Roman"/>
                <w:sz w:val="24"/>
                <w:szCs w:val="24"/>
                <w:lang w:eastAsia="uk-UA"/>
              </w:rPr>
            </w:pPr>
            <w:proofErr w:type="spellStart"/>
            <w:r w:rsidRPr="00FC152C">
              <w:rPr>
                <w:rFonts w:ascii="Times New Roman" w:eastAsia="Times New Roman" w:hAnsi="Times New Roman" w:cs="Times New Roman"/>
                <w:sz w:val="24"/>
                <w:szCs w:val="24"/>
                <w:lang w:eastAsia="uk-UA"/>
              </w:rPr>
              <w:t>тел</w:t>
            </w:r>
            <w:proofErr w:type="spellEnd"/>
            <w:r w:rsidRPr="00FC152C">
              <w:rPr>
                <w:rFonts w:ascii="Times New Roman" w:eastAsia="Times New Roman" w:hAnsi="Times New Roman" w:cs="Times New Roman"/>
                <w:sz w:val="24"/>
                <w:szCs w:val="24"/>
                <w:lang w:eastAsia="uk-UA"/>
              </w:rPr>
              <w:t>. (04141) 3-22-19</w:t>
            </w:r>
          </w:p>
          <w:p w:rsidR="00FC152C" w:rsidRPr="00FC152C" w:rsidRDefault="00FC152C" w:rsidP="00FC152C">
            <w:pPr>
              <w:spacing w:after="0" w:line="240" w:lineRule="auto"/>
              <w:ind w:firstLine="151"/>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E-</w:t>
            </w:r>
            <w:proofErr w:type="spellStart"/>
            <w:r w:rsidRPr="00FC152C">
              <w:rPr>
                <w:rFonts w:ascii="Times New Roman" w:eastAsia="Times New Roman" w:hAnsi="Times New Roman" w:cs="Times New Roman"/>
                <w:sz w:val="24"/>
                <w:szCs w:val="24"/>
                <w:lang w:eastAsia="uk-UA"/>
              </w:rPr>
              <w:t>mail</w:t>
            </w:r>
            <w:proofErr w:type="spellEnd"/>
            <w:r w:rsidRPr="00FC152C">
              <w:rPr>
                <w:rFonts w:ascii="Times New Roman" w:eastAsia="Times New Roman" w:hAnsi="Times New Roman" w:cs="Times New Roman"/>
                <w:sz w:val="24"/>
                <w:szCs w:val="24"/>
                <w:lang w:eastAsia="uk-UA"/>
              </w:rPr>
              <w:t xml:space="preserve"> відділу: vdr-nv@ukr.net</w:t>
            </w:r>
          </w:p>
          <w:p w:rsidR="00FC152C" w:rsidRPr="00FC152C" w:rsidRDefault="00FC152C" w:rsidP="00FC152C">
            <w:pPr>
              <w:spacing w:after="0" w:line="240" w:lineRule="auto"/>
              <w:ind w:firstLine="151"/>
              <w:jc w:val="both"/>
              <w:rPr>
                <w:rFonts w:ascii="Times New Roman" w:eastAsia="Times New Roman" w:hAnsi="Times New Roman" w:cs="Times New Roman"/>
                <w:sz w:val="24"/>
                <w:szCs w:val="24"/>
                <w:lang w:eastAsia="uk-UA"/>
              </w:rPr>
            </w:pPr>
          </w:p>
        </w:tc>
      </w:tr>
      <w:tr w:rsidR="00FC152C" w:rsidRPr="00FC152C" w:rsidTr="00FC152C">
        <w:tc>
          <w:tcPr>
            <w:tcW w:w="5000" w:type="pct"/>
            <w:gridSpan w:val="4"/>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4</w:t>
            </w:r>
          </w:p>
        </w:tc>
        <w:tc>
          <w:tcPr>
            <w:tcW w:w="1376"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Закони України</w:t>
            </w:r>
          </w:p>
        </w:tc>
        <w:tc>
          <w:tcPr>
            <w:tcW w:w="3424"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tabs>
                <w:tab w:val="left" w:pos="217"/>
              </w:tabs>
              <w:spacing w:after="0" w:line="240" w:lineRule="auto"/>
              <w:ind w:firstLine="217"/>
              <w:contextualSpacing/>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Закон України «Про державну реєстрацію юридичних осіб, фізичних осіб – підприємців та громадських формувань» </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5</w:t>
            </w:r>
          </w:p>
        </w:tc>
        <w:tc>
          <w:tcPr>
            <w:tcW w:w="1376"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Акти Кабінету Міністрів України</w:t>
            </w:r>
          </w:p>
        </w:tc>
        <w:tc>
          <w:tcPr>
            <w:tcW w:w="3424" w:type="pct"/>
            <w:gridSpan w:val="2"/>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6</w:t>
            </w:r>
          </w:p>
        </w:tc>
        <w:tc>
          <w:tcPr>
            <w:tcW w:w="1376"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Акти центральних органів виконавчої влади</w:t>
            </w:r>
          </w:p>
        </w:tc>
        <w:tc>
          <w:tcPr>
            <w:tcW w:w="3424" w:type="pct"/>
            <w:gridSpan w:val="2"/>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keepNext/>
              <w:spacing w:after="0" w:line="240" w:lineRule="auto"/>
              <w:ind w:firstLine="224"/>
              <w:jc w:val="both"/>
              <w:rPr>
                <w:rFonts w:ascii="Times New Roman" w:eastAsia="Batang" w:hAnsi="Times New Roman" w:cs="Times New Roman"/>
                <w:b/>
                <w:sz w:val="24"/>
                <w:szCs w:val="24"/>
                <w:lang w:eastAsia="ko-KR"/>
              </w:rPr>
            </w:pPr>
            <w:r w:rsidRPr="00FC152C">
              <w:rPr>
                <w:rFonts w:ascii="Times New Roman" w:eastAsia="Times New Roman" w:hAnsi="Times New Roman" w:cs="Times New Roman"/>
                <w:sz w:val="24"/>
                <w:szCs w:val="24"/>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FC152C">
              <w:rPr>
                <w:rFonts w:ascii="Times New Roman" w:eastAsia="Times New Roman" w:hAnsi="Times New Roman" w:cs="Times New Roman"/>
                <w:bCs/>
                <w:sz w:val="24"/>
                <w:szCs w:val="24"/>
              </w:rPr>
              <w:t>1500/29630</w:t>
            </w:r>
            <w:r w:rsidRPr="00FC152C">
              <w:rPr>
                <w:rFonts w:ascii="Times New Roman" w:eastAsia="Times New Roman" w:hAnsi="Times New Roman" w:cs="Times New Roman"/>
                <w:sz w:val="24"/>
                <w:szCs w:val="24"/>
                <w:lang w:eastAsia="uk-UA"/>
              </w:rPr>
              <w:t>;</w:t>
            </w:r>
            <w:r w:rsidRPr="00FC152C">
              <w:rPr>
                <w:rFonts w:ascii="Times New Roman" w:eastAsia="Times New Roman" w:hAnsi="Times New Roman" w:cs="Times New Roman"/>
                <w:bCs/>
                <w:sz w:val="24"/>
                <w:szCs w:val="24"/>
              </w:rPr>
              <w:t xml:space="preserve"> </w:t>
            </w:r>
          </w:p>
          <w:p w:rsidR="00FC152C" w:rsidRPr="00FC152C" w:rsidRDefault="00FC152C" w:rsidP="00FC152C">
            <w:pPr>
              <w:tabs>
                <w:tab w:val="left" w:pos="0"/>
              </w:tabs>
              <w:spacing w:after="0" w:line="240" w:lineRule="auto"/>
              <w:ind w:firstLine="217"/>
              <w:contextualSpacing/>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FC152C" w:rsidRPr="00FC152C" w:rsidRDefault="00FC152C" w:rsidP="00FC152C">
            <w:pPr>
              <w:tabs>
                <w:tab w:val="left" w:pos="0"/>
              </w:tabs>
              <w:spacing w:after="0" w:line="240" w:lineRule="auto"/>
              <w:ind w:firstLine="217"/>
              <w:contextualSpacing/>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w:t>
            </w:r>
            <w:r w:rsidRPr="00FC152C">
              <w:rPr>
                <w:rFonts w:ascii="Times New Roman" w:eastAsia="Times New Roman" w:hAnsi="Times New Roman" w:cs="Times New Roman"/>
                <w:sz w:val="24"/>
                <w:szCs w:val="24"/>
                <w:lang w:eastAsia="uk-UA"/>
              </w:rPr>
              <w:br/>
              <w:t>№ 427/28557;</w:t>
            </w:r>
          </w:p>
          <w:p w:rsidR="00FC152C" w:rsidRPr="00FC152C" w:rsidRDefault="00FC152C" w:rsidP="00FC152C">
            <w:pPr>
              <w:tabs>
                <w:tab w:val="left" w:pos="0"/>
              </w:tabs>
              <w:spacing w:after="0" w:line="240" w:lineRule="auto"/>
              <w:ind w:firstLine="217"/>
              <w:contextualSpacing/>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наказ Міністерства юстиції України від 05.03.2012 № 368/5 «Про 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у Міністерстві юстиції України 05.03.2012 за </w:t>
            </w:r>
            <w:r w:rsidRPr="00FC152C">
              <w:rPr>
                <w:rFonts w:ascii="Times New Roman" w:eastAsia="Times New Roman" w:hAnsi="Times New Roman" w:cs="Times New Roman"/>
                <w:sz w:val="24"/>
                <w:szCs w:val="24"/>
                <w:lang w:eastAsia="uk-UA"/>
              </w:rPr>
              <w:br/>
              <w:t>№ 367/20680</w:t>
            </w:r>
          </w:p>
        </w:tc>
      </w:tr>
      <w:tr w:rsidR="00FC152C" w:rsidRPr="00FC152C" w:rsidTr="00FC152C">
        <w:tc>
          <w:tcPr>
            <w:tcW w:w="5000" w:type="pct"/>
            <w:gridSpan w:val="4"/>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Умови отримання адміністративної послуги</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7</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Підстава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ind w:firstLine="196"/>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rPr>
              <w:t xml:space="preserve">Звернення засновника (засновників), або уповноваженої ним (ними) особи, або керівника державного органу, органу місцевого самоврядування, або уповноваженої ними особи </w:t>
            </w:r>
            <w:r w:rsidRPr="00FC152C">
              <w:rPr>
                <w:rFonts w:ascii="Times New Roman" w:eastAsia="Times New Roman" w:hAnsi="Times New Roman" w:cs="Times New Roman"/>
                <w:sz w:val="24"/>
                <w:szCs w:val="24"/>
              </w:rPr>
              <w:br/>
            </w:r>
            <w:r w:rsidRPr="00FC152C">
              <w:rPr>
                <w:rFonts w:ascii="Times New Roman" w:eastAsia="Times New Roman" w:hAnsi="Times New Roman" w:cs="Times New Roman"/>
                <w:sz w:val="24"/>
                <w:szCs w:val="24"/>
                <w:lang w:eastAsia="uk-UA"/>
              </w:rPr>
              <w:t>(далі – заявник)</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8</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23" w:name="n506"/>
            <w:bookmarkEnd w:id="23"/>
            <w:r w:rsidRPr="00FC152C">
              <w:rPr>
                <w:rFonts w:ascii="Times New Roman" w:eastAsia="Times New Roman" w:hAnsi="Times New Roman" w:cs="Times New Roman"/>
                <w:sz w:val="24"/>
                <w:szCs w:val="24"/>
                <w:lang w:eastAsia="uk-UA"/>
              </w:rPr>
              <w:t>1. Для державної реєстрації створення юридичної особи (у тому числі в результаті виділу, злиття, перетворення, поділу), крім створення державного органу, місцевої ради, виконавчого комітету місцевої ради, виконавчого органу місцевої ради, подаються:</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24" w:name="n507"/>
            <w:bookmarkEnd w:id="24"/>
            <w:r w:rsidRPr="00FC152C">
              <w:rPr>
                <w:rFonts w:ascii="Times New Roman" w:eastAsia="Times New Roman" w:hAnsi="Times New Roman" w:cs="Times New Roman"/>
                <w:sz w:val="24"/>
                <w:szCs w:val="24"/>
                <w:lang w:eastAsia="uk-UA"/>
              </w:rPr>
              <w:t>заява про державну реєстрацію створення юридичної особи. У заяві про державну реєстрацію створення юридичної особи, утвореної в результаті поділу, додатково зазначаються відомості про відокремлені підрозділи в частині їх належності до юридичної особи – правонаступника;</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25" w:name="n508"/>
            <w:bookmarkEnd w:id="25"/>
            <w:r w:rsidRPr="00FC152C">
              <w:rPr>
                <w:rFonts w:ascii="Times New Roman" w:eastAsia="Times New Roman" w:hAnsi="Times New Roman" w:cs="Times New Roman"/>
                <w:sz w:val="24"/>
                <w:szCs w:val="24"/>
                <w:lang w:eastAsia="uk-UA"/>
              </w:rPr>
              <w:t xml:space="preserve">заява про обрання юридичною особою спрощеної системи оподаткування, та/або реєстраційна заява про добровільну </w:t>
            </w:r>
            <w:r w:rsidRPr="00FC152C">
              <w:rPr>
                <w:rFonts w:ascii="Times New Roman" w:eastAsia="Times New Roman" w:hAnsi="Times New Roman" w:cs="Times New Roman"/>
                <w:sz w:val="24"/>
                <w:szCs w:val="24"/>
                <w:lang w:eastAsia="uk-UA"/>
              </w:rPr>
              <w:lastRenderedPageBreak/>
              <w:t>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26" w:name="n509"/>
            <w:bookmarkStart w:id="27" w:name="n510"/>
            <w:bookmarkStart w:id="28" w:name="n511"/>
            <w:bookmarkEnd w:id="26"/>
            <w:bookmarkEnd w:id="27"/>
            <w:bookmarkEnd w:id="28"/>
            <w:r w:rsidRPr="00FC152C">
              <w:rPr>
                <w:rFonts w:ascii="Times New Roman" w:eastAsia="Times New Roman" w:hAnsi="Times New Roman" w:cs="Times New Roman"/>
                <w:sz w:val="24"/>
                <w:szCs w:val="24"/>
                <w:lang w:eastAsia="uk-UA"/>
              </w:rPr>
              <w:t>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установчий документ юридичної особи – у разі створення юридичної особи на підставі власного установчого документа;</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29" w:name="n512"/>
            <w:bookmarkStart w:id="30" w:name="n515"/>
            <w:bookmarkStart w:id="31" w:name="n516"/>
            <w:bookmarkEnd w:id="29"/>
            <w:bookmarkEnd w:id="30"/>
            <w:bookmarkEnd w:id="31"/>
            <w:r w:rsidRPr="00FC152C">
              <w:rPr>
                <w:rFonts w:ascii="Times New Roman" w:eastAsia="Times New Roman" w:hAnsi="Times New Roman" w:cs="Times New Roman"/>
                <w:sz w:val="24"/>
                <w:szCs w:val="24"/>
                <w:lang w:eastAsia="uk-UA"/>
              </w:rPr>
              <w:t>документ, що підтверджує реєстрацію іноземної особи у країні її місцезнаходження (витяг із торговельного, банківського, судового реєстру тощо), – у разі створення юридичної особи, засновником (засновниками) якої є іноземна юридична особа;</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структура власності, нотаріально завірений паспорт кінцевих </w:t>
            </w:r>
            <w:proofErr w:type="spellStart"/>
            <w:r w:rsidRPr="00FC152C">
              <w:rPr>
                <w:rFonts w:ascii="Times New Roman" w:eastAsia="Times New Roman" w:hAnsi="Times New Roman" w:cs="Times New Roman"/>
                <w:sz w:val="24"/>
                <w:szCs w:val="24"/>
                <w:lang w:eastAsia="uk-UA"/>
              </w:rPr>
              <w:t>бенефіціарних</w:t>
            </w:r>
            <w:proofErr w:type="spellEnd"/>
            <w:r w:rsidRPr="00FC152C">
              <w:rPr>
                <w:rFonts w:ascii="Times New Roman" w:eastAsia="Times New Roman" w:hAnsi="Times New Roman" w:cs="Times New Roman"/>
                <w:sz w:val="24"/>
                <w:szCs w:val="24"/>
                <w:lang w:eastAsia="uk-UA"/>
              </w:rPr>
              <w:t xml:space="preserve"> власників, а для нерезидентів — витяг з торговельного реєстру країни засновника.;</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32" w:name="n517"/>
            <w:bookmarkEnd w:id="32"/>
            <w:r w:rsidRPr="00FC152C">
              <w:rPr>
                <w:rFonts w:ascii="Times New Roman" w:eastAsia="Times New Roman" w:hAnsi="Times New Roman" w:cs="Times New Roman"/>
                <w:sz w:val="24"/>
                <w:szCs w:val="24"/>
                <w:lang w:eastAsia="uk-UA"/>
              </w:rPr>
              <w:t xml:space="preserve">примірник оригіналу (нотаріально засвідчена копія) передавального </w:t>
            </w:r>
            <w:proofErr w:type="spellStart"/>
            <w:r w:rsidRPr="00FC152C">
              <w:rPr>
                <w:rFonts w:ascii="Times New Roman" w:eastAsia="Times New Roman" w:hAnsi="Times New Roman" w:cs="Times New Roman"/>
                <w:sz w:val="24"/>
                <w:szCs w:val="24"/>
                <w:lang w:eastAsia="uk-UA"/>
              </w:rPr>
              <w:t>акта</w:t>
            </w:r>
            <w:proofErr w:type="spellEnd"/>
            <w:r w:rsidRPr="00FC152C">
              <w:rPr>
                <w:rFonts w:ascii="Times New Roman" w:eastAsia="Times New Roman" w:hAnsi="Times New Roman" w:cs="Times New Roman"/>
                <w:sz w:val="24"/>
                <w:szCs w:val="24"/>
                <w:lang w:eastAsia="uk-UA"/>
              </w:rPr>
              <w:t xml:space="preserve"> – у разі створення юридичної особи в результаті перетворення, злиття;</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33" w:name="n518"/>
            <w:bookmarkEnd w:id="33"/>
            <w:r w:rsidRPr="00FC152C">
              <w:rPr>
                <w:rFonts w:ascii="Times New Roman" w:eastAsia="Times New Roman" w:hAnsi="Times New Roman" w:cs="Times New Roman"/>
                <w:sz w:val="24"/>
                <w:szCs w:val="24"/>
                <w:lang w:eastAsia="uk-UA"/>
              </w:rPr>
              <w:t>примірник оригіналу (нотаріально засвідчена копія) розподільчого балансу – у разі створення юридичної особи в результаті поділу або виділу;</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34" w:name="n519"/>
            <w:bookmarkEnd w:id="34"/>
            <w:r w:rsidRPr="00FC152C">
              <w:rPr>
                <w:rFonts w:ascii="Times New Roman" w:eastAsia="Times New Roman" w:hAnsi="Times New Roman" w:cs="Times New Roman"/>
                <w:sz w:val="24"/>
                <w:szCs w:val="24"/>
                <w:lang w:eastAsia="uk-UA"/>
              </w:rPr>
              <w:t>документи для державної реєстрації змін про юридичну особу, що містяться в Єдиному державному реєстрі юридичних осіб, фізичних осіб – підприємців та громадських формувань, визначені частиною четвертою цієї статті, – у разі створення юридичної особи в результаті виділу;</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35" w:name="n520"/>
            <w:bookmarkEnd w:id="35"/>
            <w:r w:rsidRPr="00FC152C">
              <w:rPr>
                <w:rFonts w:ascii="Times New Roman" w:eastAsia="Times New Roman" w:hAnsi="Times New Roman" w:cs="Times New Roman"/>
                <w:sz w:val="24"/>
                <w:szCs w:val="24"/>
                <w:lang w:eastAsia="uk-UA"/>
              </w:rPr>
              <w:t>документи для державної реєстрації припинення юридичної особи в результаті злиття та поділу – у разі створення юридичної особи в результаті злиття та поділу</w:t>
            </w:r>
            <w:bookmarkStart w:id="36" w:name="n521"/>
            <w:bookmarkEnd w:id="36"/>
            <w:r w:rsidRPr="00FC152C">
              <w:rPr>
                <w:rFonts w:ascii="Times New Roman" w:eastAsia="Times New Roman" w:hAnsi="Times New Roman" w:cs="Times New Roman"/>
                <w:sz w:val="24"/>
                <w:szCs w:val="24"/>
                <w:lang w:eastAsia="uk-UA"/>
              </w:rPr>
              <w:t>.</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37" w:name="n522"/>
            <w:bookmarkEnd w:id="37"/>
            <w:r w:rsidRPr="00FC152C">
              <w:rPr>
                <w:rFonts w:ascii="Times New Roman" w:eastAsia="Times New Roman" w:hAnsi="Times New Roman" w:cs="Times New Roman"/>
                <w:sz w:val="24"/>
                <w:szCs w:val="24"/>
                <w:lang w:eastAsia="uk-UA"/>
              </w:rPr>
              <w:t>2. Для державної реєстрації створення юридичної особи – державного органу, місцевої ради, виконавчого комітету місцевої ради подаються:</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заява про державну реєстрацію створення юридичної особи.</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bookmarkStart w:id="38" w:name="n523"/>
            <w:bookmarkStart w:id="39" w:name="n525"/>
            <w:bookmarkEnd w:id="38"/>
            <w:bookmarkEnd w:id="39"/>
            <w:r w:rsidRPr="00FC152C">
              <w:rPr>
                <w:rFonts w:ascii="Times New Roman" w:eastAsia="Times New Roman" w:hAnsi="Times New Roman" w:cs="Times New Roman"/>
                <w:sz w:val="24"/>
                <w:szCs w:val="24"/>
                <w:lang w:eastAsia="uk-UA"/>
              </w:rPr>
              <w:t>акт місцевої ради про створення виконавчого органу;</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примірник оригіналу (нотаріально засвідчену копію) рішення засновників, а у випадках, передбачених законом, - рішення відповідного державного органу, про створення юридичної особи;</w:t>
            </w:r>
          </w:p>
          <w:p w:rsidR="00FC152C" w:rsidRPr="00FC152C" w:rsidRDefault="00FC152C" w:rsidP="00FC152C">
            <w:pPr>
              <w:spacing w:after="0" w:line="240" w:lineRule="auto"/>
              <w:ind w:firstLine="223"/>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акт сільського (селищного, міського) голови про призначення керівника виконавчого органу.</w:t>
            </w:r>
          </w:p>
          <w:p w:rsidR="00FC152C" w:rsidRPr="00FC152C" w:rsidRDefault="00FC152C" w:rsidP="00FC152C">
            <w:pPr>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FC152C" w:rsidRPr="00FC152C" w:rsidRDefault="00FC152C" w:rsidP="00FC152C">
            <w:pPr>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lastRenderedPageBreak/>
              <w:t>9</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Спосіб подання документів, необхідних для отримання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rPr>
              <w:t>1. У паперовій формі документи подаються заявником особисто або поштовим відправленням.</w:t>
            </w:r>
          </w:p>
          <w:p w:rsidR="00FC152C" w:rsidRPr="00FC152C" w:rsidRDefault="00FC152C" w:rsidP="00FC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rPr>
              <w:t xml:space="preserve">2. В </w:t>
            </w:r>
            <w:r w:rsidRPr="00FC152C">
              <w:rPr>
                <w:rFonts w:ascii="Times New Roman" w:eastAsia="Times New Roman" w:hAnsi="Times New Roman" w:cs="Times New Roman"/>
                <w:sz w:val="24"/>
                <w:szCs w:val="24"/>
                <w:lang w:eastAsia="uk-UA"/>
              </w:rPr>
              <w:t>електронній формі д</w:t>
            </w:r>
            <w:r w:rsidRPr="00FC152C">
              <w:rPr>
                <w:rFonts w:ascii="Times New Roman" w:eastAsia="Times New Roman" w:hAnsi="Times New Roman" w:cs="Times New Roman"/>
                <w:sz w:val="24"/>
                <w:szCs w:val="24"/>
              </w:rPr>
              <w:t>окументи</w:t>
            </w:r>
            <w:r w:rsidRPr="00FC152C">
              <w:rPr>
                <w:rFonts w:ascii="Times New Roman" w:eastAsia="Times New Roman" w:hAnsi="Times New Roman" w:cs="Times New Roman"/>
                <w:sz w:val="24"/>
                <w:szCs w:val="24"/>
                <w:lang w:eastAsia="uk-UA"/>
              </w:rPr>
              <w:t xml:space="preserve"> подаються </w:t>
            </w:r>
            <w:r w:rsidRPr="00FC152C">
              <w:rPr>
                <w:rFonts w:ascii="Times New Roman" w:eastAsia="Times New Roman" w:hAnsi="Times New Roman" w:cs="Times New Roman"/>
                <w:sz w:val="24"/>
                <w:szCs w:val="24"/>
              </w:rPr>
              <w:t>через портал електронних сервісів</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10</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Безоплатно</w:t>
            </w:r>
          </w:p>
          <w:p w:rsidR="00FC152C" w:rsidRPr="00FC152C" w:rsidRDefault="00FC152C" w:rsidP="00FC152C">
            <w:pPr>
              <w:spacing w:after="0" w:line="240" w:lineRule="auto"/>
              <w:jc w:val="both"/>
              <w:rPr>
                <w:rFonts w:ascii="Times New Roman" w:eastAsia="Times New Roman" w:hAnsi="Times New Roman" w:cs="Times New Roman"/>
                <w:sz w:val="24"/>
                <w:szCs w:val="24"/>
                <w:lang w:eastAsia="uk-UA"/>
              </w:rPr>
            </w:pPr>
          </w:p>
          <w:p w:rsidR="00FC152C" w:rsidRPr="00FC152C" w:rsidRDefault="00FC152C" w:rsidP="00FC152C">
            <w:pPr>
              <w:spacing w:after="0" w:line="240" w:lineRule="auto"/>
              <w:ind w:firstLine="217"/>
              <w:jc w:val="both"/>
              <w:rPr>
                <w:rFonts w:ascii="Times New Roman" w:eastAsia="Times New Roman" w:hAnsi="Times New Roman" w:cs="Times New Roman"/>
                <w:sz w:val="24"/>
                <w:szCs w:val="24"/>
                <w:lang w:eastAsia="uk-UA"/>
              </w:rPr>
            </w:pP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11</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Строк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Державна реєстрація проводиться за відсутності підстав для відмови у державній реєстрації протягом 24 годин після надходження документів, крім вихідних та святкових днів.</w:t>
            </w:r>
          </w:p>
          <w:p w:rsidR="00FC152C" w:rsidRPr="00FC152C" w:rsidRDefault="00FC152C" w:rsidP="00FC152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0"/>
                <w:szCs w:val="20"/>
              </w:rPr>
            </w:pP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12</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Перелік підстав для відмови у державній реєстрації</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Документи подано особою, яка не має на це повноважень;</w:t>
            </w:r>
          </w:p>
          <w:p w:rsidR="00FC152C" w:rsidRPr="00FC152C" w:rsidRDefault="00FC152C" w:rsidP="00FC152C">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у Єдиному державному реєстрі юридичних осіб, фізичних </w:t>
            </w:r>
            <w:r w:rsidRPr="00FC152C">
              <w:rPr>
                <w:rFonts w:ascii="Times New Roman" w:eastAsia="Times New Roman" w:hAnsi="Times New Roman" w:cs="Times New Roman"/>
                <w:sz w:val="24"/>
                <w:szCs w:val="24"/>
                <w:lang w:eastAsia="uk-UA"/>
              </w:rPr>
              <w:br/>
              <w:t>осіб – підприємців та громадських формувань містяться відомості про судове рішення щодо заборони проведення реєстраційної дії;</w:t>
            </w:r>
          </w:p>
          <w:p w:rsidR="00FC152C" w:rsidRPr="00FC152C" w:rsidRDefault="00FC152C" w:rsidP="00FC152C">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документи суперечать вимогам Конституції та законів України;</w:t>
            </w:r>
          </w:p>
          <w:p w:rsidR="00FC152C" w:rsidRPr="00FC152C" w:rsidRDefault="00FC152C" w:rsidP="00FC152C">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порушено встановлений законом порядок створення юридичної особи;</w:t>
            </w:r>
          </w:p>
          <w:p w:rsidR="00FC152C" w:rsidRPr="00FC152C" w:rsidRDefault="00FC152C" w:rsidP="00FC152C">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невідповідність найменування юридичної особи вимогам закону;</w:t>
            </w:r>
          </w:p>
          <w:p w:rsidR="00FC152C" w:rsidRPr="00FC152C" w:rsidRDefault="00FC152C" w:rsidP="00FC152C">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13</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Результат надання адміністративної послуги</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tabs>
                <w:tab w:val="left" w:pos="9"/>
                <w:tab w:val="left" w:pos="449"/>
              </w:tabs>
              <w:spacing w:after="0" w:line="240" w:lineRule="auto"/>
              <w:ind w:left="9" w:firstLine="208"/>
              <w:jc w:val="both"/>
              <w:rPr>
                <w:rFonts w:ascii="Times New Roman" w:eastAsia="Times New Roman" w:hAnsi="Times New Roman" w:cs="Times New Roman"/>
                <w:sz w:val="24"/>
                <w:szCs w:val="24"/>
                <w:lang w:eastAsia="uk-UA"/>
              </w:rPr>
            </w:pPr>
            <w:bookmarkStart w:id="40" w:name="o638"/>
            <w:bookmarkEnd w:id="40"/>
            <w:r w:rsidRPr="00FC152C">
              <w:rPr>
                <w:rFonts w:ascii="Times New Roman" w:eastAsia="Times New Roman" w:hAnsi="Times New Roman" w:cs="Times New Roman"/>
                <w:sz w:val="24"/>
                <w:szCs w:val="24"/>
              </w:rPr>
              <w:t xml:space="preserve">Внесення відповідного запису до </w:t>
            </w:r>
            <w:r w:rsidRPr="00FC152C">
              <w:rPr>
                <w:rFonts w:ascii="Times New Roman" w:eastAsia="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C152C" w:rsidRPr="00FC152C" w:rsidRDefault="00FC152C" w:rsidP="00FC152C">
            <w:pPr>
              <w:tabs>
                <w:tab w:val="left" w:pos="358"/>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rPr>
              <w:t xml:space="preserve">виписка з </w:t>
            </w:r>
            <w:r w:rsidRPr="00FC152C">
              <w:rPr>
                <w:rFonts w:ascii="Times New Roman" w:eastAsia="Times New Roman" w:hAnsi="Times New Roman" w:cs="Times New Roman"/>
                <w:sz w:val="24"/>
                <w:szCs w:val="24"/>
                <w:lang w:eastAsia="uk-UA"/>
              </w:rPr>
              <w:t>Єдиного державного реєстру юридичних осіб, фізичних осіб – підприємців та громадських формувань;</w:t>
            </w:r>
          </w:p>
          <w:p w:rsidR="00FC152C" w:rsidRPr="00FC152C" w:rsidRDefault="00FC152C" w:rsidP="00FC152C">
            <w:pPr>
              <w:tabs>
                <w:tab w:val="left" w:pos="358"/>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установчий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w:t>
            </w:r>
          </w:p>
          <w:p w:rsidR="00FC152C" w:rsidRPr="00FC152C" w:rsidRDefault="00FC152C" w:rsidP="00FC152C">
            <w:pPr>
              <w:tabs>
                <w:tab w:val="left" w:pos="358"/>
                <w:tab w:val="left" w:pos="449"/>
              </w:tabs>
              <w:spacing w:after="0" w:line="240" w:lineRule="auto"/>
              <w:ind w:firstLine="217"/>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повідомлення про відмову у державній реєстрації із зазначенням виключного переліку підстав для відмови</w:t>
            </w:r>
          </w:p>
        </w:tc>
      </w:tr>
      <w:tr w:rsidR="00FC152C" w:rsidRPr="00FC152C" w:rsidTr="00FC152C">
        <w:tc>
          <w:tcPr>
            <w:tcW w:w="199"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14</w:t>
            </w:r>
          </w:p>
        </w:tc>
        <w:tc>
          <w:tcPr>
            <w:tcW w:w="1497" w:type="pct"/>
            <w:gridSpan w:val="2"/>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Способи отримання відповіді (результату)</w:t>
            </w:r>
          </w:p>
        </w:tc>
        <w:tc>
          <w:tcPr>
            <w:tcW w:w="3303" w:type="pct"/>
            <w:tcBorders>
              <w:top w:val="outset" w:sz="6" w:space="0" w:color="000000"/>
              <w:left w:val="outset" w:sz="6" w:space="0" w:color="000000"/>
              <w:bottom w:val="outset" w:sz="6" w:space="0" w:color="000000"/>
              <w:right w:val="outset" w:sz="6" w:space="0" w:color="000000"/>
            </w:tcBorders>
            <w:hideMark/>
          </w:tcPr>
          <w:p w:rsidR="00FC152C" w:rsidRPr="00FC152C" w:rsidRDefault="00FC152C" w:rsidP="00FC152C">
            <w:pPr>
              <w:tabs>
                <w:tab w:val="left" w:pos="358"/>
              </w:tabs>
              <w:spacing w:after="0" w:line="240" w:lineRule="auto"/>
              <w:ind w:firstLine="217"/>
              <w:contextualSpacing/>
              <w:jc w:val="both"/>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rPr>
              <w:t xml:space="preserve">Результати надання адміністративної послуги у сфері державної реєстрації (у тому числі виписка з </w:t>
            </w:r>
            <w:r w:rsidRPr="00FC152C">
              <w:rPr>
                <w:rFonts w:ascii="Times New Roman" w:eastAsia="Times New Roman" w:hAnsi="Times New Roman" w:cs="Times New Roman"/>
                <w:sz w:val="24"/>
                <w:szCs w:val="24"/>
                <w:lang w:eastAsia="uk-UA"/>
              </w:rPr>
              <w:t xml:space="preserve">Єдиного державного реєстру юридичних осіб, фізичних осіб – підприємців та громадських формувань та установчий документ юридичної особи) в електронній формі </w:t>
            </w:r>
            <w:r w:rsidRPr="00FC152C">
              <w:rPr>
                <w:rFonts w:ascii="Times New Roman" w:eastAsia="Times New Roman" w:hAnsi="Times New Roman" w:cs="Times New Roman"/>
                <w:sz w:val="24"/>
                <w:szCs w:val="24"/>
              </w:rPr>
              <w:t>оприлюднюються на порталі електронних сервісів та доступні для їх пошуку за кодом доступу.</w:t>
            </w:r>
          </w:p>
          <w:p w:rsidR="00FC152C" w:rsidRPr="00FC152C" w:rsidRDefault="00FC152C" w:rsidP="00FC152C">
            <w:pPr>
              <w:tabs>
                <w:tab w:val="left" w:pos="358"/>
              </w:tabs>
              <w:spacing w:after="0" w:line="240" w:lineRule="auto"/>
              <w:ind w:firstLine="217"/>
              <w:contextualSpacing/>
              <w:jc w:val="both"/>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FC152C" w:rsidRPr="00FC152C" w:rsidRDefault="00FC152C" w:rsidP="00FC152C">
            <w:pPr>
              <w:tabs>
                <w:tab w:val="left" w:pos="358"/>
              </w:tabs>
              <w:spacing w:after="0" w:line="240" w:lineRule="auto"/>
              <w:ind w:firstLine="217"/>
              <w:contextualSpacing/>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У разі відмови у державній реєстрації документи, подані для державної реєстрації, повертаються (видаються, </w:t>
            </w:r>
            <w:r w:rsidRPr="00FC152C">
              <w:rPr>
                <w:rFonts w:ascii="Times New Roman" w:eastAsia="Times New Roman" w:hAnsi="Times New Roman" w:cs="Times New Roman"/>
                <w:sz w:val="24"/>
                <w:szCs w:val="24"/>
                <w:lang w:eastAsia="uk-UA"/>
              </w:rPr>
              <w:lastRenderedPageBreak/>
              <w:t>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FC152C" w:rsidRPr="00FC152C" w:rsidRDefault="00FC152C" w:rsidP="00FC152C">
      <w:pPr>
        <w:spacing w:after="0" w:line="240" w:lineRule="auto"/>
        <w:jc w:val="both"/>
        <w:rPr>
          <w:rFonts w:ascii="Times New Roman" w:eastAsia="Times New Roman" w:hAnsi="Times New Roman" w:cs="Times New Roman"/>
          <w:sz w:val="24"/>
          <w:szCs w:val="24"/>
        </w:rPr>
      </w:pPr>
      <w:bookmarkStart w:id="41" w:name="n43"/>
      <w:bookmarkEnd w:id="41"/>
    </w:p>
    <w:p w:rsidR="00FC152C" w:rsidRPr="00FC152C" w:rsidRDefault="00FC152C" w:rsidP="00FC152C">
      <w:pPr>
        <w:spacing w:after="0" w:line="240" w:lineRule="auto"/>
        <w:jc w:val="both"/>
        <w:rPr>
          <w:rFonts w:ascii="Times New Roman" w:eastAsia="Times New Roman" w:hAnsi="Times New Roman" w:cs="Times New Roman"/>
          <w:sz w:val="24"/>
          <w:szCs w:val="24"/>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tbl>
      <w:tblPr>
        <w:tblW w:w="0" w:type="auto"/>
        <w:tblCellSpacing w:w="0" w:type="dxa"/>
        <w:tblLook w:val="04A0" w:firstRow="1" w:lastRow="0" w:firstColumn="1" w:lastColumn="0" w:noHBand="0" w:noVBand="1"/>
      </w:tblPr>
      <w:tblGrid>
        <w:gridCol w:w="4036"/>
        <w:gridCol w:w="5603"/>
      </w:tblGrid>
      <w:tr w:rsidR="00FC152C" w:rsidRPr="00FC152C" w:rsidTr="00FC152C">
        <w:trPr>
          <w:tblCellSpacing w:w="0" w:type="dxa"/>
        </w:trPr>
        <w:tc>
          <w:tcPr>
            <w:tcW w:w="4111" w:type="dxa"/>
            <w:vAlign w:val="center"/>
            <w:hideMark/>
          </w:tcPr>
          <w:p w:rsidR="00FC152C" w:rsidRPr="00FC152C" w:rsidRDefault="00FC152C" w:rsidP="00FC152C">
            <w:pPr>
              <w:autoSpaceDN w:val="0"/>
              <w:spacing w:after="0" w:line="276" w:lineRule="auto"/>
              <w:jc w:val="center"/>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sz w:val="24"/>
                <w:szCs w:val="24"/>
                <w:lang w:val="en-US" w:eastAsia="uk-UA"/>
              </w:rPr>
              <w:t> </w:t>
            </w:r>
          </w:p>
        </w:tc>
        <w:tc>
          <w:tcPr>
            <w:tcW w:w="5670" w:type="dxa"/>
            <w:vAlign w:val="center"/>
            <w:hideMark/>
          </w:tcPr>
          <w:p w:rsidR="00FC152C" w:rsidRPr="00FC152C" w:rsidRDefault="00FC152C" w:rsidP="00FC152C">
            <w:pPr>
              <w:autoSpaceDN w:val="0"/>
              <w:spacing w:after="0" w:line="276" w:lineRule="auto"/>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color w:val="000000"/>
                <w:sz w:val="28"/>
                <w:szCs w:val="28"/>
                <w:lang w:val="ru-RU" w:eastAsia="uk-UA"/>
              </w:rPr>
              <w:t>ЗАТВЕРДЖЕНО</w:t>
            </w:r>
          </w:p>
          <w:p w:rsidR="00FC152C" w:rsidRPr="00FC152C" w:rsidRDefault="00FC152C" w:rsidP="00FC152C">
            <w:pPr>
              <w:autoSpaceDN w:val="0"/>
              <w:spacing w:after="0" w:line="276" w:lineRule="auto"/>
              <w:rPr>
                <w:rFonts w:ascii="Times New Roman" w:eastAsia="Times New Roman" w:hAnsi="Times New Roman" w:cs="Times New Roman"/>
                <w:sz w:val="24"/>
                <w:szCs w:val="24"/>
                <w:lang w:val="ru-RU" w:eastAsia="uk-UA"/>
              </w:rPr>
            </w:pPr>
            <w:proofErr w:type="spellStart"/>
            <w:r w:rsidRPr="00FC152C">
              <w:rPr>
                <w:rFonts w:ascii="Times New Roman" w:eastAsia="Times New Roman" w:hAnsi="Times New Roman" w:cs="Times New Roman"/>
                <w:color w:val="000000"/>
                <w:sz w:val="28"/>
                <w:szCs w:val="28"/>
                <w:lang w:val="ru-RU" w:eastAsia="uk-UA"/>
              </w:rPr>
              <w:t>рішенням</w:t>
            </w:r>
            <w:proofErr w:type="spellEnd"/>
            <w:r w:rsidRPr="00FC152C">
              <w:rPr>
                <w:rFonts w:ascii="Times New Roman" w:eastAsia="Times New Roman" w:hAnsi="Times New Roman" w:cs="Times New Roman"/>
                <w:color w:val="000000"/>
                <w:sz w:val="28"/>
                <w:szCs w:val="28"/>
                <w:lang w:val="ru-RU" w:eastAsia="uk-UA"/>
              </w:rPr>
              <w:t xml:space="preserve"> </w:t>
            </w:r>
            <w:proofErr w:type="spellStart"/>
            <w:r w:rsidRPr="00FC152C">
              <w:rPr>
                <w:rFonts w:ascii="Times New Roman" w:eastAsia="Times New Roman" w:hAnsi="Times New Roman" w:cs="Times New Roman"/>
                <w:color w:val="000000"/>
                <w:sz w:val="28"/>
                <w:szCs w:val="28"/>
                <w:lang w:val="ru-RU" w:eastAsia="uk-UA"/>
              </w:rPr>
              <w:t>виконавчого</w:t>
            </w:r>
            <w:proofErr w:type="spellEnd"/>
            <w:r w:rsidRPr="00FC152C">
              <w:rPr>
                <w:rFonts w:ascii="Times New Roman" w:eastAsia="Times New Roman" w:hAnsi="Times New Roman" w:cs="Times New Roman"/>
                <w:color w:val="000000"/>
                <w:sz w:val="28"/>
                <w:szCs w:val="28"/>
                <w:lang w:val="ru-RU" w:eastAsia="uk-UA"/>
              </w:rPr>
              <w:t xml:space="preserve"> </w:t>
            </w:r>
            <w:proofErr w:type="spellStart"/>
            <w:r w:rsidRPr="00FC152C">
              <w:rPr>
                <w:rFonts w:ascii="Times New Roman" w:eastAsia="Times New Roman" w:hAnsi="Times New Roman" w:cs="Times New Roman"/>
                <w:color w:val="000000"/>
                <w:sz w:val="28"/>
                <w:szCs w:val="28"/>
                <w:lang w:val="ru-RU" w:eastAsia="uk-UA"/>
              </w:rPr>
              <w:t>комітету</w:t>
            </w:r>
            <w:proofErr w:type="spellEnd"/>
            <w:r w:rsidRPr="00FC152C">
              <w:rPr>
                <w:rFonts w:ascii="Times New Roman" w:eastAsia="Times New Roman" w:hAnsi="Times New Roman" w:cs="Times New Roman"/>
                <w:color w:val="000000"/>
                <w:sz w:val="28"/>
                <w:szCs w:val="28"/>
                <w:lang w:val="ru-RU" w:eastAsia="uk-UA"/>
              </w:rPr>
              <w:t xml:space="preserve"> </w:t>
            </w:r>
          </w:p>
          <w:p w:rsidR="00FC152C" w:rsidRPr="00FC152C" w:rsidRDefault="00FC152C" w:rsidP="00FC152C">
            <w:pPr>
              <w:autoSpaceDN w:val="0"/>
              <w:spacing w:after="0" w:line="276" w:lineRule="auto"/>
              <w:rPr>
                <w:rFonts w:ascii="Times New Roman" w:eastAsia="Times New Roman" w:hAnsi="Times New Roman" w:cs="Times New Roman"/>
                <w:sz w:val="24"/>
                <w:szCs w:val="24"/>
                <w:lang w:val="ru-RU" w:eastAsia="uk-UA"/>
              </w:rPr>
            </w:pPr>
            <w:proofErr w:type="spellStart"/>
            <w:r w:rsidRPr="00FC152C">
              <w:rPr>
                <w:rFonts w:ascii="Times New Roman" w:eastAsia="Times New Roman" w:hAnsi="Times New Roman" w:cs="Times New Roman"/>
                <w:color w:val="000000"/>
                <w:sz w:val="28"/>
                <w:szCs w:val="28"/>
                <w:lang w:val="ru-RU" w:eastAsia="uk-UA"/>
              </w:rPr>
              <w:t>Звягельської</w:t>
            </w:r>
            <w:proofErr w:type="spellEnd"/>
            <w:r w:rsidRPr="00FC152C">
              <w:rPr>
                <w:rFonts w:ascii="Times New Roman" w:eastAsia="Times New Roman" w:hAnsi="Times New Roman" w:cs="Times New Roman"/>
                <w:color w:val="000000"/>
                <w:sz w:val="28"/>
                <w:szCs w:val="28"/>
                <w:lang w:val="ru-RU" w:eastAsia="uk-UA"/>
              </w:rPr>
              <w:t xml:space="preserve"> </w:t>
            </w:r>
            <w:proofErr w:type="spellStart"/>
            <w:r w:rsidRPr="00FC152C">
              <w:rPr>
                <w:rFonts w:ascii="Times New Roman" w:eastAsia="Times New Roman" w:hAnsi="Times New Roman" w:cs="Times New Roman"/>
                <w:color w:val="000000"/>
                <w:sz w:val="28"/>
                <w:szCs w:val="28"/>
                <w:lang w:val="ru-RU" w:eastAsia="uk-UA"/>
              </w:rPr>
              <w:t>міської</w:t>
            </w:r>
            <w:proofErr w:type="spellEnd"/>
            <w:r w:rsidRPr="00FC152C">
              <w:rPr>
                <w:rFonts w:ascii="Times New Roman" w:eastAsia="Times New Roman" w:hAnsi="Times New Roman" w:cs="Times New Roman"/>
                <w:color w:val="000000"/>
                <w:sz w:val="28"/>
                <w:szCs w:val="28"/>
                <w:lang w:val="ru-RU" w:eastAsia="uk-UA"/>
              </w:rPr>
              <w:t xml:space="preserve"> ради</w:t>
            </w:r>
          </w:p>
          <w:p w:rsidR="00FC152C" w:rsidRPr="00FC152C" w:rsidRDefault="00FC152C" w:rsidP="00FC152C">
            <w:pPr>
              <w:autoSpaceDN w:val="0"/>
              <w:spacing w:after="0" w:line="276" w:lineRule="auto"/>
              <w:rPr>
                <w:rFonts w:ascii="Times New Roman" w:eastAsia="Times New Roman" w:hAnsi="Times New Roman" w:cs="Times New Roman"/>
                <w:sz w:val="24"/>
                <w:szCs w:val="24"/>
                <w:lang w:val="en-US" w:eastAsia="uk-UA"/>
              </w:rPr>
            </w:pPr>
            <w:proofErr w:type="spellStart"/>
            <w:r w:rsidRPr="00FC152C">
              <w:rPr>
                <w:rFonts w:ascii="Times New Roman" w:eastAsia="Times New Roman" w:hAnsi="Times New Roman" w:cs="Times New Roman"/>
                <w:color w:val="000000"/>
                <w:sz w:val="28"/>
                <w:szCs w:val="28"/>
                <w:lang w:val="en-US" w:eastAsia="uk-UA"/>
              </w:rPr>
              <w:t>від</w:t>
            </w:r>
            <w:proofErr w:type="spellEnd"/>
            <w:r w:rsidRPr="00FC152C">
              <w:rPr>
                <w:rFonts w:ascii="Times New Roman" w:eastAsia="Times New Roman" w:hAnsi="Times New Roman" w:cs="Times New Roman"/>
                <w:color w:val="000000"/>
                <w:sz w:val="28"/>
                <w:szCs w:val="28"/>
                <w:lang w:val="en-US" w:eastAsia="uk-UA"/>
              </w:rPr>
              <w:t xml:space="preserve">                   № </w:t>
            </w:r>
          </w:p>
          <w:p w:rsidR="00FC152C" w:rsidRPr="00FC152C" w:rsidRDefault="00FC152C" w:rsidP="00FC152C">
            <w:pPr>
              <w:autoSpaceDN w:val="0"/>
              <w:spacing w:after="0" w:line="276" w:lineRule="auto"/>
              <w:rPr>
                <w:rFonts w:ascii="Times New Roman" w:eastAsia="Times New Roman" w:hAnsi="Times New Roman" w:cs="Times New Roman"/>
                <w:sz w:val="24"/>
                <w:szCs w:val="24"/>
                <w:lang w:val="en-US" w:eastAsia="uk-UA"/>
              </w:rPr>
            </w:pPr>
            <w:r w:rsidRPr="00FC152C">
              <w:rPr>
                <w:rFonts w:ascii="Times New Roman" w:eastAsia="Times New Roman" w:hAnsi="Times New Roman" w:cs="Times New Roman"/>
                <w:sz w:val="24"/>
                <w:szCs w:val="24"/>
                <w:lang w:val="en-US" w:eastAsia="uk-UA"/>
              </w:rPr>
              <w:lastRenderedPageBreak/>
              <w:t> </w:t>
            </w:r>
          </w:p>
        </w:tc>
      </w:tr>
    </w:tbl>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lastRenderedPageBreak/>
        <w:t> </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b/>
          <w:bCs/>
          <w:color w:val="000000"/>
          <w:sz w:val="24"/>
          <w:szCs w:val="24"/>
          <w:lang w:eastAsia="uk-UA"/>
        </w:rPr>
        <w:t xml:space="preserve">ТЕХНОЛОГІЧНА КАРТКА АДМІНІСТРАТИВНОЇ ПОСЛУГИ № </w:t>
      </w:r>
      <w:r w:rsidRPr="00FC152C">
        <w:rPr>
          <w:rFonts w:ascii="Times New Roman" w:eastAsia="Times New Roman" w:hAnsi="Times New Roman" w:cs="Times New Roman"/>
          <w:b/>
          <w:bCs/>
          <w:color w:val="000000"/>
          <w:sz w:val="24"/>
          <w:szCs w:val="24"/>
          <w:lang w:val="ru-RU" w:eastAsia="uk-UA"/>
        </w:rPr>
        <w:t>32</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b/>
          <w:color w:val="000000"/>
          <w:sz w:val="28"/>
          <w:szCs w:val="28"/>
          <w:lang w:eastAsia="uk-UA"/>
        </w:rPr>
        <w:t>00050</w:t>
      </w:r>
      <w:r w:rsidRPr="00FC152C">
        <w:rPr>
          <w:rFonts w:ascii="Times New Roman" w:eastAsia="Times New Roman" w:hAnsi="Times New Roman" w:cs="Times New Roman"/>
          <w:color w:val="000000"/>
          <w:sz w:val="28"/>
          <w:szCs w:val="28"/>
          <w:lang w:eastAsia="uk-UA"/>
        </w:rPr>
        <w:t xml:space="preserve"> - </w:t>
      </w:r>
      <w:r w:rsidRPr="00FC152C">
        <w:rPr>
          <w:rFonts w:ascii="Times New Roman" w:eastAsia="Times New Roman" w:hAnsi="Times New Roman" w:cs="Times New Roman"/>
          <w:color w:val="000000"/>
          <w:lang w:eastAsia="uk-UA"/>
        </w:rPr>
        <w:t>(</w:t>
      </w:r>
      <w:r w:rsidRPr="00FC152C">
        <w:rPr>
          <w:rFonts w:ascii="Times New Roman" w:eastAsia="Times New Roman" w:hAnsi="Times New Roman" w:cs="Times New Roman"/>
          <w:b/>
          <w:bCs/>
          <w:color w:val="000000"/>
          <w:lang w:eastAsia="uk-UA"/>
        </w:rPr>
        <w:t>ідентифікатор за Гідом державних послуг)</w:t>
      </w:r>
    </w:p>
    <w:p w:rsidR="00FC152C" w:rsidRPr="00FC152C" w:rsidRDefault="00FC152C" w:rsidP="00FC152C">
      <w:pPr>
        <w:autoSpaceDN w:val="0"/>
        <w:spacing w:after="0" w:line="240" w:lineRule="auto"/>
        <w:jc w:val="center"/>
        <w:rPr>
          <w:rFonts w:ascii="Times New Roman" w:eastAsia="Times New Roman" w:hAnsi="Times New Roman" w:cs="Times New Roman"/>
          <w:b/>
          <w:sz w:val="26"/>
          <w:u w:val="single"/>
        </w:rPr>
      </w:pPr>
      <w:r w:rsidRPr="00FC152C">
        <w:rPr>
          <w:rFonts w:ascii="Times New Roman" w:eastAsia="Times New Roman" w:hAnsi="Times New Roman" w:cs="Times New Roman"/>
          <w:b/>
          <w:sz w:val="26"/>
          <w:u w:val="single"/>
        </w:rPr>
        <w:t>Державна реєстрація створення юридичної особи (крім громадського формування та релігійної організації)</w:t>
      </w:r>
    </w:p>
    <w:p w:rsidR="00FC152C" w:rsidRPr="00FC152C" w:rsidRDefault="00FC152C" w:rsidP="00FC152C">
      <w:pPr>
        <w:autoSpaceDN w:val="0"/>
        <w:spacing w:after="0" w:line="240" w:lineRule="auto"/>
        <w:jc w:val="center"/>
        <w:rPr>
          <w:rFonts w:ascii="Times New Roman" w:eastAsia="Times New Roman" w:hAnsi="Times New Roman" w:cs="Times New Roman"/>
          <w:sz w:val="24"/>
          <w:szCs w:val="24"/>
          <w:lang w:eastAsia="uk-UA"/>
        </w:rPr>
      </w:pPr>
      <w:r w:rsidRPr="00FC152C">
        <w:rPr>
          <w:rFonts w:ascii="Times New Roman" w:eastAsia="Times New Roman" w:hAnsi="Times New Roman" w:cs="Times New Roman"/>
          <w:color w:val="000000"/>
          <w:sz w:val="20"/>
          <w:szCs w:val="20"/>
          <w:lang w:eastAsia="uk-UA"/>
        </w:rPr>
        <w:t xml:space="preserve"> (назва адміністративної послуги)</w:t>
      </w:r>
    </w:p>
    <w:p w:rsidR="00FC152C" w:rsidRPr="00FC152C" w:rsidRDefault="00FC152C" w:rsidP="00FC152C">
      <w:pPr>
        <w:spacing w:after="0" w:line="240" w:lineRule="auto"/>
        <w:jc w:val="center"/>
        <w:rPr>
          <w:rFonts w:ascii="Times New Roman" w:eastAsia="Times New Roman" w:hAnsi="Times New Roman" w:cs="Times New Roman"/>
          <w:sz w:val="24"/>
          <w:szCs w:val="24"/>
          <w:lang w:eastAsia="uk-UA"/>
        </w:rPr>
      </w:pP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84"/>
        <w:gridCol w:w="2986"/>
        <w:gridCol w:w="2164"/>
        <w:gridCol w:w="2165"/>
        <w:gridCol w:w="1724"/>
      </w:tblGrid>
      <w:tr w:rsidR="00FC152C" w:rsidRPr="00FC152C" w:rsidTr="00FC152C">
        <w:trPr>
          <w:trHeight w:val="1872"/>
        </w:trPr>
        <w:tc>
          <w:tcPr>
            <w:tcW w:w="242" w:type="pct"/>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spacing w:before="100" w:beforeAutospacing="1" w:after="100" w:afterAutospacing="1" w:line="240" w:lineRule="auto"/>
              <w:jc w:val="center"/>
              <w:rPr>
                <w:rFonts w:ascii="Times New Roman" w:eastAsia="Times New Roman" w:hAnsi="Times New Roman" w:cs="Times New Roman"/>
                <w:b/>
                <w:sz w:val="24"/>
                <w:szCs w:val="24"/>
                <w:lang w:eastAsia="uk-UA"/>
              </w:rPr>
            </w:pPr>
            <w:bookmarkStart w:id="42" w:name="n28"/>
            <w:bookmarkEnd w:id="42"/>
            <w:r w:rsidRPr="00FC152C">
              <w:rPr>
                <w:rFonts w:ascii="Times New Roman" w:eastAsia="Times New Roman" w:hAnsi="Times New Roman" w:cs="Times New Roman"/>
                <w:b/>
                <w:sz w:val="24"/>
                <w:szCs w:val="24"/>
                <w:lang w:eastAsia="uk-UA"/>
              </w:rPr>
              <w:t>№</w:t>
            </w:r>
          </w:p>
          <w:p w:rsidR="00FC152C" w:rsidRPr="00FC152C" w:rsidRDefault="00FC152C" w:rsidP="00FC152C">
            <w:pPr>
              <w:spacing w:before="100" w:beforeAutospacing="1" w:after="100" w:afterAutospacing="1"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 xml:space="preserve"> з/п</w:t>
            </w:r>
          </w:p>
        </w:tc>
        <w:tc>
          <w:tcPr>
            <w:tcW w:w="1567" w:type="pct"/>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spacing w:before="100" w:beforeAutospacing="1" w:after="100" w:afterAutospacing="1"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Етапи опрацювання заяви про надання адміністративної послуги</w:t>
            </w:r>
          </w:p>
        </w:tc>
        <w:tc>
          <w:tcPr>
            <w:tcW w:w="1140" w:type="pct"/>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spacing w:before="100" w:beforeAutospacing="1" w:after="100" w:afterAutospacing="1"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Відповідальна особа</w:t>
            </w:r>
          </w:p>
        </w:tc>
        <w:tc>
          <w:tcPr>
            <w:tcW w:w="1140" w:type="pct"/>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spacing w:before="100" w:beforeAutospacing="1" w:after="100" w:afterAutospacing="1"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Структурний підрозділ, відповідальний за етап (дію, рішення)</w:t>
            </w:r>
          </w:p>
        </w:tc>
        <w:tc>
          <w:tcPr>
            <w:tcW w:w="911" w:type="pct"/>
            <w:tcBorders>
              <w:top w:val="outset" w:sz="6" w:space="0" w:color="000000"/>
              <w:left w:val="outset" w:sz="6" w:space="0" w:color="000000"/>
              <w:bottom w:val="outset" w:sz="6" w:space="0" w:color="000000"/>
              <w:right w:val="outset" w:sz="6" w:space="0" w:color="000000"/>
            </w:tcBorders>
          </w:tcPr>
          <w:p w:rsidR="00FC152C" w:rsidRPr="00FC152C" w:rsidRDefault="00FC152C" w:rsidP="00FC152C">
            <w:pPr>
              <w:spacing w:before="100" w:beforeAutospacing="1" w:after="100" w:afterAutospacing="1" w:line="240" w:lineRule="auto"/>
              <w:jc w:val="center"/>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 xml:space="preserve">Строки виконання етапів </w:t>
            </w:r>
            <w:r w:rsidRPr="00FC152C">
              <w:rPr>
                <w:rFonts w:ascii="Times New Roman" w:eastAsia="Times New Roman" w:hAnsi="Times New Roman" w:cs="Times New Roman"/>
                <w:b/>
                <w:sz w:val="24"/>
                <w:szCs w:val="24"/>
                <w:lang w:eastAsia="uk-UA"/>
              </w:rPr>
              <w:br/>
            </w:r>
          </w:p>
        </w:tc>
      </w:tr>
      <w:tr w:rsidR="00FC152C" w:rsidRPr="00FC152C" w:rsidTr="00FC152C">
        <w:trPr>
          <w:trHeight w:val="585"/>
        </w:trPr>
        <w:tc>
          <w:tcPr>
            <w:tcW w:w="242" w:type="pct"/>
            <w:tcBorders>
              <w:top w:val="outset" w:sz="6" w:space="0" w:color="000000"/>
              <w:left w:val="outset" w:sz="6" w:space="0" w:color="000000"/>
              <w:right w:val="outset" w:sz="6" w:space="0" w:color="000000"/>
            </w:tcBorders>
          </w:tcPr>
          <w:p w:rsidR="00FC152C" w:rsidRPr="00FC152C" w:rsidRDefault="00FC152C" w:rsidP="00FC152C">
            <w:pPr>
              <w:numPr>
                <w:ilvl w:val="0"/>
                <w:numId w:val="1"/>
              </w:numPr>
              <w:tabs>
                <w:tab w:val="left" w:pos="142"/>
                <w:tab w:val="left" w:pos="284"/>
              </w:tabs>
              <w:spacing w:after="0" w:line="240" w:lineRule="auto"/>
              <w:ind w:hanging="720"/>
              <w:jc w:val="both"/>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1.</w:t>
            </w:r>
          </w:p>
        </w:tc>
        <w:tc>
          <w:tcPr>
            <w:tcW w:w="1567" w:type="pct"/>
            <w:tcBorders>
              <w:top w:val="outset" w:sz="6" w:space="0" w:color="000000"/>
              <w:left w:val="outset" w:sz="6" w:space="0" w:color="000000"/>
              <w:right w:val="outset" w:sz="6" w:space="0" w:color="000000"/>
            </w:tcBorders>
          </w:tcPr>
          <w:p w:rsidR="00FC152C" w:rsidRPr="00FC152C" w:rsidRDefault="00FC152C" w:rsidP="00FC152C">
            <w:pPr>
              <w:tabs>
                <w:tab w:val="left" w:pos="142"/>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 xml:space="preserve"> Прийом за описом документів, які подаються для проведення державної реєстрації створення юридичної особи</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after="0" w:line="240" w:lineRule="auto"/>
              <w:jc w:val="both"/>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911"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В день надходження документів.</w:t>
            </w:r>
          </w:p>
        </w:tc>
      </w:tr>
      <w:tr w:rsidR="00FC152C" w:rsidRPr="00FC152C" w:rsidTr="00FC152C">
        <w:trPr>
          <w:trHeight w:val="1710"/>
        </w:trPr>
        <w:tc>
          <w:tcPr>
            <w:tcW w:w="242" w:type="pct"/>
            <w:tcBorders>
              <w:top w:val="outset" w:sz="6" w:space="0" w:color="000000"/>
              <w:left w:val="outset" w:sz="6" w:space="0" w:color="000000"/>
              <w:right w:val="outset" w:sz="6" w:space="0" w:color="000000"/>
            </w:tcBorders>
          </w:tcPr>
          <w:p w:rsidR="00FC152C" w:rsidRPr="00FC152C" w:rsidRDefault="00FC152C" w:rsidP="00FC152C">
            <w:pPr>
              <w:numPr>
                <w:ilvl w:val="0"/>
                <w:numId w:val="1"/>
              </w:numPr>
              <w:tabs>
                <w:tab w:val="left" w:pos="284"/>
              </w:tabs>
              <w:spacing w:after="0" w:line="240" w:lineRule="auto"/>
              <w:jc w:val="both"/>
              <w:rPr>
                <w:rFonts w:ascii="Times New Roman" w:eastAsia="Times New Roman" w:hAnsi="Times New Roman" w:cs="Times New Roman"/>
                <w:b/>
                <w:sz w:val="24"/>
                <w:szCs w:val="24"/>
                <w:lang w:eastAsia="uk-UA"/>
              </w:rPr>
            </w:pPr>
          </w:p>
        </w:tc>
        <w:tc>
          <w:tcPr>
            <w:tcW w:w="1567" w:type="pct"/>
            <w:tcBorders>
              <w:top w:val="outset" w:sz="6" w:space="0" w:color="000000"/>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Перевірка документів, які подаються державному реєстратору, на відсутність підстав для зупинення розгляду документів, для відмови у державній реєстрації.</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after="0" w:line="240" w:lineRule="auto"/>
              <w:jc w:val="both"/>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911"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В день надходження документів.</w:t>
            </w:r>
          </w:p>
        </w:tc>
      </w:tr>
      <w:tr w:rsidR="00FC152C" w:rsidRPr="00FC152C" w:rsidTr="00FC152C">
        <w:trPr>
          <w:trHeight w:val="540"/>
        </w:trPr>
        <w:tc>
          <w:tcPr>
            <w:tcW w:w="242" w:type="pct"/>
            <w:tcBorders>
              <w:top w:val="outset" w:sz="6" w:space="0" w:color="000000"/>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val="ru-RU" w:eastAsia="uk-UA"/>
              </w:rPr>
            </w:pPr>
            <w:r w:rsidRPr="00FC152C">
              <w:rPr>
                <w:rFonts w:ascii="Times New Roman" w:eastAsia="Times New Roman" w:hAnsi="Times New Roman" w:cs="Times New Roman"/>
                <w:b/>
                <w:sz w:val="24"/>
                <w:szCs w:val="24"/>
                <w:lang w:val="ru-RU" w:eastAsia="uk-UA"/>
              </w:rPr>
              <w:t>4.</w:t>
            </w:r>
          </w:p>
        </w:tc>
        <w:tc>
          <w:tcPr>
            <w:tcW w:w="1567" w:type="pct"/>
            <w:tcBorders>
              <w:top w:val="outset" w:sz="6" w:space="0" w:color="000000"/>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Виготовлення електронних копій шляхом сканування поданих документів.</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911"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sz w:val="24"/>
                <w:szCs w:val="24"/>
                <w:lang w:eastAsia="uk-UA"/>
              </w:rPr>
              <w:t>В день надходження документів.</w:t>
            </w:r>
          </w:p>
        </w:tc>
      </w:tr>
      <w:tr w:rsidR="00FC152C" w:rsidRPr="00FC152C" w:rsidTr="00FC152C">
        <w:trPr>
          <w:trHeight w:val="540"/>
        </w:trPr>
        <w:tc>
          <w:tcPr>
            <w:tcW w:w="242" w:type="pct"/>
            <w:tcBorders>
              <w:top w:val="outset" w:sz="6" w:space="0" w:color="000000"/>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val="ru-RU" w:eastAsia="uk-UA"/>
              </w:rPr>
            </w:pPr>
            <w:r w:rsidRPr="00FC152C">
              <w:rPr>
                <w:rFonts w:ascii="Times New Roman" w:eastAsia="Times New Roman" w:hAnsi="Times New Roman" w:cs="Times New Roman"/>
                <w:b/>
                <w:sz w:val="24"/>
                <w:szCs w:val="24"/>
                <w:lang w:val="ru-RU" w:eastAsia="uk-UA"/>
              </w:rPr>
              <w:t>5.</w:t>
            </w:r>
          </w:p>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val="ru-RU" w:eastAsia="uk-UA"/>
              </w:rPr>
            </w:pPr>
          </w:p>
        </w:tc>
        <w:tc>
          <w:tcPr>
            <w:tcW w:w="1567" w:type="pct"/>
            <w:tcBorders>
              <w:top w:val="outset" w:sz="6" w:space="0" w:color="000000"/>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 xml:space="preserve">Передача за допомогою програмного забезпечення Єдиного державного реєстру юридичних осіб, фізичних осіб – підприємців та громадських формувань документів до суб’єкта надання адміністративних послуг </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 xml:space="preserve">Державний реєстратор юридичних осіб, фізичних осіб – підприємців </w:t>
            </w:r>
          </w:p>
        </w:tc>
        <w:tc>
          <w:tcPr>
            <w:tcW w:w="1140"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spacing w:after="0" w:line="240" w:lineRule="auto"/>
              <w:jc w:val="both"/>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rPr>
              <w:t xml:space="preserve">Державний реєстратор юридичних осіб, фізичних осіб – підприємців </w:t>
            </w:r>
          </w:p>
        </w:tc>
        <w:tc>
          <w:tcPr>
            <w:tcW w:w="911"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sz w:val="24"/>
                <w:szCs w:val="24"/>
                <w:lang w:eastAsia="uk-UA"/>
              </w:rPr>
              <w:t>В день надходження документів.</w:t>
            </w:r>
          </w:p>
        </w:tc>
      </w:tr>
      <w:tr w:rsidR="00FC152C" w:rsidRPr="00FC152C" w:rsidTr="00FC152C">
        <w:trPr>
          <w:trHeight w:val="1980"/>
        </w:trPr>
        <w:tc>
          <w:tcPr>
            <w:tcW w:w="242"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val="ru-RU" w:eastAsia="uk-UA"/>
              </w:rPr>
              <w:t>6</w:t>
            </w:r>
            <w:r w:rsidRPr="00FC152C">
              <w:rPr>
                <w:rFonts w:ascii="Times New Roman" w:eastAsia="Times New Roman" w:hAnsi="Times New Roman" w:cs="Times New Roman"/>
                <w:b/>
                <w:sz w:val="24"/>
                <w:szCs w:val="24"/>
                <w:lang w:eastAsia="uk-UA"/>
              </w:rPr>
              <w:t>.</w:t>
            </w:r>
          </w:p>
        </w:tc>
        <w:tc>
          <w:tcPr>
            <w:tcW w:w="1567" w:type="pct"/>
            <w:tcBorders>
              <w:top w:val="outset" w:sz="6" w:space="0" w:color="000000"/>
              <w:left w:val="outset" w:sz="6" w:space="0" w:color="000000"/>
              <w:bottom w:val="single" w:sz="4" w:space="0" w:color="auto"/>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 xml:space="preserve">Опрацювання заяви про державну реєстрацію створення юридичної особи, а також документів, необхідних для її проведення, внесення до Єдиного </w:t>
            </w:r>
            <w:r w:rsidRPr="00FC152C">
              <w:rPr>
                <w:rFonts w:ascii="Times New Roman" w:eastAsia="Times New Roman" w:hAnsi="Times New Roman" w:cs="Times New Roman"/>
                <w:b/>
                <w:sz w:val="24"/>
                <w:szCs w:val="24"/>
                <w:lang w:eastAsia="uk-UA"/>
              </w:rPr>
              <w:lastRenderedPageBreak/>
              <w:t>державного реєстру юридичних осіб , фізичних осіб – підприємців та громадських формувань запису про проведення державної реєстрації створення юридичної особи на підставі відомостей заяви про державну реєстрацію створення юридичної особи – у разі відсутності підстав для відмови у проведенні державної реєстрації та оформлення результату надання адміністративної послуги</w:t>
            </w:r>
          </w:p>
        </w:tc>
        <w:tc>
          <w:tcPr>
            <w:tcW w:w="1140"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lastRenderedPageBreak/>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1140"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911" w:type="pct"/>
            <w:tcBorders>
              <w:top w:val="outset" w:sz="6" w:space="0" w:color="000000"/>
              <w:left w:val="outset" w:sz="6" w:space="0" w:color="000000"/>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rPr>
              <w:t xml:space="preserve">Протягом 24 годин, крім вихідних та святкових днів, після надходження документів, </w:t>
            </w:r>
            <w:r w:rsidRPr="00FC152C">
              <w:rPr>
                <w:rFonts w:ascii="Times New Roman" w:eastAsia="Times New Roman" w:hAnsi="Times New Roman" w:cs="Times New Roman"/>
                <w:sz w:val="24"/>
                <w:szCs w:val="24"/>
              </w:rPr>
              <w:lastRenderedPageBreak/>
              <w:t>поданих для державної реєстрації.</w:t>
            </w:r>
          </w:p>
        </w:tc>
      </w:tr>
      <w:tr w:rsidR="00FC152C" w:rsidRPr="00FC152C" w:rsidTr="00FC152C">
        <w:trPr>
          <w:trHeight w:val="1320"/>
        </w:trPr>
        <w:tc>
          <w:tcPr>
            <w:tcW w:w="242"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val="ru-RU" w:eastAsia="uk-UA"/>
              </w:rPr>
              <w:lastRenderedPageBreak/>
              <w:t>7</w:t>
            </w:r>
            <w:r w:rsidRPr="00FC152C">
              <w:rPr>
                <w:rFonts w:ascii="Times New Roman" w:eastAsia="Times New Roman" w:hAnsi="Times New Roman" w:cs="Times New Roman"/>
                <w:b/>
                <w:sz w:val="24"/>
                <w:szCs w:val="24"/>
                <w:lang w:eastAsia="uk-UA"/>
              </w:rPr>
              <w:t>.</w:t>
            </w:r>
          </w:p>
        </w:tc>
        <w:tc>
          <w:tcPr>
            <w:tcW w:w="1567"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 xml:space="preserve"> Передача результату надання адміністративної послуги </w:t>
            </w:r>
          </w:p>
        </w:tc>
        <w:tc>
          <w:tcPr>
            <w:tcW w:w="1140"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1140"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spacing w:after="0" w:line="240" w:lineRule="auto"/>
              <w:jc w:val="both"/>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911"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rPr>
              <w:t>Протягом 24 годин, крім вихідних та святкових днів, після надходження документів, поданих для державної реєстрації.</w:t>
            </w:r>
          </w:p>
        </w:tc>
      </w:tr>
      <w:tr w:rsidR="00FC152C" w:rsidRPr="00FC152C" w:rsidTr="00FC152C">
        <w:trPr>
          <w:trHeight w:val="1125"/>
        </w:trPr>
        <w:tc>
          <w:tcPr>
            <w:tcW w:w="242" w:type="pct"/>
            <w:tcBorders>
              <w:top w:val="single" w:sz="4" w:space="0" w:color="auto"/>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val="ru-RU" w:eastAsia="uk-UA"/>
              </w:rPr>
              <w:t>8</w:t>
            </w:r>
            <w:r w:rsidRPr="00FC152C">
              <w:rPr>
                <w:rFonts w:ascii="Times New Roman" w:eastAsia="Times New Roman" w:hAnsi="Times New Roman" w:cs="Times New Roman"/>
                <w:b/>
                <w:sz w:val="24"/>
                <w:szCs w:val="24"/>
                <w:lang w:eastAsia="uk-UA"/>
              </w:rPr>
              <w:t>.</w:t>
            </w:r>
          </w:p>
        </w:tc>
        <w:tc>
          <w:tcPr>
            <w:tcW w:w="1567" w:type="pct"/>
            <w:tcBorders>
              <w:top w:val="single" w:sz="4" w:space="0" w:color="auto"/>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b/>
                <w:sz w:val="24"/>
                <w:szCs w:val="24"/>
                <w:lang w:eastAsia="uk-UA"/>
              </w:rPr>
            </w:pPr>
            <w:r w:rsidRPr="00FC152C">
              <w:rPr>
                <w:rFonts w:ascii="Times New Roman" w:eastAsia="Times New Roman" w:hAnsi="Times New Roman" w:cs="Times New Roman"/>
                <w:b/>
                <w:sz w:val="24"/>
                <w:szCs w:val="24"/>
                <w:lang w:eastAsia="uk-UA"/>
              </w:rPr>
              <w:t>Видача або надсилання поштою виписки з Єдиного державного реєстру юридичних осіб, фізичних осіб – підприємців та громадських формувань або рішення про відмову у  проведенні державної реєстрації створення юридичної особи</w:t>
            </w:r>
          </w:p>
        </w:tc>
        <w:tc>
          <w:tcPr>
            <w:tcW w:w="1140"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1140" w:type="pct"/>
            <w:tcBorders>
              <w:top w:val="single" w:sz="4" w:space="0" w:color="auto"/>
              <w:left w:val="outset" w:sz="6" w:space="0" w:color="000000"/>
              <w:bottom w:val="single" w:sz="4" w:space="0" w:color="auto"/>
              <w:right w:val="outset" w:sz="6" w:space="0" w:color="000000"/>
            </w:tcBorders>
          </w:tcPr>
          <w:p w:rsidR="00FC152C" w:rsidRPr="00FC152C" w:rsidRDefault="00FC152C" w:rsidP="00FC152C">
            <w:pPr>
              <w:spacing w:before="100" w:beforeAutospacing="1" w:after="100" w:afterAutospacing="1" w:line="240" w:lineRule="auto"/>
              <w:rPr>
                <w:rFonts w:ascii="Times New Roman" w:eastAsia="Times New Roman" w:hAnsi="Times New Roman" w:cs="Times New Roman"/>
                <w:sz w:val="24"/>
                <w:szCs w:val="24"/>
              </w:rPr>
            </w:pPr>
            <w:r w:rsidRPr="00FC152C">
              <w:rPr>
                <w:rFonts w:ascii="Times New Roman" w:eastAsia="Times New Roman" w:hAnsi="Times New Roman" w:cs="Times New Roman"/>
                <w:sz w:val="24"/>
                <w:szCs w:val="24"/>
                <w:lang w:eastAsia="uk-UA"/>
              </w:rPr>
              <w:t>Державний реєстратор юридичних осіб</w:t>
            </w:r>
            <w:r w:rsidRPr="00FC152C">
              <w:rPr>
                <w:rFonts w:ascii="Times New Roman" w:eastAsia="Times New Roman" w:hAnsi="Times New Roman" w:cs="Times New Roman"/>
                <w:sz w:val="24"/>
                <w:szCs w:val="24"/>
                <w:lang w:val="ru-RU" w:eastAsia="uk-UA"/>
              </w:rPr>
              <w:t xml:space="preserve">, </w:t>
            </w:r>
            <w:r w:rsidRPr="00FC152C">
              <w:rPr>
                <w:rFonts w:ascii="Times New Roman" w:eastAsia="Times New Roman" w:hAnsi="Times New Roman" w:cs="Times New Roman"/>
                <w:sz w:val="24"/>
                <w:szCs w:val="24"/>
                <w:lang w:eastAsia="uk-UA"/>
              </w:rPr>
              <w:t>фізичних осіб – підприємців</w:t>
            </w:r>
            <w:r w:rsidRPr="00FC152C">
              <w:rPr>
                <w:rFonts w:ascii="Times New Roman" w:eastAsia="Times New Roman" w:hAnsi="Times New Roman" w:cs="Times New Roman"/>
                <w:sz w:val="24"/>
                <w:szCs w:val="24"/>
                <w:lang w:val="ru-RU" w:eastAsia="uk-UA"/>
              </w:rPr>
              <w:t xml:space="preserve"> </w:t>
            </w:r>
          </w:p>
        </w:tc>
        <w:tc>
          <w:tcPr>
            <w:tcW w:w="911" w:type="pct"/>
            <w:tcBorders>
              <w:top w:val="single" w:sz="4" w:space="0" w:color="auto"/>
              <w:left w:val="outset" w:sz="6" w:space="0" w:color="000000"/>
              <w:right w:val="outset" w:sz="6" w:space="0" w:color="000000"/>
            </w:tcBorders>
          </w:tcPr>
          <w:p w:rsidR="00FC152C" w:rsidRPr="00FC152C" w:rsidRDefault="00FC152C" w:rsidP="00FC152C">
            <w:pPr>
              <w:tabs>
                <w:tab w:val="left" w:pos="284"/>
              </w:tabs>
              <w:spacing w:after="0" w:line="240" w:lineRule="auto"/>
              <w:rPr>
                <w:rFonts w:ascii="Times New Roman" w:eastAsia="Times New Roman" w:hAnsi="Times New Roman" w:cs="Times New Roman"/>
                <w:sz w:val="24"/>
                <w:szCs w:val="24"/>
                <w:lang w:eastAsia="uk-UA"/>
              </w:rPr>
            </w:pPr>
            <w:r w:rsidRPr="00FC152C">
              <w:rPr>
                <w:rFonts w:ascii="Times New Roman" w:eastAsia="Times New Roman" w:hAnsi="Times New Roman" w:cs="Times New Roman"/>
                <w:sz w:val="24"/>
                <w:szCs w:val="24"/>
              </w:rPr>
              <w:t>В день прийняття рішення про державну реєстрацію (або відмову в ній)</w:t>
            </w:r>
          </w:p>
        </w:tc>
      </w:tr>
    </w:tbl>
    <w:p w:rsidR="00FC152C" w:rsidRPr="00FC152C" w:rsidRDefault="00FC152C" w:rsidP="00FC152C">
      <w:pPr>
        <w:spacing w:after="0" w:line="240" w:lineRule="auto"/>
        <w:jc w:val="both"/>
        <w:rPr>
          <w:rFonts w:ascii="Times New Roman" w:eastAsia="Times New Roman" w:hAnsi="Times New Roman" w:cs="Times New Roman"/>
          <w:sz w:val="24"/>
          <w:szCs w:val="24"/>
        </w:rPr>
      </w:pPr>
      <w:bookmarkStart w:id="43" w:name="n29"/>
      <w:bookmarkEnd w:id="43"/>
    </w:p>
    <w:p w:rsidR="007E5914" w:rsidRPr="007E5914" w:rsidRDefault="00FC152C" w:rsidP="007E5914">
      <w:pPr>
        <w:autoSpaceDN w:val="0"/>
        <w:jc w:val="center"/>
        <w:rPr>
          <w:rFonts w:ascii="Times New Roman" w:eastAsia="Times New Roman" w:hAnsi="Times New Roman" w:cs="Times New Roman"/>
          <w:sz w:val="24"/>
          <w:szCs w:val="24"/>
          <w:lang w:val="ru-RU" w:eastAsia="uk-UA"/>
        </w:rPr>
      </w:pPr>
      <w:r w:rsidRPr="00FC152C">
        <w:rPr>
          <w:rFonts w:ascii="Times New Roman" w:eastAsia="Times New Roman" w:hAnsi="Times New Roman" w:cs="Times New Roman"/>
          <w:b/>
          <w:sz w:val="24"/>
          <w:szCs w:val="24"/>
        </w:rPr>
        <w:t xml:space="preserve">  </w:t>
      </w:r>
      <w:r w:rsidR="007E5914" w:rsidRPr="007E5914">
        <w:rPr>
          <w:rFonts w:ascii="Times New Roman" w:eastAsia="Times New Roman" w:hAnsi="Times New Roman" w:cs="Times New Roman"/>
          <w:b/>
          <w:bCs/>
          <w:color w:val="000000"/>
          <w:sz w:val="24"/>
          <w:szCs w:val="24"/>
          <w:lang w:eastAsia="uk-UA"/>
        </w:rPr>
        <w:t>ІНФОРМАЦІЙНА КАРТКА АДМІНІСТРАТИВНОЇ ПОСЛУГИ № 07-01</w:t>
      </w: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b/>
          <w:color w:val="000000"/>
          <w:sz w:val="28"/>
          <w:szCs w:val="28"/>
          <w:lang w:eastAsia="uk-UA"/>
        </w:rPr>
        <w:t>00041</w:t>
      </w:r>
      <w:r w:rsidRPr="007E5914">
        <w:rPr>
          <w:rFonts w:ascii="Times New Roman" w:eastAsia="Times New Roman" w:hAnsi="Times New Roman" w:cs="Times New Roman"/>
          <w:color w:val="000000"/>
          <w:sz w:val="28"/>
          <w:szCs w:val="28"/>
          <w:lang w:eastAsia="uk-UA"/>
        </w:rPr>
        <w:t xml:space="preserve">- </w:t>
      </w:r>
      <w:r w:rsidRPr="007E5914">
        <w:rPr>
          <w:rFonts w:ascii="Times New Roman" w:eastAsia="Times New Roman" w:hAnsi="Times New Roman" w:cs="Times New Roman"/>
          <w:color w:val="000000"/>
          <w:lang w:eastAsia="uk-UA"/>
        </w:rPr>
        <w:t>(</w:t>
      </w:r>
      <w:r w:rsidRPr="007E5914">
        <w:rPr>
          <w:rFonts w:ascii="Times New Roman" w:eastAsia="Times New Roman" w:hAnsi="Times New Roman" w:cs="Times New Roman"/>
          <w:b/>
          <w:bCs/>
          <w:color w:val="000000"/>
          <w:lang w:eastAsia="uk-UA"/>
        </w:rPr>
        <w:t>ідентифікатор за Гідом державних послуг)</w:t>
      </w:r>
    </w:p>
    <w:p w:rsidR="007E5914" w:rsidRPr="007E5914" w:rsidRDefault="007E5914" w:rsidP="007E5914">
      <w:pPr>
        <w:autoSpaceDN w:val="0"/>
        <w:spacing w:after="0" w:line="240" w:lineRule="auto"/>
        <w:jc w:val="center"/>
        <w:rPr>
          <w:rFonts w:ascii="Times New Roman" w:eastAsia="Times New Roman" w:hAnsi="Times New Roman" w:cs="Times New Roman"/>
          <w:b/>
          <w:sz w:val="26"/>
          <w:u w:val="single"/>
        </w:rPr>
      </w:pPr>
      <w:r w:rsidRPr="007E5914">
        <w:rPr>
          <w:rFonts w:ascii="Times New Roman" w:eastAsia="Times New Roman" w:hAnsi="Times New Roman" w:cs="Times New Roman"/>
          <w:b/>
          <w:sz w:val="26"/>
          <w:u w:val="single"/>
        </w:rPr>
        <w:t xml:space="preserve">  Державна реєстрація права власності на нерухоме майно </w:t>
      </w: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color w:val="000000"/>
          <w:sz w:val="20"/>
          <w:szCs w:val="20"/>
          <w:lang w:eastAsia="uk-UA"/>
        </w:rPr>
        <w:t xml:space="preserve"> (назва адміністративної послуги)</w:t>
      </w: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b/>
          <w:bCs/>
          <w:color w:val="000000"/>
          <w:sz w:val="24"/>
          <w:szCs w:val="24"/>
          <w:lang w:eastAsia="uk-UA"/>
        </w:rPr>
        <w:t>Відділ державної реєстрації ЦНАП міської ради</w:t>
      </w: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color w:val="000000"/>
          <w:sz w:val="20"/>
          <w:szCs w:val="20"/>
          <w:lang w:eastAsia="uk-UA"/>
        </w:rPr>
        <w:t>(найменування суб’єкта надання адміністративно послуги)</w:t>
      </w:r>
    </w:p>
    <w:tbl>
      <w:tblPr>
        <w:tblW w:w="4793" w:type="pct"/>
        <w:tblInd w:w="276"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51"/>
        <w:gridCol w:w="2220"/>
        <w:gridCol w:w="6454"/>
      </w:tblGrid>
      <w:tr w:rsidR="007E5914" w:rsidRPr="007E5914" w:rsidTr="00AD56A8">
        <w:tc>
          <w:tcPr>
            <w:tcW w:w="5000" w:type="pct"/>
            <w:gridSpan w:val="3"/>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uk-UA"/>
              </w:rPr>
            </w:pPr>
            <w:r w:rsidRPr="007E5914">
              <w:rPr>
                <w:rFonts w:ascii="Times New Roman" w:eastAsia="Times New Roman" w:hAnsi="Times New Roman" w:cs="Times New Roman"/>
                <w:b/>
                <w:sz w:val="24"/>
                <w:szCs w:val="24"/>
                <w:lang w:eastAsia="uk-UA"/>
              </w:rPr>
              <w:t xml:space="preserve">Інформація про суб’єкта надання адміністративної послуги </w:t>
            </w:r>
          </w:p>
          <w:p w:rsidR="007E5914" w:rsidRPr="007E5914" w:rsidRDefault="007E5914" w:rsidP="007E5914">
            <w:pPr>
              <w:spacing w:after="0" w:line="240" w:lineRule="auto"/>
              <w:jc w:val="center"/>
              <w:rPr>
                <w:rFonts w:ascii="Times New Roman" w:eastAsia="Times New Roman" w:hAnsi="Times New Roman" w:cs="Times New Roman"/>
                <w:b/>
                <w:sz w:val="24"/>
                <w:szCs w:val="24"/>
                <w:lang w:eastAsia="uk-UA"/>
              </w:rPr>
            </w:pPr>
            <w:r w:rsidRPr="007E5914">
              <w:rPr>
                <w:rFonts w:ascii="Times New Roman" w:eastAsia="Times New Roman" w:hAnsi="Times New Roman" w:cs="Times New Roman"/>
                <w:b/>
                <w:sz w:val="24"/>
                <w:szCs w:val="24"/>
                <w:lang w:eastAsia="uk-UA"/>
              </w:rPr>
              <w:t>та/або центру надання адміністративних послуг</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1</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Місцезнаходження </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11700, м. </w:t>
            </w:r>
            <w:proofErr w:type="spellStart"/>
            <w:r w:rsidRPr="007E5914">
              <w:rPr>
                <w:rFonts w:ascii="Times New Roman" w:eastAsia="Times New Roman" w:hAnsi="Times New Roman" w:cs="Times New Roman"/>
                <w:sz w:val="24"/>
                <w:szCs w:val="24"/>
                <w:lang w:eastAsia="uk-UA"/>
              </w:rPr>
              <w:t>Звягель</w:t>
            </w:r>
            <w:proofErr w:type="spellEnd"/>
            <w:r w:rsidRPr="007E5914">
              <w:rPr>
                <w:rFonts w:ascii="Times New Roman" w:eastAsia="Times New Roman" w:hAnsi="Times New Roman" w:cs="Times New Roman"/>
                <w:sz w:val="24"/>
                <w:szCs w:val="24"/>
                <w:lang w:eastAsia="uk-UA"/>
              </w:rPr>
              <w:t>, вулиця Шевченка, 20.</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2</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Інформація щодо режиму роботи </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Понеділок: з 9.00 до 17:15;</w:t>
            </w:r>
          </w:p>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П’ятниця: з 8.00 до 16.00;</w:t>
            </w:r>
          </w:p>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lastRenderedPageBreak/>
              <w:t>Субота: з 9.00 до 14.00.(за попереднім записом)</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lastRenderedPageBreak/>
              <w:t>3</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proofErr w:type="spellStart"/>
            <w:r w:rsidRPr="007E5914">
              <w:rPr>
                <w:rFonts w:ascii="Times New Roman" w:eastAsia="Times New Roman" w:hAnsi="Times New Roman" w:cs="Times New Roman"/>
                <w:sz w:val="24"/>
                <w:szCs w:val="24"/>
                <w:lang w:eastAsia="uk-UA"/>
              </w:rPr>
              <w:t>тел</w:t>
            </w:r>
            <w:proofErr w:type="spellEnd"/>
            <w:r w:rsidRPr="007E5914">
              <w:rPr>
                <w:rFonts w:ascii="Times New Roman" w:eastAsia="Times New Roman" w:hAnsi="Times New Roman" w:cs="Times New Roman"/>
                <w:sz w:val="24"/>
                <w:szCs w:val="24"/>
                <w:lang w:eastAsia="uk-UA"/>
              </w:rPr>
              <w:t>. (04141) 3-22-19</w:t>
            </w:r>
          </w:p>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E-</w:t>
            </w:r>
            <w:proofErr w:type="spellStart"/>
            <w:r w:rsidRPr="007E5914">
              <w:rPr>
                <w:rFonts w:ascii="Times New Roman" w:eastAsia="Times New Roman" w:hAnsi="Times New Roman" w:cs="Times New Roman"/>
                <w:sz w:val="24"/>
                <w:szCs w:val="24"/>
                <w:lang w:eastAsia="uk-UA"/>
              </w:rPr>
              <w:t>mail</w:t>
            </w:r>
            <w:proofErr w:type="spellEnd"/>
            <w:r w:rsidRPr="007E5914">
              <w:rPr>
                <w:rFonts w:ascii="Times New Roman" w:eastAsia="Times New Roman" w:hAnsi="Times New Roman" w:cs="Times New Roman"/>
                <w:sz w:val="24"/>
                <w:szCs w:val="24"/>
                <w:lang w:eastAsia="uk-UA"/>
              </w:rPr>
              <w:t xml:space="preserve"> відділу:vdr-nv@ukr.net</w:t>
            </w:r>
          </w:p>
          <w:p w:rsidR="007E5914" w:rsidRPr="007E5914" w:rsidRDefault="007E5914" w:rsidP="007E5914">
            <w:pPr>
              <w:spacing w:after="0" w:line="240" w:lineRule="auto"/>
              <w:ind w:firstLine="151"/>
              <w:jc w:val="both"/>
              <w:rPr>
                <w:rFonts w:ascii="Times New Roman" w:eastAsia="Times New Roman" w:hAnsi="Times New Roman" w:cs="Times New Roman"/>
                <w:sz w:val="24"/>
                <w:szCs w:val="24"/>
                <w:lang w:eastAsia="uk-UA"/>
              </w:rPr>
            </w:pPr>
          </w:p>
        </w:tc>
      </w:tr>
      <w:tr w:rsidR="007E5914" w:rsidRPr="007E5914" w:rsidTr="00AD56A8">
        <w:tc>
          <w:tcPr>
            <w:tcW w:w="5000" w:type="pct"/>
            <w:gridSpan w:val="3"/>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uk-UA"/>
              </w:rPr>
            </w:pPr>
            <w:r w:rsidRPr="007E5914">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4</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Закони України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tabs>
                <w:tab w:val="left" w:pos="217"/>
              </w:tabs>
              <w:spacing w:after="0" w:line="240" w:lineRule="auto"/>
              <w:ind w:firstLine="217"/>
              <w:contextualSpacing/>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Закон України “Про державну реєстрацію речових прав на нерухоме майно та їх обтяжень”  </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5</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Акти Кабінету Міністрів України</w:t>
            </w:r>
          </w:p>
        </w:tc>
        <w:tc>
          <w:tcPr>
            <w:tcW w:w="3498" w:type="pct"/>
            <w:tcBorders>
              <w:top w:val="outset" w:sz="6" w:space="0" w:color="000000"/>
              <w:left w:val="outset" w:sz="6" w:space="0" w:color="000000"/>
              <w:bottom w:val="outset" w:sz="6" w:space="0" w:color="000000"/>
              <w:right w:val="outset" w:sz="6" w:space="0" w:color="000000"/>
            </w:tcBorders>
          </w:tcPr>
          <w:p w:rsidR="007E5914" w:rsidRPr="007E5914" w:rsidRDefault="007E5914" w:rsidP="007E5914">
            <w:pPr>
              <w:spacing w:after="0" w:line="240" w:lineRule="auto"/>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  Постанова Кабінету Міністрів України від 25 грудня 2015 року № 1127 «Про державну реєстрацію речових прав на нерухоме майно та їх обтяжень» (зі змінами); постанова Кабінету Міністрів України від 26 жовтня 2011 року № 1141 «Про затвердження Порядку ведення Державного реєстру речових прав на нерухоме майно» (зі змінами); постанова Кабінету Міністрів України від 06 березня 2022 року № 209 «Деякі питання державної реєстрації та функціонування єдиних та державних реєстрів, держателем яких є Міністерство юстиції України, в умовах </w:t>
            </w:r>
            <w:proofErr w:type="spellStart"/>
            <w:r w:rsidRPr="007E5914">
              <w:rPr>
                <w:rFonts w:ascii="Times New Roman" w:eastAsia="Times New Roman" w:hAnsi="Times New Roman" w:cs="Times New Roman"/>
                <w:sz w:val="24"/>
                <w:szCs w:val="24"/>
                <w:lang w:eastAsia="uk-UA"/>
              </w:rPr>
              <w:t>военного</w:t>
            </w:r>
            <w:proofErr w:type="spellEnd"/>
            <w:r w:rsidRPr="007E5914">
              <w:rPr>
                <w:rFonts w:ascii="Times New Roman" w:eastAsia="Times New Roman" w:hAnsi="Times New Roman" w:cs="Times New Roman"/>
                <w:sz w:val="24"/>
                <w:szCs w:val="24"/>
                <w:lang w:eastAsia="uk-UA"/>
              </w:rPr>
              <w:t xml:space="preserve"> стану»</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6</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Акти центральних органів виконавчої влади</w:t>
            </w:r>
          </w:p>
        </w:tc>
        <w:tc>
          <w:tcPr>
            <w:tcW w:w="3498" w:type="pct"/>
            <w:tcBorders>
              <w:top w:val="outset" w:sz="6" w:space="0" w:color="000000"/>
              <w:left w:val="outset" w:sz="6" w:space="0" w:color="000000"/>
              <w:bottom w:val="outset" w:sz="6" w:space="0" w:color="000000"/>
              <w:right w:val="outset" w:sz="6" w:space="0" w:color="000000"/>
            </w:tcBorders>
          </w:tcPr>
          <w:p w:rsidR="007E5914" w:rsidRPr="007E5914" w:rsidRDefault="007E5914" w:rsidP="007E5914">
            <w:pPr>
              <w:tabs>
                <w:tab w:val="left" w:pos="0"/>
              </w:tabs>
              <w:spacing w:after="0" w:line="240" w:lineRule="auto"/>
              <w:ind w:firstLine="217"/>
              <w:contextualSpacing/>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Наказ Міністерства юстиції України від 28 березня 2016 року № 898/5 «Про врегулювання відносин, пов’язаних з державною реєстрацією речових прав на нерухоме майно, що розташоване на тимчасово окупованій території України», зареєстровано у Міністерстві юстиції України 29 березня 2016 року за № 468/28598 (зі змінами); наказ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зареєстровано у Міністерстві юстиції України 21 листопада 2016 року за № 1504/29634 (зі змінами) </w:t>
            </w:r>
          </w:p>
        </w:tc>
      </w:tr>
      <w:tr w:rsidR="007E5914" w:rsidRPr="007E5914" w:rsidTr="00AD56A8">
        <w:tc>
          <w:tcPr>
            <w:tcW w:w="5000" w:type="pct"/>
            <w:gridSpan w:val="3"/>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uk-UA"/>
              </w:rPr>
            </w:pPr>
            <w:r w:rsidRPr="007E5914">
              <w:rPr>
                <w:rFonts w:ascii="Times New Roman" w:eastAsia="Times New Roman" w:hAnsi="Times New Roman" w:cs="Times New Roman"/>
                <w:b/>
                <w:sz w:val="24"/>
                <w:szCs w:val="24"/>
                <w:lang w:eastAsia="uk-UA"/>
              </w:rPr>
              <w:t>Умови отримання адміністративної послуги</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7</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Підстава для отримання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ind w:firstLine="223"/>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Заява заявника або уповноваженої особи.</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8</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ind w:firstLine="217"/>
              <w:jc w:val="both"/>
              <w:rPr>
                <w:rFonts w:ascii="Times New Roman" w:eastAsia="Times New Roman" w:hAnsi="Times New Roman" w:cs="Times New Roman"/>
                <w:sz w:val="24"/>
                <w:szCs w:val="24"/>
                <w:lang w:eastAsia="uk-UA"/>
              </w:rPr>
            </w:pPr>
            <w:bookmarkStart w:id="44" w:name="n550"/>
            <w:bookmarkEnd w:id="44"/>
            <w:r w:rsidRPr="007E5914">
              <w:rPr>
                <w:rFonts w:ascii="Times New Roman" w:eastAsia="Times New Roman" w:hAnsi="Times New Roman" w:cs="Times New Roman"/>
                <w:sz w:val="24"/>
                <w:szCs w:val="24"/>
                <w:lang w:eastAsia="uk-UA"/>
              </w:rPr>
              <w:t>Заява про державну реєстрацію прав; документ, що підтверджує сплату адміністративного збору у повному обсязі або документ, що підтверджує право на звільнення від сплати адміністративного збору; документи, передбачені частиною першою статті 27 або частинами першою-четвертою статті 271 Закону України «Про державну реєстрацію речових прав на нерухоме майно та їх обтяжень» та Порядком державної реєстрації речових прав на нерухоме майно та їх обтяжень, затвердженим постановою Кабінету Міністрів України від 25 грудня 2015 року № 1127 «Про державну реєстрацію речових прав на нерухоме майно та їх обтяжень» (зі змінами)</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9</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Спосіб подання документів, необхідних для отримання </w:t>
            </w:r>
            <w:r w:rsidRPr="007E5914">
              <w:rPr>
                <w:rFonts w:ascii="Times New Roman" w:eastAsia="Times New Roman" w:hAnsi="Times New Roman" w:cs="Times New Roman"/>
                <w:sz w:val="24"/>
                <w:szCs w:val="24"/>
                <w:lang w:eastAsia="uk-UA"/>
              </w:rPr>
              <w:lastRenderedPageBreak/>
              <w:t>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lastRenderedPageBreak/>
              <w:t xml:space="preserve">1) у паперовій формі документи подаються заявником особисто або уповноваженою ним особою; 2) в електронній формі через Єдиний державний </w:t>
            </w:r>
            <w:proofErr w:type="spellStart"/>
            <w:r w:rsidRPr="007E5914">
              <w:rPr>
                <w:rFonts w:ascii="Times New Roman" w:eastAsia="Times New Roman" w:hAnsi="Times New Roman" w:cs="Times New Roman"/>
                <w:sz w:val="24"/>
                <w:szCs w:val="24"/>
                <w:lang w:eastAsia="uk-UA"/>
              </w:rPr>
              <w:t>вебпортал</w:t>
            </w:r>
            <w:proofErr w:type="spellEnd"/>
            <w:r w:rsidRPr="007E5914">
              <w:rPr>
                <w:rFonts w:ascii="Times New Roman" w:eastAsia="Times New Roman" w:hAnsi="Times New Roman" w:cs="Times New Roman"/>
                <w:sz w:val="24"/>
                <w:szCs w:val="24"/>
                <w:lang w:eastAsia="uk-UA"/>
              </w:rPr>
              <w:t xml:space="preserve"> електронних послуг чи інші інформаційні системи (у разі державної </w:t>
            </w:r>
            <w:r w:rsidRPr="007E5914">
              <w:rPr>
                <w:rFonts w:ascii="Times New Roman" w:eastAsia="Times New Roman" w:hAnsi="Times New Roman" w:cs="Times New Roman"/>
                <w:sz w:val="24"/>
                <w:szCs w:val="24"/>
                <w:lang w:eastAsia="uk-UA"/>
              </w:rPr>
              <w:lastRenderedPageBreak/>
              <w:t>реєстрації прав, реєстрацію яких проведено до 01 січня 2013 року відповідно до законодавства, що діяло на момент їх виникнення; державної реєстрації права власності на закінчений будівництвом індивідуальний (садибний) житловий будинок, садовий, дачний будинок; державної реєстрації прав на підставі судового рішення)*</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lastRenderedPageBreak/>
              <w:t>10</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ind w:firstLine="217"/>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Адміністративна послуга надається платно, крім випадків, визначених статтею 34 Закону України «Про державну реєстрацію речових прав на нерухоме майно та їх обтяжень»</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11</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Строк надання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7E5914">
              <w:rPr>
                <w:rFonts w:ascii="Times New Roman" w:eastAsia="Times New Roman" w:hAnsi="Times New Roman" w:cs="Times New Roman"/>
                <w:sz w:val="24"/>
                <w:szCs w:val="24"/>
              </w:rPr>
              <w:t>Державна реєстрація права власності прав проводиться у строк, що не перевищує п’яти робочих днів з дня реєстрації відповідної заяви в Державному реєстрі прав, крім випадку, передбаченого статтею 31-2 Закону України «Про державну реєстрацію речових прав на нерухоме майно та їх обтяжень».</w:t>
            </w:r>
          </w:p>
          <w:p w:rsidR="007E5914" w:rsidRPr="007E5914" w:rsidRDefault="007E5914" w:rsidP="007E5914">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7E5914">
              <w:rPr>
                <w:rFonts w:ascii="Times New Roman" w:eastAsia="Times New Roman" w:hAnsi="Times New Roman" w:cs="Times New Roman"/>
                <w:sz w:val="24"/>
                <w:szCs w:val="24"/>
              </w:rPr>
              <w:t xml:space="preserve"> Інші скорочені строки надання адміністративної послуги: 2 робочі дні; 1 робочий день; 2 години </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12</w:t>
            </w:r>
          </w:p>
        </w:tc>
        <w:tc>
          <w:tcPr>
            <w:tcW w:w="1203" w:type="pct"/>
            <w:tcBorders>
              <w:top w:val="outset" w:sz="6" w:space="0" w:color="000000"/>
              <w:left w:val="outset" w:sz="6" w:space="0" w:color="000000"/>
              <w:bottom w:val="outset" w:sz="6" w:space="0" w:color="000000"/>
              <w:right w:val="outset" w:sz="6" w:space="0" w:color="000000"/>
            </w:tcBorders>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Перелік підстав для зупинення розгляду документів, поданих для державної реєстрації</w:t>
            </w:r>
          </w:p>
        </w:tc>
        <w:tc>
          <w:tcPr>
            <w:tcW w:w="3498" w:type="pct"/>
            <w:tcBorders>
              <w:top w:val="outset" w:sz="6" w:space="0" w:color="000000"/>
              <w:left w:val="outset" w:sz="6" w:space="0" w:color="000000"/>
              <w:bottom w:val="outset" w:sz="6" w:space="0" w:color="000000"/>
              <w:right w:val="outset" w:sz="6" w:space="0" w:color="000000"/>
            </w:tcBorders>
          </w:tcPr>
          <w:p w:rsidR="007E5914" w:rsidRPr="007E5914" w:rsidRDefault="007E5914" w:rsidP="007E5914">
            <w:pPr>
              <w:tabs>
                <w:tab w:val="left" w:pos="-67"/>
              </w:tabs>
              <w:spacing w:after="0" w:line="240" w:lineRule="auto"/>
              <w:ind w:firstLine="217"/>
              <w:jc w:val="both"/>
              <w:rPr>
                <w:rFonts w:ascii="Times New Roman" w:eastAsia="Times New Roman" w:hAnsi="Times New Roman" w:cs="Times New Roman"/>
                <w:strike/>
                <w:sz w:val="24"/>
                <w:szCs w:val="24"/>
              </w:rPr>
            </w:pPr>
            <w:bookmarkStart w:id="45" w:name="o371"/>
            <w:bookmarkStart w:id="46" w:name="o625"/>
            <w:bookmarkStart w:id="47" w:name="o545"/>
            <w:bookmarkEnd w:id="45"/>
            <w:bookmarkEnd w:id="46"/>
            <w:bookmarkEnd w:id="47"/>
            <w:r w:rsidRPr="007E5914">
              <w:rPr>
                <w:rFonts w:ascii="Times New Roman" w:eastAsia="Times New Roman" w:hAnsi="Times New Roman" w:cs="Times New Roman"/>
                <w:sz w:val="24"/>
                <w:szCs w:val="24"/>
              </w:rPr>
              <w:t>1) подання документів для державної реєстрації прав не в повному обсязі, передбаченому законодавством; 2) неподання заявником чи неотримання державним реєстратором у порядку, визначеному у пункті 3 частини третьої статті 10 Закону України «Про державну реєстрацію речових прав на нерухоме майно та їх обтяжень», інформації про зареєстровані до 01 січня 2013 року речові права на відповідне нерухоме майно, якщо наявність такої інформації є необхідною для державної реєстрації прав; 3) направлення запиту до суду про отримання копії судового рішення</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13</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Перелік підстав для відмови у державній реєстрації</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tabs>
                <w:tab w:val="left" w:pos="1565"/>
              </w:tabs>
              <w:spacing w:after="0" w:line="240" w:lineRule="auto"/>
              <w:ind w:firstLine="217"/>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1) заявлене речове право не підлягає державній реєстрації відповідно до Закону України «Про державну реєстрацію речових прав на нерухоме майно та їх обтяжень»; 2) заява про державну реєстрацію прав подана неналежною особою; 3) подані документи не відповідають вимогам, встановленим Законом України «Про державну реєстрацію речових прав на нерухоме майно та їх обтяжень»; 4) подані документи не дають змоги встановити набуття, зміну або припинення речових прав на нерухоме майно та їх обтяження; 5) наявні суперечності між заявленими та вже зареєстрованими речовими правами на нерухоме майно та їх обтяженнями; 6) наявні зареєстровані обтяження речових прав на нерухоме майно; 7) після завершення строку, встановленого частиною третьою статті 23 Закону України «Про державну реєстрацію речових прав на нерухоме майно та їх обтяжень», не усунені обставини, що були підставою для прийняття рішення про зупинення розгляду заяви про державну реєстрацію прав; 8) документи подано до неналежного суб’єкта державної реєстрації прав, нотаріуса; 9) 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 10) заявником подано ті самі документи, на підставі яких заявлене речове право, обтяження вже зареєстровано у Державному реєстрі речових прав на </w:t>
            </w:r>
            <w:r w:rsidRPr="007E5914">
              <w:rPr>
                <w:rFonts w:ascii="Times New Roman" w:eastAsia="Times New Roman" w:hAnsi="Times New Roman" w:cs="Times New Roman"/>
                <w:sz w:val="24"/>
                <w:szCs w:val="24"/>
                <w:lang w:eastAsia="uk-UA"/>
              </w:rPr>
              <w:lastRenderedPageBreak/>
              <w:t>нерухоме майно; 11) заявник звернувся із заявою про державну реєстрацію права власності щодо майна, що відповідно до поданих для такої реєстрації документів відчужено особою, яка на момент проведення такої реєстрації внесена до Єдиного реєстру боржників, у тому числі за виконавчими провадженнями про стягнення аліментів за наявності заборгованості з відповідних платежів понад три місяці</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lastRenderedPageBreak/>
              <w:t>14</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Результат надання адміністративної послуги</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tabs>
                <w:tab w:val="left" w:pos="358"/>
                <w:tab w:val="left" w:pos="449"/>
              </w:tabs>
              <w:spacing w:after="0" w:line="240" w:lineRule="auto"/>
              <w:ind w:firstLine="217"/>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1) прийняття рішення про державну реєстрацію прав; відкриття розділу в Державному реєстрі речових прав на нерухоме майно та/або внесення до відкритого розділу або спеціального розділу Державного реєстру речових прав на нерухоме майно відповідних відомостей про речові права на нерухоме майно та їх обтяження, про об’єкти та суб’єктів цих прав; формування витягу з Державного реєстру речових прав на нерухоме майно про проведену державну реєстрацію прав; 2) рішення про відмову у державній реєстрації із зазначенням виключного переліку обставин, що стали підставою для його прийняття</w:t>
            </w:r>
          </w:p>
        </w:tc>
      </w:tr>
      <w:tr w:rsidR="007E5914" w:rsidRPr="007E5914" w:rsidTr="00AD56A8">
        <w:tc>
          <w:tcPr>
            <w:tcW w:w="299"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15</w:t>
            </w:r>
          </w:p>
        </w:tc>
        <w:tc>
          <w:tcPr>
            <w:tcW w:w="1203"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spacing w:after="0" w:line="240" w:lineRule="auto"/>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Способи отримання відповіді (результату)</w:t>
            </w:r>
          </w:p>
        </w:tc>
        <w:tc>
          <w:tcPr>
            <w:tcW w:w="3498" w:type="pct"/>
            <w:tcBorders>
              <w:top w:val="outset" w:sz="6" w:space="0" w:color="000000"/>
              <w:left w:val="outset" w:sz="6" w:space="0" w:color="000000"/>
              <w:bottom w:val="outset" w:sz="6" w:space="0" w:color="000000"/>
              <w:right w:val="outset" w:sz="6" w:space="0" w:color="000000"/>
            </w:tcBorders>
            <w:hideMark/>
          </w:tcPr>
          <w:p w:rsidR="007E5914" w:rsidRPr="007E5914" w:rsidRDefault="007E5914" w:rsidP="007E5914">
            <w:pPr>
              <w:tabs>
                <w:tab w:val="left" w:pos="358"/>
              </w:tabs>
              <w:spacing w:after="0" w:line="240" w:lineRule="auto"/>
              <w:ind w:firstLine="217"/>
              <w:contextualSpacing/>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Через центр надання адміністративних послуг або безпосередньо державним реєстратором; </w:t>
            </w:r>
            <w:proofErr w:type="spellStart"/>
            <w:r w:rsidRPr="007E5914">
              <w:rPr>
                <w:rFonts w:ascii="Times New Roman" w:eastAsia="Times New Roman" w:hAnsi="Times New Roman" w:cs="Times New Roman"/>
                <w:sz w:val="24"/>
                <w:szCs w:val="24"/>
                <w:lang w:eastAsia="uk-UA"/>
              </w:rPr>
              <w:t>вебпортал</w:t>
            </w:r>
            <w:proofErr w:type="spellEnd"/>
            <w:r w:rsidRPr="007E5914">
              <w:rPr>
                <w:rFonts w:ascii="Times New Roman" w:eastAsia="Times New Roman" w:hAnsi="Times New Roman" w:cs="Times New Roman"/>
                <w:sz w:val="24"/>
                <w:szCs w:val="24"/>
                <w:lang w:eastAsia="uk-UA"/>
              </w:rPr>
              <w:t xml:space="preserve"> Мін’юсту*</w:t>
            </w:r>
          </w:p>
        </w:tc>
      </w:tr>
    </w:tbl>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6"/>
          <w:szCs w:val="6"/>
        </w:rPr>
      </w:pPr>
      <w:r w:rsidRPr="007E5914">
        <w:rPr>
          <w:rFonts w:ascii="Times New Roman" w:eastAsia="Times New Roman" w:hAnsi="Times New Roman" w:cs="Times New Roman"/>
          <w:sz w:val="6"/>
          <w:szCs w:val="6"/>
        </w:rPr>
        <w:t>________________________</w:t>
      </w: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r w:rsidRPr="007E5914">
        <w:rPr>
          <w:rFonts w:ascii="Times New Roman" w:eastAsia="Times New Roman" w:hAnsi="Times New Roman" w:cs="Times New Roman"/>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підприємців та громадських формувань».</w:t>
      </w: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val="ru-RU" w:eastAsia="uk-UA"/>
        </w:rPr>
      </w:pPr>
      <w:r w:rsidRPr="007E5914">
        <w:rPr>
          <w:rFonts w:ascii="Times New Roman" w:eastAsia="Times New Roman" w:hAnsi="Times New Roman" w:cs="Times New Roman"/>
          <w:b/>
          <w:bCs/>
          <w:color w:val="000000"/>
          <w:sz w:val="24"/>
          <w:szCs w:val="24"/>
          <w:lang w:eastAsia="uk-UA"/>
        </w:rPr>
        <w:t>ТЕХНОЛОГІЧНА КАРТКА АДМІНІСТРАТИВНОЇ ПОСЛУГИ № 07-01</w:t>
      </w: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b/>
          <w:color w:val="000000"/>
          <w:sz w:val="28"/>
          <w:szCs w:val="28"/>
          <w:lang w:eastAsia="uk-UA"/>
        </w:rPr>
        <w:t>00041</w:t>
      </w:r>
      <w:r w:rsidRPr="007E5914">
        <w:rPr>
          <w:rFonts w:ascii="Times New Roman" w:eastAsia="Times New Roman" w:hAnsi="Times New Roman" w:cs="Times New Roman"/>
          <w:color w:val="000000"/>
          <w:sz w:val="28"/>
          <w:szCs w:val="28"/>
          <w:lang w:eastAsia="uk-UA"/>
        </w:rPr>
        <w:t xml:space="preserve">- </w:t>
      </w:r>
      <w:r w:rsidRPr="007E5914">
        <w:rPr>
          <w:rFonts w:ascii="Times New Roman" w:eastAsia="Times New Roman" w:hAnsi="Times New Roman" w:cs="Times New Roman"/>
          <w:color w:val="000000"/>
          <w:lang w:eastAsia="uk-UA"/>
        </w:rPr>
        <w:t>(</w:t>
      </w:r>
      <w:r w:rsidRPr="007E5914">
        <w:rPr>
          <w:rFonts w:ascii="Times New Roman" w:eastAsia="Times New Roman" w:hAnsi="Times New Roman" w:cs="Times New Roman"/>
          <w:b/>
          <w:bCs/>
          <w:color w:val="000000"/>
          <w:lang w:eastAsia="uk-UA"/>
        </w:rPr>
        <w:t>ідентифікатор за Гідом державних послуг)</w:t>
      </w:r>
    </w:p>
    <w:p w:rsidR="007E5914" w:rsidRPr="007E5914" w:rsidRDefault="007E5914" w:rsidP="007E5914">
      <w:pPr>
        <w:autoSpaceDN w:val="0"/>
        <w:spacing w:after="0" w:line="240" w:lineRule="auto"/>
        <w:jc w:val="center"/>
        <w:rPr>
          <w:rFonts w:ascii="Times New Roman" w:eastAsia="Times New Roman" w:hAnsi="Times New Roman" w:cs="Times New Roman"/>
          <w:b/>
          <w:sz w:val="26"/>
          <w:u w:val="single"/>
        </w:rPr>
      </w:pPr>
      <w:r w:rsidRPr="007E5914">
        <w:rPr>
          <w:rFonts w:ascii="Times New Roman" w:eastAsia="Times New Roman" w:hAnsi="Times New Roman" w:cs="Times New Roman"/>
          <w:b/>
          <w:sz w:val="26"/>
          <w:u w:val="single"/>
        </w:rPr>
        <w:t xml:space="preserve">    Державна реєстрація права власності на нерухоме майно </w:t>
      </w:r>
    </w:p>
    <w:p w:rsidR="007E5914" w:rsidRPr="007E5914" w:rsidRDefault="007E5914" w:rsidP="007E5914">
      <w:pPr>
        <w:autoSpaceDN w:val="0"/>
        <w:spacing w:after="0" w:line="240" w:lineRule="auto"/>
        <w:jc w:val="center"/>
        <w:rPr>
          <w:rFonts w:ascii="Times New Roman" w:eastAsia="Times New Roman" w:hAnsi="Times New Roman" w:cs="Times New Roman"/>
          <w:sz w:val="24"/>
          <w:szCs w:val="24"/>
          <w:lang w:eastAsia="uk-UA"/>
        </w:rPr>
      </w:pPr>
      <w:r w:rsidRPr="007E5914">
        <w:rPr>
          <w:rFonts w:ascii="Times New Roman" w:eastAsia="Times New Roman" w:hAnsi="Times New Roman" w:cs="Times New Roman"/>
          <w:color w:val="000000"/>
          <w:sz w:val="20"/>
          <w:szCs w:val="20"/>
          <w:lang w:eastAsia="uk-UA"/>
        </w:rPr>
        <w:t xml:space="preserve"> (назва адміністративної послуги)</w:t>
      </w: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rPr>
      </w:pPr>
    </w:p>
    <w:tbl>
      <w:tblPr>
        <w:tblW w:w="9355" w:type="dxa"/>
        <w:tblInd w:w="279" w:type="dxa"/>
        <w:tblLayout w:type="fixed"/>
        <w:tblLook w:val="0000" w:firstRow="0" w:lastRow="0" w:firstColumn="0" w:lastColumn="0" w:noHBand="0" w:noVBand="0"/>
      </w:tblPr>
      <w:tblGrid>
        <w:gridCol w:w="567"/>
        <w:gridCol w:w="3515"/>
        <w:gridCol w:w="2551"/>
        <w:gridCol w:w="1843"/>
        <w:gridCol w:w="879"/>
      </w:tblGrid>
      <w:tr w:rsidR="007E5914" w:rsidRPr="007E5914" w:rsidTr="00AD56A8">
        <w:tc>
          <w:tcPr>
            <w:tcW w:w="567" w:type="dxa"/>
            <w:tcBorders>
              <w:top w:val="single" w:sz="4" w:space="0" w:color="000000"/>
              <w:left w:val="single" w:sz="4" w:space="0" w:color="000000"/>
              <w:bottom w:val="single" w:sz="4" w:space="0" w:color="000000"/>
            </w:tcBorders>
            <w:shd w:val="clear" w:color="auto" w:fill="auto"/>
            <w:vAlign w:val="center"/>
          </w:tcPr>
          <w:p w:rsidR="007E5914" w:rsidRPr="007E5914" w:rsidRDefault="007E5914" w:rsidP="007E5914">
            <w:pPr>
              <w:spacing w:after="0" w:line="240" w:lineRule="auto"/>
              <w:ind w:right="-108"/>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 з/п</w:t>
            </w:r>
          </w:p>
        </w:tc>
        <w:tc>
          <w:tcPr>
            <w:tcW w:w="3515" w:type="dxa"/>
            <w:tcBorders>
              <w:top w:val="single" w:sz="4" w:space="0" w:color="000000"/>
              <w:left w:val="single" w:sz="4" w:space="0" w:color="000000"/>
              <w:bottom w:val="single" w:sz="4" w:space="0" w:color="000000"/>
            </w:tcBorders>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Етапи опрацювання звернення про надання адміністративної послуги</w:t>
            </w:r>
          </w:p>
        </w:tc>
        <w:tc>
          <w:tcPr>
            <w:tcW w:w="2551" w:type="dxa"/>
            <w:tcBorders>
              <w:top w:val="single" w:sz="4" w:space="0" w:color="000000"/>
              <w:left w:val="single" w:sz="4" w:space="0" w:color="000000"/>
              <w:bottom w:val="single" w:sz="4" w:space="0" w:color="000000"/>
            </w:tcBorders>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Відповідальна посадова особа суб’єкта надання адміністративної послуги</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Дія</w:t>
            </w:r>
          </w:p>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В - виконує,</w:t>
            </w:r>
          </w:p>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У - бере участь,</w:t>
            </w:r>
          </w:p>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П - погоджує,</w:t>
            </w:r>
          </w:p>
          <w:p w:rsidR="007E5914" w:rsidRPr="007E5914" w:rsidRDefault="007E5914" w:rsidP="007E5914">
            <w:pPr>
              <w:spacing w:after="0" w:line="240" w:lineRule="auto"/>
              <w:jc w:val="center"/>
              <w:rPr>
                <w:rFonts w:ascii="Times New Roman" w:eastAsia="Times New Roman" w:hAnsi="Times New Roman" w:cs="Times New Roman"/>
                <w:b/>
                <w:bCs/>
                <w:sz w:val="24"/>
                <w:szCs w:val="24"/>
                <w:bdr w:val="none" w:sz="0" w:space="0" w:color="auto" w:frame="1"/>
                <w:lang w:eastAsia="uk-UA"/>
              </w:rPr>
            </w:pPr>
            <w:r w:rsidRPr="007E5914">
              <w:rPr>
                <w:rFonts w:ascii="Times New Roman" w:eastAsia="Times New Roman" w:hAnsi="Times New Roman" w:cs="Times New Roman"/>
                <w:b/>
                <w:lang w:eastAsia="ru-RU"/>
              </w:rPr>
              <w:t>З – затверджує</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lang w:eastAsia="ru-RU"/>
              </w:rPr>
              <w:t>Термін виконання</w:t>
            </w:r>
          </w:p>
          <w:p w:rsidR="007E5914" w:rsidRPr="007E5914" w:rsidRDefault="007E5914" w:rsidP="007E5914">
            <w:pPr>
              <w:spacing w:after="0" w:line="240" w:lineRule="auto"/>
              <w:jc w:val="center"/>
              <w:rPr>
                <w:rFonts w:ascii="Times New Roman" w:eastAsia="Times New Roman" w:hAnsi="Times New Roman" w:cs="Times New Roman"/>
                <w:b/>
                <w:sz w:val="24"/>
                <w:szCs w:val="24"/>
                <w:lang w:eastAsia="uk-UA"/>
              </w:rPr>
            </w:pPr>
            <w:r w:rsidRPr="007E5914">
              <w:rPr>
                <w:rFonts w:ascii="Times New Roman" w:eastAsia="Times New Roman" w:hAnsi="Times New Roman" w:cs="Times New Roman"/>
                <w:b/>
                <w:lang w:eastAsia="ru-RU"/>
              </w:rPr>
              <w:t>(днів)</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ind w:left="58" w:right="97"/>
              <w:jc w:val="both"/>
              <w:rPr>
                <w:rFonts w:ascii="Times New Roman" w:eastAsia="Times New Roman" w:hAnsi="Times New Roman" w:cs="Times New Roman"/>
                <w:color w:val="000000"/>
                <w:spacing w:val="-5"/>
                <w:sz w:val="24"/>
                <w:szCs w:val="24"/>
                <w:lang w:eastAsia="ru-RU"/>
              </w:rPr>
            </w:pPr>
            <w:r w:rsidRPr="007E5914">
              <w:rPr>
                <w:rFonts w:ascii="Times New Roman" w:eastAsia="Times New Roman" w:hAnsi="Times New Roman" w:cs="Times New Roman"/>
                <w:color w:val="000000"/>
                <w:spacing w:val="-5"/>
                <w:sz w:val="24"/>
                <w:szCs w:val="24"/>
                <w:lang w:eastAsia="ru-RU"/>
              </w:rPr>
              <w:t>Прийняття заяви про державну реєстрацію прав та їх обтяжень, а також документів, необхідних для її проведення, та реєстрація заяви у базі даних про реєстрацію заяв і запитів Державного реєстру речових прав на нерухоме майно.</w:t>
            </w:r>
          </w:p>
          <w:p w:rsidR="007E5914" w:rsidRPr="007E5914" w:rsidRDefault="007E5914" w:rsidP="007E5914">
            <w:pPr>
              <w:widowControl w:val="0"/>
              <w:tabs>
                <w:tab w:val="left" w:pos="900"/>
              </w:tabs>
              <w:spacing w:after="0" w:line="240" w:lineRule="auto"/>
              <w:ind w:left="58" w:right="97"/>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color w:val="000000"/>
                <w:sz w:val="24"/>
                <w:szCs w:val="24"/>
                <w:lang w:eastAsia="ru-RU"/>
              </w:rPr>
              <w:t xml:space="preserve">Внесення інформації про подані документи до  інформаційної системи </w:t>
            </w:r>
            <w:r w:rsidRPr="007E5914">
              <w:rPr>
                <w:rFonts w:ascii="Times New Roman" w:eastAsia="Times New Roman" w:hAnsi="Times New Roman" w:cs="Times New Roman"/>
                <w:color w:val="000000"/>
                <w:sz w:val="24"/>
                <w:szCs w:val="24"/>
                <w:lang w:eastAsia="ru-RU"/>
              </w:rPr>
              <w:lastRenderedPageBreak/>
              <w:t>"Програмний комплекс автоматизації ЦНАП"(«Вулик»).</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eastAsia="ru-RU"/>
              </w:rPr>
              <w:lastRenderedPageBreak/>
              <w:t>Адміністратор ЦНАП</w:t>
            </w:r>
            <w:r w:rsidRPr="007E5914">
              <w:rPr>
                <w:rFonts w:ascii="Times New Roman" w:eastAsia="Times New Roman" w:hAnsi="Times New Roman" w:cs="Times New Roman"/>
                <w:sz w:val="24"/>
                <w:szCs w:val="24"/>
                <w:lang w:val="ru-RU" w:eastAsia="ru-RU"/>
              </w:rPr>
              <w:t>/</w:t>
            </w:r>
          </w:p>
          <w:p w:rsidR="007E5914" w:rsidRPr="007E5914" w:rsidRDefault="007E5914" w:rsidP="007E5914">
            <w:pPr>
              <w:spacing w:after="0" w:line="240" w:lineRule="auto"/>
              <w:jc w:val="center"/>
              <w:rPr>
                <w:rFonts w:ascii="Times New Roman" w:eastAsia="Times New Roman" w:hAnsi="Times New Roman" w:cs="Times New Roman"/>
                <w:sz w:val="24"/>
                <w:szCs w:val="24"/>
                <w:lang w:val="ru-RU" w:eastAsia="ru-RU"/>
              </w:rPr>
            </w:pPr>
            <w:proofErr w:type="spellStart"/>
            <w:r w:rsidRPr="007E5914">
              <w:rPr>
                <w:rFonts w:ascii="Times New Roman" w:eastAsia="Times New Roman" w:hAnsi="Times New Roman" w:cs="Times New Roman"/>
                <w:sz w:val="24"/>
                <w:szCs w:val="24"/>
                <w:lang w:val="ru-RU" w:eastAsia="ru-RU"/>
              </w:rPr>
              <w:t>Державний</w:t>
            </w:r>
            <w:proofErr w:type="spellEnd"/>
            <w:r w:rsidRPr="007E5914">
              <w:rPr>
                <w:rFonts w:ascii="Times New Roman" w:eastAsia="Times New Roman" w:hAnsi="Times New Roman" w:cs="Times New Roman"/>
                <w:sz w:val="24"/>
                <w:szCs w:val="24"/>
                <w:lang w:val="ru-RU" w:eastAsia="ru-RU"/>
              </w:rPr>
              <w:t xml:space="preserve"> ре</w:t>
            </w:r>
            <w:r w:rsidRPr="007E5914">
              <w:rPr>
                <w:rFonts w:ascii="Times New Roman" w:eastAsia="Times New Roman" w:hAnsi="Times New Roman" w:cs="Times New Roman"/>
                <w:sz w:val="24"/>
                <w:szCs w:val="24"/>
                <w:lang w:eastAsia="ru-RU"/>
              </w:rPr>
              <w:t>є</w:t>
            </w:r>
            <w:proofErr w:type="spellStart"/>
            <w:r w:rsidRPr="007E5914">
              <w:rPr>
                <w:rFonts w:ascii="Times New Roman" w:eastAsia="Times New Roman" w:hAnsi="Times New Roman" w:cs="Times New Roman"/>
                <w:sz w:val="24"/>
                <w:szCs w:val="24"/>
                <w:lang w:val="ru-RU" w:eastAsia="ru-RU"/>
              </w:rPr>
              <w:t>стратор</w:t>
            </w:r>
            <w:proofErr w:type="spellEnd"/>
            <w:r w:rsidRPr="007E5914">
              <w:rPr>
                <w:rFonts w:ascii="Times New Roman" w:eastAsia="Times New Roman" w:hAnsi="Times New Roman" w:cs="Times New Roman"/>
                <w:sz w:val="24"/>
                <w:szCs w:val="24"/>
                <w:lang w:val="ru-RU" w:eastAsia="ru-RU"/>
              </w:rPr>
              <w:t xml:space="preserve">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 xml:space="preserve">Протягом </w:t>
            </w:r>
          </w:p>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1-го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lastRenderedPageBreak/>
              <w:t>2.</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ind w:left="58" w:right="97"/>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color w:val="000000"/>
                <w:spacing w:val="-5"/>
                <w:sz w:val="24"/>
                <w:szCs w:val="24"/>
                <w:lang w:eastAsia="ru-RU"/>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eastAsia="ru-RU"/>
              </w:rPr>
              <w:t>Адміністратор ЦНАП</w:t>
            </w:r>
            <w:r w:rsidRPr="007E5914">
              <w:rPr>
                <w:rFonts w:ascii="Times New Roman" w:eastAsia="Times New Roman" w:hAnsi="Times New Roman" w:cs="Times New Roman"/>
                <w:sz w:val="24"/>
                <w:szCs w:val="24"/>
                <w:lang w:val="ru-RU" w:eastAsia="ru-RU"/>
              </w:rPr>
              <w:t>/</w:t>
            </w:r>
          </w:p>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proofErr w:type="spellStart"/>
            <w:r w:rsidRPr="007E5914">
              <w:rPr>
                <w:rFonts w:ascii="Times New Roman" w:eastAsia="Times New Roman" w:hAnsi="Times New Roman" w:cs="Times New Roman"/>
                <w:sz w:val="24"/>
                <w:szCs w:val="24"/>
                <w:lang w:val="ru-RU" w:eastAsia="ru-RU"/>
              </w:rPr>
              <w:t>Державний</w:t>
            </w:r>
            <w:proofErr w:type="spellEnd"/>
            <w:r w:rsidRPr="007E5914">
              <w:rPr>
                <w:rFonts w:ascii="Times New Roman" w:eastAsia="Times New Roman" w:hAnsi="Times New Roman" w:cs="Times New Roman"/>
                <w:sz w:val="24"/>
                <w:szCs w:val="24"/>
                <w:lang w:val="ru-RU" w:eastAsia="ru-RU"/>
              </w:rPr>
              <w:t xml:space="preserve"> ре</w:t>
            </w:r>
            <w:r w:rsidRPr="007E5914">
              <w:rPr>
                <w:rFonts w:ascii="Times New Roman" w:eastAsia="Times New Roman" w:hAnsi="Times New Roman" w:cs="Times New Roman"/>
                <w:sz w:val="24"/>
                <w:szCs w:val="24"/>
                <w:lang w:eastAsia="ru-RU"/>
              </w:rPr>
              <w:t>є</w:t>
            </w:r>
            <w:proofErr w:type="spellStart"/>
            <w:r w:rsidRPr="007E5914">
              <w:rPr>
                <w:rFonts w:ascii="Times New Roman" w:eastAsia="Times New Roman" w:hAnsi="Times New Roman" w:cs="Times New Roman"/>
                <w:sz w:val="24"/>
                <w:szCs w:val="24"/>
                <w:lang w:val="ru-RU" w:eastAsia="ru-RU"/>
              </w:rPr>
              <w:t>стратор</w:t>
            </w:r>
            <w:proofErr w:type="spellEnd"/>
            <w:r w:rsidRPr="007E5914">
              <w:rPr>
                <w:rFonts w:ascii="Times New Roman" w:eastAsia="Times New Roman" w:hAnsi="Times New Roman" w:cs="Times New Roman"/>
                <w:sz w:val="24"/>
                <w:szCs w:val="24"/>
                <w:lang w:val="ru-RU" w:eastAsia="ru-RU"/>
              </w:rPr>
              <w:t xml:space="preserve">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w:t>
            </w:r>
          </w:p>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1-го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3.</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Передача у паперовій формі прийнятого та належно оформленого пакету документів.</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Адміністратор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w:t>
            </w:r>
          </w:p>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1-2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4.</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napToGrid w:val="0"/>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Отримання у паперовій формі прийнятого та належно оформленого пакету документів.</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w:t>
            </w:r>
          </w:p>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1-2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5.</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after="0" w:line="240" w:lineRule="auto"/>
              <w:ind w:firstLine="58"/>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 xml:space="preserve">Опрацювання заяви про державну реєстрацію прав та їх обтяжень, а також документів, необхідних для її проведення, оформлення результату надання адміністративної послуги </w:t>
            </w:r>
            <w:r w:rsidRPr="007E5914">
              <w:rPr>
                <w:rFonts w:ascii="Times New Roman" w:eastAsia="Times New Roman" w:hAnsi="Times New Roman" w:cs="Times New Roman"/>
                <w:sz w:val="24"/>
                <w:szCs w:val="24"/>
                <w:lang w:val="ru-RU" w:eastAsia="ru-RU"/>
              </w:rPr>
              <w:t>/</w:t>
            </w:r>
            <w:r w:rsidRPr="007E5914">
              <w:rPr>
                <w:rFonts w:ascii="Times New Roman" w:eastAsia="Times New Roman" w:hAnsi="Times New Roman" w:cs="Times New Roman"/>
                <w:sz w:val="24"/>
                <w:szCs w:val="24"/>
                <w:lang w:eastAsia="ru-RU"/>
              </w:rPr>
              <w:t xml:space="preserve">та передача за допомогою програмного забезпечення Державного реєстру речових прав на нерухоме майно результату надання адміністративної послуги до </w:t>
            </w:r>
            <w:proofErr w:type="spellStart"/>
            <w:r w:rsidRPr="007E5914">
              <w:rPr>
                <w:rFonts w:ascii="Times New Roman" w:eastAsia="Times New Roman" w:hAnsi="Times New Roman" w:cs="Times New Roman"/>
                <w:sz w:val="24"/>
                <w:szCs w:val="24"/>
                <w:lang w:val="ru-RU" w:eastAsia="ru-RU"/>
              </w:rPr>
              <w:t>адміністратора</w:t>
            </w:r>
            <w:proofErr w:type="spellEnd"/>
            <w:r w:rsidRPr="007E5914">
              <w:rPr>
                <w:rFonts w:ascii="Times New Roman" w:eastAsia="Times New Roman" w:hAnsi="Times New Roman" w:cs="Times New Roman"/>
                <w:sz w:val="24"/>
                <w:szCs w:val="24"/>
                <w:lang w:val="ru-RU" w:eastAsia="ru-RU"/>
              </w:rPr>
              <w:t xml:space="preserve"> </w:t>
            </w:r>
            <w:r w:rsidRPr="007E5914">
              <w:rPr>
                <w:rFonts w:ascii="Times New Roman" w:eastAsia="Times New Roman" w:hAnsi="Times New Roman" w:cs="Times New Roman"/>
                <w:sz w:val="24"/>
                <w:szCs w:val="24"/>
                <w:lang w:eastAsia="ru-RU"/>
              </w:rPr>
              <w:t>ЦНАП.</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after="0" w:line="240" w:lineRule="auto"/>
              <w:ind w:right="-108"/>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 3-4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6.</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before="40" w:after="0" w:line="240" w:lineRule="auto"/>
              <w:ind w:left="58" w:right="97"/>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Передача результату адміністративної послуги до адміністратора ЦНАП в паперовій формі.</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after="0" w:line="240" w:lineRule="auto"/>
              <w:ind w:right="-108"/>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Державний реєстратор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snapToGrid w:val="0"/>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 4-5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val="en-US" w:eastAsia="ru-RU"/>
              </w:rPr>
              <w:t>7</w:t>
            </w:r>
            <w:r w:rsidRPr="007E5914">
              <w:rPr>
                <w:rFonts w:ascii="Times New Roman" w:eastAsia="Times New Roman" w:hAnsi="Times New Roman" w:cs="Times New Roman"/>
                <w:sz w:val="24"/>
                <w:szCs w:val="24"/>
                <w:lang w:eastAsia="ru-RU"/>
              </w:rPr>
              <w:t>.</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before="40" w:after="0" w:line="240" w:lineRule="auto"/>
              <w:ind w:left="58" w:right="97"/>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Внесення інформації про результат поданих документів до інформаційної системи "Програмний комплекс автоматизації ЦНАП"(«Вулик»).</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eastAsia="ru-RU"/>
              </w:rPr>
              <w:t>Адміністратор ЦНАП</w:t>
            </w:r>
            <w:r w:rsidRPr="007E5914">
              <w:rPr>
                <w:rFonts w:ascii="Times New Roman" w:eastAsia="Times New Roman" w:hAnsi="Times New Roman" w:cs="Times New Roman"/>
                <w:sz w:val="24"/>
                <w:szCs w:val="24"/>
                <w:lang w:val="ru-RU" w:eastAsia="ru-RU"/>
              </w:rPr>
              <w:t>/</w:t>
            </w:r>
          </w:p>
          <w:p w:rsidR="007E5914" w:rsidRPr="007E5914" w:rsidRDefault="007E5914" w:rsidP="007E5914">
            <w:pPr>
              <w:widowControl w:val="0"/>
              <w:tabs>
                <w:tab w:val="left" w:pos="900"/>
              </w:tabs>
              <w:snapToGrid w:val="0"/>
              <w:spacing w:before="40" w:after="0" w:line="240" w:lineRule="auto"/>
              <w:jc w:val="center"/>
              <w:rPr>
                <w:rFonts w:ascii="Times New Roman" w:eastAsia="Times New Roman" w:hAnsi="Times New Roman" w:cs="Times New Roman"/>
                <w:sz w:val="24"/>
                <w:szCs w:val="24"/>
                <w:lang w:eastAsia="ru-RU"/>
              </w:rPr>
            </w:pPr>
            <w:proofErr w:type="spellStart"/>
            <w:r w:rsidRPr="007E5914">
              <w:rPr>
                <w:rFonts w:ascii="Times New Roman" w:eastAsia="Times New Roman" w:hAnsi="Times New Roman" w:cs="Times New Roman"/>
                <w:sz w:val="24"/>
                <w:szCs w:val="24"/>
                <w:lang w:val="ru-RU" w:eastAsia="ru-RU"/>
              </w:rPr>
              <w:t>Державний</w:t>
            </w:r>
            <w:proofErr w:type="spellEnd"/>
            <w:r w:rsidRPr="007E5914">
              <w:rPr>
                <w:rFonts w:ascii="Times New Roman" w:eastAsia="Times New Roman" w:hAnsi="Times New Roman" w:cs="Times New Roman"/>
                <w:sz w:val="24"/>
                <w:szCs w:val="24"/>
                <w:lang w:val="ru-RU" w:eastAsia="ru-RU"/>
              </w:rPr>
              <w:t xml:space="preserve"> ре</w:t>
            </w:r>
            <w:r w:rsidRPr="007E5914">
              <w:rPr>
                <w:rFonts w:ascii="Times New Roman" w:eastAsia="Times New Roman" w:hAnsi="Times New Roman" w:cs="Times New Roman"/>
                <w:sz w:val="24"/>
                <w:szCs w:val="24"/>
                <w:lang w:eastAsia="ru-RU"/>
              </w:rPr>
              <w:t>є</w:t>
            </w:r>
            <w:proofErr w:type="spellStart"/>
            <w:r w:rsidRPr="007E5914">
              <w:rPr>
                <w:rFonts w:ascii="Times New Roman" w:eastAsia="Times New Roman" w:hAnsi="Times New Roman" w:cs="Times New Roman"/>
                <w:sz w:val="24"/>
                <w:szCs w:val="24"/>
                <w:lang w:val="ru-RU" w:eastAsia="ru-RU"/>
              </w:rPr>
              <w:t>стратор</w:t>
            </w:r>
            <w:proofErr w:type="spellEnd"/>
            <w:r w:rsidRPr="007E5914">
              <w:rPr>
                <w:rFonts w:ascii="Times New Roman" w:eastAsia="Times New Roman" w:hAnsi="Times New Roman" w:cs="Times New Roman"/>
                <w:sz w:val="24"/>
                <w:szCs w:val="24"/>
                <w:lang w:val="ru-RU" w:eastAsia="ru-RU"/>
              </w:rPr>
              <w:t xml:space="preserve">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before="40"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widowControl w:val="0"/>
              <w:tabs>
                <w:tab w:val="left" w:pos="972"/>
              </w:tabs>
              <w:snapToGrid w:val="0"/>
              <w:spacing w:before="40" w:after="0" w:line="240" w:lineRule="auto"/>
              <w:ind w:left="-108" w:right="4"/>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З 4-5 дня</w:t>
            </w:r>
          </w:p>
        </w:tc>
      </w:tr>
      <w:tr w:rsidR="007E5914" w:rsidRPr="007E5914" w:rsidTr="00AD56A8">
        <w:tc>
          <w:tcPr>
            <w:tcW w:w="567"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8.</w:t>
            </w:r>
          </w:p>
        </w:tc>
        <w:tc>
          <w:tcPr>
            <w:tcW w:w="3515"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Видача або надсилання електронною поштою заявнику витягу з Державного реєстру прав, поданих заявником документів, рішення державного реєстратора (за бажанням заявника) або рішення про відмову в державній реєстрації прав та їх обтяжень.</w:t>
            </w:r>
          </w:p>
        </w:tc>
        <w:tc>
          <w:tcPr>
            <w:tcW w:w="2551"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spacing w:after="0" w:line="240" w:lineRule="auto"/>
              <w:jc w:val="center"/>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eastAsia="ru-RU"/>
              </w:rPr>
              <w:t>Адміністратор ЦНАП</w:t>
            </w:r>
            <w:r w:rsidRPr="007E5914">
              <w:rPr>
                <w:rFonts w:ascii="Times New Roman" w:eastAsia="Times New Roman" w:hAnsi="Times New Roman" w:cs="Times New Roman"/>
                <w:sz w:val="24"/>
                <w:szCs w:val="24"/>
                <w:lang w:val="ru-RU" w:eastAsia="ru-RU"/>
              </w:rPr>
              <w:t>/</w:t>
            </w:r>
          </w:p>
          <w:p w:rsidR="007E5914" w:rsidRPr="007E5914" w:rsidRDefault="007E5914" w:rsidP="007E5914">
            <w:pPr>
              <w:widowControl w:val="0"/>
              <w:tabs>
                <w:tab w:val="left" w:pos="900"/>
              </w:tabs>
              <w:snapToGrid w:val="0"/>
              <w:spacing w:before="40" w:after="0" w:line="240" w:lineRule="auto"/>
              <w:jc w:val="center"/>
              <w:rPr>
                <w:rFonts w:ascii="Times New Roman" w:eastAsia="Times New Roman" w:hAnsi="Times New Roman" w:cs="Times New Roman"/>
                <w:sz w:val="24"/>
                <w:szCs w:val="24"/>
                <w:lang w:eastAsia="ru-RU"/>
              </w:rPr>
            </w:pPr>
            <w:proofErr w:type="spellStart"/>
            <w:r w:rsidRPr="007E5914">
              <w:rPr>
                <w:rFonts w:ascii="Times New Roman" w:eastAsia="Times New Roman" w:hAnsi="Times New Roman" w:cs="Times New Roman"/>
                <w:sz w:val="24"/>
                <w:szCs w:val="24"/>
                <w:lang w:val="ru-RU" w:eastAsia="ru-RU"/>
              </w:rPr>
              <w:t>Державний</w:t>
            </w:r>
            <w:proofErr w:type="spellEnd"/>
            <w:r w:rsidRPr="007E5914">
              <w:rPr>
                <w:rFonts w:ascii="Times New Roman" w:eastAsia="Times New Roman" w:hAnsi="Times New Roman" w:cs="Times New Roman"/>
                <w:sz w:val="24"/>
                <w:szCs w:val="24"/>
                <w:lang w:val="ru-RU" w:eastAsia="ru-RU"/>
              </w:rPr>
              <w:t xml:space="preserve"> ре</w:t>
            </w:r>
            <w:r w:rsidRPr="007E5914">
              <w:rPr>
                <w:rFonts w:ascii="Times New Roman" w:eastAsia="Times New Roman" w:hAnsi="Times New Roman" w:cs="Times New Roman"/>
                <w:sz w:val="24"/>
                <w:szCs w:val="24"/>
                <w:lang w:eastAsia="ru-RU"/>
              </w:rPr>
              <w:t>є</w:t>
            </w:r>
            <w:proofErr w:type="spellStart"/>
            <w:r w:rsidRPr="007E5914">
              <w:rPr>
                <w:rFonts w:ascii="Times New Roman" w:eastAsia="Times New Roman" w:hAnsi="Times New Roman" w:cs="Times New Roman"/>
                <w:sz w:val="24"/>
                <w:szCs w:val="24"/>
                <w:lang w:val="ru-RU" w:eastAsia="ru-RU"/>
              </w:rPr>
              <w:t>стратор</w:t>
            </w:r>
            <w:proofErr w:type="spellEnd"/>
            <w:r w:rsidRPr="007E5914">
              <w:rPr>
                <w:rFonts w:ascii="Times New Roman" w:eastAsia="Times New Roman" w:hAnsi="Times New Roman" w:cs="Times New Roman"/>
                <w:sz w:val="24"/>
                <w:szCs w:val="24"/>
                <w:lang w:val="ru-RU" w:eastAsia="ru-RU"/>
              </w:rPr>
              <w:t xml:space="preserve"> ЦНАП</w:t>
            </w:r>
          </w:p>
        </w:tc>
        <w:tc>
          <w:tcPr>
            <w:tcW w:w="1843" w:type="dxa"/>
            <w:tcBorders>
              <w:top w:val="single" w:sz="4" w:space="0" w:color="000000"/>
              <w:left w:val="single" w:sz="4" w:space="0" w:color="000000"/>
              <w:bottom w:val="single" w:sz="4" w:space="0" w:color="000000"/>
            </w:tcBorders>
            <w:shd w:val="clear" w:color="auto" w:fill="auto"/>
          </w:tcPr>
          <w:p w:rsidR="007E5914" w:rsidRPr="007E5914" w:rsidRDefault="007E5914" w:rsidP="007E5914">
            <w:pPr>
              <w:widowControl w:val="0"/>
              <w:tabs>
                <w:tab w:val="left" w:pos="900"/>
              </w:tabs>
              <w:snapToGrid w:val="0"/>
              <w:spacing w:before="40"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w:t>
            </w:r>
          </w:p>
        </w:tc>
        <w:tc>
          <w:tcPr>
            <w:tcW w:w="879" w:type="dxa"/>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widowControl w:val="0"/>
              <w:tabs>
                <w:tab w:val="left" w:pos="972"/>
              </w:tabs>
              <w:snapToGrid w:val="0"/>
              <w:spacing w:before="40" w:after="0" w:line="240" w:lineRule="auto"/>
              <w:ind w:left="-108" w:right="4"/>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З 4-5 дня</w:t>
            </w:r>
          </w:p>
        </w:tc>
      </w:tr>
      <w:tr w:rsidR="007E5914" w:rsidRPr="007E5914" w:rsidTr="00AD56A8">
        <w:tc>
          <w:tcPr>
            <w:tcW w:w="9355" w:type="dxa"/>
            <w:gridSpan w:val="5"/>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Загальна кількість днів надання послуги</w:t>
            </w:r>
            <w:r w:rsidRPr="007E5914">
              <w:rPr>
                <w:rFonts w:ascii="Times New Roman" w:eastAsia="Times New Roman" w:hAnsi="Times New Roman" w:cs="Times New Roman"/>
                <w:b/>
                <w:sz w:val="24"/>
                <w:szCs w:val="24"/>
                <w:lang w:val="ru-RU" w:eastAsia="ru-RU"/>
              </w:rPr>
              <w:t xml:space="preserve"> - </w:t>
            </w:r>
            <w:r w:rsidRPr="007E5914">
              <w:rPr>
                <w:rFonts w:ascii="Times New Roman" w:eastAsia="Times New Roman" w:hAnsi="Times New Roman" w:cs="Times New Roman"/>
                <w:b/>
                <w:sz w:val="24"/>
                <w:szCs w:val="24"/>
                <w:lang w:eastAsia="ru-RU"/>
              </w:rPr>
              <w:t>5 робочих днів</w:t>
            </w:r>
          </w:p>
        </w:tc>
      </w:tr>
      <w:tr w:rsidR="007E5914" w:rsidRPr="007E5914" w:rsidTr="00AD56A8">
        <w:tc>
          <w:tcPr>
            <w:tcW w:w="9355" w:type="dxa"/>
            <w:gridSpan w:val="5"/>
            <w:tcBorders>
              <w:top w:val="single" w:sz="4" w:space="0" w:color="000000"/>
              <w:left w:val="single" w:sz="4" w:space="0" w:color="000000"/>
              <w:bottom w:val="single" w:sz="4" w:space="0" w:color="000000"/>
              <w:right w:val="single" w:sz="4" w:space="0" w:color="000000"/>
            </w:tcBorders>
            <w:shd w:val="clear" w:color="auto" w:fill="auto"/>
          </w:tcPr>
          <w:p w:rsidR="007E5914" w:rsidRPr="007E5914" w:rsidRDefault="007E5914" w:rsidP="007E5914">
            <w:pPr>
              <w:widowControl w:val="0"/>
              <w:tabs>
                <w:tab w:val="left" w:pos="900"/>
              </w:tabs>
              <w:spacing w:after="0" w:line="240" w:lineRule="auto"/>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Загальна кількість днів передбачена чинним законодавством - 5 робочих днів</w:t>
            </w:r>
          </w:p>
        </w:tc>
      </w:tr>
    </w:tbl>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lang w:val="ru-RU"/>
        </w:rPr>
      </w:pPr>
    </w:p>
    <w:p w:rsidR="007E5914" w:rsidRPr="007E5914" w:rsidRDefault="007E5914" w:rsidP="007E5914">
      <w:pPr>
        <w:tabs>
          <w:tab w:val="left" w:pos="9564"/>
        </w:tabs>
        <w:spacing w:after="0" w:line="240" w:lineRule="auto"/>
        <w:ind w:left="-426"/>
        <w:jc w:val="both"/>
        <w:rPr>
          <w:rFonts w:ascii="Times New Roman" w:eastAsia="Times New Roman" w:hAnsi="Times New Roman" w:cs="Times New Roman"/>
          <w:sz w:val="14"/>
          <w:szCs w:val="14"/>
          <w:lang w:val="ru-RU"/>
        </w:rPr>
      </w:pPr>
    </w:p>
    <w:p w:rsidR="00FC152C" w:rsidRPr="007E5914" w:rsidRDefault="00FC152C" w:rsidP="00FC152C">
      <w:pPr>
        <w:spacing w:before="100" w:beforeAutospacing="1" w:after="100" w:afterAutospacing="1" w:line="240" w:lineRule="auto"/>
        <w:ind w:firstLine="708"/>
        <w:jc w:val="both"/>
        <w:rPr>
          <w:rFonts w:ascii="Times New Roman" w:eastAsia="Times New Roman" w:hAnsi="Times New Roman" w:cs="Times New Roman"/>
          <w:sz w:val="24"/>
          <w:szCs w:val="24"/>
          <w:lang w:val="ru-RU" w:eastAsia="uk-UA"/>
        </w:rPr>
      </w:pPr>
    </w:p>
    <w:p w:rsidR="00FC152C" w:rsidRPr="00FC152C" w:rsidRDefault="00FC152C" w:rsidP="00FC152C">
      <w:pPr>
        <w:spacing w:after="0" w:line="240" w:lineRule="auto"/>
        <w:jc w:val="both"/>
        <w:rPr>
          <w:rFonts w:ascii="Times New Roman" w:eastAsia="Times New Roman" w:hAnsi="Times New Roman" w:cs="Times New Roman"/>
          <w:sz w:val="28"/>
          <w:szCs w:val="28"/>
          <w:lang w:val="ru-RU"/>
        </w:rPr>
      </w:pPr>
    </w:p>
    <w:p w:rsidR="007E5914" w:rsidRDefault="007E5914" w:rsidP="007E5914">
      <w:pPr>
        <w:spacing w:after="0" w:line="240" w:lineRule="auto"/>
        <w:jc w:val="center"/>
        <w:rPr>
          <w:rFonts w:ascii="Times New Roman" w:eastAsia="Times New Roman" w:hAnsi="Times New Roman" w:cs="Times New Roman"/>
          <w:b/>
          <w:bCs/>
          <w:color w:val="000000"/>
          <w:sz w:val="24"/>
          <w:szCs w:val="24"/>
          <w:u w:val="single"/>
          <w:lang w:eastAsia="uk-UA"/>
        </w:rPr>
      </w:pPr>
      <w:r w:rsidRPr="008A651F">
        <w:rPr>
          <w:rFonts w:ascii="Times New Roman" w:eastAsia="Calibri" w:hAnsi="Times New Roman" w:cs="Times New Roman"/>
          <w:b/>
          <w:sz w:val="24"/>
          <w:szCs w:val="24"/>
          <w:u w:val="single"/>
          <w:lang w:eastAsia="ru-RU"/>
        </w:rPr>
        <w:t xml:space="preserve">Інформаційні та технологічні картки адміністративних послуг, суб’єктом надання яких  є </w:t>
      </w:r>
      <w:r>
        <w:rPr>
          <w:rFonts w:ascii="Times New Roman" w:eastAsia="Calibri" w:hAnsi="Times New Roman" w:cs="Times New Roman"/>
          <w:b/>
          <w:sz w:val="24"/>
          <w:szCs w:val="24"/>
          <w:u w:val="single"/>
          <w:lang w:eastAsia="ru-RU"/>
        </w:rPr>
        <w:t>у</w:t>
      </w:r>
      <w:r w:rsidRPr="007E5914">
        <w:rPr>
          <w:rFonts w:ascii="Times New Roman" w:eastAsia="Times New Roman" w:hAnsi="Times New Roman" w:cs="Times New Roman"/>
          <w:b/>
          <w:bCs/>
          <w:color w:val="000000"/>
          <w:sz w:val="24"/>
          <w:szCs w:val="24"/>
          <w:u w:val="single"/>
          <w:lang w:eastAsia="uk-UA"/>
        </w:rPr>
        <w:t xml:space="preserve">правління житлово-комунального господарства та екології </w:t>
      </w:r>
    </w:p>
    <w:p w:rsidR="007E5914" w:rsidRPr="008A651F" w:rsidRDefault="007E5914" w:rsidP="007E5914">
      <w:pPr>
        <w:spacing w:after="0" w:line="240" w:lineRule="auto"/>
        <w:jc w:val="center"/>
        <w:rPr>
          <w:rFonts w:ascii="Times New Roman" w:eastAsia="Times New Roman" w:hAnsi="Times New Roman" w:cs="Times New Roman"/>
          <w:sz w:val="24"/>
          <w:szCs w:val="24"/>
          <w:u w:val="single"/>
          <w:lang w:eastAsia="uk-UA"/>
        </w:rPr>
      </w:pPr>
      <w:proofErr w:type="spellStart"/>
      <w:r w:rsidRPr="007E5914">
        <w:rPr>
          <w:rFonts w:ascii="Times New Roman" w:eastAsia="Times New Roman" w:hAnsi="Times New Roman" w:cs="Times New Roman"/>
          <w:b/>
          <w:bCs/>
          <w:color w:val="000000"/>
          <w:sz w:val="24"/>
          <w:szCs w:val="24"/>
          <w:u w:val="single"/>
          <w:lang w:eastAsia="uk-UA"/>
        </w:rPr>
        <w:t>Звягельської</w:t>
      </w:r>
      <w:proofErr w:type="spellEnd"/>
      <w:r w:rsidRPr="007E5914">
        <w:rPr>
          <w:rFonts w:ascii="Times New Roman" w:eastAsia="Times New Roman" w:hAnsi="Times New Roman" w:cs="Times New Roman"/>
          <w:b/>
          <w:bCs/>
          <w:color w:val="000000"/>
          <w:sz w:val="24"/>
          <w:szCs w:val="24"/>
          <w:u w:val="single"/>
          <w:lang w:eastAsia="uk-UA"/>
        </w:rPr>
        <w:t xml:space="preserve"> міської ради</w:t>
      </w: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bCs/>
          <w:spacing w:val="2"/>
          <w:sz w:val="24"/>
          <w:szCs w:val="24"/>
          <w:lang w:eastAsia="ru-RU"/>
        </w:rPr>
        <w:t>ІН</w:t>
      </w:r>
      <w:r w:rsidRPr="007E5914">
        <w:rPr>
          <w:rFonts w:ascii="Times New Roman" w:eastAsia="Calibri" w:hAnsi="Times New Roman" w:cs="Times New Roman"/>
          <w:b/>
          <w:bCs/>
          <w:spacing w:val="-4"/>
          <w:sz w:val="24"/>
          <w:szCs w:val="24"/>
          <w:lang w:eastAsia="ru-RU"/>
        </w:rPr>
        <w:t>Ф</w:t>
      </w:r>
      <w:r w:rsidRPr="007E5914">
        <w:rPr>
          <w:rFonts w:ascii="Times New Roman" w:eastAsia="Calibri" w:hAnsi="Times New Roman" w:cs="Times New Roman"/>
          <w:b/>
          <w:bCs/>
          <w:spacing w:val="4"/>
          <w:sz w:val="24"/>
          <w:szCs w:val="24"/>
          <w:lang w:eastAsia="ru-RU"/>
        </w:rPr>
        <w:t>О</w:t>
      </w:r>
      <w:r w:rsidRPr="007E5914">
        <w:rPr>
          <w:rFonts w:ascii="Times New Roman" w:eastAsia="Calibri" w:hAnsi="Times New Roman" w:cs="Times New Roman"/>
          <w:b/>
          <w:bCs/>
          <w:spacing w:val="-1"/>
          <w:sz w:val="24"/>
          <w:szCs w:val="24"/>
          <w:lang w:eastAsia="ru-RU"/>
        </w:rPr>
        <w:t>РМ</w:t>
      </w:r>
      <w:r w:rsidRPr="007E5914">
        <w:rPr>
          <w:rFonts w:ascii="Times New Roman" w:eastAsia="Calibri" w:hAnsi="Times New Roman" w:cs="Times New Roman"/>
          <w:b/>
          <w:bCs/>
          <w:spacing w:val="2"/>
          <w:sz w:val="24"/>
          <w:szCs w:val="24"/>
          <w:lang w:eastAsia="ru-RU"/>
        </w:rPr>
        <w:t>А</w:t>
      </w:r>
      <w:r w:rsidRPr="007E5914">
        <w:rPr>
          <w:rFonts w:ascii="Times New Roman" w:eastAsia="Calibri" w:hAnsi="Times New Roman" w:cs="Times New Roman"/>
          <w:b/>
          <w:bCs/>
          <w:spacing w:val="4"/>
          <w:sz w:val="24"/>
          <w:szCs w:val="24"/>
          <w:lang w:eastAsia="ru-RU"/>
        </w:rPr>
        <w:t>Ц</w:t>
      </w:r>
      <w:r w:rsidRPr="007E5914">
        <w:rPr>
          <w:rFonts w:ascii="Times New Roman" w:eastAsia="Calibri" w:hAnsi="Times New Roman" w:cs="Times New Roman"/>
          <w:b/>
          <w:bCs/>
          <w:spacing w:val="2"/>
          <w:sz w:val="24"/>
          <w:szCs w:val="24"/>
          <w:lang w:eastAsia="ru-RU"/>
        </w:rPr>
        <w:t>І</w:t>
      </w:r>
      <w:r w:rsidRPr="007E5914">
        <w:rPr>
          <w:rFonts w:ascii="Times New Roman" w:eastAsia="Calibri" w:hAnsi="Times New Roman" w:cs="Times New Roman"/>
          <w:b/>
          <w:bCs/>
          <w:spacing w:val="-2"/>
          <w:sz w:val="24"/>
          <w:szCs w:val="24"/>
          <w:lang w:eastAsia="ru-RU"/>
        </w:rPr>
        <w:t>Й</w:t>
      </w:r>
      <w:r w:rsidRPr="007E5914">
        <w:rPr>
          <w:rFonts w:ascii="Times New Roman" w:eastAsia="Calibri" w:hAnsi="Times New Roman" w:cs="Times New Roman"/>
          <w:b/>
          <w:bCs/>
          <w:spacing w:val="2"/>
          <w:sz w:val="24"/>
          <w:szCs w:val="24"/>
          <w:lang w:eastAsia="ru-RU"/>
        </w:rPr>
        <w:t>Н</w:t>
      </w:r>
      <w:r w:rsidRPr="007E5914">
        <w:rPr>
          <w:rFonts w:ascii="Times New Roman" w:eastAsia="Calibri" w:hAnsi="Times New Roman" w:cs="Times New Roman"/>
          <w:b/>
          <w:bCs/>
          <w:sz w:val="24"/>
          <w:szCs w:val="24"/>
          <w:lang w:eastAsia="ru-RU"/>
        </w:rPr>
        <w:t>А</w:t>
      </w:r>
      <w:r w:rsidRPr="007E5914">
        <w:rPr>
          <w:rFonts w:ascii="Times New Roman" w:eastAsia="Calibri" w:hAnsi="Times New Roman" w:cs="Times New Roman"/>
          <w:b/>
          <w:bCs/>
          <w:spacing w:val="-16"/>
          <w:sz w:val="24"/>
          <w:szCs w:val="24"/>
          <w:lang w:eastAsia="ru-RU"/>
        </w:rPr>
        <w:t xml:space="preserve"> </w:t>
      </w:r>
      <w:r w:rsidRPr="007E5914">
        <w:rPr>
          <w:rFonts w:ascii="Times New Roman" w:eastAsia="Calibri" w:hAnsi="Times New Roman" w:cs="Times New Roman"/>
          <w:b/>
          <w:bCs/>
          <w:spacing w:val="-1"/>
          <w:sz w:val="24"/>
          <w:szCs w:val="24"/>
          <w:lang w:eastAsia="ru-RU"/>
        </w:rPr>
        <w:t>К</w:t>
      </w:r>
      <w:r w:rsidRPr="007E5914">
        <w:rPr>
          <w:rFonts w:ascii="Times New Roman" w:eastAsia="Calibri" w:hAnsi="Times New Roman" w:cs="Times New Roman"/>
          <w:b/>
          <w:bCs/>
          <w:spacing w:val="2"/>
          <w:sz w:val="24"/>
          <w:szCs w:val="24"/>
          <w:lang w:eastAsia="ru-RU"/>
        </w:rPr>
        <w:t>А</w:t>
      </w:r>
      <w:r w:rsidRPr="007E5914">
        <w:rPr>
          <w:rFonts w:ascii="Times New Roman" w:eastAsia="Calibri" w:hAnsi="Times New Roman" w:cs="Times New Roman"/>
          <w:b/>
          <w:bCs/>
          <w:spacing w:val="-1"/>
          <w:sz w:val="24"/>
          <w:szCs w:val="24"/>
          <w:lang w:eastAsia="ru-RU"/>
        </w:rPr>
        <w:t>Р</w:t>
      </w:r>
      <w:r w:rsidRPr="007E5914">
        <w:rPr>
          <w:rFonts w:ascii="Times New Roman" w:eastAsia="Calibri" w:hAnsi="Times New Roman" w:cs="Times New Roman"/>
          <w:b/>
          <w:bCs/>
          <w:spacing w:val="2"/>
          <w:sz w:val="24"/>
          <w:szCs w:val="24"/>
          <w:lang w:eastAsia="ru-RU"/>
        </w:rPr>
        <w:t>Т</w:t>
      </w:r>
      <w:r w:rsidRPr="007E5914">
        <w:rPr>
          <w:rFonts w:ascii="Times New Roman" w:eastAsia="Calibri" w:hAnsi="Times New Roman" w:cs="Times New Roman"/>
          <w:b/>
          <w:bCs/>
          <w:spacing w:val="-2"/>
          <w:sz w:val="24"/>
          <w:szCs w:val="24"/>
          <w:lang w:eastAsia="ru-RU"/>
        </w:rPr>
        <w:t>К</w:t>
      </w:r>
      <w:r w:rsidRPr="007E5914">
        <w:rPr>
          <w:rFonts w:ascii="Times New Roman" w:eastAsia="Calibri" w:hAnsi="Times New Roman" w:cs="Times New Roman"/>
          <w:b/>
          <w:bCs/>
          <w:sz w:val="24"/>
          <w:szCs w:val="24"/>
          <w:lang w:eastAsia="ru-RU"/>
        </w:rPr>
        <w:t xml:space="preserve">А </w:t>
      </w:r>
      <w:r w:rsidRPr="007E5914">
        <w:rPr>
          <w:rFonts w:ascii="Times New Roman" w:eastAsia="Calibri" w:hAnsi="Times New Roman" w:cs="Times New Roman"/>
          <w:b/>
          <w:bCs/>
          <w:spacing w:val="2"/>
          <w:sz w:val="24"/>
          <w:szCs w:val="24"/>
          <w:lang w:eastAsia="ru-RU"/>
        </w:rPr>
        <w:t>АД</w:t>
      </w:r>
      <w:r w:rsidRPr="007E5914">
        <w:rPr>
          <w:rFonts w:ascii="Times New Roman" w:eastAsia="Calibri" w:hAnsi="Times New Roman" w:cs="Times New Roman"/>
          <w:b/>
          <w:bCs/>
          <w:spacing w:val="-2"/>
          <w:sz w:val="24"/>
          <w:szCs w:val="24"/>
          <w:lang w:eastAsia="ru-RU"/>
        </w:rPr>
        <w:t>М</w:t>
      </w:r>
      <w:r w:rsidRPr="007E5914">
        <w:rPr>
          <w:rFonts w:ascii="Times New Roman" w:eastAsia="Calibri" w:hAnsi="Times New Roman" w:cs="Times New Roman"/>
          <w:b/>
          <w:bCs/>
          <w:spacing w:val="2"/>
          <w:sz w:val="24"/>
          <w:szCs w:val="24"/>
          <w:lang w:eastAsia="ru-RU"/>
        </w:rPr>
        <w:t>ІНІСТ</w:t>
      </w:r>
      <w:r w:rsidRPr="007E5914">
        <w:rPr>
          <w:rFonts w:ascii="Times New Roman" w:eastAsia="Calibri" w:hAnsi="Times New Roman" w:cs="Times New Roman"/>
          <w:b/>
          <w:bCs/>
          <w:spacing w:val="-1"/>
          <w:sz w:val="24"/>
          <w:szCs w:val="24"/>
          <w:lang w:eastAsia="ru-RU"/>
        </w:rPr>
        <w:t>Р</w:t>
      </w:r>
      <w:r w:rsidRPr="007E5914">
        <w:rPr>
          <w:rFonts w:ascii="Times New Roman" w:eastAsia="Calibri" w:hAnsi="Times New Roman" w:cs="Times New Roman"/>
          <w:b/>
          <w:bCs/>
          <w:spacing w:val="2"/>
          <w:sz w:val="24"/>
          <w:szCs w:val="24"/>
          <w:lang w:eastAsia="ru-RU"/>
        </w:rPr>
        <w:t>АТИ</w:t>
      </w:r>
      <w:r w:rsidRPr="007E5914">
        <w:rPr>
          <w:rFonts w:ascii="Times New Roman" w:eastAsia="Calibri" w:hAnsi="Times New Roman" w:cs="Times New Roman"/>
          <w:b/>
          <w:bCs/>
          <w:spacing w:val="-2"/>
          <w:sz w:val="24"/>
          <w:szCs w:val="24"/>
          <w:lang w:eastAsia="ru-RU"/>
        </w:rPr>
        <w:t>В</w:t>
      </w:r>
      <w:r w:rsidRPr="007E5914">
        <w:rPr>
          <w:rFonts w:ascii="Times New Roman" w:eastAsia="Calibri" w:hAnsi="Times New Roman" w:cs="Times New Roman"/>
          <w:b/>
          <w:bCs/>
          <w:spacing w:val="2"/>
          <w:sz w:val="24"/>
          <w:szCs w:val="24"/>
          <w:lang w:eastAsia="ru-RU"/>
        </w:rPr>
        <w:t xml:space="preserve">НОЇ ПОСЛУГИ № </w:t>
      </w:r>
    </w:p>
    <w:p w:rsidR="007E5914" w:rsidRPr="007E5914" w:rsidRDefault="007E5914" w:rsidP="007E5914">
      <w:pPr>
        <w:spacing w:after="0" w:line="240" w:lineRule="auto"/>
        <w:jc w:val="center"/>
        <w:rPr>
          <w:rFonts w:ascii="Verdana" w:eastAsia="Calibri" w:hAnsi="Verdana" w:cs="Times New Roman"/>
          <w:b/>
          <w:sz w:val="16"/>
          <w:szCs w:val="16"/>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7E5914">
        <w:rPr>
          <w:rFonts w:ascii="Times New Roman" w:eastAsia="Calibri" w:hAnsi="Times New Roman" w:cs="Times New Roman"/>
          <w:b/>
          <w:sz w:val="24"/>
          <w:szCs w:val="24"/>
          <w:u w:val="single"/>
          <w:lang w:eastAsia="ru-RU"/>
        </w:rPr>
        <w:t>00036</w:t>
      </w:r>
      <w:r w:rsidRPr="007E5914">
        <w:rPr>
          <w:rFonts w:ascii="Times New Roman" w:eastAsia="Calibri" w:hAnsi="Times New Roman" w:cs="Times New Roman"/>
          <w:sz w:val="28"/>
          <w:szCs w:val="28"/>
          <w:lang w:eastAsia="ru-RU"/>
        </w:rPr>
        <w:t xml:space="preserve"> - </w:t>
      </w:r>
      <w:r w:rsidRPr="007E5914">
        <w:rPr>
          <w:rFonts w:ascii="Times New Roman" w:eastAsia="Calibri" w:hAnsi="Times New Roman" w:cs="Times New Roman"/>
          <w:lang w:eastAsia="ru-RU"/>
        </w:rPr>
        <w:t>(</w:t>
      </w:r>
      <w:r w:rsidRPr="007E5914">
        <w:rPr>
          <w:rFonts w:ascii="Times New Roman" w:eastAsia="Calibri" w:hAnsi="Times New Roman" w:cs="Times New Roman"/>
          <w:b/>
          <w:lang w:eastAsia="ru-RU"/>
        </w:rPr>
        <w:t>ідентифікатор за Гідом державних послуг)</w:t>
      </w:r>
    </w:p>
    <w:p w:rsidR="007E5914" w:rsidRPr="007E5914" w:rsidRDefault="007E5914" w:rsidP="007E5914">
      <w:pPr>
        <w:spacing w:after="0" w:line="240" w:lineRule="auto"/>
        <w:jc w:val="center"/>
        <w:rPr>
          <w:rFonts w:ascii="Times New Roman" w:eastAsia="Calibri" w:hAnsi="Times New Roman" w:cs="Times New Roman"/>
          <w:sz w:val="24"/>
          <w:szCs w:val="24"/>
          <w:u w:val="single"/>
          <w:lang w:eastAsia="ru-RU"/>
        </w:rPr>
      </w:pPr>
      <w:r w:rsidRPr="007E5914">
        <w:rPr>
          <w:rFonts w:ascii="Times New Roman" w:eastAsia="Calibri" w:hAnsi="Times New Roman" w:cs="Times New Roman"/>
          <w:sz w:val="24"/>
          <w:szCs w:val="24"/>
          <w:u w:val="single"/>
          <w:lang w:eastAsia="ru-RU"/>
        </w:rPr>
        <w:t>Взяття на облік громадян, які потребують поліпшення житлових умов</w:t>
      </w:r>
    </w:p>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(назва адміністративної послуги)</w:t>
      </w:r>
    </w:p>
    <w:tbl>
      <w:tblPr>
        <w:tblW w:w="0" w:type="auto"/>
        <w:tblLook w:val="01E0" w:firstRow="1" w:lastRow="1" w:firstColumn="1" w:lastColumn="1" w:noHBand="0" w:noVBand="0"/>
      </w:tblPr>
      <w:tblGrid>
        <w:gridCol w:w="9639"/>
      </w:tblGrid>
      <w:tr w:rsidR="007E5914" w:rsidRPr="007E5914" w:rsidTr="00AD56A8">
        <w:tc>
          <w:tcPr>
            <w:tcW w:w="9828" w:type="dxa"/>
            <w:tcBorders>
              <w:top w:val="nil"/>
              <w:left w:val="nil"/>
              <w:bottom w:val="single" w:sz="4" w:space="0" w:color="auto"/>
              <w:right w:val="nil"/>
            </w:tcBorders>
          </w:tcPr>
          <w:p w:rsidR="007E5914" w:rsidRPr="007E5914" w:rsidRDefault="007E5914" w:rsidP="007E5914">
            <w:pPr>
              <w:spacing w:after="0" w:line="240" w:lineRule="auto"/>
              <w:jc w:val="center"/>
              <w:rPr>
                <w:rFonts w:ascii="Times New Roman" w:eastAsia="Calibri" w:hAnsi="Times New Roman" w:cs="Times New Roman"/>
                <w:sz w:val="24"/>
                <w:szCs w:val="24"/>
                <w:lang w:eastAsia="uk-UA"/>
              </w:rPr>
            </w:pPr>
            <w:r w:rsidRPr="007E5914">
              <w:rPr>
                <w:rFonts w:ascii="Times New Roman" w:eastAsia="Calibri" w:hAnsi="Times New Roman" w:cs="Times New Roman"/>
                <w:sz w:val="24"/>
                <w:szCs w:val="24"/>
                <w:lang w:eastAsia="uk-UA"/>
              </w:rPr>
              <w:t xml:space="preserve">Управління житлово-комунального господарства та екології </w:t>
            </w:r>
            <w:proofErr w:type="spellStart"/>
            <w:r w:rsidRPr="007E5914">
              <w:rPr>
                <w:rFonts w:ascii="Times New Roman" w:eastAsia="Calibri" w:hAnsi="Times New Roman" w:cs="Times New Roman"/>
                <w:sz w:val="24"/>
                <w:szCs w:val="24"/>
                <w:lang w:eastAsia="uk-UA"/>
              </w:rPr>
              <w:t>Звягельської</w:t>
            </w:r>
            <w:proofErr w:type="spellEnd"/>
            <w:r w:rsidRPr="007E5914">
              <w:rPr>
                <w:rFonts w:ascii="Times New Roman" w:eastAsia="Calibri" w:hAnsi="Times New Roman" w:cs="Times New Roman"/>
                <w:sz w:val="24"/>
                <w:szCs w:val="24"/>
                <w:lang w:eastAsia="uk-UA"/>
              </w:rPr>
              <w:t xml:space="preserve"> міської ради</w:t>
            </w:r>
          </w:p>
        </w:tc>
      </w:tr>
      <w:tr w:rsidR="007E5914" w:rsidRPr="007E5914" w:rsidTr="00AD56A8">
        <w:tc>
          <w:tcPr>
            <w:tcW w:w="9828" w:type="dxa"/>
            <w:tcBorders>
              <w:top w:val="single" w:sz="4" w:space="0" w:color="auto"/>
              <w:left w:val="nil"/>
              <w:bottom w:val="nil"/>
              <w:right w:val="nil"/>
            </w:tcBorders>
          </w:tcPr>
          <w:p w:rsidR="007E5914" w:rsidRPr="007E5914" w:rsidRDefault="007E5914" w:rsidP="007E5914">
            <w:pPr>
              <w:spacing w:after="0" w:line="240" w:lineRule="auto"/>
              <w:jc w:val="center"/>
              <w:rPr>
                <w:rFonts w:ascii="Times New Roman" w:eastAsia="Calibri" w:hAnsi="Times New Roman" w:cs="Times New Roman"/>
                <w:sz w:val="16"/>
                <w:szCs w:val="16"/>
                <w:lang w:eastAsia="ru-RU"/>
              </w:rPr>
            </w:pPr>
            <w:r w:rsidRPr="007E5914">
              <w:rPr>
                <w:rFonts w:ascii="Times New Roman" w:eastAsia="Calibri" w:hAnsi="Times New Roman" w:cs="Times New Roman"/>
                <w:sz w:val="16"/>
                <w:szCs w:val="16"/>
                <w:lang w:eastAsia="ru-RU"/>
              </w:rPr>
              <w:t>(найменування суб’єкта надання адміністративної послуги)</w:t>
            </w:r>
          </w:p>
        </w:tc>
      </w:tr>
    </w:tbl>
    <w:p w:rsidR="007E5914" w:rsidRPr="007E5914" w:rsidRDefault="007E5914" w:rsidP="007E5914">
      <w:pPr>
        <w:spacing w:after="0" w:line="240" w:lineRule="auto"/>
        <w:jc w:val="center"/>
        <w:rPr>
          <w:rFonts w:ascii="Times New Roman" w:eastAsia="Calibri" w:hAnsi="Times New Roman" w:cs="Times New Roman"/>
          <w:sz w:val="24"/>
          <w:szCs w:val="24"/>
          <w:lang w:eastAsia="ru-RU"/>
        </w:rPr>
      </w:pPr>
    </w:p>
    <w:p w:rsidR="007E5914" w:rsidRPr="007E5914" w:rsidRDefault="007E5914" w:rsidP="007E5914">
      <w:pPr>
        <w:spacing w:after="0" w:line="240" w:lineRule="auto"/>
        <w:rPr>
          <w:rFonts w:ascii="Times New Roman" w:eastAsia="Calibri" w:hAnsi="Times New Roman" w:cs="Times New Roman"/>
          <w:sz w:val="16"/>
          <w:szCs w:val="16"/>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7"/>
        <w:gridCol w:w="7081"/>
      </w:tblGrid>
      <w:tr w:rsidR="007E5914" w:rsidRPr="007E5914" w:rsidTr="00AD56A8">
        <w:trPr>
          <w:trHeight w:val="593"/>
        </w:trPr>
        <w:tc>
          <w:tcPr>
            <w:tcW w:w="9498" w:type="dxa"/>
            <w:gridSpan w:val="2"/>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Інформація про суб’єкта надання адміністративної послуги</w:t>
            </w: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p>
        </w:tc>
      </w:tr>
      <w:tr w:rsidR="007E5914" w:rsidRPr="007E5914" w:rsidTr="00AD56A8">
        <w:trPr>
          <w:trHeight w:val="873"/>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Місцезнаходження</w:t>
            </w:r>
          </w:p>
          <w:p w:rsidR="007E5914" w:rsidRPr="007E5914" w:rsidRDefault="007E5914" w:rsidP="007E5914">
            <w:pPr>
              <w:spacing w:after="0" w:line="240" w:lineRule="auto"/>
              <w:ind w:left="34"/>
              <w:jc w:val="center"/>
              <w:rPr>
                <w:rFonts w:ascii="Times New Roman" w:eastAsia="Calibri" w:hAnsi="Times New Roman" w:cs="Times New Roman"/>
                <w:sz w:val="24"/>
                <w:szCs w:val="24"/>
                <w:lang w:eastAsia="ru-RU"/>
              </w:rPr>
            </w:pPr>
            <w:r w:rsidRPr="007E5914">
              <w:rPr>
                <w:rFonts w:ascii="Times New Roman" w:eastAsia="Calibri" w:hAnsi="Times New Roman" w:cs="Times New Roman"/>
                <w:b/>
                <w:sz w:val="24"/>
                <w:szCs w:val="24"/>
                <w:lang w:eastAsia="ru-RU"/>
              </w:rPr>
              <w:t>суб’єкта надання адміністративної послуги</w:t>
            </w:r>
          </w:p>
        </w:tc>
        <w:tc>
          <w:tcPr>
            <w:tcW w:w="7081" w:type="dxa"/>
            <w:vAlign w:val="center"/>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11701,  Житомирська обл., м. </w:t>
            </w:r>
            <w:proofErr w:type="spellStart"/>
            <w:r w:rsidRPr="007E5914">
              <w:rPr>
                <w:rFonts w:ascii="Times New Roman" w:eastAsia="Calibri" w:hAnsi="Times New Roman" w:cs="Times New Roman"/>
                <w:sz w:val="24"/>
                <w:szCs w:val="24"/>
                <w:lang w:eastAsia="ru-RU"/>
              </w:rPr>
              <w:t>Звягель</w:t>
            </w:r>
            <w:proofErr w:type="spellEnd"/>
            <w:r w:rsidRPr="007E5914">
              <w:rPr>
                <w:rFonts w:ascii="Times New Roman" w:eastAsia="Calibri" w:hAnsi="Times New Roman" w:cs="Times New Roman"/>
                <w:sz w:val="24"/>
                <w:szCs w:val="24"/>
                <w:lang w:eastAsia="ru-RU"/>
              </w:rPr>
              <w:t xml:space="preserve">,  вул. Шевченка, 16  </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sz w:val="24"/>
                <w:szCs w:val="24"/>
                <w:lang w:eastAsia="ru-RU"/>
              </w:rPr>
            </w:pPr>
            <w:r w:rsidRPr="007E5914">
              <w:rPr>
                <w:rFonts w:ascii="Times New Roman" w:eastAsia="Calibri" w:hAnsi="Times New Roman" w:cs="Times New Roman"/>
                <w:b/>
                <w:sz w:val="24"/>
                <w:szCs w:val="24"/>
                <w:lang w:eastAsia="ru-RU"/>
              </w:rPr>
              <w:t>Інформація щодо режиму роботи</w:t>
            </w:r>
            <w:r w:rsidRPr="007E5914">
              <w:rPr>
                <w:rFonts w:ascii="Times New Roman" w:eastAsia="Calibri" w:hAnsi="Times New Roman" w:cs="Times New Roman"/>
                <w:sz w:val="24"/>
                <w:szCs w:val="24"/>
                <w:lang w:eastAsia="ru-RU"/>
              </w:rPr>
              <w:t xml:space="preserve">: </w:t>
            </w:r>
          </w:p>
          <w:p w:rsidR="007E5914" w:rsidRPr="007E5914" w:rsidRDefault="007E5914" w:rsidP="007E5914">
            <w:pPr>
              <w:spacing w:after="0" w:line="240" w:lineRule="auto"/>
              <w:ind w:left="34" w:firstLine="284"/>
              <w:jc w:val="center"/>
              <w:rPr>
                <w:rFonts w:ascii="Times New Roman" w:eastAsia="Calibri" w:hAnsi="Times New Roman" w:cs="Times New Roman"/>
                <w:sz w:val="24"/>
                <w:szCs w:val="24"/>
                <w:lang w:eastAsia="ru-RU"/>
              </w:rPr>
            </w:pPr>
          </w:p>
        </w:tc>
        <w:tc>
          <w:tcPr>
            <w:tcW w:w="7081" w:type="dxa"/>
          </w:tcPr>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Графік прийому:</w:t>
            </w:r>
          </w:p>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День тижня </w:t>
            </w:r>
            <w:r w:rsidRPr="007E5914">
              <w:rPr>
                <w:rFonts w:ascii="Times New Roman" w:eastAsia="Calibri" w:hAnsi="Times New Roman" w:cs="Times New Roman"/>
                <w:sz w:val="24"/>
                <w:szCs w:val="24"/>
                <w:lang w:eastAsia="ru-RU"/>
              </w:rPr>
              <w:tab/>
              <w:t xml:space="preserve">           Час прийому </w:t>
            </w:r>
          </w:p>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понеділок - четвер</w:t>
            </w:r>
            <w:r w:rsidRPr="007E5914">
              <w:rPr>
                <w:rFonts w:ascii="Times New Roman" w:eastAsia="Calibri" w:hAnsi="Times New Roman" w:cs="Times New Roman"/>
                <w:sz w:val="24"/>
                <w:szCs w:val="24"/>
                <w:lang w:eastAsia="ru-RU"/>
              </w:rPr>
              <w:tab/>
              <w:t>08.00-17.15</w:t>
            </w:r>
          </w:p>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п’ятниця </w:t>
            </w:r>
            <w:r w:rsidRPr="007E5914">
              <w:rPr>
                <w:rFonts w:ascii="Times New Roman" w:eastAsia="Calibri" w:hAnsi="Times New Roman" w:cs="Times New Roman"/>
                <w:sz w:val="24"/>
                <w:szCs w:val="24"/>
                <w:lang w:eastAsia="ru-RU"/>
              </w:rPr>
              <w:tab/>
              <w:t xml:space="preserve">            08.00-16.00</w:t>
            </w:r>
          </w:p>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субота</w:t>
            </w:r>
            <w:r w:rsidRPr="007E5914">
              <w:rPr>
                <w:rFonts w:ascii="Times New Roman" w:eastAsia="Calibri" w:hAnsi="Times New Roman" w:cs="Times New Roman"/>
                <w:sz w:val="24"/>
                <w:szCs w:val="24"/>
                <w:lang w:eastAsia="ru-RU"/>
              </w:rPr>
              <w:tab/>
              <w:t>, неділя</w:t>
            </w:r>
            <w:r w:rsidRPr="007E5914">
              <w:rPr>
                <w:rFonts w:ascii="Times New Roman" w:eastAsia="Calibri" w:hAnsi="Times New Roman" w:cs="Times New Roman"/>
                <w:sz w:val="24"/>
                <w:szCs w:val="24"/>
                <w:lang w:eastAsia="ru-RU"/>
              </w:rPr>
              <w:tab/>
              <w:t>вихідний</w:t>
            </w:r>
          </w:p>
        </w:tc>
      </w:tr>
      <w:tr w:rsidR="007E5914" w:rsidRPr="007E5914" w:rsidTr="00AD56A8">
        <w:trPr>
          <w:trHeight w:val="423"/>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Телефон/факс (довідка), адреса електронної пошти та веб-сайт:</w:t>
            </w:r>
          </w:p>
        </w:tc>
        <w:tc>
          <w:tcPr>
            <w:tcW w:w="7081" w:type="dxa"/>
            <w:vAlign w:val="center"/>
          </w:tcPr>
          <w:p w:rsidR="007E5914" w:rsidRPr="007E5914" w:rsidRDefault="007E5914" w:rsidP="007E5914">
            <w:pPr>
              <w:spacing w:after="0" w:line="240" w:lineRule="auto"/>
              <w:rPr>
                <w:rFonts w:ascii="Times New Roman" w:eastAsia="Calibri" w:hAnsi="Times New Roman" w:cs="Times New Roman"/>
                <w:sz w:val="24"/>
                <w:szCs w:val="24"/>
                <w:lang w:eastAsia="uk-UA"/>
              </w:rPr>
            </w:pPr>
            <w:proofErr w:type="spellStart"/>
            <w:r w:rsidRPr="007E5914">
              <w:rPr>
                <w:rFonts w:ascii="Times New Roman" w:eastAsia="Calibri" w:hAnsi="Times New Roman" w:cs="Times New Roman"/>
                <w:sz w:val="24"/>
                <w:szCs w:val="24"/>
                <w:lang w:eastAsia="ru-RU"/>
              </w:rPr>
              <w:t>тел</w:t>
            </w:r>
            <w:proofErr w:type="spellEnd"/>
            <w:r w:rsidRPr="007E5914">
              <w:rPr>
                <w:rFonts w:ascii="Times New Roman" w:eastAsia="Calibri" w:hAnsi="Times New Roman" w:cs="Times New Roman"/>
                <w:sz w:val="24"/>
                <w:szCs w:val="24"/>
                <w:lang w:eastAsia="ru-RU"/>
              </w:rPr>
              <w:t>. 3-54-42</w:t>
            </w:r>
          </w:p>
          <w:p w:rsidR="007E5914" w:rsidRPr="007E5914" w:rsidRDefault="007E5914" w:rsidP="007E5914">
            <w:pPr>
              <w:spacing w:before="120" w:after="0" w:line="240" w:lineRule="auto"/>
              <w:rPr>
                <w:rFonts w:ascii="Times New Roman" w:eastAsia="Calibri" w:hAnsi="Times New Roman" w:cs="Times New Roman"/>
                <w:color w:val="000000"/>
                <w:sz w:val="23"/>
                <w:szCs w:val="23"/>
                <w:lang w:eastAsia="ru-RU"/>
              </w:rPr>
            </w:pPr>
            <w:r w:rsidRPr="007E5914">
              <w:rPr>
                <w:rFonts w:ascii="Times New Roman" w:eastAsia="Calibri" w:hAnsi="Times New Roman" w:cs="Times New Roman"/>
                <w:sz w:val="24"/>
                <w:szCs w:val="24"/>
                <w:lang w:val="en-US" w:eastAsia="ru-RU"/>
              </w:rPr>
              <w:t>E</w:t>
            </w:r>
            <w:r w:rsidRPr="007E5914">
              <w:rPr>
                <w:rFonts w:ascii="Times New Roman" w:eastAsia="Calibri" w:hAnsi="Times New Roman" w:cs="Times New Roman"/>
                <w:sz w:val="24"/>
                <w:szCs w:val="24"/>
                <w:lang w:eastAsia="ru-RU"/>
              </w:rPr>
              <w:t>-</w:t>
            </w:r>
            <w:r w:rsidRPr="007E5914">
              <w:rPr>
                <w:rFonts w:ascii="Times New Roman" w:eastAsia="Calibri" w:hAnsi="Times New Roman" w:cs="Times New Roman"/>
                <w:sz w:val="24"/>
                <w:szCs w:val="24"/>
                <w:lang w:val="en-US" w:eastAsia="ru-RU"/>
              </w:rPr>
              <w:t>mail</w:t>
            </w:r>
            <w:r w:rsidRPr="007E5914">
              <w:rPr>
                <w:rFonts w:ascii="Times New Roman" w:eastAsia="Calibri" w:hAnsi="Times New Roman" w:cs="Times New Roman"/>
                <w:sz w:val="24"/>
                <w:szCs w:val="24"/>
                <w:lang w:eastAsia="ru-RU"/>
              </w:rPr>
              <w:t xml:space="preserve">: </w:t>
            </w:r>
            <w:r w:rsidRPr="007E5914">
              <w:rPr>
                <w:rFonts w:ascii="Times New Roman" w:eastAsia="Calibri" w:hAnsi="Times New Roman" w:cs="Times New Roman"/>
                <w:color w:val="000000"/>
                <w:sz w:val="23"/>
                <w:szCs w:val="23"/>
                <w:lang w:val="en-US" w:eastAsia="ru-RU"/>
              </w:rPr>
              <w:t>g</w:t>
            </w:r>
            <w:r w:rsidRPr="007E5914">
              <w:rPr>
                <w:rFonts w:ascii="Times New Roman" w:eastAsia="Calibri" w:hAnsi="Times New Roman" w:cs="Times New Roman"/>
                <w:color w:val="000000"/>
                <w:sz w:val="23"/>
                <w:szCs w:val="23"/>
                <w:lang w:eastAsia="ru-RU"/>
              </w:rPr>
              <w:t>k</w:t>
            </w:r>
            <w:r w:rsidRPr="007E5914">
              <w:rPr>
                <w:rFonts w:ascii="Times New Roman" w:eastAsia="Calibri" w:hAnsi="Times New Roman" w:cs="Times New Roman"/>
                <w:color w:val="000000"/>
                <w:sz w:val="23"/>
                <w:szCs w:val="23"/>
                <w:lang w:val="en-US" w:eastAsia="ru-RU"/>
              </w:rPr>
              <w:t>g</w:t>
            </w:r>
            <w:r w:rsidRPr="007E5914">
              <w:rPr>
                <w:rFonts w:ascii="Times New Roman" w:eastAsia="Calibri" w:hAnsi="Times New Roman" w:cs="Times New Roman"/>
                <w:color w:val="000000"/>
                <w:sz w:val="23"/>
                <w:szCs w:val="23"/>
                <w:lang w:eastAsia="ru-RU"/>
              </w:rPr>
              <w:t>.</w:t>
            </w:r>
            <w:proofErr w:type="spellStart"/>
            <w:r w:rsidRPr="007E5914">
              <w:rPr>
                <w:rFonts w:ascii="Times New Roman" w:eastAsia="Calibri" w:hAnsi="Times New Roman" w:cs="Times New Roman"/>
                <w:color w:val="000000"/>
                <w:sz w:val="23"/>
                <w:szCs w:val="23"/>
                <w:lang w:val="en-US" w:eastAsia="ru-RU"/>
              </w:rPr>
              <w:t>nv</w:t>
            </w:r>
            <w:proofErr w:type="spellEnd"/>
            <w:r w:rsidRPr="007E5914">
              <w:rPr>
                <w:rFonts w:ascii="Times New Roman" w:eastAsia="Calibri" w:hAnsi="Times New Roman" w:cs="Times New Roman"/>
                <w:color w:val="000000"/>
                <w:sz w:val="23"/>
                <w:szCs w:val="23"/>
                <w:lang w:eastAsia="ru-RU"/>
              </w:rPr>
              <w:t>.</w:t>
            </w:r>
            <w:proofErr w:type="spellStart"/>
            <w:r w:rsidRPr="007E5914">
              <w:rPr>
                <w:rFonts w:ascii="Times New Roman" w:eastAsia="Calibri" w:hAnsi="Times New Roman" w:cs="Times New Roman"/>
                <w:color w:val="000000"/>
                <w:sz w:val="23"/>
                <w:szCs w:val="23"/>
                <w:lang w:val="en-US" w:eastAsia="ru-RU"/>
              </w:rPr>
              <w:t>ua</w:t>
            </w:r>
            <w:proofErr w:type="spellEnd"/>
            <w:r w:rsidRPr="007E5914">
              <w:rPr>
                <w:rFonts w:ascii="Times New Roman" w:eastAsia="Calibri" w:hAnsi="Times New Roman" w:cs="Times New Roman"/>
                <w:color w:val="000000"/>
                <w:sz w:val="23"/>
                <w:szCs w:val="23"/>
                <w:lang w:eastAsia="ru-RU"/>
              </w:rPr>
              <w:t>@</w:t>
            </w:r>
            <w:proofErr w:type="spellStart"/>
            <w:r w:rsidRPr="007E5914">
              <w:rPr>
                <w:rFonts w:ascii="Times New Roman" w:eastAsia="Calibri" w:hAnsi="Times New Roman" w:cs="Times New Roman"/>
                <w:color w:val="000000"/>
                <w:sz w:val="23"/>
                <w:szCs w:val="23"/>
                <w:lang w:val="en-US" w:eastAsia="ru-RU"/>
              </w:rPr>
              <w:t>ukr</w:t>
            </w:r>
            <w:proofErr w:type="spellEnd"/>
            <w:r w:rsidRPr="007E5914">
              <w:rPr>
                <w:rFonts w:ascii="Times New Roman" w:eastAsia="Calibri" w:hAnsi="Times New Roman" w:cs="Times New Roman"/>
                <w:color w:val="000000"/>
                <w:sz w:val="23"/>
                <w:szCs w:val="23"/>
                <w:lang w:eastAsia="ru-RU"/>
              </w:rPr>
              <w:t>.</w:t>
            </w:r>
            <w:r w:rsidRPr="007E5914">
              <w:rPr>
                <w:rFonts w:ascii="Times New Roman" w:eastAsia="Calibri" w:hAnsi="Times New Roman" w:cs="Times New Roman"/>
                <w:color w:val="000000"/>
                <w:sz w:val="23"/>
                <w:szCs w:val="23"/>
                <w:lang w:val="en-US" w:eastAsia="ru-RU"/>
              </w:rPr>
              <w:t>net</w:t>
            </w:r>
          </w:p>
        </w:tc>
      </w:tr>
      <w:tr w:rsidR="007E5914" w:rsidRPr="007E5914" w:rsidTr="00AD56A8">
        <w:tc>
          <w:tcPr>
            <w:tcW w:w="9498" w:type="dxa"/>
            <w:gridSpan w:val="2"/>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Нормативні акти, якими регламентується порядок та умови  надання адміністративної послуги</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Закони України</w:t>
            </w:r>
          </w:p>
        </w:tc>
        <w:tc>
          <w:tcPr>
            <w:tcW w:w="7081" w:type="dxa"/>
            <w:vAlign w:val="center"/>
          </w:tcPr>
          <w:p w:rsidR="007E5914" w:rsidRPr="007E5914" w:rsidRDefault="007E5914" w:rsidP="007E5914">
            <w:pPr>
              <w:spacing w:after="0" w:line="240" w:lineRule="auto"/>
              <w:ind w:firstLine="423"/>
              <w:jc w:val="both"/>
              <w:rPr>
                <w:rFonts w:ascii="Times New Roman" w:eastAsia="Calibri" w:hAnsi="Times New Roman" w:cs="Times New Roman"/>
                <w:i/>
                <w:sz w:val="24"/>
                <w:szCs w:val="24"/>
                <w:lang w:eastAsia="ru-RU"/>
              </w:rPr>
            </w:pPr>
            <w:r w:rsidRPr="007E5914">
              <w:rPr>
                <w:rFonts w:ascii="Times New Roman" w:eastAsia="Calibri" w:hAnsi="Times New Roman" w:cs="Times New Roman"/>
                <w:sz w:val="24"/>
                <w:szCs w:val="24"/>
                <w:lang w:eastAsia="uk-UA"/>
              </w:rPr>
              <w:t xml:space="preserve">Житловий кодекс України, </w:t>
            </w:r>
            <w:r w:rsidRPr="007E5914">
              <w:rPr>
                <w:rFonts w:ascii="Times New Roman" w:eastAsia="Calibri" w:hAnsi="Times New Roman" w:cs="Times New Roman"/>
                <w:sz w:val="24"/>
                <w:szCs w:val="24"/>
                <w:lang w:eastAsia="ru-RU"/>
              </w:rPr>
              <w:t>Закон України, „Про місцеве самоврядування в Україні“.</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Акти Кабінету Міністрів України</w:t>
            </w:r>
          </w:p>
        </w:tc>
        <w:tc>
          <w:tcPr>
            <w:tcW w:w="7081" w:type="dxa"/>
            <w:vAlign w:val="center"/>
          </w:tcPr>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pacing w:val="-2"/>
                <w:sz w:val="24"/>
                <w:szCs w:val="24"/>
                <w:lang w:eastAsia="ru-RU"/>
              </w:rPr>
              <w:t xml:space="preserve">Постанова Ради Міністрів Української РСР від 11.12.1984 № 470 </w:t>
            </w:r>
            <w:r w:rsidRPr="007E5914">
              <w:rPr>
                <w:rFonts w:ascii="Times New Roman" w:eastAsia="Calibri" w:hAnsi="Times New Roman" w:cs="Times New Roman"/>
                <w:sz w:val="24"/>
                <w:szCs w:val="24"/>
                <w:lang w:eastAsia="ru-RU"/>
              </w:rPr>
              <w:t>„</w:t>
            </w:r>
            <w:r w:rsidRPr="007E5914">
              <w:rPr>
                <w:rFonts w:ascii="Times New Roman" w:eastAsia="Calibri" w:hAnsi="Times New Roman" w:cs="Times New Roman"/>
                <w:spacing w:val="-2"/>
                <w:sz w:val="24"/>
                <w:szCs w:val="24"/>
                <w:lang w:eastAsia="ru-RU"/>
              </w:rPr>
              <w:t>Про затвердження Правил обліку громадян, які потребують поліпшення житлових умов, і надання їм жилих приміщень в Українській РСР</w:t>
            </w:r>
            <w:r w:rsidRPr="007E5914">
              <w:rPr>
                <w:rFonts w:ascii="Times New Roman" w:eastAsia="Calibri" w:hAnsi="Times New Roman" w:cs="Times New Roman"/>
                <w:sz w:val="24"/>
                <w:szCs w:val="24"/>
                <w:lang w:eastAsia="ru-RU"/>
              </w:rPr>
              <w:t>“</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Акти центральних органів виконавчої влади України</w:t>
            </w:r>
          </w:p>
        </w:tc>
        <w:tc>
          <w:tcPr>
            <w:tcW w:w="7081" w:type="dxa"/>
            <w:vAlign w:val="center"/>
          </w:tcPr>
          <w:p w:rsidR="007E5914" w:rsidRPr="007E5914" w:rsidRDefault="007E5914" w:rsidP="007E5914">
            <w:pPr>
              <w:spacing w:after="0" w:line="240" w:lineRule="auto"/>
              <w:ind w:firstLine="424"/>
              <w:jc w:val="both"/>
              <w:rPr>
                <w:rFonts w:ascii="Times New Roman" w:eastAsia="Calibri" w:hAnsi="Times New Roman" w:cs="Times New Roman"/>
                <w:color w:val="000000"/>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Акти місцевих органів виконавчої влади/ОМС</w:t>
            </w:r>
          </w:p>
        </w:tc>
        <w:tc>
          <w:tcPr>
            <w:tcW w:w="7081" w:type="dxa"/>
            <w:vAlign w:val="center"/>
          </w:tcPr>
          <w:p w:rsidR="007E5914" w:rsidRPr="007E5914" w:rsidRDefault="007E5914" w:rsidP="007E5914">
            <w:pPr>
              <w:spacing w:after="0" w:line="240" w:lineRule="auto"/>
              <w:ind w:firstLine="424"/>
              <w:jc w:val="both"/>
              <w:rPr>
                <w:rFonts w:ascii="Times New Roman" w:eastAsia="Calibri" w:hAnsi="Times New Roman" w:cs="Times New Roman"/>
                <w:sz w:val="24"/>
                <w:szCs w:val="24"/>
              </w:rPr>
            </w:pPr>
            <w:r w:rsidRPr="007E5914">
              <w:rPr>
                <w:rFonts w:ascii="Times New Roman" w:eastAsia="Calibri" w:hAnsi="Times New Roman" w:cs="Times New Roman"/>
                <w:sz w:val="24"/>
                <w:szCs w:val="24"/>
                <w:lang w:eastAsia="ru-RU"/>
              </w:rPr>
              <w:t xml:space="preserve">Постанова №4 виконкому Житомирської обласної Ради народних депутатів і президії обласної ради профспілкових союзів від 07.01.1985 року „Про ведення обліку громадян, які потребують поліпшення житлових умов, і надання їм жилих приміщень в області“. </w:t>
            </w:r>
            <w:r w:rsidRPr="007E5914">
              <w:rPr>
                <w:rFonts w:ascii="Times New Roman" w:eastAsia="Calibri" w:hAnsi="Times New Roman" w:cs="Times New Roman"/>
                <w:sz w:val="24"/>
                <w:szCs w:val="24"/>
              </w:rPr>
              <w:t>Рішення міської ради від  18</w:t>
            </w:r>
            <w:r w:rsidRPr="007E5914">
              <w:rPr>
                <w:rFonts w:ascii="Times New Roman" w:eastAsia="Times New Roman" w:hAnsi="Times New Roman" w:cs="Times New Roman"/>
                <w:sz w:val="24"/>
                <w:szCs w:val="24"/>
              </w:rPr>
              <w:t xml:space="preserve">.12.2025 №1652 </w:t>
            </w:r>
            <w:r w:rsidRPr="007E5914">
              <w:rPr>
                <w:rFonts w:ascii="Times New Roman" w:eastAsia="Calibri" w:hAnsi="Times New Roman" w:cs="Times New Roman"/>
                <w:sz w:val="24"/>
                <w:szCs w:val="24"/>
              </w:rPr>
              <w:t xml:space="preserve">„Про затвердження переліку адміністративних послуг, які надаються через Центр надання адміністративних послуг </w:t>
            </w:r>
            <w:proofErr w:type="spellStart"/>
            <w:r w:rsidRPr="007E5914">
              <w:rPr>
                <w:rFonts w:ascii="Times New Roman" w:eastAsia="Calibri" w:hAnsi="Times New Roman" w:cs="Times New Roman"/>
                <w:sz w:val="24"/>
                <w:szCs w:val="24"/>
              </w:rPr>
              <w:t>Звягельської</w:t>
            </w:r>
            <w:proofErr w:type="spellEnd"/>
            <w:r w:rsidRPr="007E5914">
              <w:rPr>
                <w:rFonts w:ascii="Times New Roman" w:eastAsia="Calibri" w:hAnsi="Times New Roman" w:cs="Times New Roman"/>
                <w:sz w:val="24"/>
                <w:szCs w:val="24"/>
              </w:rPr>
              <w:t xml:space="preserve">  міської ради“</w:t>
            </w:r>
          </w:p>
        </w:tc>
      </w:tr>
      <w:tr w:rsidR="007E5914" w:rsidRPr="007E5914" w:rsidTr="00AD56A8">
        <w:trPr>
          <w:trHeight w:val="404"/>
        </w:trPr>
        <w:tc>
          <w:tcPr>
            <w:tcW w:w="9498" w:type="dxa"/>
            <w:gridSpan w:val="2"/>
          </w:tcPr>
          <w:p w:rsidR="007E5914" w:rsidRPr="007E5914" w:rsidRDefault="007E5914" w:rsidP="007E5914">
            <w:pPr>
              <w:spacing w:after="0" w:line="240" w:lineRule="auto"/>
              <w:rPr>
                <w:rFonts w:ascii="Times New Roman" w:eastAsia="Calibri" w:hAnsi="Times New Roman" w:cs="Times New Roman"/>
                <w:b/>
                <w:sz w:val="24"/>
                <w:szCs w:val="24"/>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Умови отримання адміністративної послуги</w:t>
            </w:r>
          </w:p>
          <w:p w:rsidR="007E5914" w:rsidRPr="007E5914" w:rsidRDefault="007E5914" w:rsidP="007E5914">
            <w:pPr>
              <w:spacing w:after="0" w:line="240" w:lineRule="auto"/>
              <w:jc w:val="center"/>
              <w:rPr>
                <w:rFonts w:ascii="Times New Roman" w:eastAsia="Calibri" w:hAnsi="Times New Roman" w:cs="Times New Roman"/>
                <w:i/>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lastRenderedPageBreak/>
              <w:t>Підстава для одержання адміністративної послуги</w:t>
            </w:r>
          </w:p>
        </w:tc>
        <w:tc>
          <w:tcPr>
            <w:tcW w:w="7081" w:type="dxa"/>
            <w:vAlign w:val="center"/>
          </w:tcPr>
          <w:p w:rsidR="007E5914" w:rsidRPr="007E5914" w:rsidRDefault="007E5914" w:rsidP="007E5914">
            <w:pPr>
              <w:spacing w:after="0" w:line="240" w:lineRule="auto"/>
              <w:ind w:firstLine="424"/>
              <w:jc w:val="both"/>
              <w:rPr>
                <w:rFonts w:ascii="Times New Roman" w:eastAsia="Calibri" w:hAnsi="Times New Roman" w:cs="Times New Roman"/>
                <w:sz w:val="24"/>
                <w:szCs w:val="24"/>
                <w:lang w:eastAsia="ru-RU"/>
              </w:rPr>
            </w:pPr>
            <w:r w:rsidRPr="007E5914">
              <w:rPr>
                <w:rFonts w:ascii="Times New Roman" w:eastAsia="Calibri" w:hAnsi="Times New Roman" w:cs="Times New Roman"/>
                <w:bCs/>
                <w:color w:val="000000"/>
                <w:sz w:val="24"/>
                <w:szCs w:val="24"/>
                <w:lang w:eastAsia="ru-RU"/>
              </w:rPr>
              <w:t>Звернення громадян України, які потребують поліпшення житлових умов.</w:t>
            </w:r>
            <w:r w:rsidRPr="007E5914">
              <w:rPr>
                <w:rFonts w:ascii="Times New Roman" w:eastAsia="Calibri" w:hAnsi="Times New Roman" w:cs="Times New Roman"/>
                <w:sz w:val="24"/>
                <w:szCs w:val="24"/>
                <w:lang w:eastAsia="ru-RU"/>
              </w:rPr>
              <w:t xml:space="preserve"> </w:t>
            </w:r>
          </w:p>
          <w:p w:rsidR="007E5914" w:rsidRPr="007E5914" w:rsidRDefault="007E5914" w:rsidP="007E5914">
            <w:pPr>
              <w:spacing w:after="0" w:line="240" w:lineRule="auto"/>
              <w:ind w:firstLine="424"/>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w:t>
            </w:r>
          </w:p>
          <w:p w:rsidR="007E5914" w:rsidRPr="007E5914" w:rsidRDefault="007E5914" w:rsidP="007E5914">
            <w:pPr>
              <w:shd w:val="clear" w:color="auto" w:fill="FFFFFF"/>
              <w:spacing w:after="0" w:line="240" w:lineRule="auto"/>
              <w:ind w:firstLine="423"/>
              <w:jc w:val="both"/>
              <w:textAlignment w:val="baseline"/>
              <w:rPr>
                <w:rFonts w:ascii="Times New Roman" w:eastAsia="Calibri" w:hAnsi="Times New Roman" w:cs="Times New Roman"/>
                <w:sz w:val="24"/>
                <w:szCs w:val="24"/>
                <w:lang w:eastAsia="ru-RU"/>
              </w:rPr>
            </w:pPr>
          </w:p>
        </w:tc>
      </w:tr>
      <w:tr w:rsidR="007E5914" w:rsidRPr="007E5914" w:rsidTr="00AD56A8">
        <w:trPr>
          <w:trHeight w:val="2822"/>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Вичерпний перелік документів, необхідних для отримання адміністративної послуги, а також вимоги до них</w:t>
            </w:r>
          </w:p>
        </w:tc>
        <w:tc>
          <w:tcPr>
            <w:tcW w:w="7081" w:type="dxa"/>
            <w:vAlign w:val="center"/>
          </w:tcPr>
          <w:p w:rsidR="007E5914" w:rsidRPr="007E5914" w:rsidRDefault="007E5914" w:rsidP="007E5914">
            <w:pPr>
              <w:tabs>
                <w:tab w:val="left" w:pos="140"/>
              </w:tabs>
              <w:spacing w:after="0" w:line="230" w:lineRule="auto"/>
              <w:ind w:left="-2" w:right="100" w:firstLine="423"/>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Для отримання адміністративної послуги особа або її представник подає:</w:t>
            </w:r>
          </w:p>
          <w:p w:rsidR="007E5914" w:rsidRPr="007E5914" w:rsidRDefault="007E5914" w:rsidP="007E5914">
            <w:pPr>
              <w:tabs>
                <w:tab w:val="left" w:pos="9638"/>
              </w:tabs>
              <w:spacing w:after="0" w:line="240" w:lineRule="auto"/>
              <w:ind w:right="-1"/>
              <w:rPr>
                <w:rFonts w:ascii="Times New Roman" w:eastAsia="Calibri" w:hAnsi="Times New Roman" w:cs="Times New Roman"/>
                <w:sz w:val="24"/>
                <w:szCs w:val="24"/>
              </w:rPr>
            </w:pPr>
            <w:r w:rsidRPr="007E5914">
              <w:rPr>
                <w:rFonts w:ascii="Times New Roman" w:eastAsia="Calibri" w:hAnsi="Times New Roman" w:cs="Times New Roman"/>
                <w:sz w:val="24"/>
                <w:szCs w:val="24"/>
              </w:rPr>
              <w:t>1. Заява про взяття на квартирний облік ;</w:t>
            </w:r>
          </w:p>
          <w:p w:rsidR="007E5914" w:rsidRPr="007E5914" w:rsidRDefault="007E5914" w:rsidP="007E5914">
            <w:pPr>
              <w:tabs>
                <w:tab w:val="left" w:pos="9638"/>
              </w:tabs>
              <w:spacing w:after="0" w:line="240" w:lineRule="auto"/>
              <w:ind w:right="-1"/>
              <w:rPr>
                <w:rFonts w:ascii="Times New Roman" w:eastAsia="Calibri" w:hAnsi="Times New Roman" w:cs="Times New Roman"/>
                <w:sz w:val="16"/>
                <w:szCs w:val="16"/>
              </w:rPr>
            </w:pP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eastAsia="ru-RU"/>
              </w:rPr>
            </w:pPr>
            <w:r w:rsidRPr="007E5914">
              <w:rPr>
                <w:rFonts w:ascii="Times New Roman" w:eastAsia="Calibri" w:hAnsi="Times New Roman" w:cs="Times New Roman"/>
                <w:color w:val="000000"/>
                <w:lang w:eastAsia="ru-RU"/>
              </w:rPr>
              <w:t>2.Копії паспортів та витягів про реєстрацію на ВСІХ членів сім'ї, які будуть прийняті на квартирний облік (за наявності оригіналів);</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3.</w:t>
            </w:r>
            <w:proofErr w:type="spellStart"/>
            <w:r w:rsidRPr="007E5914">
              <w:rPr>
                <w:rFonts w:ascii="Times New Roman" w:eastAsia="Calibri" w:hAnsi="Times New Roman" w:cs="Times New Roman"/>
                <w:color w:val="000000"/>
                <w:lang w:val="ru-RU" w:eastAsia="ru-RU"/>
              </w:rPr>
              <w:t>Копія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ідентифікаційних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номерів</w:t>
            </w:r>
            <w:proofErr w:type="spellEnd"/>
            <w:r w:rsidRPr="007E5914">
              <w:rPr>
                <w:rFonts w:ascii="Times New Roman" w:eastAsia="Calibri" w:hAnsi="Times New Roman" w:cs="Times New Roman"/>
                <w:color w:val="000000"/>
                <w:lang w:val="ru-RU" w:eastAsia="ru-RU"/>
              </w:rPr>
              <w:t xml:space="preserve"> на ВСІХ </w:t>
            </w:r>
            <w:proofErr w:type="spellStart"/>
            <w:r w:rsidRPr="007E5914">
              <w:rPr>
                <w:rFonts w:ascii="Times New Roman" w:eastAsia="Calibri" w:hAnsi="Times New Roman" w:cs="Times New Roman"/>
                <w:color w:val="000000"/>
                <w:lang w:val="ru-RU" w:eastAsia="ru-RU"/>
              </w:rPr>
              <w:t>членів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сім'ї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будуть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прийняті</w:t>
            </w:r>
            <w:proofErr w:type="spellEnd"/>
            <w:r w:rsidRPr="007E5914">
              <w:rPr>
                <w:rFonts w:ascii="Times New Roman" w:eastAsia="Calibri" w:hAnsi="Times New Roman" w:cs="Times New Roman"/>
                <w:color w:val="000000"/>
                <w:lang w:val="ru-RU" w:eastAsia="ru-RU"/>
              </w:rPr>
              <w:t xml:space="preserve"> на </w:t>
            </w:r>
            <w:proofErr w:type="spellStart"/>
            <w:r w:rsidRPr="007E5914">
              <w:rPr>
                <w:rFonts w:ascii="Times New Roman" w:eastAsia="Calibri" w:hAnsi="Times New Roman" w:cs="Times New Roman"/>
                <w:color w:val="000000"/>
                <w:lang w:val="ru-RU" w:eastAsia="ru-RU"/>
              </w:rPr>
              <w:t>квартирний</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облік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оригіналів</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4.</w:t>
            </w:r>
            <w:proofErr w:type="spellStart"/>
            <w:r w:rsidRPr="007E5914">
              <w:rPr>
                <w:rFonts w:ascii="Times New Roman" w:eastAsia="Calibri" w:hAnsi="Times New Roman" w:cs="Times New Roman"/>
                <w:color w:val="000000"/>
                <w:lang w:val="ru-RU" w:eastAsia="ru-RU"/>
              </w:rPr>
              <w:t>Копії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документів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підтверджують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родинні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стосунки</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свідоцтва</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народження</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шлюб</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розірвання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шлюбу</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всіх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хто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зареєстрований</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вказаною</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адресою</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оригіналів</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5.</w:t>
            </w:r>
            <w:proofErr w:type="spellStart"/>
            <w:r w:rsidRPr="007E5914">
              <w:rPr>
                <w:rFonts w:ascii="Times New Roman" w:eastAsia="Calibri" w:hAnsi="Times New Roman" w:cs="Times New Roman"/>
                <w:color w:val="000000"/>
                <w:lang w:val="ru-RU" w:eastAsia="ru-RU"/>
              </w:rPr>
              <w:t>Договір</w:t>
            </w:r>
            <w:proofErr w:type="spellEnd"/>
            <w:r w:rsidRPr="007E5914">
              <w:rPr>
                <w:rFonts w:ascii="Times New Roman" w:eastAsia="Calibri" w:hAnsi="Times New Roman" w:cs="Times New Roman"/>
                <w:color w:val="000000"/>
                <w:lang w:val="ru-RU" w:eastAsia="ru-RU"/>
              </w:rPr>
              <w:t xml:space="preserve"> найму (</w:t>
            </w:r>
            <w:proofErr w:type="spellStart"/>
            <w:r w:rsidRPr="007E5914">
              <w:rPr>
                <w:rFonts w:ascii="Times New Roman" w:eastAsia="Calibri" w:hAnsi="Times New Roman" w:cs="Times New Roman"/>
                <w:color w:val="000000"/>
                <w:lang w:val="ru-RU" w:eastAsia="ru-RU"/>
              </w:rPr>
              <w:t>якщо</w:t>
            </w:r>
            <w:proofErr w:type="spellEnd"/>
            <w:r w:rsidRPr="007E5914">
              <w:rPr>
                <w:rFonts w:ascii="Times New Roman" w:eastAsia="Calibri" w:hAnsi="Times New Roman" w:cs="Times New Roman"/>
                <w:color w:val="000000"/>
                <w:lang w:val="ru-RU" w:eastAsia="ru-RU"/>
              </w:rPr>
              <w:t xml:space="preserve"> особа </w:t>
            </w:r>
            <w:proofErr w:type="spellStart"/>
            <w:r w:rsidRPr="007E5914">
              <w:rPr>
                <w:rFonts w:ascii="Times New Roman" w:eastAsia="Calibri" w:hAnsi="Times New Roman" w:cs="Times New Roman"/>
                <w:color w:val="000000"/>
                <w:lang w:val="ru-RU" w:eastAsia="ru-RU"/>
              </w:rPr>
              <w:t>проживає</w:t>
            </w:r>
            <w:proofErr w:type="spellEnd"/>
            <w:r w:rsidRPr="007E5914">
              <w:rPr>
                <w:rFonts w:ascii="Times New Roman" w:eastAsia="Calibri" w:hAnsi="Times New Roman" w:cs="Times New Roman"/>
                <w:color w:val="000000"/>
                <w:lang w:val="ru-RU" w:eastAsia="ru-RU"/>
              </w:rPr>
              <w:t xml:space="preserve"> за договором найму);</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6.</w:t>
            </w:r>
            <w:proofErr w:type="spellStart"/>
            <w:r w:rsidRPr="007E5914">
              <w:rPr>
                <w:rFonts w:ascii="Times New Roman" w:eastAsia="Calibri" w:hAnsi="Times New Roman" w:cs="Times New Roman"/>
                <w:color w:val="000000"/>
                <w:lang w:val="ru-RU" w:eastAsia="ru-RU"/>
              </w:rPr>
              <w:t>Довідки</w:t>
            </w:r>
            <w:proofErr w:type="spellEnd"/>
            <w:r w:rsidRPr="007E5914">
              <w:rPr>
                <w:rFonts w:ascii="Times New Roman" w:eastAsia="Calibri" w:hAnsi="Times New Roman" w:cs="Times New Roman"/>
                <w:color w:val="000000"/>
                <w:lang w:val="ru-RU" w:eastAsia="ru-RU"/>
              </w:rPr>
              <w:t xml:space="preserve"> з </w:t>
            </w:r>
            <w:proofErr w:type="spellStart"/>
            <w:r w:rsidRPr="007E5914">
              <w:rPr>
                <w:rFonts w:ascii="Times New Roman" w:eastAsia="Calibri" w:hAnsi="Times New Roman" w:cs="Times New Roman"/>
                <w:color w:val="000000"/>
                <w:lang w:val="ru-RU" w:eastAsia="ru-RU"/>
              </w:rPr>
              <w:t>місця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роботи</w:t>
            </w:r>
            <w:proofErr w:type="spellEnd"/>
            <w:r w:rsidRPr="007E5914">
              <w:rPr>
                <w:rFonts w:ascii="Times New Roman" w:eastAsia="Calibri" w:hAnsi="Times New Roman" w:cs="Times New Roman"/>
                <w:color w:val="000000"/>
                <w:lang w:val="ru-RU" w:eastAsia="ru-RU"/>
              </w:rPr>
              <w:t xml:space="preserve"> (де </w:t>
            </w:r>
            <w:proofErr w:type="spellStart"/>
            <w:r w:rsidRPr="007E5914">
              <w:rPr>
                <w:rFonts w:ascii="Times New Roman" w:eastAsia="Calibri" w:hAnsi="Times New Roman" w:cs="Times New Roman"/>
                <w:color w:val="000000"/>
                <w:lang w:val="ru-RU" w:eastAsia="ru-RU"/>
              </w:rPr>
              <w:t>вказується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чи</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перебуває</w:t>
            </w:r>
            <w:proofErr w:type="spellEnd"/>
            <w:r w:rsidRPr="007E5914">
              <w:rPr>
                <w:rFonts w:ascii="Times New Roman" w:eastAsia="Calibri" w:hAnsi="Times New Roman" w:cs="Times New Roman"/>
                <w:color w:val="000000"/>
                <w:lang w:val="ru-RU" w:eastAsia="ru-RU"/>
              </w:rPr>
              <w:t xml:space="preserve"> особа на квартирному </w:t>
            </w:r>
            <w:proofErr w:type="spellStart"/>
            <w:r w:rsidRPr="007E5914">
              <w:rPr>
                <w:rFonts w:ascii="Times New Roman" w:eastAsia="Calibri" w:hAnsi="Times New Roman" w:cs="Times New Roman"/>
                <w:color w:val="000000"/>
                <w:lang w:val="ru-RU" w:eastAsia="ru-RU"/>
              </w:rPr>
              <w:t>обліку</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місцем</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роботи</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7.</w:t>
            </w:r>
            <w:proofErr w:type="spellStart"/>
            <w:r w:rsidRPr="007E5914">
              <w:rPr>
                <w:rFonts w:ascii="Times New Roman" w:eastAsia="Calibri" w:hAnsi="Times New Roman" w:cs="Times New Roman"/>
                <w:color w:val="000000"/>
                <w:lang w:val="ru-RU" w:eastAsia="ru-RU"/>
              </w:rPr>
              <w:t>Копіі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документів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підтверджують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наявність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пільги</w:t>
            </w:r>
            <w:proofErr w:type="spellEnd"/>
            <w:r w:rsidRPr="007E5914">
              <w:rPr>
                <w:rFonts w:ascii="Times New Roman" w:eastAsia="Calibri" w:hAnsi="Times New Roman" w:cs="Times New Roman"/>
                <w:color w:val="000000"/>
                <w:lang w:val="ru-RU" w:eastAsia="ru-RU"/>
              </w:rPr>
              <w:t xml:space="preserve"> у </w:t>
            </w:r>
            <w:proofErr w:type="spellStart"/>
            <w:r w:rsidRPr="007E5914">
              <w:rPr>
                <w:rFonts w:ascii="Times New Roman" w:eastAsia="Calibri" w:hAnsi="Times New Roman" w:cs="Times New Roman"/>
                <w:color w:val="000000"/>
                <w:lang w:val="ru-RU" w:eastAsia="ru-RU"/>
              </w:rPr>
              <w:t>заявника</w:t>
            </w:r>
            <w:proofErr w:type="spellEnd"/>
            <w:r w:rsidRPr="007E5914">
              <w:rPr>
                <w:rFonts w:ascii="Times New Roman" w:eastAsia="Calibri" w:hAnsi="Times New Roman" w:cs="Times New Roman"/>
                <w:color w:val="000000"/>
                <w:lang w:val="ru-RU" w:eastAsia="ru-RU"/>
              </w:rPr>
              <w:t xml:space="preserve"> та (</w:t>
            </w:r>
            <w:proofErr w:type="spellStart"/>
            <w:r w:rsidRPr="007E5914">
              <w:rPr>
                <w:rFonts w:ascii="Times New Roman" w:eastAsia="Calibri" w:hAnsi="Times New Roman" w:cs="Times New Roman"/>
                <w:color w:val="000000"/>
                <w:lang w:val="ru-RU" w:eastAsia="ru-RU"/>
              </w:rPr>
              <w:t>або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членів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його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сім'ї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будуть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прийняті</w:t>
            </w:r>
            <w:proofErr w:type="spellEnd"/>
            <w:r w:rsidRPr="007E5914">
              <w:rPr>
                <w:rFonts w:ascii="Times New Roman" w:eastAsia="Calibri" w:hAnsi="Times New Roman" w:cs="Times New Roman"/>
                <w:color w:val="000000"/>
                <w:lang w:val="ru-RU" w:eastAsia="ru-RU"/>
              </w:rPr>
              <w:t xml:space="preserve"> на </w:t>
            </w:r>
            <w:proofErr w:type="spellStart"/>
            <w:r w:rsidRPr="007E5914">
              <w:rPr>
                <w:rFonts w:ascii="Times New Roman" w:eastAsia="Calibri" w:hAnsi="Times New Roman" w:cs="Times New Roman"/>
                <w:color w:val="000000"/>
                <w:lang w:val="ru-RU" w:eastAsia="ru-RU"/>
              </w:rPr>
              <w:t>облік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оригіналу</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8.</w:t>
            </w:r>
            <w:proofErr w:type="spellStart"/>
            <w:r w:rsidRPr="007E5914">
              <w:rPr>
                <w:rFonts w:ascii="Times New Roman" w:eastAsia="Calibri" w:hAnsi="Times New Roman" w:cs="Times New Roman"/>
                <w:color w:val="000000"/>
                <w:lang w:val="ru-RU" w:eastAsia="ru-RU"/>
              </w:rPr>
              <w:t>Медичний</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висновок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наявністю</w:t>
            </w:r>
            <w:proofErr w:type="spellEnd"/>
            <w:r w:rsidRPr="007E5914">
              <w:rPr>
                <w:rFonts w:ascii="Times New Roman" w:eastAsia="Calibri" w:hAnsi="Times New Roman" w:cs="Times New Roman"/>
                <w:color w:val="000000"/>
                <w:lang w:val="ru-RU" w:eastAsia="ru-RU"/>
              </w:rPr>
              <w:t xml:space="preserve">) для </w:t>
            </w:r>
            <w:proofErr w:type="spellStart"/>
            <w:r w:rsidRPr="007E5914">
              <w:rPr>
                <w:rFonts w:ascii="Times New Roman" w:eastAsia="Calibri" w:hAnsi="Times New Roman" w:cs="Times New Roman"/>
                <w:color w:val="000000"/>
                <w:lang w:val="ru-RU" w:eastAsia="ru-RU"/>
              </w:rPr>
              <w:t>інших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громадян</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9.</w:t>
            </w:r>
            <w:proofErr w:type="spellStart"/>
            <w:r w:rsidRPr="007E5914">
              <w:rPr>
                <w:rFonts w:ascii="Times New Roman" w:eastAsia="Calibri" w:hAnsi="Times New Roman" w:cs="Times New Roman"/>
                <w:color w:val="000000"/>
                <w:lang w:val="ru-RU" w:eastAsia="ru-RU"/>
              </w:rPr>
              <w:t>Копії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правоустановчих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документів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свідоцтво</w:t>
            </w:r>
            <w:proofErr w:type="spellEnd"/>
            <w:r w:rsidRPr="007E5914">
              <w:rPr>
                <w:rFonts w:ascii="Times New Roman" w:eastAsia="Calibri" w:hAnsi="Times New Roman" w:cs="Times New Roman"/>
                <w:color w:val="000000"/>
                <w:lang w:val="ru-RU" w:eastAsia="ru-RU"/>
              </w:rPr>
              <w:t xml:space="preserve"> на право </w:t>
            </w:r>
            <w:proofErr w:type="spellStart"/>
            <w:r w:rsidRPr="007E5914">
              <w:rPr>
                <w:rFonts w:ascii="Times New Roman" w:eastAsia="Calibri" w:hAnsi="Times New Roman" w:cs="Times New Roman"/>
                <w:color w:val="000000"/>
                <w:lang w:val="ru-RU" w:eastAsia="ru-RU"/>
              </w:rPr>
              <w:t>власності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свідоцтва</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спадщину</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договір</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дарування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договір</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купівлі</w:t>
            </w:r>
            <w:proofErr w:type="spellEnd"/>
            <w:r w:rsidRPr="007E5914">
              <w:rPr>
                <w:rFonts w:ascii="Times New Roman" w:eastAsia="Calibri" w:hAnsi="Times New Roman" w:cs="Times New Roman"/>
                <w:color w:val="000000"/>
                <w:lang w:val="ru-RU" w:eastAsia="ru-RU"/>
              </w:rPr>
              <w:t xml:space="preserve">- продажу, </w:t>
            </w:r>
            <w:proofErr w:type="spellStart"/>
            <w:r w:rsidRPr="007E5914">
              <w:rPr>
                <w:rFonts w:ascii="Times New Roman" w:eastAsia="Calibri" w:hAnsi="Times New Roman" w:cs="Times New Roman"/>
                <w:color w:val="000000"/>
                <w:lang w:val="ru-RU" w:eastAsia="ru-RU"/>
              </w:rPr>
              <w:t>технічний</w:t>
            </w:r>
            <w:proofErr w:type="spellEnd"/>
            <w:r w:rsidRPr="007E5914">
              <w:rPr>
                <w:rFonts w:ascii="Times New Roman" w:eastAsia="Calibri" w:hAnsi="Times New Roman" w:cs="Times New Roman"/>
                <w:color w:val="000000"/>
                <w:lang w:val="ru-RU" w:eastAsia="ru-RU"/>
              </w:rPr>
              <w:t xml:space="preserve"> паспорт) на </w:t>
            </w:r>
            <w:proofErr w:type="spellStart"/>
            <w:r w:rsidRPr="007E5914">
              <w:rPr>
                <w:rFonts w:ascii="Times New Roman" w:eastAsia="Calibri" w:hAnsi="Times New Roman" w:cs="Times New Roman"/>
                <w:color w:val="000000"/>
                <w:lang w:val="ru-RU" w:eastAsia="ru-RU"/>
              </w:rPr>
              <w:t>житлову</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площу</w:t>
            </w:r>
            <w:proofErr w:type="spellEnd"/>
            <w:r w:rsidRPr="007E5914">
              <w:rPr>
                <w:rFonts w:ascii="Times New Roman" w:eastAsia="Calibri" w:hAnsi="Times New Roman" w:cs="Times New Roman"/>
                <w:color w:val="000000"/>
                <w:lang w:val="ru-RU" w:eastAsia="ru-RU"/>
              </w:rPr>
              <w:t xml:space="preserve">, яка </w:t>
            </w:r>
            <w:proofErr w:type="spellStart"/>
            <w:r w:rsidRPr="007E5914">
              <w:rPr>
                <w:rFonts w:ascii="Times New Roman" w:eastAsia="Calibri" w:hAnsi="Times New Roman" w:cs="Times New Roman"/>
                <w:color w:val="000000"/>
                <w:lang w:val="ru-RU" w:eastAsia="ru-RU"/>
              </w:rPr>
              <w:t>знаходиться</w:t>
            </w:r>
            <w:proofErr w:type="spellEnd"/>
            <w:r w:rsidRPr="007E5914">
              <w:rPr>
                <w:rFonts w:ascii="Times New Roman" w:eastAsia="Calibri" w:hAnsi="Times New Roman" w:cs="Times New Roman"/>
                <w:color w:val="000000"/>
                <w:lang w:val="ru-RU" w:eastAsia="ru-RU"/>
              </w:rPr>
              <w:t xml:space="preserve"> у </w:t>
            </w:r>
            <w:proofErr w:type="spellStart"/>
            <w:r w:rsidRPr="007E5914">
              <w:rPr>
                <w:rFonts w:ascii="Times New Roman" w:eastAsia="Calibri" w:hAnsi="Times New Roman" w:cs="Times New Roman"/>
                <w:color w:val="000000"/>
                <w:lang w:val="ru-RU" w:eastAsia="ru-RU"/>
              </w:rPr>
              <w:t>власності</w:t>
            </w:r>
            <w:proofErr w:type="spellEnd"/>
            <w:r w:rsidRPr="007E5914">
              <w:rPr>
                <w:rFonts w:ascii="Times New Roman" w:eastAsia="Calibri" w:hAnsi="Times New Roman" w:cs="Times New Roman"/>
                <w:color w:val="000000"/>
                <w:lang w:val="ru-RU" w:eastAsia="ru-RU"/>
              </w:rPr>
              <w:t xml:space="preserve"> особи </w:t>
            </w:r>
            <w:proofErr w:type="spellStart"/>
            <w:r w:rsidRPr="007E5914">
              <w:rPr>
                <w:rFonts w:ascii="Times New Roman" w:eastAsia="Calibri" w:hAnsi="Times New Roman" w:cs="Times New Roman"/>
                <w:color w:val="000000"/>
                <w:lang w:val="ru-RU" w:eastAsia="ru-RU"/>
              </w:rPr>
              <w:t>або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членів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сім'ї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бажають</w:t>
            </w:r>
            <w:proofErr w:type="spellEnd"/>
            <w:r w:rsidRPr="007E5914">
              <w:rPr>
                <w:rFonts w:ascii="Times New Roman" w:eastAsia="Calibri" w:hAnsi="Times New Roman" w:cs="Times New Roman"/>
                <w:color w:val="000000"/>
                <w:lang w:val="ru-RU" w:eastAsia="ru-RU"/>
              </w:rPr>
              <w:t xml:space="preserve"> стати на </w:t>
            </w:r>
            <w:proofErr w:type="spellStart"/>
            <w:r w:rsidRPr="007E5914">
              <w:rPr>
                <w:rFonts w:ascii="Times New Roman" w:eastAsia="Calibri" w:hAnsi="Times New Roman" w:cs="Times New Roman"/>
                <w:color w:val="000000"/>
                <w:lang w:val="ru-RU" w:eastAsia="ru-RU"/>
              </w:rPr>
              <w:t>квартирний</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облік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оригіналів</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10. Довідка про наявність (відсутність) земельної ділянки на всіх членів сім’ї;</w:t>
            </w:r>
          </w:p>
          <w:p w:rsidR="007E5914" w:rsidRPr="007E5914" w:rsidRDefault="007E5914" w:rsidP="007E5914">
            <w:pPr>
              <w:shd w:val="clear" w:color="auto" w:fill="FFFFFF"/>
              <w:spacing w:after="0" w:line="240" w:lineRule="auto"/>
              <w:contextualSpacing/>
              <w:jc w:val="both"/>
              <w:rPr>
                <w:rFonts w:ascii="Times New Roman" w:eastAsia="Calibri" w:hAnsi="Times New Roman" w:cs="Times New Roman"/>
                <w:color w:val="000000"/>
                <w:lang w:eastAsia="ru-RU"/>
              </w:rPr>
            </w:pPr>
            <w:r w:rsidRPr="007E5914">
              <w:rPr>
                <w:rFonts w:ascii="Times New Roman" w:eastAsia="Calibri" w:hAnsi="Times New Roman" w:cs="Times New Roman"/>
                <w:sz w:val="24"/>
                <w:szCs w:val="24"/>
                <w:lang w:val="ru-RU" w:eastAsia="ru-RU"/>
              </w:rPr>
              <w:t xml:space="preserve">11 </w:t>
            </w:r>
            <w:proofErr w:type="spellStart"/>
            <w:r w:rsidRPr="007E5914">
              <w:rPr>
                <w:rFonts w:ascii="Times New Roman" w:eastAsia="Calibri" w:hAnsi="Times New Roman" w:cs="Times New Roman"/>
                <w:sz w:val="24"/>
                <w:szCs w:val="24"/>
                <w:lang w:val="ru-RU" w:eastAsia="ru-RU"/>
              </w:rPr>
              <w:t>Інші</w:t>
            </w:r>
            <w:proofErr w:type="spellEnd"/>
            <w:r w:rsidRPr="007E5914">
              <w:rPr>
                <w:rFonts w:ascii="Times New Roman" w:eastAsia="Calibri" w:hAnsi="Times New Roman" w:cs="Times New Roman"/>
                <w:sz w:val="24"/>
                <w:szCs w:val="24"/>
                <w:lang w:val="ru-RU" w:eastAsia="ru-RU"/>
              </w:rPr>
              <w:t xml:space="preserve"> </w:t>
            </w:r>
            <w:proofErr w:type="spellStart"/>
            <w:r w:rsidRPr="007E5914">
              <w:rPr>
                <w:rFonts w:ascii="Times New Roman" w:eastAsia="Calibri" w:hAnsi="Times New Roman" w:cs="Times New Roman"/>
                <w:sz w:val="24"/>
                <w:szCs w:val="24"/>
                <w:lang w:val="ru-RU" w:eastAsia="ru-RU"/>
              </w:rPr>
              <w:t>документи</w:t>
            </w:r>
            <w:proofErr w:type="spellEnd"/>
            <w:r w:rsidRPr="007E5914">
              <w:rPr>
                <w:rFonts w:ascii="Times New Roman" w:eastAsia="Calibri" w:hAnsi="Times New Roman" w:cs="Times New Roman"/>
                <w:sz w:val="24"/>
                <w:szCs w:val="24"/>
                <w:lang w:val="ru-RU" w:eastAsia="ru-RU"/>
              </w:rPr>
              <w:t xml:space="preserve"> за потреби.</w:t>
            </w:r>
          </w:p>
          <w:p w:rsidR="007E5914" w:rsidRPr="007E5914" w:rsidRDefault="007E5914" w:rsidP="007E5914">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Порядок та спосіб подання документів, необхідних для отримання адміністративної послуги</w:t>
            </w:r>
          </w:p>
        </w:tc>
        <w:tc>
          <w:tcPr>
            <w:tcW w:w="7081" w:type="dxa"/>
            <w:vAlign w:val="center"/>
          </w:tcPr>
          <w:p w:rsidR="007E5914" w:rsidRPr="007E5914" w:rsidRDefault="007E5914" w:rsidP="007E5914">
            <w:pPr>
              <w:shd w:val="clear" w:color="auto" w:fill="FFFFFF"/>
              <w:spacing w:after="0" w:line="240" w:lineRule="auto"/>
              <w:ind w:firstLine="425"/>
              <w:jc w:val="both"/>
              <w:rPr>
                <w:rFonts w:ascii="Times New Roman" w:eastAsia="Calibri" w:hAnsi="Times New Roman" w:cs="Times New Roman"/>
                <w:i/>
                <w:sz w:val="24"/>
                <w:szCs w:val="24"/>
                <w:lang w:eastAsia="ru-RU"/>
              </w:rPr>
            </w:pPr>
            <w:r w:rsidRPr="007E5914">
              <w:rPr>
                <w:rFonts w:ascii="Times New Roman" w:eastAsia="Calibri" w:hAnsi="Times New Roman" w:cs="Times New Roman"/>
                <w:sz w:val="24"/>
                <w:szCs w:val="24"/>
                <w:lang w:eastAsia="ru-RU"/>
              </w:rPr>
              <w:t>Шляхом особистого звернення особи до ЦНАП або за зверненням її законного представника, представника на підставі довіреності.</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Платність (безоплатність) надання адміністративної послуги</w:t>
            </w:r>
          </w:p>
        </w:tc>
        <w:tc>
          <w:tcPr>
            <w:tcW w:w="7081" w:type="dxa"/>
          </w:tcPr>
          <w:p w:rsidR="007E5914" w:rsidRPr="007E5914" w:rsidRDefault="007E5914" w:rsidP="007E5914">
            <w:pPr>
              <w:spacing w:after="0" w:line="240" w:lineRule="auto"/>
              <w:ind w:left="-2" w:firstLine="423"/>
              <w:jc w:val="both"/>
              <w:rPr>
                <w:rFonts w:ascii="Times New Roman" w:eastAsia="Calibri" w:hAnsi="Times New Roman" w:cs="Times New Roman"/>
                <w:color w:val="000000"/>
                <w:sz w:val="24"/>
                <w:szCs w:val="24"/>
                <w:lang w:eastAsia="ru-RU"/>
              </w:rPr>
            </w:pPr>
            <w:r w:rsidRPr="007E5914">
              <w:rPr>
                <w:rFonts w:ascii="Times New Roman" w:eastAsia="Calibri" w:hAnsi="Times New Roman" w:cs="Times New Roman"/>
                <w:color w:val="000000"/>
                <w:sz w:val="24"/>
                <w:szCs w:val="24"/>
                <w:lang w:eastAsia="ru-RU"/>
              </w:rPr>
              <w:t>безоплатно</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Нормативно-правові акти, на підставі яких стягується плата</w:t>
            </w:r>
          </w:p>
        </w:tc>
        <w:tc>
          <w:tcPr>
            <w:tcW w:w="7081" w:type="dxa"/>
          </w:tcPr>
          <w:p w:rsidR="007E5914" w:rsidRPr="007E5914" w:rsidRDefault="007E5914" w:rsidP="007E5914">
            <w:pPr>
              <w:spacing w:after="0" w:line="240" w:lineRule="auto"/>
              <w:ind w:firstLine="424"/>
              <w:rPr>
                <w:rFonts w:ascii="Times New Roman" w:eastAsia="Calibri" w:hAnsi="Times New Roman" w:cs="Times New Roman"/>
                <w:sz w:val="24"/>
                <w:szCs w:val="24"/>
                <w:lang w:eastAsia="ru-RU"/>
              </w:rPr>
            </w:pPr>
          </w:p>
        </w:tc>
      </w:tr>
      <w:tr w:rsidR="007E5914" w:rsidRPr="007E5914" w:rsidTr="00AD56A8">
        <w:trPr>
          <w:trHeight w:val="844"/>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Розмір та порядок внесення плати (адміністративного збору) за адміністративну послугу</w:t>
            </w:r>
          </w:p>
        </w:tc>
        <w:tc>
          <w:tcPr>
            <w:tcW w:w="7081" w:type="dxa"/>
          </w:tcPr>
          <w:p w:rsidR="007E5914" w:rsidRPr="007E5914" w:rsidRDefault="007E5914" w:rsidP="007E5914">
            <w:pPr>
              <w:spacing w:after="0" w:line="240" w:lineRule="auto"/>
              <w:ind w:firstLine="424"/>
              <w:jc w:val="both"/>
              <w:rPr>
                <w:rFonts w:ascii="Times New Roman" w:eastAsia="Calibri" w:hAnsi="Times New Roman" w:cs="Times New Roman"/>
                <w:sz w:val="24"/>
                <w:szCs w:val="24"/>
                <w:lang w:eastAsia="ru-RU"/>
              </w:rPr>
            </w:pPr>
          </w:p>
        </w:tc>
      </w:tr>
      <w:tr w:rsidR="007E5914" w:rsidRPr="007E5914" w:rsidTr="00AD56A8">
        <w:trPr>
          <w:trHeight w:val="926"/>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lastRenderedPageBreak/>
              <w:t>Розрахунковий рахунок для внесення плати</w:t>
            </w:r>
          </w:p>
        </w:tc>
        <w:tc>
          <w:tcPr>
            <w:tcW w:w="7081" w:type="dxa"/>
          </w:tcPr>
          <w:p w:rsidR="007E5914" w:rsidRPr="007E5914" w:rsidRDefault="007E5914" w:rsidP="007E5914">
            <w:pPr>
              <w:tabs>
                <w:tab w:val="left" w:pos="6978"/>
              </w:tabs>
              <w:spacing w:after="0" w:line="240" w:lineRule="auto"/>
              <w:ind w:left="-110" w:firstLine="425"/>
              <w:jc w:val="both"/>
              <w:rPr>
                <w:rFonts w:ascii="Times New Roman" w:eastAsia="Calibri" w:hAnsi="Times New Roman" w:cs="Times New Roman"/>
                <w:iCs/>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Строк надання адміністративної послуги</w:t>
            </w:r>
          </w:p>
        </w:tc>
        <w:tc>
          <w:tcPr>
            <w:tcW w:w="7081" w:type="dxa"/>
            <w:vAlign w:val="center"/>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color w:val="000000"/>
                <w:sz w:val="24"/>
                <w:szCs w:val="24"/>
                <w:lang w:eastAsia="ru-RU"/>
              </w:rPr>
              <w:t>30 календарних днів</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Перелік підстав для відмови у наданні адміністративної послуги</w:t>
            </w:r>
          </w:p>
        </w:tc>
        <w:tc>
          <w:tcPr>
            <w:tcW w:w="7081" w:type="dxa"/>
          </w:tcPr>
          <w:p w:rsidR="007E5914" w:rsidRPr="007E5914" w:rsidRDefault="007E5914" w:rsidP="007E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1. Виявлення в документах, поданих заявником, недостовірних відомостей. </w:t>
            </w:r>
          </w:p>
          <w:p w:rsidR="007E5914" w:rsidRPr="007E5914" w:rsidRDefault="007E5914" w:rsidP="007E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2. Подання неповного пакету документів. </w:t>
            </w:r>
          </w:p>
          <w:p w:rsidR="007E5914" w:rsidRPr="007E5914" w:rsidRDefault="007E5914" w:rsidP="007E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color w:val="FF0000"/>
                <w:sz w:val="24"/>
                <w:szCs w:val="24"/>
                <w:lang w:eastAsia="ru-RU"/>
              </w:rPr>
            </w:pPr>
            <w:r w:rsidRPr="007E5914">
              <w:rPr>
                <w:rFonts w:ascii="Times New Roman" w:eastAsia="Calibri" w:hAnsi="Times New Roman" w:cs="Times New Roman"/>
                <w:sz w:val="24"/>
                <w:szCs w:val="24"/>
                <w:lang w:eastAsia="ru-RU"/>
              </w:rPr>
              <w:t>3. Відсутність підстав для постановки на квартирний облік.</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Результат надання адміністративної послуги</w:t>
            </w:r>
          </w:p>
        </w:tc>
        <w:tc>
          <w:tcPr>
            <w:tcW w:w="7081" w:type="dxa"/>
          </w:tcPr>
          <w:p w:rsidR="007E5914" w:rsidRPr="007E5914" w:rsidRDefault="007E5914" w:rsidP="007E5914">
            <w:pPr>
              <w:spacing w:after="0" w:line="240" w:lineRule="auto"/>
              <w:rPr>
                <w:rFonts w:ascii="Times New Roman" w:eastAsia="Calibri" w:hAnsi="Times New Roman" w:cs="Times New Roman"/>
                <w:color w:val="000000"/>
                <w:sz w:val="24"/>
                <w:szCs w:val="24"/>
                <w:lang w:eastAsia="ru-RU"/>
              </w:rPr>
            </w:pPr>
            <w:r w:rsidRPr="007E5914">
              <w:rPr>
                <w:rFonts w:ascii="Times New Roman" w:eastAsia="Calibri" w:hAnsi="Times New Roman" w:cs="Times New Roman"/>
                <w:sz w:val="24"/>
                <w:szCs w:val="24"/>
                <w:lang w:eastAsia="ru-RU"/>
              </w:rPr>
              <w:t>Рішення виконавчого комітету.</w:t>
            </w:r>
          </w:p>
        </w:tc>
      </w:tr>
      <w:tr w:rsidR="007E5914" w:rsidRPr="007E5914" w:rsidTr="00AD56A8">
        <w:trPr>
          <w:trHeight w:val="1008"/>
        </w:trPr>
        <w:tc>
          <w:tcPr>
            <w:tcW w:w="2417" w:type="dxa"/>
          </w:tcPr>
          <w:p w:rsidR="007E5914" w:rsidRPr="007E5914" w:rsidRDefault="007E5914" w:rsidP="007E5914">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7E5914">
              <w:rPr>
                <w:rFonts w:ascii="Times New Roman" w:eastAsia="Calibri" w:hAnsi="Times New Roman" w:cs="Times New Roman"/>
                <w:b/>
                <w:color w:val="000000"/>
                <w:sz w:val="24"/>
                <w:szCs w:val="24"/>
              </w:rPr>
              <w:t>Способи отримання відповіді (результату)</w:t>
            </w:r>
          </w:p>
        </w:tc>
        <w:tc>
          <w:tcPr>
            <w:tcW w:w="7081" w:type="dxa"/>
          </w:tcPr>
          <w:p w:rsidR="007E5914" w:rsidRPr="007E5914" w:rsidRDefault="007E5914" w:rsidP="007E5914">
            <w:pPr>
              <w:spacing w:after="0" w:line="240" w:lineRule="auto"/>
              <w:jc w:val="both"/>
              <w:rPr>
                <w:rFonts w:ascii="Times New Roman" w:eastAsia="Calibri" w:hAnsi="Times New Roman" w:cs="Times New Roman"/>
                <w:color w:val="000000"/>
                <w:sz w:val="24"/>
                <w:szCs w:val="24"/>
                <w:lang w:eastAsia="ru-RU"/>
              </w:rPr>
            </w:pPr>
            <w:r w:rsidRPr="007E5914">
              <w:rPr>
                <w:rFonts w:ascii="Times New Roman" w:eastAsia="Calibri" w:hAnsi="Times New Roman" w:cs="Times New Roman"/>
                <w:color w:val="000000"/>
                <w:sz w:val="24"/>
                <w:szCs w:val="24"/>
                <w:lang w:eastAsia="ru-RU"/>
              </w:rPr>
              <w:t>Особисто або уповноваженою особою, поштою</w:t>
            </w:r>
          </w:p>
        </w:tc>
      </w:tr>
      <w:tr w:rsidR="007E5914" w:rsidRPr="007E5914" w:rsidTr="00AD56A8">
        <w:tc>
          <w:tcPr>
            <w:tcW w:w="2417" w:type="dxa"/>
          </w:tcPr>
          <w:p w:rsidR="007E5914" w:rsidRPr="007E5914" w:rsidRDefault="007E5914" w:rsidP="007E5914">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7E5914">
              <w:rPr>
                <w:rFonts w:ascii="Times New Roman" w:eastAsia="Calibri" w:hAnsi="Times New Roman" w:cs="Times New Roman"/>
                <w:b/>
                <w:color w:val="000000"/>
                <w:sz w:val="24"/>
                <w:szCs w:val="24"/>
              </w:rPr>
              <w:t>Примітка</w:t>
            </w:r>
          </w:p>
        </w:tc>
        <w:tc>
          <w:tcPr>
            <w:tcW w:w="7081" w:type="dxa"/>
          </w:tcPr>
          <w:p w:rsidR="007E5914" w:rsidRPr="007E5914" w:rsidRDefault="007E5914" w:rsidP="007E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Calibri" w:hAnsi="Courier New" w:cs="Courier New"/>
                <w:sz w:val="20"/>
                <w:szCs w:val="20"/>
                <w:lang w:eastAsia="ru-RU"/>
              </w:rPr>
            </w:pPr>
            <w:r w:rsidRPr="007E5914">
              <w:rPr>
                <w:rFonts w:ascii="Times New Roman" w:eastAsia="Calibri" w:hAnsi="Times New Roman" w:cs="Times New Roman"/>
                <w:bdr w:val="none" w:sz="0" w:space="0" w:color="auto" w:frame="1"/>
                <w:shd w:val="clear" w:color="auto" w:fill="FFFFFF"/>
                <w:lang w:eastAsia="ru-RU"/>
              </w:rPr>
              <w:t>На квартирний облік беруться громадяни, які потребують поліпшення житлових умов відповідно до пункту 13 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Української РСР і Української республіканської ради професійних спілок від 11.12.1984</w:t>
            </w:r>
            <w:r w:rsidRPr="007E5914">
              <w:rPr>
                <w:rFonts w:ascii="Times New Roman" w:eastAsia="Calibri" w:hAnsi="Times New Roman" w:cs="Times New Roman"/>
                <w:bdr w:val="none" w:sz="0" w:space="0" w:color="auto" w:frame="1"/>
                <w:shd w:val="clear" w:color="auto" w:fill="FFFFFF"/>
                <w:lang w:val="ru-RU" w:eastAsia="ru-RU"/>
              </w:rPr>
              <w:t> </w:t>
            </w:r>
            <w:r w:rsidRPr="007E5914">
              <w:rPr>
                <w:rFonts w:ascii="Times New Roman" w:eastAsia="Calibri" w:hAnsi="Times New Roman" w:cs="Times New Roman"/>
                <w:bdr w:val="none" w:sz="0" w:space="0" w:color="auto" w:frame="1"/>
                <w:shd w:val="clear" w:color="auto" w:fill="FFFFFF"/>
                <w:lang w:eastAsia="ru-RU"/>
              </w:rPr>
              <w:t>р. №</w:t>
            </w:r>
            <w:r w:rsidRPr="007E5914">
              <w:rPr>
                <w:rFonts w:ascii="Times New Roman" w:eastAsia="Calibri" w:hAnsi="Times New Roman" w:cs="Times New Roman"/>
                <w:bdr w:val="none" w:sz="0" w:space="0" w:color="auto" w:frame="1"/>
                <w:shd w:val="clear" w:color="auto" w:fill="FFFFFF"/>
                <w:lang w:val="ru-RU" w:eastAsia="ru-RU"/>
              </w:rPr>
              <w:t> </w:t>
            </w:r>
            <w:r w:rsidRPr="007E5914">
              <w:rPr>
                <w:rFonts w:ascii="Times New Roman" w:eastAsia="Calibri" w:hAnsi="Times New Roman" w:cs="Times New Roman"/>
                <w:bdr w:val="none" w:sz="0" w:space="0" w:color="auto" w:frame="1"/>
                <w:shd w:val="clear" w:color="auto" w:fill="FFFFFF"/>
                <w:lang w:eastAsia="ru-RU"/>
              </w:rPr>
              <w:t>470, які постійно проживають, а також мають реєстрацію місця проживання у населеному пункті (крім внутрішньо переміщених осіб).</w:t>
            </w:r>
          </w:p>
          <w:p w:rsidR="007E5914" w:rsidRPr="007E5914" w:rsidRDefault="007E5914" w:rsidP="007E5914">
            <w:pPr>
              <w:spacing w:after="0" w:line="240" w:lineRule="auto"/>
              <w:ind w:left="720"/>
              <w:jc w:val="both"/>
              <w:rPr>
                <w:rFonts w:ascii="Times New Roman" w:eastAsia="Calibri" w:hAnsi="Times New Roman" w:cs="Times New Roman"/>
                <w:sz w:val="24"/>
                <w:szCs w:val="24"/>
                <w:lang w:eastAsia="ru-RU"/>
              </w:rPr>
            </w:pPr>
          </w:p>
        </w:tc>
      </w:tr>
    </w:tbl>
    <w:p w:rsidR="007E5914" w:rsidRPr="007E5914" w:rsidRDefault="007E5914" w:rsidP="007E5914">
      <w:pPr>
        <w:tabs>
          <w:tab w:val="left" w:pos="142"/>
        </w:tabs>
        <w:spacing w:after="0" w:line="240" w:lineRule="auto"/>
        <w:contextualSpacing/>
        <w:jc w:val="both"/>
        <w:rPr>
          <w:rFonts w:ascii="Times New Roman" w:eastAsia="Calibri" w:hAnsi="Times New Roman" w:cs="Times New Roman"/>
          <w:color w:val="000000"/>
          <w:sz w:val="24"/>
          <w:szCs w:val="24"/>
        </w:rPr>
      </w:pPr>
    </w:p>
    <w:p w:rsidR="007E5914" w:rsidRPr="007E5914" w:rsidRDefault="007E5914" w:rsidP="007E5914">
      <w:pPr>
        <w:spacing w:after="0" w:line="240" w:lineRule="auto"/>
        <w:rPr>
          <w:rFonts w:ascii="Times New Roman" w:eastAsia="Calibri" w:hAnsi="Times New Roman" w:cs="Times New Roman"/>
          <w:sz w:val="24"/>
          <w:szCs w:val="24"/>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Calibri" w:hAnsi="Times New Roman" w:cs="Times New Roman"/>
          <w:b/>
          <w:bCs/>
          <w:spacing w:val="2"/>
          <w:w w:val="99"/>
          <w:sz w:val="24"/>
          <w:szCs w:val="24"/>
          <w:lang w:eastAsia="ru-RU"/>
        </w:rPr>
      </w:pPr>
      <w:r w:rsidRPr="007E5914">
        <w:rPr>
          <w:rFonts w:ascii="Times New Roman" w:eastAsia="Calibri" w:hAnsi="Times New Roman" w:cs="Times New Roman"/>
          <w:b/>
          <w:bCs/>
          <w:spacing w:val="-1"/>
          <w:sz w:val="24"/>
          <w:szCs w:val="24"/>
          <w:lang w:eastAsia="ru-RU"/>
        </w:rPr>
        <w:t>ТЕХНОЛОГІЧНА К</w:t>
      </w:r>
      <w:r w:rsidRPr="007E5914">
        <w:rPr>
          <w:rFonts w:ascii="Times New Roman" w:eastAsia="Calibri" w:hAnsi="Times New Roman" w:cs="Times New Roman"/>
          <w:b/>
          <w:bCs/>
          <w:spacing w:val="2"/>
          <w:sz w:val="24"/>
          <w:szCs w:val="24"/>
          <w:lang w:eastAsia="ru-RU"/>
        </w:rPr>
        <w:t>А</w:t>
      </w:r>
      <w:r w:rsidRPr="007E5914">
        <w:rPr>
          <w:rFonts w:ascii="Times New Roman" w:eastAsia="Calibri" w:hAnsi="Times New Roman" w:cs="Times New Roman"/>
          <w:b/>
          <w:bCs/>
          <w:spacing w:val="-1"/>
          <w:sz w:val="24"/>
          <w:szCs w:val="24"/>
          <w:lang w:eastAsia="ru-RU"/>
        </w:rPr>
        <w:t>Р</w:t>
      </w:r>
      <w:r w:rsidRPr="007E5914">
        <w:rPr>
          <w:rFonts w:ascii="Times New Roman" w:eastAsia="Calibri" w:hAnsi="Times New Roman" w:cs="Times New Roman"/>
          <w:b/>
          <w:bCs/>
          <w:spacing w:val="2"/>
          <w:sz w:val="24"/>
          <w:szCs w:val="24"/>
          <w:lang w:eastAsia="ru-RU"/>
        </w:rPr>
        <w:t>Т</w:t>
      </w:r>
      <w:r w:rsidRPr="007E5914">
        <w:rPr>
          <w:rFonts w:ascii="Times New Roman" w:eastAsia="Calibri" w:hAnsi="Times New Roman" w:cs="Times New Roman"/>
          <w:b/>
          <w:bCs/>
          <w:spacing w:val="-2"/>
          <w:sz w:val="24"/>
          <w:szCs w:val="24"/>
          <w:lang w:eastAsia="ru-RU"/>
        </w:rPr>
        <w:t>К</w:t>
      </w:r>
      <w:r w:rsidRPr="007E5914">
        <w:rPr>
          <w:rFonts w:ascii="Times New Roman" w:eastAsia="Calibri" w:hAnsi="Times New Roman" w:cs="Times New Roman"/>
          <w:b/>
          <w:bCs/>
          <w:sz w:val="24"/>
          <w:szCs w:val="24"/>
          <w:lang w:eastAsia="ru-RU"/>
        </w:rPr>
        <w:t>А</w:t>
      </w:r>
      <w:r w:rsidRPr="007E5914">
        <w:rPr>
          <w:rFonts w:ascii="Times New Roman" w:eastAsia="Calibri" w:hAnsi="Times New Roman" w:cs="Times New Roman"/>
          <w:b/>
          <w:bCs/>
          <w:spacing w:val="-3"/>
          <w:sz w:val="24"/>
          <w:szCs w:val="24"/>
          <w:lang w:eastAsia="ru-RU"/>
        </w:rPr>
        <w:t xml:space="preserve"> </w:t>
      </w:r>
      <w:r w:rsidRPr="007E5914">
        <w:rPr>
          <w:rFonts w:ascii="Times New Roman" w:eastAsia="Calibri" w:hAnsi="Times New Roman" w:cs="Times New Roman"/>
          <w:b/>
          <w:bCs/>
          <w:spacing w:val="2"/>
          <w:sz w:val="24"/>
          <w:szCs w:val="24"/>
          <w:lang w:eastAsia="ru-RU"/>
        </w:rPr>
        <w:t>АД</w:t>
      </w:r>
      <w:r w:rsidRPr="007E5914">
        <w:rPr>
          <w:rFonts w:ascii="Times New Roman" w:eastAsia="Calibri" w:hAnsi="Times New Roman" w:cs="Times New Roman"/>
          <w:b/>
          <w:bCs/>
          <w:spacing w:val="-2"/>
          <w:sz w:val="24"/>
          <w:szCs w:val="24"/>
          <w:lang w:eastAsia="ru-RU"/>
        </w:rPr>
        <w:t>М</w:t>
      </w:r>
      <w:r w:rsidRPr="007E5914">
        <w:rPr>
          <w:rFonts w:ascii="Times New Roman" w:eastAsia="Calibri" w:hAnsi="Times New Roman" w:cs="Times New Roman"/>
          <w:b/>
          <w:bCs/>
          <w:spacing w:val="2"/>
          <w:sz w:val="24"/>
          <w:szCs w:val="24"/>
          <w:lang w:eastAsia="ru-RU"/>
        </w:rPr>
        <w:t>ІНІСТ</w:t>
      </w:r>
      <w:r w:rsidRPr="007E5914">
        <w:rPr>
          <w:rFonts w:ascii="Times New Roman" w:eastAsia="Calibri" w:hAnsi="Times New Roman" w:cs="Times New Roman"/>
          <w:b/>
          <w:bCs/>
          <w:spacing w:val="-1"/>
          <w:sz w:val="24"/>
          <w:szCs w:val="24"/>
          <w:lang w:eastAsia="ru-RU"/>
        </w:rPr>
        <w:t>Р</w:t>
      </w:r>
      <w:r w:rsidRPr="007E5914">
        <w:rPr>
          <w:rFonts w:ascii="Times New Roman" w:eastAsia="Calibri" w:hAnsi="Times New Roman" w:cs="Times New Roman"/>
          <w:b/>
          <w:bCs/>
          <w:spacing w:val="2"/>
          <w:sz w:val="24"/>
          <w:szCs w:val="24"/>
          <w:lang w:eastAsia="ru-RU"/>
        </w:rPr>
        <w:t>АТИ</w:t>
      </w:r>
      <w:r w:rsidRPr="007E5914">
        <w:rPr>
          <w:rFonts w:ascii="Times New Roman" w:eastAsia="Calibri" w:hAnsi="Times New Roman" w:cs="Times New Roman"/>
          <w:b/>
          <w:bCs/>
          <w:spacing w:val="-2"/>
          <w:sz w:val="24"/>
          <w:szCs w:val="24"/>
          <w:lang w:eastAsia="ru-RU"/>
        </w:rPr>
        <w:t>В</w:t>
      </w:r>
      <w:r w:rsidRPr="007E5914">
        <w:rPr>
          <w:rFonts w:ascii="Times New Roman" w:eastAsia="Calibri" w:hAnsi="Times New Roman" w:cs="Times New Roman"/>
          <w:b/>
          <w:bCs/>
          <w:spacing w:val="2"/>
          <w:sz w:val="24"/>
          <w:szCs w:val="24"/>
          <w:lang w:eastAsia="ru-RU"/>
        </w:rPr>
        <w:t>НОЇ ПОСЛУГИ</w:t>
      </w:r>
      <w:r w:rsidRPr="007E5914">
        <w:rPr>
          <w:rFonts w:ascii="Times New Roman" w:eastAsia="Calibri" w:hAnsi="Times New Roman" w:cs="Times New Roman"/>
          <w:b/>
          <w:bCs/>
          <w:spacing w:val="2"/>
          <w:w w:val="99"/>
          <w:sz w:val="24"/>
          <w:szCs w:val="24"/>
          <w:lang w:eastAsia="ru-RU"/>
        </w:rPr>
        <w:t xml:space="preserve"> №</w:t>
      </w: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u w:val="single"/>
          <w:lang w:eastAsia="ru-RU"/>
        </w:rPr>
        <w:t xml:space="preserve"> 00000</w:t>
      </w:r>
      <w:r w:rsidRPr="007E5914">
        <w:rPr>
          <w:rFonts w:ascii="Times New Roman" w:eastAsia="Calibri" w:hAnsi="Times New Roman" w:cs="Times New Roman"/>
          <w:sz w:val="28"/>
          <w:szCs w:val="28"/>
          <w:lang w:eastAsia="ru-RU"/>
        </w:rPr>
        <w:t xml:space="preserve"> -</w:t>
      </w:r>
      <w:r w:rsidRPr="007E5914">
        <w:rPr>
          <w:rFonts w:ascii="Times New Roman" w:eastAsia="Calibri" w:hAnsi="Times New Roman" w:cs="Times New Roman"/>
          <w:sz w:val="24"/>
          <w:szCs w:val="24"/>
          <w:lang w:eastAsia="ru-RU"/>
        </w:rPr>
        <w:t xml:space="preserve"> (</w:t>
      </w:r>
      <w:r w:rsidRPr="007E5914">
        <w:rPr>
          <w:rFonts w:ascii="Times New Roman" w:eastAsia="Calibri" w:hAnsi="Times New Roman" w:cs="Times New Roman"/>
          <w:b/>
          <w:sz w:val="24"/>
          <w:szCs w:val="24"/>
          <w:lang w:eastAsia="ru-RU"/>
        </w:rPr>
        <w:t>ідентифікатор за Гідом державних послуг)</w:t>
      </w:r>
    </w:p>
    <w:p w:rsidR="007E5914" w:rsidRPr="007E5914" w:rsidRDefault="007E5914" w:rsidP="007E5914">
      <w:pPr>
        <w:spacing w:after="0" w:line="240" w:lineRule="auto"/>
        <w:jc w:val="center"/>
        <w:rPr>
          <w:rFonts w:ascii="Times New Roman" w:eastAsia="Calibri" w:hAnsi="Times New Roman" w:cs="Times New Roman"/>
          <w:sz w:val="24"/>
          <w:szCs w:val="24"/>
          <w:u w:val="single"/>
          <w:lang w:eastAsia="ru-RU"/>
        </w:rPr>
      </w:pPr>
      <w:r w:rsidRPr="007E5914">
        <w:rPr>
          <w:rFonts w:ascii="Times New Roman" w:eastAsia="Calibri" w:hAnsi="Times New Roman" w:cs="Times New Roman"/>
          <w:sz w:val="24"/>
          <w:szCs w:val="24"/>
          <w:u w:val="single"/>
          <w:lang w:eastAsia="ru-RU"/>
        </w:rPr>
        <w:t>Взяття на облік громадян, які потребують поліпшення житлових умов</w:t>
      </w:r>
    </w:p>
    <w:p w:rsidR="007E5914" w:rsidRPr="007E5914" w:rsidRDefault="007E5914" w:rsidP="007E5914">
      <w:pPr>
        <w:spacing w:after="0" w:line="240" w:lineRule="auto"/>
        <w:jc w:val="center"/>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назва послуги</w:t>
      </w: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48"/>
        <w:gridCol w:w="2052"/>
        <w:gridCol w:w="1559"/>
        <w:gridCol w:w="12"/>
        <w:gridCol w:w="1718"/>
      </w:tblGrid>
      <w:tr w:rsidR="007E5914" w:rsidRPr="007E5914" w:rsidTr="00AD56A8">
        <w:trPr>
          <w:trHeight w:val="1411"/>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b/>
                <w:sz w:val="20"/>
                <w:szCs w:val="20"/>
                <w:lang w:eastAsia="ru-RU"/>
              </w:rPr>
            </w:pPr>
            <w:r w:rsidRPr="007E5914">
              <w:rPr>
                <w:rFonts w:ascii="Times New Roman" w:eastAsia="Calibri" w:hAnsi="Times New Roman" w:cs="Times New Roman"/>
                <w:b/>
                <w:sz w:val="20"/>
                <w:szCs w:val="20"/>
                <w:lang w:eastAsia="ru-RU"/>
              </w:rPr>
              <w:t>№ з/п</w:t>
            </w:r>
          </w:p>
        </w:tc>
        <w:tc>
          <w:tcPr>
            <w:tcW w:w="3448" w:type="dxa"/>
            <w:vAlign w:val="center"/>
          </w:tcPr>
          <w:p w:rsidR="007E5914" w:rsidRPr="007E5914" w:rsidRDefault="007E5914" w:rsidP="007E5914">
            <w:pPr>
              <w:spacing w:after="0" w:line="240" w:lineRule="auto"/>
              <w:jc w:val="center"/>
              <w:rPr>
                <w:rFonts w:ascii="Times New Roman" w:eastAsia="Calibri" w:hAnsi="Times New Roman" w:cs="Times New Roman"/>
                <w:b/>
                <w:sz w:val="20"/>
                <w:szCs w:val="20"/>
                <w:lang w:eastAsia="ru-RU"/>
              </w:rPr>
            </w:pPr>
            <w:r w:rsidRPr="007E5914">
              <w:rPr>
                <w:rFonts w:ascii="Times New Roman" w:eastAsia="Calibri" w:hAnsi="Times New Roman" w:cs="Times New Roman"/>
                <w:b/>
                <w:sz w:val="20"/>
                <w:szCs w:val="20"/>
                <w:lang w:eastAsia="ru-RU"/>
              </w:rPr>
              <w:t>Етапи опрацювання звернення про надання адміністративної послуги</w:t>
            </w:r>
          </w:p>
        </w:tc>
        <w:tc>
          <w:tcPr>
            <w:tcW w:w="2052" w:type="dxa"/>
          </w:tcPr>
          <w:p w:rsidR="007E5914" w:rsidRPr="007E5914" w:rsidRDefault="007E5914" w:rsidP="007E5914">
            <w:pPr>
              <w:spacing w:after="0" w:line="240" w:lineRule="auto"/>
              <w:jc w:val="center"/>
              <w:rPr>
                <w:rFonts w:ascii="Times New Roman" w:eastAsia="Calibri" w:hAnsi="Times New Roman" w:cs="Times New Roman"/>
                <w:b/>
                <w:sz w:val="20"/>
                <w:szCs w:val="20"/>
                <w:lang w:eastAsia="ru-RU"/>
              </w:rPr>
            </w:pPr>
            <w:r w:rsidRPr="007E5914">
              <w:rPr>
                <w:rFonts w:ascii="Times New Roman" w:eastAsia="Calibri" w:hAnsi="Times New Roman" w:cs="Times New Roman"/>
                <w:b/>
                <w:sz w:val="20"/>
                <w:szCs w:val="20"/>
                <w:lang w:eastAsia="ru-RU"/>
              </w:rPr>
              <w:t>Відповідальна посадова особа суб’єкта надання адміністративної послуги</w:t>
            </w:r>
          </w:p>
        </w:tc>
        <w:tc>
          <w:tcPr>
            <w:tcW w:w="1559" w:type="dxa"/>
          </w:tcPr>
          <w:p w:rsidR="007E5914" w:rsidRPr="007E5914" w:rsidRDefault="007E5914" w:rsidP="007E5914">
            <w:pPr>
              <w:spacing w:after="0" w:line="240" w:lineRule="auto"/>
              <w:jc w:val="center"/>
              <w:rPr>
                <w:rFonts w:ascii="Times New Roman" w:eastAsia="Calibri" w:hAnsi="Times New Roman" w:cs="Times New Roman"/>
                <w:b/>
                <w:sz w:val="20"/>
                <w:szCs w:val="20"/>
                <w:lang w:eastAsia="ru-RU"/>
              </w:rPr>
            </w:pPr>
            <w:r w:rsidRPr="007E5914">
              <w:rPr>
                <w:rFonts w:ascii="Times New Roman" w:eastAsia="Calibri" w:hAnsi="Times New Roman" w:cs="Times New Roman"/>
                <w:b/>
                <w:sz w:val="20"/>
                <w:szCs w:val="20"/>
                <w:lang w:eastAsia="ru-RU"/>
              </w:rPr>
              <w:t>Структурні підрозділи, відповідальні за етапи</w:t>
            </w:r>
          </w:p>
        </w:tc>
        <w:tc>
          <w:tcPr>
            <w:tcW w:w="1730" w:type="dxa"/>
            <w:gridSpan w:val="2"/>
            <w:vAlign w:val="center"/>
          </w:tcPr>
          <w:p w:rsidR="007E5914" w:rsidRPr="007E5914" w:rsidRDefault="007E5914" w:rsidP="007E5914">
            <w:pPr>
              <w:spacing w:after="0" w:line="240" w:lineRule="auto"/>
              <w:jc w:val="center"/>
              <w:rPr>
                <w:rFonts w:ascii="Times New Roman" w:eastAsia="Calibri" w:hAnsi="Times New Roman" w:cs="Times New Roman"/>
                <w:b/>
                <w:sz w:val="20"/>
                <w:szCs w:val="20"/>
                <w:lang w:eastAsia="ru-RU"/>
              </w:rPr>
            </w:pPr>
            <w:r w:rsidRPr="007E5914">
              <w:rPr>
                <w:rFonts w:ascii="Times New Roman" w:eastAsia="Calibri" w:hAnsi="Times New Roman" w:cs="Times New Roman"/>
                <w:b/>
                <w:sz w:val="20"/>
                <w:szCs w:val="20"/>
                <w:lang w:eastAsia="ru-RU"/>
              </w:rPr>
              <w:t>Строк виконання</w:t>
            </w:r>
          </w:p>
          <w:p w:rsidR="007E5914" w:rsidRPr="007E5914" w:rsidRDefault="007E5914" w:rsidP="007E5914">
            <w:pPr>
              <w:spacing w:after="0" w:line="240" w:lineRule="auto"/>
              <w:jc w:val="center"/>
              <w:rPr>
                <w:rFonts w:ascii="Times New Roman" w:eastAsia="Calibri" w:hAnsi="Times New Roman" w:cs="Times New Roman"/>
                <w:b/>
                <w:sz w:val="20"/>
                <w:szCs w:val="20"/>
                <w:lang w:eastAsia="ru-RU"/>
              </w:rPr>
            </w:pPr>
            <w:r w:rsidRPr="007E5914">
              <w:rPr>
                <w:rFonts w:ascii="Times New Roman" w:eastAsia="Calibri" w:hAnsi="Times New Roman" w:cs="Times New Roman"/>
                <w:b/>
                <w:sz w:val="20"/>
                <w:szCs w:val="20"/>
                <w:lang w:eastAsia="ru-RU"/>
              </w:rPr>
              <w:t>етапів</w:t>
            </w:r>
          </w:p>
        </w:tc>
      </w:tr>
      <w:tr w:rsidR="007E5914" w:rsidRPr="007E5914" w:rsidTr="00AD56A8">
        <w:trPr>
          <w:trHeight w:val="1120"/>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1</w:t>
            </w:r>
          </w:p>
        </w:tc>
        <w:tc>
          <w:tcPr>
            <w:tcW w:w="3448" w:type="dxa"/>
          </w:tcPr>
          <w:p w:rsidR="007E5914" w:rsidRPr="007E5914" w:rsidRDefault="007E5914" w:rsidP="007E5914">
            <w:pPr>
              <w:spacing w:after="0" w:line="240" w:lineRule="auto"/>
              <w:jc w:val="both"/>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Прийом документів, що подаються особою або її представником.</w:t>
            </w:r>
          </w:p>
        </w:tc>
        <w:tc>
          <w:tcPr>
            <w:tcW w:w="2052"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color w:val="000000"/>
                <w:sz w:val="20"/>
                <w:szCs w:val="20"/>
                <w:lang w:eastAsia="ru-RU"/>
              </w:rPr>
              <w:t>Адміністратор ЦНАП</w:t>
            </w:r>
          </w:p>
        </w:tc>
        <w:tc>
          <w:tcPr>
            <w:tcW w:w="1559"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Центр надання адміністративних послуг</w:t>
            </w:r>
          </w:p>
        </w:tc>
        <w:tc>
          <w:tcPr>
            <w:tcW w:w="1730" w:type="dxa"/>
            <w:gridSpan w:val="2"/>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В порядку надходження документів</w:t>
            </w:r>
          </w:p>
        </w:tc>
      </w:tr>
      <w:tr w:rsidR="007E5914" w:rsidRPr="007E5914" w:rsidTr="00AD56A8">
        <w:trPr>
          <w:trHeight w:val="739"/>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2</w:t>
            </w:r>
          </w:p>
        </w:tc>
        <w:tc>
          <w:tcPr>
            <w:tcW w:w="3448" w:type="dxa"/>
          </w:tcPr>
          <w:p w:rsidR="007E5914" w:rsidRPr="007E5914" w:rsidRDefault="007E5914" w:rsidP="007E5914">
            <w:pPr>
              <w:spacing w:after="0" w:line="240" w:lineRule="auto"/>
              <w:jc w:val="both"/>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Реєстрація заяви</w:t>
            </w:r>
          </w:p>
        </w:tc>
        <w:tc>
          <w:tcPr>
            <w:tcW w:w="2052"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color w:val="000000"/>
                <w:sz w:val="20"/>
                <w:szCs w:val="20"/>
                <w:lang w:eastAsia="ru-RU"/>
              </w:rPr>
              <w:t>Адміністратор ЦНАП</w:t>
            </w:r>
          </w:p>
        </w:tc>
        <w:tc>
          <w:tcPr>
            <w:tcW w:w="1559"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Центр надання адміністративних послуг</w:t>
            </w:r>
          </w:p>
        </w:tc>
        <w:tc>
          <w:tcPr>
            <w:tcW w:w="1730" w:type="dxa"/>
            <w:gridSpan w:val="2"/>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В порядку надходження документів</w:t>
            </w:r>
          </w:p>
        </w:tc>
      </w:tr>
      <w:tr w:rsidR="007E5914" w:rsidRPr="007E5914" w:rsidTr="00AD56A8">
        <w:trPr>
          <w:trHeight w:val="739"/>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3</w:t>
            </w:r>
          </w:p>
        </w:tc>
        <w:tc>
          <w:tcPr>
            <w:tcW w:w="3448" w:type="dxa"/>
          </w:tcPr>
          <w:p w:rsidR="007E5914" w:rsidRPr="007E5914" w:rsidRDefault="007E5914" w:rsidP="007E5914">
            <w:pPr>
              <w:spacing w:after="0" w:line="240" w:lineRule="auto"/>
              <w:jc w:val="both"/>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 xml:space="preserve">Передача заяви з пакетом документів до відділу комунального майна управління житлово-комунального господарства та екології </w:t>
            </w:r>
            <w:proofErr w:type="spellStart"/>
            <w:r w:rsidRPr="007E5914">
              <w:rPr>
                <w:rFonts w:ascii="Times New Roman" w:eastAsia="Calibri" w:hAnsi="Times New Roman" w:cs="Times New Roman"/>
                <w:color w:val="000000"/>
                <w:sz w:val="20"/>
                <w:szCs w:val="20"/>
                <w:lang w:eastAsia="ru-RU"/>
              </w:rPr>
              <w:t>Звягельської</w:t>
            </w:r>
            <w:proofErr w:type="spellEnd"/>
            <w:r w:rsidRPr="007E5914">
              <w:rPr>
                <w:rFonts w:ascii="Times New Roman" w:eastAsia="Calibri" w:hAnsi="Times New Roman" w:cs="Times New Roman"/>
                <w:color w:val="000000"/>
                <w:sz w:val="20"/>
                <w:szCs w:val="20"/>
                <w:lang w:eastAsia="ru-RU"/>
              </w:rPr>
              <w:t xml:space="preserve"> міської ради</w:t>
            </w:r>
          </w:p>
        </w:tc>
        <w:tc>
          <w:tcPr>
            <w:tcW w:w="2052" w:type="dxa"/>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Спеціаліст ЦНАП</w:t>
            </w:r>
          </w:p>
        </w:tc>
        <w:tc>
          <w:tcPr>
            <w:tcW w:w="1559" w:type="dxa"/>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sz w:val="20"/>
                <w:szCs w:val="20"/>
                <w:lang w:eastAsia="ru-RU"/>
              </w:rPr>
              <w:t>Центр надання адміністративних послуг</w:t>
            </w:r>
          </w:p>
        </w:tc>
        <w:tc>
          <w:tcPr>
            <w:tcW w:w="1730" w:type="dxa"/>
            <w:gridSpan w:val="2"/>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1 робочий день</w:t>
            </w:r>
          </w:p>
        </w:tc>
      </w:tr>
      <w:tr w:rsidR="007E5914" w:rsidRPr="007E5914" w:rsidTr="00AD56A8">
        <w:trPr>
          <w:trHeight w:val="3084"/>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4</w:t>
            </w:r>
          </w:p>
        </w:tc>
        <w:tc>
          <w:tcPr>
            <w:tcW w:w="3448" w:type="dxa"/>
          </w:tcPr>
          <w:p w:rsidR="007E5914" w:rsidRPr="007E5914" w:rsidRDefault="007E5914" w:rsidP="007E5914">
            <w:pPr>
              <w:spacing w:after="0" w:line="240" w:lineRule="auto"/>
              <w:jc w:val="both"/>
              <w:rPr>
                <w:rFonts w:ascii="Times New Roman" w:eastAsia="Calibri" w:hAnsi="Times New Roman" w:cs="Times New Roman"/>
                <w:color w:val="000000"/>
                <w:sz w:val="20"/>
                <w:szCs w:val="20"/>
                <w:lang w:eastAsia="ru-RU"/>
              </w:rPr>
            </w:pPr>
          </w:p>
          <w:p w:rsidR="007E5914" w:rsidRPr="007E5914" w:rsidRDefault="007E5914" w:rsidP="007E5914">
            <w:pPr>
              <w:spacing w:after="0" w:line="240" w:lineRule="auto"/>
              <w:jc w:val="both"/>
              <w:rPr>
                <w:rFonts w:ascii="Times New Roman" w:eastAsia="Calibri" w:hAnsi="Times New Roman" w:cs="Times New Roman"/>
                <w:sz w:val="20"/>
                <w:szCs w:val="20"/>
                <w:lang w:val="ru-RU" w:eastAsia="ru-RU"/>
              </w:rPr>
            </w:pPr>
            <w:r w:rsidRPr="007E5914">
              <w:rPr>
                <w:rFonts w:ascii="Times New Roman" w:eastAsia="Calibri" w:hAnsi="Times New Roman" w:cs="Times New Roman"/>
                <w:color w:val="000000"/>
                <w:sz w:val="20"/>
                <w:szCs w:val="20"/>
                <w:lang w:eastAsia="ru-RU"/>
              </w:rPr>
              <w:t xml:space="preserve">Опрацювання пакету документів </w:t>
            </w:r>
          </w:p>
        </w:tc>
        <w:tc>
          <w:tcPr>
            <w:tcW w:w="2052" w:type="dxa"/>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Секретар житлової комісії</w:t>
            </w:r>
          </w:p>
        </w:tc>
        <w:tc>
          <w:tcPr>
            <w:tcW w:w="1559" w:type="dxa"/>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 xml:space="preserve">Відділ комунального майна управління житлово-комунального господарства та екології </w:t>
            </w:r>
            <w:proofErr w:type="spellStart"/>
            <w:r w:rsidRPr="007E5914">
              <w:rPr>
                <w:rFonts w:ascii="Times New Roman" w:eastAsia="Calibri" w:hAnsi="Times New Roman" w:cs="Times New Roman"/>
                <w:color w:val="000000"/>
                <w:sz w:val="20"/>
                <w:szCs w:val="20"/>
                <w:lang w:eastAsia="ru-RU"/>
              </w:rPr>
              <w:t>Звягельської</w:t>
            </w:r>
            <w:proofErr w:type="spellEnd"/>
            <w:r w:rsidRPr="007E5914">
              <w:rPr>
                <w:rFonts w:ascii="Times New Roman" w:eastAsia="Calibri" w:hAnsi="Times New Roman" w:cs="Times New Roman"/>
                <w:color w:val="000000"/>
                <w:sz w:val="20"/>
                <w:szCs w:val="20"/>
                <w:lang w:eastAsia="ru-RU"/>
              </w:rPr>
              <w:t xml:space="preserve"> міської ради</w:t>
            </w:r>
          </w:p>
        </w:tc>
        <w:tc>
          <w:tcPr>
            <w:tcW w:w="1730" w:type="dxa"/>
            <w:gridSpan w:val="2"/>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7 робочих днів</w:t>
            </w:r>
          </w:p>
        </w:tc>
      </w:tr>
      <w:tr w:rsidR="007E5914" w:rsidRPr="007E5914" w:rsidTr="00AD56A8">
        <w:trPr>
          <w:trHeight w:val="841"/>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5</w:t>
            </w:r>
          </w:p>
        </w:tc>
        <w:tc>
          <w:tcPr>
            <w:tcW w:w="3448" w:type="dxa"/>
          </w:tcPr>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p>
          <w:p w:rsidR="007E5914" w:rsidRPr="007E5914" w:rsidRDefault="007E5914" w:rsidP="007E5914">
            <w:pPr>
              <w:spacing w:after="0" w:line="240" w:lineRule="auto"/>
              <w:rPr>
                <w:rFonts w:ascii="Times New Roman" w:eastAsia="Calibri" w:hAnsi="Times New Roman" w:cs="Times New Roman"/>
                <w:color w:val="000000"/>
                <w:sz w:val="20"/>
                <w:szCs w:val="20"/>
                <w:lang w:eastAsia="ru-RU"/>
              </w:rPr>
            </w:pPr>
            <w:r w:rsidRPr="007E5914">
              <w:rPr>
                <w:rFonts w:ascii="Times New Roman" w:eastAsia="Calibri" w:hAnsi="Times New Roman" w:cs="Times New Roman"/>
                <w:color w:val="000000"/>
                <w:sz w:val="20"/>
                <w:szCs w:val="20"/>
                <w:lang w:eastAsia="ru-RU"/>
              </w:rPr>
              <w:t>Видача результату послуги заявнику</w:t>
            </w:r>
          </w:p>
        </w:tc>
        <w:tc>
          <w:tcPr>
            <w:tcW w:w="2052"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Секретар житлової комісії Адміністратор Центру надання адміністративних послуг</w:t>
            </w:r>
          </w:p>
        </w:tc>
        <w:tc>
          <w:tcPr>
            <w:tcW w:w="1559"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 xml:space="preserve">Відділ комунального майна управління житлово-комунального господарства та екології </w:t>
            </w:r>
            <w:proofErr w:type="spellStart"/>
            <w:r w:rsidRPr="007E5914">
              <w:rPr>
                <w:rFonts w:ascii="Times New Roman" w:eastAsia="Calibri" w:hAnsi="Times New Roman" w:cs="Times New Roman"/>
                <w:sz w:val="20"/>
                <w:szCs w:val="20"/>
                <w:lang w:eastAsia="ru-RU"/>
              </w:rPr>
              <w:t>Звягельської</w:t>
            </w:r>
            <w:proofErr w:type="spellEnd"/>
            <w:r w:rsidRPr="007E5914">
              <w:rPr>
                <w:rFonts w:ascii="Times New Roman" w:eastAsia="Calibri" w:hAnsi="Times New Roman" w:cs="Times New Roman"/>
                <w:sz w:val="20"/>
                <w:szCs w:val="20"/>
                <w:lang w:eastAsia="ru-RU"/>
              </w:rPr>
              <w:t xml:space="preserve"> міської ради Центр надання адміністративних послуг</w:t>
            </w:r>
          </w:p>
        </w:tc>
        <w:tc>
          <w:tcPr>
            <w:tcW w:w="1730" w:type="dxa"/>
            <w:gridSpan w:val="2"/>
          </w:tcPr>
          <w:p w:rsidR="007E5914" w:rsidRPr="007E5914" w:rsidRDefault="007E5914" w:rsidP="007E5914">
            <w:pPr>
              <w:spacing w:after="0" w:line="240" w:lineRule="auto"/>
              <w:jc w:val="both"/>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1-3 робочих дні</w:t>
            </w:r>
          </w:p>
        </w:tc>
      </w:tr>
      <w:tr w:rsidR="007E5914" w:rsidRPr="007E5914" w:rsidTr="00AD56A8">
        <w:trPr>
          <w:trHeight w:val="844"/>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p>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6</w:t>
            </w:r>
          </w:p>
        </w:tc>
        <w:tc>
          <w:tcPr>
            <w:tcW w:w="7071" w:type="dxa"/>
            <w:gridSpan w:val="4"/>
            <w:vAlign w:val="center"/>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Загальна кількість днів надання послуги</w:t>
            </w:r>
          </w:p>
        </w:tc>
        <w:tc>
          <w:tcPr>
            <w:tcW w:w="1718"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30</w:t>
            </w:r>
          </w:p>
        </w:tc>
      </w:tr>
      <w:tr w:rsidR="007E5914" w:rsidRPr="007E5914" w:rsidTr="00AD56A8">
        <w:trPr>
          <w:trHeight w:val="844"/>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lastRenderedPageBreak/>
              <w:t>7</w:t>
            </w:r>
          </w:p>
        </w:tc>
        <w:tc>
          <w:tcPr>
            <w:tcW w:w="7071" w:type="dxa"/>
            <w:gridSpan w:val="4"/>
            <w:vAlign w:val="center"/>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Загальна кількість днів ( передбачена законодавством)</w:t>
            </w:r>
          </w:p>
        </w:tc>
        <w:tc>
          <w:tcPr>
            <w:tcW w:w="1718"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30</w:t>
            </w:r>
          </w:p>
        </w:tc>
      </w:tr>
      <w:tr w:rsidR="007E5914" w:rsidRPr="007E5914" w:rsidTr="00AD56A8">
        <w:trPr>
          <w:trHeight w:val="828"/>
        </w:trPr>
        <w:tc>
          <w:tcPr>
            <w:tcW w:w="709" w:type="dxa"/>
            <w:vAlign w:val="center"/>
          </w:tcPr>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8</w:t>
            </w:r>
          </w:p>
        </w:tc>
        <w:tc>
          <w:tcPr>
            <w:tcW w:w="7071" w:type="dxa"/>
            <w:gridSpan w:val="4"/>
            <w:vAlign w:val="center"/>
          </w:tcPr>
          <w:p w:rsidR="007E5914" w:rsidRPr="007E5914" w:rsidRDefault="007E5914" w:rsidP="007E5914">
            <w:pPr>
              <w:spacing w:after="0" w:line="240" w:lineRule="auto"/>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Оскарження</w:t>
            </w:r>
          </w:p>
        </w:tc>
        <w:tc>
          <w:tcPr>
            <w:tcW w:w="1718" w:type="dxa"/>
          </w:tcPr>
          <w:p w:rsidR="007E5914" w:rsidRPr="007E5914" w:rsidRDefault="007E5914" w:rsidP="007E5914">
            <w:pPr>
              <w:spacing w:after="0" w:line="240" w:lineRule="auto"/>
              <w:rPr>
                <w:rFonts w:ascii="Times New Roman" w:eastAsia="Calibri" w:hAnsi="Times New Roman" w:cs="Times New Roman"/>
                <w:sz w:val="20"/>
                <w:szCs w:val="20"/>
                <w:lang w:eastAsia="ru-RU"/>
              </w:rPr>
            </w:pPr>
          </w:p>
        </w:tc>
      </w:tr>
    </w:tbl>
    <w:p w:rsidR="007E5914" w:rsidRPr="007E5914" w:rsidRDefault="007E5914" w:rsidP="007E5914">
      <w:pPr>
        <w:spacing w:after="0" w:line="240" w:lineRule="auto"/>
        <w:rPr>
          <w:rFonts w:ascii="Times New Roman" w:eastAsia="Calibri" w:hAnsi="Times New Roman" w:cs="Times New Roman"/>
          <w:sz w:val="20"/>
          <w:szCs w:val="20"/>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tbl>
      <w:tblPr>
        <w:tblW w:w="10137" w:type="dxa"/>
        <w:tblLayout w:type="fixed"/>
        <w:tblLook w:val="00A0" w:firstRow="1" w:lastRow="0" w:firstColumn="1" w:lastColumn="0" w:noHBand="0" w:noVBand="0"/>
      </w:tblPr>
      <w:tblGrid>
        <w:gridCol w:w="5495"/>
        <w:gridCol w:w="4642"/>
      </w:tblGrid>
      <w:tr w:rsidR="007E5914" w:rsidRPr="007E5914" w:rsidTr="00AD56A8">
        <w:tc>
          <w:tcPr>
            <w:tcW w:w="5495" w:type="dxa"/>
          </w:tcPr>
          <w:p w:rsidR="007E5914" w:rsidRPr="007E5914" w:rsidRDefault="007E5914" w:rsidP="007E5914">
            <w:pPr>
              <w:spacing w:after="0" w:line="240" w:lineRule="auto"/>
              <w:rPr>
                <w:rFonts w:ascii="Times New Roman" w:eastAsia="Calibri" w:hAnsi="Times New Roman" w:cs="Times New Roman"/>
                <w:sz w:val="28"/>
                <w:szCs w:val="28"/>
                <w:lang w:eastAsia="ru-RU"/>
              </w:rPr>
            </w:pPr>
          </w:p>
        </w:tc>
        <w:tc>
          <w:tcPr>
            <w:tcW w:w="4642" w:type="dxa"/>
          </w:tcPr>
          <w:p w:rsidR="007E5914" w:rsidRPr="007E5914" w:rsidRDefault="007E5914" w:rsidP="007E5914">
            <w:pPr>
              <w:spacing w:after="0" w:line="240" w:lineRule="auto"/>
              <w:jc w:val="both"/>
              <w:rPr>
                <w:rFonts w:ascii="Times New Roman" w:eastAsia="Calibri" w:hAnsi="Times New Roman" w:cs="Times New Roman"/>
                <w:sz w:val="10"/>
                <w:szCs w:val="10"/>
                <w:lang w:eastAsia="ru-RU"/>
              </w:rPr>
            </w:pPr>
          </w:p>
          <w:p w:rsidR="007E5914" w:rsidRPr="007E5914" w:rsidRDefault="007E5914" w:rsidP="007E5914">
            <w:pPr>
              <w:spacing w:after="0" w:line="240" w:lineRule="auto"/>
              <w:jc w:val="both"/>
              <w:rPr>
                <w:rFonts w:ascii="Times New Roman" w:eastAsia="Calibri" w:hAnsi="Times New Roman" w:cs="Times New Roman"/>
                <w:sz w:val="24"/>
                <w:szCs w:val="24"/>
                <w:u w:val="single"/>
                <w:lang w:eastAsia="ru-RU"/>
              </w:rPr>
            </w:pPr>
            <w:r w:rsidRPr="007E5914">
              <w:rPr>
                <w:rFonts w:ascii="Times New Roman" w:eastAsia="Calibri" w:hAnsi="Times New Roman" w:cs="Times New Roman"/>
                <w:sz w:val="24"/>
                <w:szCs w:val="24"/>
                <w:lang w:eastAsia="ru-RU"/>
              </w:rPr>
              <w:t xml:space="preserve">Міському голові </w:t>
            </w:r>
            <w:proofErr w:type="spellStart"/>
            <w:r w:rsidRPr="007E5914">
              <w:rPr>
                <w:rFonts w:ascii="Times New Roman" w:eastAsia="Calibri" w:hAnsi="Times New Roman" w:cs="Times New Roman"/>
                <w:sz w:val="24"/>
                <w:szCs w:val="24"/>
                <w:lang w:eastAsia="ru-RU"/>
              </w:rPr>
              <w:t>Боровцю</w:t>
            </w:r>
            <w:proofErr w:type="spellEnd"/>
            <w:r w:rsidRPr="007E5914">
              <w:rPr>
                <w:rFonts w:ascii="Times New Roman" w:eastAsia="Calibri" w:hAnsi="Times New Roman" w:cs="Times New Roman"/>
                <w:sz w:val="24"/>
                <w:szCs w:val="24"/>
                <w:lang w:eastAsia="ru-RU"/>
              </w:rPr>
              <w:t xml:space="preserve"> М.П.</w:t>
            </w:r>
          </w:p>
          <w:p w:rsidR="007E5914" w:rsidRPr="007E5914" w:rsidRDefault="007E5914" w:rsidP="007E5914">
            <w:pPr>
              <w:spacing w:after="0" w:line="240" w:lineRule="auto"/>
              <w:rPr>
                <w:rFonts w:ascii="Times New Roman" w:eastAsia="Calibri" w:hAnsi="Times New Roman" w:cs="Times New Roman"/>
                <w:sz w:val="26"/>
                <w:szCs w:val="26"/>
                <w:lang w:eastAsia="ru-RU"/>
              </w:rPr>
            </w:pPr>
            <w:r w:rsidRPr="007E5914">
              <w:rPr>
                <w:rFonts w:ascii="Times New Roman" w:eastAsia="Calibri" w:hAnsi="Times New Roman" w:cs="Times New Roman"/>
                <w:sz w:val="26"/>
                <w:szCs w:val="26"/>
                <w:lang w:eastAsia="ru-RU"/>
              </w:rPr>
              <w:t>_______________________________</w:t>
            </w:r>
          </w:p>
          <w:p w:rsidR="007E5914" w:rsidRPr="007E5914" w:rsidRDefault="007E5914" w:rsidP="007E5914">
            <w:pPr>
              <w:spacing w:after="0" w:line="240" w:lineRule="auto"/>
              <w:jc w:val="center"/>
              <w:rPr>
                <w:rFonts w:ascii="Times New Roman" w:eastAsia="Calibri" w:hAnsi="Times New Roman" w:cs="Times New Roman"/>
                <w:sz w:val="28"/>
                <w:szCs w:val="28"/>
                <w:vertAlign w:val="superscript"/>
                <w:lang w:eastAsia="ru-RU"/>
              </w:rPr>
            </w:pPr>
            <w:r w:rsidRPr="007E5914">
              <w:rPr>
                <w:rFonts w:ascii="Times New Roman" w:eastAsia="Calibri" w:hAnsi="Times New Roman" w:cs="Times New Roman"/>
                <w:sz w:val="28"/>
                <w:szCs w:val="28"/>
                <w:vertAlign w:val="superscript"/>
                <w:lang w:eastAsia="ru-RU"/>
              </w:rPr>
              <w:t>(прізвище, ім’я, по батькові ПОВНІСТЮ)</w:t>
            </w:r>
          </w:p>
          <w:p w:rsidR="007E5914" w:rsidRPr="007E5914" w:rsidRDefault="007E5914" w:rsidP="007E5914">
            <w:pPr>
              <w:spacing w:after="0" w:line="240" w:lineRule="auto"/>
              <w:rPr>
                <w:rFonts w:ascii="Times New Roman" w:eastAsia="Calibri" w:hAnsi="Times New Roman" w:cs="Times New Roman"/>
                <w:sz w:val="28"/>
                <w:szCs w:val="28"/>
                <w:lang w:eastAsia="ru-RU"/>
              </w:rPr>
            </w:pPr>
            <w:r w:rsidRPr="007E5914">
              <w:rPr>
                <w:rFonts w:ascii="Times New Roman" w:eastAsia="Calibri" w:hAnsi="Times New Roman" w:cs="Times New Roman"/>
                <w:sz w:val="28"/>
                <w:szCs w:val="28"/>
                <w:lang w:eastAsia="ru-RU"/>
              </w:rPr>
              <w:t>_______________________________</w:t>
            </w:r>
          </w:p>
          <w:p w:rsidR="007E5914" w:rsidRPr="007E5914" w:rsidRDefault="007E5914" w:rsidP="007E5914">
            <w:pPr>
              <w:spacing w:after="0" w:line="240" w:lineRule="auto"/>
              <w:rPr>
                <w:rFonts w:ascii="Times New Roman" w:eastAsia="Calibri" w:hAnsi="Times New Roman" w:cs="Times New Roman"/>
                <w:sz w:val="26"/>
                <w:szCs w:val="26"/>
                <w:lang w:eastAsia="ru-RU"/>
              </w:rPr>
            </w:pPr>
            <w:r w:rsidRPr="007E5914">
              <w:rPr>
                <w:rFonts w:ascii="Times New Roman" w:eastAsia="Calibri" w:hAnsi="Times New Roman" w:cs="Times New Roman"/>
                <w:sz w:val="24"/>
                <w:szCs w:val="24"/>
                <w:lang w:eastAsia="ru-RU"/>
              </w:rPr>
              <w:t>яка(</w:t>
            </w:r>
            <w:proofErr w:type="spellStart"/>
            <w:r w:rsidRPr="007E5914">
              <w:rPr>
                <w:rFonts w:ascii="Times New Roman" w:eastAsia="Calibri" w:hAnsi="Times New Roman" w:cs="Times New Roman"/>
                <w:sz w:val="24"/>
                <w:szCs w:val="24"/>
                <w:lang w:eastAsia="ru-RU"/>
              </w:rPr>
              <w:t>ий</w:t>
            </w:r>
            <w:proofErr w:type="spellEnd"/>
            <w:r w:rsidRPr="007E5914">
              <w:rPr>
                <w:rFonts w:ascii="Times New Roman" w:eastAsia="Calibri" w:hAnsi="Times New Roman" w:cs="Times New Roman"/>
                <w:sz w:val="24"/>
                <w:szCs w:val="24"/>
                <w:lang w:eastAsia="ru-RU"/>
              </w:rPr>
              <w:t xml:space="preserve">) проживає за </w:t>
            </w:r>
            <w:proofErr w:type="spellStart"/>
            <w:r w:rsidRPr="007E5914">
              <w:rPr>
                <w:rFonts w:ascii="Times New Roman" w:eastAsia="Calibri" w:hAnsi="Times New Roman" w:cs="Times New Roman"/>
                <w:sz w:val="24"/>
                <w:szCs w:val="24"/>
                <w:lang w:eastAsia="ru-RU"/>
              </w:rPr>
              <w:t>адресою</w:t>
            </w:r>
            <w:proofErr w:type="spellEnd"/>
            <w:r w:rsidRPr="007E5914">
              <w:rPr>
                <w:rFonts w:ascii="Times New Roman" w:eastAsia="Calibri" w:hAnsi="Times New Roman" w:cs="Times New Roman"/>
                <w:sz w:val="26"/>
                <w:szCs w:val="26"/>
                <w:lang w:eastAsia="ru-RU"/>
              </w:rPr>
              <w:t>:</w:t>
            </w:r>
          </w:p>
          <w:p w:rsidR="007E5914" w:rsidRPr="007E5914" w:rsidRDefault="007E5914" w:rsidP="007E5914">
            <w:pPr>
              <w:spacing w:after="0" w:line="240" w:lineRule="auto"/>
              <w:rPr>
                <w:rFonts w:ascii="Times New Roman" w:eastAsia="Calibri" w:hAnsi="Times New Roman" w:cs="Times New Roman"/>
                <w:sz w:val="28"/>
                <w:szCs w:val="28"/>
                <w:lang w:eastAsia="ru-RU"/>
              </w:rPr>
            </w:pPr>
            <w:r w:rsidRPr="007E5914">
              <w:rPr>
                <w:rFonts w:ascii="Times New Roman" w:eastAsia="Calibri" w:hAnsi="Times New Roman" w:cs="Times New Roman"/>
                <w:sz w:val="28"/>
                <w:szCs w:val="28"/>
                <w:lang w:eastAsia="ru-RU"/>
              </w:rPr>
              <w:t>_______________________________</w:t>
            </w:r>
          </w:p>
          <w:p w:rsidR="007E5914" w:rsidRPr="007E5914" w:rsidRDefault="007E5914" w:rsidP="007E5914">
            <w:pPr>
              <w:spacing w:after="0" w:line="240" w:lineRule="auto"/>
              <w:rPr>
                <w:rFonts w:ascii="Times New Roman" w:eastAsia="Calibri" w:hAnsi="Times New Roman" w:cs="Times New Roman"/>
                <w:sz w:val="28"/>
                <w:szCs w:val="28"/>
                <w:lang w:eastAsia="ru-RU"/>
              </w:rPr>
            </w:pPr>
            <w:r w:rsidRPr="007E5914">
              <w:rPr>
                <w:rFonts w:ascii="Times New Roman" w:eastAsia="Calibri" w:hAnsi="Times New Roman" w:cs="Times New Roman"/>
                <w:sz w:val="28"/>
                <w:szCs w:val="28"/>
                <w:lang w:eastAsia="ru-RU"/>
              </w:rPr>
              <w:t>_______________________________</w:t>
            </w:r>
          </w:p>
          <w:p w:rsidR="007E5914" w:rsidRPr="007E5914" w:rsidRDefault="007E5914" w:rsidP="007E5914">
            <w:pPr>
              <w:spacing w:after="0" w:line="240" w:lineRule="auto"/>
              <w:rPr>
                <w:rFonts w:ascii="Times New Roman" w:eastAsia="Calibri" w:hAnsi="Times New Roman" w:cs="Times New Roman"/>
                <w:sz w:val="28"/>
                <w:szCs w:val="28"/>
                <w:lang w:eastAsia="ru-RU"/>
              </w:rPr>
            </w:pPr>
            <w:proofErr w:type="spellStart"/>
            <w:r w:rsidRPr="007E5914">
              <w:rPr>
                <w:rFonts w:ascii="Times New Roman" w:eastAsia="Calibri" w:hAnsi="Times New Roman" w:cs="Times New Roman"/>
                <w:sz w:val="24"/>
                <w:szCs w:val="24"/>
                <w:lang w:eastAsia="ru-RU"/>
              </w:rPr>
              <w:t>тел</w:t>
            </w:r>
            <w:proofErr w:type="spellEnd"/>
            <w:r w:rsidRPr="007E5914">
              <w:rPr>
                <w:rFonts w:ascii="Times New Roman" w:eastAsia="Calibri" w:hAnsi="Times New Roman" w:cs="Times New Roman"/>
                <w:sz w:val="24"/>
                <w:szCs w:val="24"/>
                <w:lang w:eastAsia="ru-RU"/>
              </w:rPr>
              <w:t>.</w:t>
            </w:r>
            <w:r w:rsidRPr="007E5914">
              <w:rPr>
                <w:rFonts w:ascii="Times New Roman" w:eastAsia="Calibri" w:hAnsi="Times New Roman" w:cs="Times New Roman"/>
                <w:sz w:val="28"/>
                <w:szCs w:val="28"/>
                <w:lang w:eastAsia="ru-RU"/>
              </w:rPr>
              <w:t xml:space="preserve"> ___________________________</w:t>
            </w:r>
          </w:p>
        </w:tc>
      </w:tr>
    </w:tbl>
    <w:p w:rsidR="007E5914" w:rsidRPr="007E5914" w:rsidRDefault="007E5914" w:rsidP="007E5914">
      <w:pPr>
        <w:spacing w:after="0" w:line="240" w:lineRule="auto"/>
        <w:rPr>
          <w:rFonts w:ascii="Times New Roman" w:eastAsia="Calibri" w:hAnsi="Times New Roman" w:cs="Times New Roman"/>
          <w:sz w:val="16"/>
          <w:szCs w:val="16"/>
          <w:lang w:eastAsia="ru-RU"/>
        </w:rPr>
      </w:pPr>
    </w:p>
    <w:p w:rsidR="007E5914" w:rsidRPr="007E5914" w:rsidRDefault="007E5914" w:rsidP="007E5914">
      <w:pPr>
        <w:spacing w:after="0" w:line="240" w:lineRule="auto"/>
        <w:jc w:val="center"/>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ЗАЯВА </w:t>
      </w:r>
    </w:p>
    <w:p w:rsidR="007E5914" w:rsidRPr="007E5914" w:rsidRDefault="007E5914" w:rsidP="007E5914">
      <w:pPr>
        <w:spacing w:after="0" w:line="240" w:lineRule="auto"/>
        <w:rPr>
          <w:rFonts w:ascii="Times New Roman" w:eastAsia="Calibri" w:hAnsi="Times New Roman" w:cs="Times New Roman"/>
          <w:sz w:val="12"/>
          <w:szCs w:val="12"/>
          <w:lang w:eastAsia="ru-RU"/>
        </w:rPr>
      </w:pPr>
    </w:p>
    <w:p w:rsidR="007E5914" w:rsidRPr="007E5914" w:rsidRDefault="007E5914" w:rsidP="007E5914">
      <w:pPr>
        <w:spacing w:after="0" w:line="240" w:lineRule="auto"/>
        <w:ind w:firstLine="360"/>
        <w:rPr>
          <w:rFonts w:ascii="Times New Roman" w:eastAsia="Calibri" w:hAnsi="Times New Roman" w:cs="Times New Roman"/>
          <w:sz w:val="28"/>
          <w:szCs w:val="28"/>
          <w:lang w:eastAsia="ru-RU"/>
        </w:rPr>
      </w:pPr>
      <w:r w:rsidRPr="007E5914">
        <w:rPr>
          <w:rFonts w:ascii="Times New Roman" w:eastAsia="Calibri" w:hAnsi="Times New Roman" w:cs="Times New Roman"/>
          <w:sz w:val="24"/>
          <w:szCs w:val="24"/>
          <w:lang w:eastAsia="ru-RU"/>
        </w:rPr>
        <w:t>У  зв’язку</w:t>
      </w:r>
      <w:r w:rsidRPr="007E5914">
        <w:rPr>
          <w:rFonts w:ascii="Times New Roman" w:eastAsia="Calibri" w:hAnsi="Times New Roman" w:cs="Times New Roman"/>
          <w:sz w:val="28"/>
          <w:szCs w:val="28"/>
          <w:lang w:eastAsia="ru-RU"/>
        </w:rPr>
        <w:t>________________________________________________________</w:t>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t xml:space="preserve">(вказати підставу відсутності житла, </w:t>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p>
    <w:p w:rsidR="007E5914" w:rsidRPr="007E5914" w:rsidRDefault="007E5914" w:rsidP="007E5914">
      <w:pPr>
        <w:spacing w:after="0" w:line="240" w:lineRule="auto"/>
        <w:rPr>
          <w:rFonts w:ascii="Times New Roman" w:eastAsia="Calibri" w:hAnsi="Times New Roman" w:cs="Times New Roman"/>
          <w:sz w:val="28"/>
          <w:szCs w:val="28"/>
          <w:lang w:eastAsia="ru-RU"/>
        </w:rPr>
      </w:pPr>
      <w:r w:rsidRPr="007E5914">
        <w:rPr>
          <w:rFonts w:ascii="Times New Roman" w:eastAsia="Calibri" w:hAnsi="Times New Roman" w:cs="Times New Roman"/>
          <w:sz w:val="28"/>
          <w:szCs w:val="28"/>
          <w:lang w:eastAsia="ru-RU"/>
        </w:rPr>
        <w:t>__________________________________________________________________</w:t>
      </w:r>
    </w:p>
    <w:p w:rsidR="007E5914" w:rsidRPr="007E5914" w:rsidRDefault="007E5914" w:rsidP="007E5914">
      <w:pPr>
        <w:spacing w:after="0" w:line="240" w:lineRule="auto"/>
        <w:rPr>
          <w:rFonts w:ascii="Times New Roman" w:eastAsia="Calibri" w:hAnsi="Times New Roman" w:cs="Times New Roman"/>
          <w:sz w:val="16"/>
          <w:szCs w:val="16"/>
          <w:lang w:eastAsia="ru-RU"/>
        </w:rPr>
      </w:pP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t xml:space="preserve">дати коротку характеристику будинку і займаної площі, </w:t>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p>
    <w:p w:rsidR="007E5914" w:rsidRPr="007E5914" w:rsidRDefault="007E5914" w:rsidP="007E5914">
      <w:pPr>
        <w:spacing w:after="0" w:line="240" w:lineRule="auto"/>
        <w:rPr>
          <w:rFonts w:ascii="Times New Roman" w:eastAsia="Calibri" w:hAnsi="Times New Roman" w:cs="Times New Roman"/>
          <w:sz w:val="28"/>
          <w:szCs w:val="28"/>
          <w:lang w:eastAsia="ru-RU"/>
        </w:rPr>
      </w:pPr>
      <w:r w:rsidRPr="007E5914">
        <w:rPr>
          <w:rFonts w:ascii="Times New Roman" w:eastAsia="Calibri" w:hAnsi="Times New Roman" w:cs="Times New Roman"/>
          <w:sz w:val="28"/>
          <w:szCs w:val="28"/>
          <w:lang w:eastAsia="ru-RU"/>
        </w:rPr>
        <w:t>__________________________________________________________________</w:t>
      </w:r>
    </w:p>
    <w:p w:rsidR="007E5914" w:rsidRPr="007E5914" w:rsidRDefault="007E5914" w:rsidP="007E5914">
      <w:pPr>
        <w:spacing w:after="0" w:line="240" w:lineRule="auto"/>
        <w:rPr>
          <w:rFonts w:ascii="Times New Roman" w:eastAsia="Calibri" w:hAnsi="Times New Roman" w:cs="Times New Roman"/>
          <w:sz w:val="16"/>
          <w:szCs w:val="16"/>
          <w:lang w:eastAsia="ru-RU"/>
        </w:rPr>
      </w:pPr>
      <w:r w:rsidRPr="007E5914">
        <w:rPr>
          <w:rFonts w:ascii="Times New Roman" w:eastAsia="Calibri" w:hAnsi="Times New Roman" w:cs="Times New Roman"/>
          <w:sz w:val="16"/>
          <w:szCs w:val="16"/>
          <w:lang w:eastAsia="ru-RU"/>
        </w:rPr>
        <w:tab/>
        <w:t>вказати, має заявник і члени його сім’ї будинок або частину його на праві приватної власності)</w:t>
      </w:r>
    </w:p>
    <w:p w:rsidR="007E5914" w:rsidRPr="007E5914" w:rsidRDefault="007E5914" w:rsidP="007E5914">
      <w:pPr>
        <w:spacing w:after="0" w:line="240" w:lineRule="auto"/>
        <w:rPr>
          <w:rFonts w:ascii="Times New Roman" w:eastAsia="Calibri" w:hAnsi="Times New Roman" w:cs="Times New Roman"/>
          <w:sz w:val="16"/>
          <w:szCs w:val="16"/>
          <w:lang w:eastAsia="ru-RU"/>
        </w:rPr>
      </w:pPr>
    </w:p>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прошу Вас розглянути на засіданні житлової комісії при виконавчому комітеті міської ради мою заяву про взяття мене та членів моєї сім’ї на квартирний облік для отримання житла.</w:t>
      </w:r>
    </w:p>
    <w:p w:rsidR="007E5914" w:rsidRPr="007E5914" w:rsidRDefault="007E5914" w:rsidP="007E5914">
      <w:pPr>
        <w:spacing w:after="0" w:line="240" w:lineRule="auto"/>
        <w:ind w:firstLine="360"/>
        <w:jc w:val="both"/>
        <w:rPr>
          <w:rFonts w:ascii="Times New Roman" w:eastAsia="Calibri" w:hAnsi="Times New Roman" w:cs="Times New Roman"/>
          <w:sz w:val="28"/>
          <w:szCs w:val="28"/>
          <w:lang w:eastAsia="ru-RU"/>
        </w:rPr>
      </w:pPr>
      <w:r w:rsidRPr="007E5914">
        <w:rPr>
          <w:rFonts w:ascii="Times New Roman" w:eastAsia="Calibri" w:hAnsi="Times New Roman" w:cs="Times New Roman"/>
          <w:sz w:val="24"/>
          <w:szCs w:val="24"/>
          <w:lang w:eastAsia="ru-RU"/>
        </w:rPr>
        <w:t>Я працюю</w:t>
      </w:r>
      <w:r w:rsidRPr="007E5914">
        <w:rPr>
          <w:rFonts w:ascii="Times New Roman" w:eastAsia="Calibri" w:hAnsi="Times New Roman" w:cs="Times New Roman"/>
          <w:sz w:val="28"/>
          <w:szCs w:val="28"/>
          <w:lang w:eastAsia="ru-RU"/>
        </w:rPr>
        <w:t>_______________________________________________________</w:t>
      </w:r>
    </w:p>
    <w:p w:rsidR="007E5914" w:rsidRPr="007E5914" w:rsidRDefault="007E5914" w:rsidP="007E5914">
      <w:pPr>
        <w:spacing w:after="0" w:line="240" w:lineRule="auto"/>
        <w:jc w:val="both"/>
        <w:rPr>
          <w:rFonts w:ascii="Times New Roman" w:eastAsia="Calibri" w:hAnsi="Times New Roman" w:cs="Times New Roman"/>
          <w:sz w:val="16"/>
          <w:szCs w:val="16"/>
          <w:lang w:eastAsia="ru-RU"/>
        </w:rPr>
      </w:pP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t>вказати назву підприємства</w:t>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p>
    <w:p w:rsidR="007E5914" w:rsidRPr="007E5914" w:rsidRDefault="007E5914" w:rsidP="007E5914">
      <w:pPr>
        <w:spacing w:after="0" w:line="240" w:lineRule="auto"/>
        <w:jc w:val="both"/>
        <w:rPr>
          <w:rFonts w:ascii="Times New Roman" w:eastAsia="Calibri" w:hAnsi="Times New Roman" w:cs="Times New Roman"/>
          <w:sz w:val="28"/>
          <w:szCs w:val="28"/>
          <w:lang w:eastAsia="ru-RU"/>
        </w:rPr>
      </w:pPr>
      <w:r w:rsidRPr="007E5914">
        <w:rPr>
          <w:rFonts w:ascii="Times New Roman" w:eastAsia="Calibri" w:hAnsi="Times New Roman" w:cs="Times New Roman"/>
          <w:sz w:val="24"/>
          <w:szCs w:val="24"/>
          <w:lang w:eastAsia="ru-RU"/>
        </w:rPr>
        <w:t>з_</w:t>
      </w:r>
      <w:r w:rsidRPr="007E5914">
        <w:rPr>
          <w:rFonts w:ascii="Times New Roman" w:eastAsia="Calibri" w:hAnsi="Times New Roman" w:cs="Times New Roman"/>
          <w:sz w:val="28"/>
          <w:szCs w:val="28"/>
          <w:lang w:eastAsia="ru-RU"/>
        </w:rPr>
        <w:t xml:space="preserve">_______________ </w:t>
      </w:r>
      <w:r w:rsidRPr="007E5914">
        <w:rPr>
          <w:rFonts w:ascii="Times New Roman" w:eastAsia="Calibri" w:hAnsi="Times New Roman" w:cs="Times New Roman"/>
          <w:sz w:val="24"/>
          <w:szCs w:val="24"/>
          <w:lang w:eastAsia="ru-RU"/>
        </w:rPr>
        <w:t>на посаді</w:t>
      </w:r>
      <w:r w:rsidRPr="007E5914">
        <w:rPr>
          <w:rFonts w:ascii="Times New Roman" w:eastAsia="Calibri" w:hAnsi="Times New Roman" w:cs="Times New Roman"/>
          <w:sz w:val="28"/>
          <w:szCs w:val="28"/>
          <w:lang w:eastAsia="ru-RU"/>
        </w:rPr>
        <w:t xml:space="preserve"> _________________________________________ </w:t>
      </w:r>
    </w:p>
    <w:p w:rsidR="007E5914" w:rsidRPr="007E5914" w:rsidRDefault="007E5914" w:rsidP="007E5914">
      <w:pPr>
        <w:spacing w:after="0" w:line="240" w:lineRule="auto"/>
        <w:ind w:firstLine="708"/>
        <w:jc w:val="both"/>
        <w:rPr>
          <w:rFonts w:ascii="Times New Roman" w:eastAsia="Calibri" w:hAnsi="Times New Roman" w:cs="Times New Roman"/>
          <w:sz w:val="16"/>
          <w:szCs w:val="16"/>
          <w:lang w:eastAsia="ru-RU"/>
        </w:rPr>
      </w:pPr>
      <w:r w:rsidRPr="007E5914">
        <w:rPr>
          <w:rFonts w:ascii="Times New Roman" w:eastAsia="Calibri" w:hAnsi="Times New Roman" w:cs="Times New Roman"/>
          <w:sz w:val="16"/>
          <w:szCs w:val="16"/>
          <w:lang w:eastAsia="ru-RU"/>
        </w:rPr>
        <w:t>з якого часу</w:t>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r w:rsidRPr="007E5914">
        <w:rPr>
          <w:rFonts w:ascii="Times New Roman" w:eastAsia="Calibri" w:hAnsi="Times New Roman" w:cs="Times New Roman"/>
          <w:sz w:val="16"/>
          <w:szCs w:val="16"/>
          <w:lang w:eastAsia="ru-RU"/>
        </w:rPr>
        <w:tab/>
      </w:r>
    </w:p>
    <w:p w:rsidR="007E5914" w:rsidRPr="007E5914" w:rsidRDefault="007E5914" w:rsidP="007E5914">
      <w:pPr>
        <w:spacing w:after="0" w:line="240" w:lineRule="auto"/>
        <w:ind w:firstLine="360"/>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Сім’я складається з ______ осіб, з них (вказати родинні відносини, дату народження, підписи всіх повнолітніх членів сім’ї)</w:t>
      </w:r>
    </w:p>
    <w:p w:rsidR="007E5914" w:rsidRPr="007E5914" w:rsidRDefault="007E5914" w:rsidP="007E5914">
      <w:pPr>
        <w:spacing w:after="0" w:line="240" w:lineRule="auto"/>
        <w:jc w:val="both"/>
        <w:rPr>
          <w:rFonts w:ascii="Times New Roman" w:eastAsia="Calibri" w:hAnsi="Times New Roman" w:cs="Times New Roman"/>
          <w:sz w:val="28"/>
          <w:szCs w:val="28"/>
          <w:lang w:eastAsia="ru-RU"/>
        </w:rPr>
      </w:pPr>
      <w:r w:rsidRPr="007E5914">
        <w:rPr>
          <w:rFonts w:ascii="Times New Roman" w:eastAsia="Calibri"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5914" w:rsidRPr="007E5914" w:rsidRDefault="007E5914" w:rsidP="007E5914">
      <w:pPr>
        <w:spacing w:after="0" w:line="240" w:lineRule="auto"/>
        <w:ind w:firstLine="360"/>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Додається:</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eastAsia="ru-RU"/>
        </w:rPr>
      </w:pPr>
      <w:r w:rsidRPr="007E5914">
        <w:rPr>
          <w:rFonts w:ascii="Times New Roman" w:eastAsia="Calibri" w:hAnsi="Times New Roman" w:cs="Times New Roman"/>
          <w:color w:val="000000"/>
          <w:lang w:eastAsia="ru-RU"/>
        </w:rPr>
        <w:t>Копії паспортів та витягів про реєстрацію на ВСІХ членів сім'ї, які будуть прийняті на квартирний облік (за наявності оригіналів);</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t>Копія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ідентифікаційних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номерів</w:t>
      </w:r>
      <w:proofErr w:type="spellEnd"/>
      <w:r w:rsidRPr="007E5914">
        <w:rPr>
          <w:rFonts w:ascii="Times New Roman" w:eastAsia="Calibri" w:hAnsi="Times New Roman" w:cs="Times New Roman"/>
          <w:color w:val="000000"/>
          <w:lang w:val="ru-RU" w:eastAsia="ru-RU"/>
        </w:rPr>
        <w:t xml:space="preserve"> на ВСІХ </w:t>
      </w:r>
      <w:proofErr w:type="spellStart"/>
      <w:r w:rsidRPr="007E5914">
        <w:rPr>
          <w:rFonts w:ascii="Times New Roman" w:eastAsia="Calibri" w:hAnsi="Times New Roman" w:cs="Times New Roman"/>
          <w:color w:val="000000"/>
          <w:lang w:val="ru-RU" w:eastAsia="ru-RU"/>
        </w:rPr>
        <w:t>членів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сім'ї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будуть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прийняті</w:t>
      </w:r>
      <w:proofErr w:type="spellEnd"/>
      <w:r w:rsidRPr="007E5914">
        <w:rPr>
          <w:rFonts w:ascii="Times New Roman" w:eastAsia="Calibri" w:hAnsi="Times New Roman" w:cs="Times New Roman"/>
          <w:color w:val="000000"/>
          <w:lang w:val="ru-RU" w:eastAsia="ru-RU"/>
        </w:rPr>
        <w:t xml:space="preserve"> на </w:t>
      </w:r>
      <w:proofErr w:type="spellStart"/>
      <w:r w:rsidRPr="007E5914">
        <w:rPr>
          <w:rFonts w:ascii="Times New Roman" w:eastAsia="Calibri" w:hAnsi="Times New Roman" w:cs="Times New Roman"/>
          <w:color w:val="000000"/>
          <w:lang w:val="ru-RU" w:eastAsia="ru-RU"/>
        </w:rPr>
        <w:t>квартирний</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облік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оригіналів</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t>Копії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документів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підтверджують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родинні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стосунки</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свідоцтва</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народження</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шлюб</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розірвання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шлюбу</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всіх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хто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зареєстрований</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вказаною</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адресою</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оригіналів</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t>Договір</w:t>
      </w:r>
      <w:proofErr w:type="spellEnd"/>
      <w:r w:rsidRPr="007E5914">
        <w:rPr>
          <w:rFonts w:ascii="Times New Roman" w:eastAsia="Calibri" w:hAnsi="Times New Roman" w:cs="Times New Roman"/>
          <w:color w:val="000000"/>
          <w:lang w:val="ru-RU" w:eastAsia="ru-RU"/>
        </w:rPr>
        <w:t xml:space="preserve"> найму (</w:t>
      </w:r>
      <w:proofErr w:type="spellStart"/>
      <w:r w:rsidRPr="007E5914">
        <w:rPr>
          <w:rFonts w:ascii="Times New Roman" w:eastAsia="Calibri" w:hAnsi="Times New Roman" w:cs="Times New Roman"/>
          <w:color w:val="000000"/>
          <w:lang w:val="ru-RU" w:eastAsia="ru-RU"/>
        </w:rPr>
        <w:t>якщо</w:t>
      </w:r>
      <w:proofErr w:type="spellEnd"/>
      <w:r w:rsidRPr="007E5914">
        <w:rPr>
          <w:rFonts w:ascii="Times New Roman" w:eastAsia="Calibri" w:hAnsi="Times New Roman" w:cs="Times New Roman"/>
          <w:color w:val="000000"/>
          <w:lang w:val="ru-RU" w:eastAsia="ru-RU"/>
        </w:rPr>
        <w:t xml:space="preserve"> особа </w:t>
      </w:r>
      <w:proofErr w:type="spellStart"/>
      <w:r w:rsidRPr="007E5914">
        <w:rPr>
          <w:rFonts w:ascii="Times New Roman" w:eastAsia="Calibri" w:hAnsi="Times New Roman" w:cs="Times New Roman"/>
          <w:color w:val="000000"/>
          <w:lang w:val="ru-RU" w:eastAsia="ru-RU"/>
        </w:rPr>
        <w:t>проживає</w:t>
      </w:r>
      <w:proofErr w:type="spellEnd"/>
      <w:r w:rsidRPr="007E5914">
        <w:rPr>
          <w:rFonts w:ascii="Times New Roman" w:eastAsia="Calibri" w:hAnsi="Times New Roman" w:cs="Times New Roman"/>
          <w:color w:val="000000"/>
          <w:lang w:val="ru-RU" w:eastAsia="ru-RU"/>
        </w:rPr>
        <w:t xml:space="preserve"> за договором найму);</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t>Довідки</w:t>
      </w:r>
      <w:proofErr w:type="spellEnd"/>
      <w:r w:rsidRPr="007E5914">
        <w:rPr>
          <w:rFonts w:ascii="Times New Roman" w:eastAsia="Calibri" w:hAnsi="Times New Roman" w:cs="Times New Roman"/>
          <w:color w:val="000000"/>
          <w:lang w:val="ru-RU" w:eastAsia="ru-RU"/>
        </w:rPr>
        <w:t xml:space="preserve"> з </w:t>
      </w:r>
      <w:proofErr w:type="spellStart"/>
      <w:r w:rsidRPr="007E5914">
        <w:rPr>
          <w:rFonts w:ascii="Times New Roman" w:eastAsia="Calibri" w:hAnsi="Times New Roman" w:cs="Times New Roman"/>
          <w:color w:val="000000"/>
          <w:lang w:val="ru-RU" w:eastAsia="ru-RU"/>
        </w:rPr>
        <w:t>місця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роботи</w:t>
      </w:r>
      <w:proofErr w:type="spellEnd"/>
      <w:r w:rsidRPr="007E5914">
        <w:rPr>
          <w:rFonts w:ascii="Times New Roman" w:eastAsia="Calibri" w:hAnsi="Times New Roman" w:cs="Times New Roman"/>
          <w:color w:val="000000"/>
          <w:lang w:val="ru-RU" w:eastAsia="ru-RU"/>
        </w:rPr>
        <w:t xml:space="preserve"> (де </w:t>
      </w:r>
      <w:proofErr w:type="spellStart"/>
      <w:r w:rsidRPr="007E5914">
        <w:rPr>
          <w:rFonts w:ascii="Times New Roman" w:eastAsia="Calibri" w:hAnsi="Times New Roman" w:cs="Times New Roman"/>
          <w:color w:val="000000"/>
          <w:lang w:val="ru-RU" w:eastAsia="ru-RU"/>
        </w:rPr>
        <w:t>вказується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чи</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перебуває</w:t>
      </w:r>
      <w:proofErr w:type="spellEnd"/>
      <w:r w:rsidRPr="007E5914">
        <w:rPr>
          <w:rFonts w:ascii="Times New Roman" w:eastAsia="Calibri" w:hAnsi="Times New Roman" w:cs="Times New Roman"/>
          <w:color w:val="000000"/>
          <w:lang w:val="ru-RU" w:eastAsia="ru-RU"/>
        </w:rPr>
        <w:t xml:space="preserve"> особа на квартирному </w:t>
      </w:r>
      <w:proofErr w:type="spellStart"/>
      <w:r w:rsidRPr="007E5914">
        <w:rPr>
          <w:rFonts w:ascii="Times New Roman" w:eastAsia="Calibri" w:hAnsi="Times New Roman" w:cs="Times New Roman"/>
          <w:color w:val="000000"/>
          <w:lang w:val="ru-RU" w:eastAsia="ru-RU"/>
        </w:rPr>
        <w:t>обліку</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місцем</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роботи</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t>Копіі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документів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підтверджують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наявність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пільги</w:t>
      </w:r>
      <w:proofErr w:type="spellEnd"/>
      <w:r w:rsidRPr="007E5914">
        <w:rPr>
          <w:rFonts w:ascii="Times New Roman" w:eastAsia="Calibri" w:hAnsi="Times New Roman" w:cs="Times New Roman"/>
          <w:color w:val="000000"/>
          <w:lang w:val="ru-RU" w:eastAsia="ru-RU"/>
        </w:rPr>
        <w:t xml:space="preserve"> у </w:t>
      </w:r>
      <w:proofErr w:type="spellStart"/>
      <w:r w:rsidRPr="007E5914">
        <w:rPr>
          <w:rFonts w:ascii="Times New Roman" w:eastAsia="Calibri" w:hAnsi="Times New Roman" w:cs="Times New Roman"/>
          <w:color w:val="000000"/>
          <w:lang w:val="ru-RU" w:eastAsia="ru-RU"/>
        </w:rPr>
        <w:t>заявника</w:t>
      </w:r>
      <w:proofErr w:type="spellEnd"/>
      <w:r w:rsidRPr="007E5914">
        <w:rPr>
          <w:rFonts w:ascii="Times New Roman" w:eastAsia="Calibri" w:hAnsi="Times New Roman" w:cs="Times New Roman"/>
          <w:color w:val="000000"/>
          <w:lang w:val="ru-RU" w:eastAsia="ru-RU"/>
        </w:rPr>
        <w:t xml:space="preserve"> та (</w:t>
      </w:r>
      <w:proofErr w:type="spellStart"/>
      <w:r w:rsidRPr="007E5914">
        <w:rPr>
          <w:rFonts w:ascii="Times New Roman" w:eastAsia="Calibri" w:hAnsi="Times New Roman" w:cs="Times New Roman"/>
          <w:color w:val="000000"/>
          <w:lang w:val="ru-RU" w:eastAsia="ru-RU"/>
        </w:rPr>
        <w:t>або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членів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його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сім'ї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будуть</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прийняті</w:t>
      </w:r>
      <w:proofErr w:type="spellEnd"/>
      <w:r w:rsidRPr="007E5914">
        <w:rPr>
          <w:rFonts w:ascii="Times New Roman" w:eastAsia="Calibri" w:hAnsi="Times New Roman" w:cs="Times New Roman"/>
          <w:color w:val="000000"/>
          <w:lang w:val="ru-RU" w:eastAsia="ru-RU"/>
        </w:rPr>
        <w:t xml:space="preserve"> на </w:t>
      </w:r>
      <w:proofErr w:type="spellStart"/>
      <w:r w:rsidRPr="007E5914">
        <w:rPr>
          <w:rFonts w:ascii="Times New Roman" w:eastAsia="Calibri" w:hAnsi="Times New Roman" w:cs="Times New Roman"/>
          <w:color w:val="000000"/>
          <w:lang w:val="ru-RU" w:eastAsia="ru-RU"/>
        </w:rPr>
        <w:t>облік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оригіналу</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t>Медичний</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висновок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наявністю</w:t>
      </w:r>
      <w:proofErr w:type="spellEnd"/>
      <w:r w:rsidRPr="007E5914">
        <w:rPr>
          <w:rFonts w:ascii="Times New Roman" w:eastAsia="Calibri" w:hAnsi="Times New Roman" w:cs="Times New Roman"/>
          <w:color w:val="000000"/>
          <w:lang w:val="ru-RU" w:eastAsia="ru-RU"/>
        </w:rPr>
        <w:t xml:space="preserve">) для </w:t>
      </w:r>
      <w:proofErr w:type="spellStart"/>
      <w:r w:rsidRPr="007E5914">
        <w:rPr>
          <w:rFonts w:ascii="Times New Roman" w:eastAsia="Calibri" w:hAnsi="Times New Roman" w:cs="Times New Roman"/>
          <w:color w:val="000000"/>
          <w:lang w:val="ru-RU" w:eastAsia="ru-RU"/>
        </w:rPr>
        <w:t>інших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громадян</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proofErr w:type="spellStart"/>
      <w:r w:rsidRPr="007E5914">
        <w:rPr>
          <w:rFonts w:ascii="Times New Roman" w:eastAsia="Calibri" w:hAnsi="Times New Roman" w:cs="Times New Roman"/>
          <w:color w:val="000000"/>
          <w:lang w:val="ru-RU" w:eastAsia="ru-RU"/>
        </w:rPr>
        <w:lastRenderedPageBreak/>
        <w:t>Копії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правоустановчих</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документів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свідоцтво</w:t>
      </w:r>
      <w:proofErr w:type="spellEnd"/>
      <w:r w:rsidRPr="007E5914">
        <w:rPr>
          <w:rFonts w:ascii="Times New Roman" w:eastAsia="Calibri" w:hAnsi="Times New Roman" w:cs="Times New Roman"/>
          <w:color w:val="000000"/>
          <w:lang w:val="ru-RU" w:eastAsia="ru-RU"/>
        </w:rPr>
        <w:t xml:space="preserve"> на право </w:t>
      </w:r>
      <w:proofErr w:type="spellStart"/>
      <w:r w:rsidRPr="007E5914">
        <w:rPr>
          <w:rFonts w:ascii="Times New Roman" w:eastAsia="Calibri" w:hAnsi="Times New Roman" w:cs="Times New Roman"/>
          <w:color w:val="000000"/>
          <w:lang w:val="ru-RU" w:eastAsia="ru-RU"/>
        </w:rPr>
        <w:t>власності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свідоцтва</w:t>
      </w:r>
      <w:proofErr w:type="spellEnd"/>
      <w:r w:rsidRPr="007E5914">
        <w:rPr>
          <w:rFonts w:ascii="Times New Roman" w:eastAsia="Calibri" w:hAnsi="Times New Roman" w:cs="Times New Roman"/>
          <w:color w:val="000000"/>
          <w:lang w:val="ru-RU" w:eastAsia="ru-RU"/>
        </w:rPr>
        <w:t xml:space="preserve"> про </w:t>
      </w:r>
      <w:proofErr w:type="spellStart"/>
      <w:r w:rsidRPr="007E5914">
        <w:rPr>
          <w:rFonts w:ascii="Times New Roman" w:eastAsia="Calibri" w:hAnsi="Times New Roman" w:cs="Times New Roman"/>
          <w:color w:val="000000"/>
          <w:lang w:val="ru-RU" w:eastAsia="ru-RU"/>
        </w:rPr>
        <w:t>спадщину</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договір</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дарування</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договір</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купівлі</w:t>
      </w:r>
      <w:proofErr w:type="spellEnd"/>
      <w:r w:rsidRPr="007E5914">
        <w:rPr>
          <w:rFonts w:ascii="Times New Roman" w:eastAsia="Calibri" w:hAnsi="Times New Roman" w:cs="Times New Roman"/>
          <w:color w:val="000000"/>
          <w:lang w:val="ru-RU" w:eastAsia="ru-RU"/>
        </w:rPr>
        <w:t xml:space="preserve">- продажу, </w:t>
      </w:r>
      <w:proofErr w:type="spellStart"/>
      <w:r w:rsidRPr="007E5914">
        <w:rPr>
          <w:rFonts w:ascii="Times New Roman" w:eastAsia="Calibri" w:hAnsi="Times New Roman" w:cs="Times New Roman"/>
          <w:color w:val="000000"/>
          <w:lang w:val="ru-RU" w:eastAsia="ru-RU"/>
        </w:rPr>
        <w:t>технічний</w:t>
      </w:r>
      <w:proofErr w:type="spellEnd"/>
      <w:r w:rsidRPr="007E5914">
        <w:rPr>
          <w:rFonts w:ascii="Times New Roman" w:eastAsia="Calibri" w:hAnsi="Times New Roman" w:cs="Times New Roman"/>
          <w:color w:val="000000"/>
          <w:lang w:val="ru-RU" w:eastAsia="ru-RU"/>
        </w:rPr>
        <w:t xml:space="preserve"> паспорт) на </w:t>
      </w:r>
      <w:proofErr w:type="spellStart"/>
      <w:r w:rsidRPr="007E5914">
        <w:rPr>
          <w:rFonts w:ascii="Times New Roman" w:eastAsia="Calibri" w:hAnsi="Times New Roman" w:cs="Times New Roman"/>
          <w:color w:val="000000"/>
          <w:lang w:val="ru-RU" w:eastAsia="ru-RU"/>
        </w:rPr>
        <w:t>житлову</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площу</w:t>
      </w:r>
      <w:proofErr w:type="spellEnd"/>
      <w:r w:rsidRPr="007E5914">
        <w:rPr>
          <w:rFonts w:ascii="Times New Roman" w:eastAsia="Calibri" w:hAnsi="Times New Roman" w:cs="Times New Roman"/>
          <w:color w:val="000000"/>
          <w:lang w:val="ru-RU" w:eastAsia="ru-RU"/>
        </w:rPr>
        <w:t xml:space="preserve">, яка </w:t>
      </w:r>
      <w:proofErr w:type="spellStart"/>
      <w:r w:rsidRPr="007E5914">
        <w:rPr>
          <w:rFonts w:ascii="Times New Roman" w:eastAsia="Calibri" w:hAnsi="Times New Roman" w:cs="Times New Roman"/>
          <w:color w:val="000000"/>
          <w:lang w:val="ru-RU" w:eastAsia="ru-RU"/>
        </w:rPr>
        <w:t>знаходиться</w:t>
      </w:r>
      <w:proofErr w:type="spellEnd"/>
      <w:r w:rsidRPr="007E5914">
        <w:rPr>
          <w:rFonts w:ascii="Times New Roman" w:eastAsia="Calibri" w:hAnsi="Times New Roman" w:cs="Times New Roman"/>
          <w:color w:val="000000"/>
          <w:lang w:val="ru-RU" w:eastAsia="ru-RU"/>
        </w:rPr>
        <w:t xml:space="preserve"> у </w:t>
      </w:r>
      <w:proofErr w:type="spellStart"/>
      <w:r w:rsidRPr="007E5914">
        <w:rPr>
          <w:rFonts w:ascii="Times New Roman" w:eastAsia="Calibri" w:hAnsi="Times New Roman" w:cs="Times New Roman"/>
          <w:color w:val="000000"/>
          <w:lang w:val="ru-RU" w:eastAsia="ru-RU"/>
        </w:rPr>
        <w:t>власності</w:t>
      </w:r>
      <w:proofErr w:type="spellEnd"/>
      <w:r w:rsidRPr="007E5914">
        <w:rPr>
          <w:rFonts w:ascii="Times New Roman" w:eastAsia="Calibri" w:hAnsi="Times New Roman" w:cs="Times New Roman"/>
          <w:color w:val="000000"/>
          <w:lang w:val="ru-RU" w:eastAsia="ru-RU"/>
        </w:rPr>
        <w:t xml:space="preserve"> особи </w:t>
      </w:r>
      <w:proofErr w:type="spellStart"/>
      <w:r w:rsidRPr="007E5914">
        <w:rPr>
          <w:rFonts w:ascii="Times New Roman" w:eastAsia="Calibri" w:hAnsi="Times New Roman" w:cs="Times New Roman"/>
          <w:color w:val="000000"/>
          <w:lang w:val="ru-RU" w:eastAsia="ru-RU"/>
        </w:rPr>
        <w:t>або</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членів</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сім'ї</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які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бажають</w:t>
      </w:r>
      <w:proofErr w:type="spellEnd"/>
      <w:r w:rsidRPr="007E5914">
        <w:rPr>
          <w:rFonts w:ascii="Times New Roman" w:eastAsia="Calibri" w:hAnsi="Times New Roman" w:cs="Times New Roman"/>
          <w:color w:val="000000"/>
          <w:lang w:val="ru-RU" w:eastAsia="ru-RU"/>
        </w:rPr>
        <w:t xml:space="preserve"> стати на </w:t>
      </w:r>
      <w:proofErr w:type="spellStart"/>
      <w:r w:rsidRPr="007E5914">
        <w:rPr>
          <w:rFonts w:ascii="Times New Roman" w:eastAsia="Calibri" w:hAnsi="Times New Roman" w:cs="Times New Roman"/>
          <w:color w:val="000000"/>
          <w:lang w:val="ru-RU" w:eastAsia="ru-RU"/>
        </w:rPr>
        <w:t>квартирний</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облік</w:t>
      </w:r>
      <w:proofErr w:type="spellEnd"/>
      <w:r w:rsidRPr="007E5914">
        <w:rPr>
          <w:rFonts w:ascii="Times New Roman" w:eastAsia="Calibri" w:hAnsi="Times New Roman" w:cs="Times New Roman"/>
          <w:color w:val="000000"/>
          <w:lang w:val="ru-RU" w:eastAsia="ru-RU"/>
        </w:rPr>
        <w:t xml:space="preserve"> (за </w:t>
      </w:r>
      <w:proofErr w:type="spellStart"/>
      <w:r w:rsidRPr="007E5914">
        <w:rPr>
          <w:rFonts w:ascii="Times New Roman" w:eastAsia="Calibri" w:hAnsi="Times New Roman" w:cs="Times New Roman"/>
          <w:color w:val="000000"/>
          <w:lang w:val="ru-RU" w:eastAsia="ru-RU"/>
        </w:rPr>
        <w:t>наявності</w:t>
      </w:r>
      <w:proofErr w:type="spellEnd"/>
      <w:r w:rsidRPr="007E5914">
        <w:rPr>
          <w:rFonts w:ascii="Times New Roman" w:eastAsia="Calibri" w:hAnsi="Times New Roman" w:cs="Times New Roman"/>
          <w:color w:val="000000"/>
          <w:lang w:val="ru-RU" w:eastAsia="ru-RU"/>
        </w:rPr>
        <w:t xml:space="preserve"> </w:t>
      </w:r>
      <w:proofErr w:type="spellStart"/>
      <w:r w:rsidRPr="007E5914">
        <w:rPr>
          <w:rFonts w:ascii="Times New Roman" w:eastAsia="Calibri" w:hAnsi="Times New Roman" w:cs="Times New Roman"/>
          <w:color w:val="000000"/>
          <w:lang w:val="ru-RU" w:eastAsia="ru-RU"/>
        </w:rPr>
        <w:t>оригіналів</w:t>
      </w:r>
      <w:proofErr w:type="spellEnd"/>
      <w:r w:rsidRPr="007E5914">
        <w:rPr>
          <w:rFonts w:ascii="Times New Roman" w:eastAsia="Calibri" w:hAnsi="Times New Roman" w:cs="Times New Roman"/>
          <w:color w:val="000000"/>
          <w:lang w:val="ru-RU" w:eastAsia="ru-RU"/>
        </w:rPr>
        <w:t>);</w:t>
      </w:r>
    </w:p>
    <w:p w:rsidR="007E5914" w:rsidRPr="007E5914" w:rsidRDefault="007E5914" w:rsidP="007E5914">
      <w:pPr>
        <w:numPr>
          <w:ilvl w:val="0"/>
          <w:numId w:val="2"/>
        </w:numPr>
        <w:shd w:val="clear" w:color="auto" w:fill="FFFFFF"/>
        <w:spacing w:after="15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 xml:space="preserve"> Довідка про наявність (відсутність) земельної ділянки на всіх членів сім’ї;</w:t>
      </w:r>
    </w:p>
    <w:p w:rsidR="007E5914" w:rsidRPr="007E5914" w:rsidRDefault="007E5914" w:rsidP="007E5914">
      <w:pPr>
        <w:numPr>
          <w:ilvl w:val="0"/>
          <w:numId w:val="2"/>
        </w:numPr>
        <w:shd w:val="clear" w:color="auto" w:fill="FFFFFF"/>
        <w:spacing w:after="0" w:line="240" w:lineRule="auto"/>
        <w:contextualSpacing/>
        <w:jc w:val="both"/>
        <w:rPr>
          <w:rFonts w:ascii="Times New Roman" w:eastAsia="Calibri" w:hAnsi="Times New Roman" w:cs="Times New Roman"/>
          <w:color w:val="000000"/>
          <w:lang w:val="ru-RU" w:eastAsia="ru-RU"/>
        </w:rPr>
      </w:pPr>
      <w:r w:rsidRPr="007E5914">
        <w:rPr>
          <w:rFonts w:ascii="Times New Roman" w:eastAsia="Calibri" w:hAnsi="Times New Roman" w:cs="Times New Roman"/>
          <w:color w:val="000000"/>
          <w:lang w:eastAsia="ru-RU"/>
        </w:rPr>
        <w:t xml:space="preserve"> Інші документи за потреби.</w:t>
      </w:r>
    </w:p>
    <w:p w:rsidR="007E5914" w:rsidRPr="007E5914" w:rsidRDefault="007E5914" w:rsidP="007E5914">
      <w:pPr>
        <w:spacing w:after="0" w:line="240" w:lineRule="auto"/>
        <w:ind w:firstLine="360"/>
        <w:jc w:val="both"/>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Повідомляю про те, що ознайомлена(</w:t>
      </w:r>
      <w:proofErr w:type="spellStart"/>
      <w:r w:rsidRPr="007E5914">
        <w:rPr>
          <w:rFonts w:ascii="Times New Roman" w:eastAsia="Calibri" w:hAnsi="Times New Roman" w:cs="Times New Roman"/>
          <w:sz w:val="20"/>
          <w:szCs w:val="20"/>
          <w:lang w:eastAsia="ru-RU"/>
        </w:rPr>
        <w:t>ий</w:t>
      </w:r>
      <w:proofErr w:type="spellEnd"/>
      <w:r w:rsidRPr="007E5914">
        <w:rPr>
          <w:rFonts w:ascii="Times New Roman" w:eastAsia="Calibri" w:hAnsi="Times New Roman" w:cs="Times New Roman"/>
          <w:sz w:val="20"/>
          <w:szCs w:val="20"/>
          <w:lang w:eastAsia="ru-RU"/>
        </w:rPr>
        <w:t>) з вимогами Закону України „Про захист персональних даних“, з метою вирішення порушеного мною в заяві питання, даю згоду на оброблення моїх персональних даних.</w:t>
      </w:r>
    </w:p>
    <w:p w:rsidR="007E5914" w:rsidRPr="007E5914" w:rsidRDefault="007E5914" w:rsidP="007E5914">
      <w:pPr>
        <w:spacing w:after="0" w:line="240" w:lineRule="auto"/>
        <w:jc w:val="both"/>
        <w:rPr>
          <w:rFonts w:ascii="Times New Roman" w:eastAsia="Calibri" w:hAnsi="Times New Roman" w:cs="Times New Roman"/>
          <w:sz w:val="24"/>
          <w:szCs w:val="24"/>
          <w:vertAlign w:val="superscript"/>
          <w:lang w:eastAsia="ru-RU"/>
        </w:rPr>
      </w:pPr>
      <w:r w:rsidRPr="007E5914">
        <w:rPr>
          <w:rFonts w:ascii="Times New Roman" w:eastAsia="Calibri" w:hAnsi="Times New Roman" w:cs="Times New Roman"/>
          <w:sz w:val="24"/>
          <w:szCs w:val="24"/>
          <w:lang w:eastAsia="ru-RU"/>
        </w:rPr>
        <w:t>____“______________ 2024 р.                                                 ____________________________</w:t>
      </w:r>
      <w:r w:rsidRPr="007E5914">
        <w:rPr>
          <w:rFonts w:ascii="Times New Roman" w:eastAsia="Calibri" w:hAnsi="Times New Roman" w:cs="Times New Roman"/>
          <w:sz w:val="24"/>
          <w:szCs w:val="24"/>
          <w:vertAlign w:val="superscript"/>
          <w:lang w:eastAsia="ru-RU"/>
        </w:rPr>
        <w:t xml:space="preserve">         </w:t>
      </w:r>
    </w:p>
    <w:p w:rsidR="007E5914" w:rsidRPr="007E5914" w:rsidRDefault="007E5914" w:rsidP="007E5914">
      <w:pPr>
        <w:spacing w:after="0" w:line="240" w:lineRule="auto"/>
        <w:jc w:val="both"/>
        <w:rPr>
          <w:rFonts w:ascii="Times New Roman" w:eastAsia="Calibri" w:hAnsi="Times New Roman" w:cs="Times New Roman"/>
          <w:sz w:val="24"/>
          <w:szCs w:val="24"/>
          <w:vertAlign w:val="superscript"/>
          <w:lang w:eastAsia="ru-RU"/>
        </w:rPr>
      </w:pPr>
      <w:r w:rsidRPr="007E5914">
        <w:rPr>
          <w:rFonts w:ascii="Times New Roman" w:eastAsia="Calibri" w:hAnsi="Times New Roman" w:cs="Times New Roman"/>
          <w:sz w:val="24"/>
          <w:szCs w:val="24"/>
          <w:vertAlign w:val="superscript"/>
          <w:lang w:eastAsia="ru-RU"/>
        </w:rPr>
        <w:t xml:space="preserve">                                                                                                                                                                      </w:t>
      </w:r>
      <w:proofErr w:type="spellStart"/>
      <w:r w:rsidRPr="007E5914">
        <w:rPr>
          <w:rFonts w:ascii="Times New Roman" w:eastAsia="Calibri" w:hAnsi="Times New Roman" w:cs="Times New Roman"/>
          <w:sz w:val="24"/>
          <w:szCs w:val="24"/>
          <w:vertAlign w:val="superscript"/>
          <w:lang w:eastAsia="ru-RU"/>
        </w:rPr>
        <w:t>осбистий</w:t>
      </w:r>
      <w:proofErr w:type="spellEnd"/>
      <w:r w:rsidRPr="007E5914">
        <w:rPr>
          <w:rFonts w:ascii="Times New Roman" w:eastAsia="Calibri" w:hAnsi="Times New Roman" w:cs="Times New Roman"/>
          <w:sz w:val="24"/>
          <w:szCs w:val="24"/>
          <w:vertAlign w:val="superscript"/>
          <w:lang w:eastAsia="ru-RU"/>
        </w:rPr>
        <w:t xml:space="preserve"> підпис)</w:t>
      </w: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8A651F">
        <w:rPr>
          <w:rFonts w:ascii="Times New Roman" w:eastAsia="Calibri" w:hAnsi="Times New Roman" w:cs="Times New Roman"/>
          <w:b/>
          <w:sz w:val="24"/>
          <w:szCs w:val="24"/>
          <w:u w:val="single"/>
          <w:lang w:eastAsia="ru-RU"/>
        </w:rPr>
        <w:t xml:space="preserve">Інформаційні та технологічні картки адміністративних послуг, суб’єктом надання яких  є </w:t>
      </w:r>
      <w:r>
        <w:rPr>
          <w:rFonts w:ascii="Times New Roman" w:eastAsia="Calibri" w:hAnsi="Times New Roman" w:cs="Times New Roman"/>
          <w:b/>
          <w:sz w:val="24"/>
          <w:szCs w:val="24"/>
          <w:u w:val="single"/>
          <w:lang w:eastAsia="ru-RU"/>
        </w:rPr>
        <w:t>у</w:t>
      </w:r>
      <w:r w:rsidRPr="007E5914">
        <w:rPr>
          <w:rFonts w:ascii="Times New Roman" w:eastAsia="Times New Roman" w:hAnsi="Times New Roman" w:cs="Times New Roman"/>
          <w:b/>
          <w:sz w:val="24"/>
          <w:szCs w:val="24"/>
          <w:u w:val="single"/>
          <w:lang w:eastAsia="ar-SA"/>
        </w:rPr>
        <w:t>правління у справах сім’ї, молоді, фізичної культури та спорту</w:t>
      </w:r>
      <w:r w:rsidRPr="007E5914">
        <w:rPr>
          <w:rFonts w:ascii="Times New Roman" w:eastAsia="Calibri" w:hAnsi="Times New Roman" w:cs="Times New Roman"/>
          <w:b/>
          <w:sz w:val="24"/>
          <w:szCs w:val="24"/>
          <w:u w:val="single"/>
          <w:lang w:eastAsia="ru-RU"/>
        </w:rPr>
        <w:t xml:space="preserve"> </w:t>
      </w:r>
    </w:p>
    <w:p w:rsidR="007E5914" w:rsidRPr="008A651F" w:rsidRDefault="007E5914" w:rsidP="007E5914">
      <w:pPr>
        <w:spacing w:after="0" w:line="240" w:lineRule="auto"/>
        <w:jc w:val="center"/>
        <w:rPr>
          <w:rFonts w:ascii="Times New Roman" w:eastAsia="Times New Roman" w:hAnsi="Times New Roman" w:cs="Times New Roman"/>
          <w:sz w:val="24"/>
          <w:szCs w:val="24"/>
          <w:u w:val="single"/>
          <w:lang w:eastAsia="uk-UA"/>
        </w:rPr>
      </w:pP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bCs/>
          <w:spacing w:val="2"/>
          <w:sz w:val="24"/>
          <w:szCs w:val="24"/>
          <w:lang w:eastAsia="ru-RU"/>
        </w:rPr>
        <w:t>ІН</w:t>
      </w:r>
      <w:r w:rsidRPr="007E5914">
        <w:rPr>
          <w:rFonts w:ascii="Times New Roman" w:eastAsia="Calibri" w:hAnsi="Times New Roman" w:cs="Times New Roman"/>
          <w:b/>
          <w:bCs/>
          <w:spacing w:val="-4"/>
          <w:sz w:val="24"/>
          <w:szCs w:val="24"/>
          <w:lang w:eastAsia="ru-RU"/>
        </w:rPr>
        <w:t>Ф</w:t>
      </w:r>
      <w:r w:rsidRPr="007E5914">
        <w:rPr>
          <w:rFonts w:ascii="Times New Roman" w:eastAsia="Calibri" w:hAnsi="Times New Roman" w:cs="Times New Roman"/>
          <w:b/>
          <w:bCs/>
          <w:spacing w:val="4"/>
          <w:sz w:val="24"/>
          <w:szCs w:val="24"/>
          <w:lang w:eastAsia="ru-RU"/>
        </w:rPr>
        <w:t>О</w:t>
      </w:r>
      <w:r w:rsidRPr="007E5914">
        <w:rPr>
          <w:rFonts w:ascii="Times New Roman" w:eastAsia="Calibri" w:hAnsi="Times New Roman" w:cs="Times New Roman"/>
          <w:b/>
          <w:bCs/>
          <w:spacing w:val="-1"/>
          <w:sz w:val="24"/>
          <w:szCs w:val="24"/>
          <w:lang w:eastAsia="ru-RU"/>
        </w:rPr>
        <w:t>РМ</w:t>
      </w:r>
      <w:r w:rsidRPr="007E5914">
        <w:rPr>
          <w:rFonts w:ascii="Times New Roman" w:eastAsia="Calibri" w:hAnsi="Times New Roman" w:cs="Times New Roman"/>
          <w:b/>
          <w:bCs/>
          <w:spacing w:val="2"/>
          <w:sz w:val="24"/>
          <w:szCs w:val="24"/>
          <w:lang w:eastAsia="ru-RU"/>
        </w:rPr>
        <w:t>А</w:t>
      </w:r>
      <w:r w:rsidRPr="007E5914">
        <w:rPr>
          <w:rFonts w:ascii="Times New Roman" w:eastAsia="Calibri" w:hAnsi="Times New Roman" w:cs="Times New Roman"/>
          <w:b/>
          <w:bCs/>
          <w:spacing w:val="4"/>
          <w:sz w:val="24"/>
          <w:szCs w:val="24"/>
          <w:lang w:eastAsia="ru-RU"/>
        </w:rPr>
        <w:t>Ц</w:t>
      </w:r>
      <w:r w:rsidRPr="007E5914">
        <w:rPr>
          <w:rFonts w:ascii="Times New Roman" w:eastAsia="Calibri" w:hAnsi="Times New Roman" w:cs="Times New Roman"/>
          <w:b/>
          <w:bCs/>
          <w:spacing w:val="2"/>
          <w:sz w:val="24"/>
          <w:szCs w:val="24"/>
          <w:lang w:eastAsia="ru-RU"/>
        </w:rPr>
        <w:t>І</w:t>
      </w:r>
      <w:r w:rsidRPr="007E5914">
        <w:rPr>
          <w:rFonts w:ascii="Times New Roman" w:eastAsia="Calibri" w:hAnsi="Times New Roman" w:cs="Times New Roman"/>
          <w:b/>
          <w:bCs/>
          <w:spacing w:val="-2"/>
          <w:sz w:val="24"/>
          <w:szCs w:val="24"/>
          <w:lang w:eastAsia="ru-RU"/>
        </w:rPr>
        <w:t>Й</w:t>
      </w:r>
      <w:r w:rsidRPr="007E5914">
        <w:rPr>
          <w:rFonts w:ascii="Times New Roman" w:eastAsia="Calibri" w:hAnsi="Times New Roman" w:cs="Times New Roman"/>
          <w:b/>
          <w:bCs/>
          <w:spacing w:val="2"/>
          <w:sz w:val="24"/>
          <w:szCs w:val="24"/>
          <w:lang w:eastAsia="ru-RU"/>
        </w:rPr>
        <w:t>Н</w:t>
      </w:r>
      <w:r w:rsidRPr="007E5914">
        <w:rPr>
          <w:rFonts w:ascii="Times New Roman" w:eastAsia="Calibri" w:hAnsi="Times New Roman" w:cs="Times New Roman"/>
          <w:b/>
          <w:bCs/>
          <w:sz w:val="24"/>
          <w:szCs w:val="24"/>
          <w:lang w:eastAsia="ru-RU"/>
        </w:rPr>
        <w:t>А</w:t>
      </w:r>
      <w:r w:rsidRPr="007E5914">
        <w:rPr>
          <w:rFonts w:ascii="Times New Roman" w:eastAsia="Calibri" w:hAnsi="Times New Roman" w:cs="Times New Roman"/>
          <w:b/>
          <w:bCs/>
          <w:spacing w:val="-16"/>
          <w:sz w:val="24"/>
          <w:szCs w:val="24"/>
          <w:lang w:eastAsia="ru-RU"/>
        </w:rPr>
        <w:t xml:space="preserve"> </w:t>
      </w:r>
      <w:r w:rsidRPr="007E5914">
        <w:rPr>
          <w:rFonts w:ascii="Times New Roman" w:eastAsia="Calibri" w:hAnsi="Times New Roman" w:cs="Times New Roman"/>
          <w:b/>
          <w:bCs/>
          <w:spacing w:val="-1"/>
          <w:sz w:val="24"/>
          <w:szCs w:val="24"/>
          <w:lang w:eastAsia="ru-RU"/>
        </w:rPr>
        <w:t>К</w:t>
      </w:r>
      <w:r w:rsidRPr="007E5914">
        <w:rPr>
          <w:rFonts w:ascii="Times New Roman" w:eastAsia="Calibri" w:hAnsi="Times New Roman" w:cs="Times New Roman"/>
          <w:b/>
          <w:bCs/>
          <w:spacing w:val="2"/>
          <w:sz w:val="24"/>
          <w:szCs w:val="24"/>
          <w:lang w:eastAsia="ru-RU"/>
        </w:rPr>
        <w:t>А</w:t>
      </w:r>
      <w:r w:rsidRPr="007E5914">
        <w:rPr>
          <w:rFonts w:ascii="Times New Roman" w:eastAsia="Calibri" w:hAnsi="Times New Roman" w:cs="Times New Roman"/>
          <w:b/>
          <w:bCs/>
          <w:spacing w:val="-1"/>
          <w:sz w:val="24"/>
          <w:szCs w:val="24"/>
          <w:lang w:eastAsia="ru-RU"/>
        </w:rPr>
        <w:t>Р</w:t>
      </w:r>
      <w:r w:rsidRPr="007E5914">
        <w:rPr>
          <w:rFonts w:ascii="Times New Roman" w:eastAsia="Calibri" w:hAnsi="Times New Roman" w:cs="Times New Roman"/>
          <w:b/>
          <w:bCs/>
          <w:spacing w:val="2"/>
          <w:sz w:val="24"/>
          <w:szCs w:val="24"/>
          <w:lang w:eastAsia="ru-RU"/>
        </w:rPr>
        <w:t>Т</w:t>
      </w:r>
      <w:r w:rsidRPr="007E5914">
        <w:rPr>
          <w:rFonts w:ascii="Times New Roman" w:eastAsia="Calibri" w:hAnsi="Times New Roman" w:cs="Times New Roman"/>
          <w:b/>
          <w:bCs/>
          <w:spacing w:val="-2"/>
          <w:sz w:val="24"/>
          <w:szCs w:val="24"/>
          <w:lang w:eastAsia="ru-RU"/>
        </w:rPr>
        <w:t>К</w:t>
      </w:r>
      <w:r w:rsidRPr="007E5914">
        <w:rPr>
          <w:rFonts w:ascii="Times New Roman" w:eastAsia="Calibri" w:hAnsi="Times New Roman" w:cs="Times New Roman"/>
          <w:b/>
          <w:bCs/>
          <w:sz w:val="24"/>
          <w:szCs w:val="24"/>
          <w:lang w:eastAsia="ru-RU"/>
        </w:rPr>
        <w:t xml:space="preserve">А </w:t>
      </w:r>
      <w:r w:rsidRPr="007E5914">
        <w:rPr>
          <w:rFonts w:ascii="Times New Roman" w:eastAsia="Calibri" w:hAnsi="Times New Roman" w:cs="Times New Roman"/>
          <w:b/>
          <w:bCs/>
          <w:spacing w:val="2"/>
          <w:sz w:val="24"/>
          <w:szCs w:val="24"/>
          <w:lang w:eastAsia="ru-RU"/>
        </w:rPr>
        <w:t>АД</w:t>
      </w:r>
      <w:r w:rsidRPr="007E5914">
        <w:rPr>
          <w:rFonts w:ascii="Times New Roman" w:eastAsia="Calibri" w:hAnsi="Times New Roman" w:cs="Times New Roman"/>
          <w:b/>
          <w:bCs/>
          <w:spacing w:val="-2"/>
          <w:sz w:val="24"/>
          <w:szCs w:val="24"/>
          <w:lang w:eastAsia="ru-RU"/>
        </w:rPr>
        <w:t>М</w:t>
      </w:r>
      <w:r w:rsidRPr="007E5914">
        <w:rPr>
          <w:rFonts w:ascii="Times New Roman" w:eastAsia="Calibri" w:hAnsi="Times New Roman" w:cs="Times New Roman"/>
          <w:b/>
          <w:bCs/>
          <w:spacing w:val="2"/>
          <w:sz w:val="24"/>
          <w:szCs w:val="24"/>
          <w:lang w:eastAsia="ru-RU"/>
        </w:rPr>
        <w:t>ІНІСТ</w:t>
      </w:r>
      <w:r w:rsidRPr="007E5914">
        <w:rPr>
          <w:rFonts w:ascii="Times New Roman" w:eastAsia="Calibri" w:hAnsi="Times New Roman" w:cs="Times New Roman"/>
          <w:b/>
          <w:bCs/>
          <w:spacing w:val="-1"/>
          <w:sz w:val="24"/>
          <w:szCs w:val="24"/>
          <w:lang w:eastAsia="ru-RU"/>
        </w:rPr>
        <w:t>Р</w:t>
      </w:r>
      <w:r w:rsidRPr="007E5914">
        <w:rPr>
          <w:rFonts w:ascii="Times New Roman" w:eastAsia="Calibri" w:hAnsi="Times New Roman" w:cs="Times New Roman"/>
          <w:b/>
          <w:bCs/>
          <w:spacing w:val="2"/>
          <w:sz w:val="24"/>
          <w:szCs w:val="24"/>
          <w:lang w:eastAsia="ru-RU"/>
        </w:rPr>
        <w:t>АТИ</w:t>
      </w:r>
      <w:r w:rsidRPr="007E5914">
        <w:rPr>
          <w:rFonts w:ascii="Times New Roman" w:eastAsia="Calibri" w:hAnsi="Times New Roman" w:cs="Times New Roman"/>
          <w:b/>
          <w:bCs/>
          <w:spacing w:val="-2"/>
          <w:sz w:val="24"/>
          <w:szCs w:val="24"/>
          <w:lang w:eastAsia="ru-RU"/>
        </w:rPr>
        <w:t>В</w:t>
      </w:r>
      <w:r w:rsidRPr="007E5914">
        <w:rPr>
          <w:rFonts w:ascii="Times New Roman" w:eastAsia="Calibri" w:hAnsi="Times New Roman" w:cs="Times New Roman"/>
          <w:b/>
          <w:bCs/>
          <w:spacing w:val="2"/>
          <w:sz w:val="24"/>
          <w:szCs w:val="24"/>
          <w:lang w:eastAsia="ru-RU"/>
        </w:rPr>
        <w:t xml:space="preserve">НОЇ ПОСЛУГИ № </w:t>
      </w:r>
    </w:p>
    <w:p w:rsidR="007E5914" w:rsidRPr="007E5914" w:rsidRDefault="007E5914" w:rsidP="007E5914">
      <w:pPr>
        <w:spacing w:after="0" w:line="240" w:lineRule="auto"/>
        <w:rPr>
          <w:rFonts w:ascii="Times New Roman" w:eastAsia="Calibri" w:hAnsi="Times New Roman" w:cs="Times New Roman"/>
          <w:b/>
          <w:sz w:val="24"/>
          <w:szCs w:val="24"/>
          <w:u w:val="single"/>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7E5914">
        <w:rPr>
          <w:rFonts w:ascii="Times New Roman" w:eastAsia="Calibri" w:hAnsi="Times New Roman" w:cs="Times New Roman"/>
          <w:b/>
          <w:sz w:val="24"/>
          <w:szCs w:val="24"/>
          <w:u w:val="single"/>
          <w:lang w:eastAsia="ru-RU"/>
        </w:rPr>
        <w:t>00000 - Видача посвідчення дитини з багатодітної сім’ї у зв’язку</w:t>
      </w: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7E5914">
        <w:rPr>
          <w:rFonts w:ascii="Times New Roman" w:eastAsia="Calibri" w:hAnsi="Times New Roman" w:cs="Times New Roman"/>
          <w:b/>
          <w:sz w:val="24"/>
          <w:szCs w:val="24"/>
          <w:u w:val="single"/>
          <w:lang w:eastAsia="ru-RU"/>
        </w:rPr>
        <w:t xml:space="preserve"> з досягненням 6-річного віку</w:t>
      </w:r>
    </w:p>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(назва адміністративної послуги)</w:t>
      </w:r>
    </w:p>
    <w:p w:rsidR="007E5914" w:rsidRPr="007E5914" w:rsidRDefault="007E5914" w:rsidP="007E5914">
      <w:pPr>
        <w:spacing w:after="0" w:line="240" w:lineRule="auto"/>
        <w:jc w:val="center"/>
        <w:rPr>
          <w:rFonts w:ascii="Times New Roman" w:eastAsia="Calibri" w:hAnsi="Times New Roman" w:cs="Times New Roman"/>
          <w:sz w:val="24"/>
          <w:szCs w:val="24"/>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7E5914">
        <w:rPr>
          <w:rFonts w:ascii="Times New Roman" w:eastAsia="Times New Roman" w:hAnsi="Times New Roman" w:cs="Times New Roman"/>
          <w:b/>
          <w:sz w:val="24"/>
          <w:szCs w:val="24"/>
          <w:u w:val="single"/>
          <w:lang w:eastAsia="ar-SA"/>
        </w:rPr>
        <w:t xml:space="preserve"> Управління у справах сім’ї, молоді, фізичної культури та спорту</w:t>
      </w:r>
      <w:r w:rsidRPr="007E5914">
        <w:rPr>
          <w:rFonts w:ascii="Times New Roman" w:eastAsia="Calibri" w:hAnsi="Times New Roman" w:cs="Times New Roman"/>
          <w:b/>
          <w:sz w:val="24"/>
          <w:szCs w:val="24"/>
          <w:u w:val="single"/>
          <w:lang w:eastAsia="ru-RU"/>
        </w:rPr>
        <w:t xml:space="preserve"> </w:t>
      </w:r>
    </w:p>
    <w:p w:rsidR="007E5914" w:rsidRPr="007E5914" w:rsidRDefault="007E5914" w:rsidP="007E5914">
      <w:pPr>
        <w:spacing w:after="0" w:line="240" w:lineRule="auto"/>
        <w:jc w:val="center"/>
        <w:rPr>
          <w:rFonts w:ascii="Times New Roman" w:eastAsia="Calibri" w:hAnsi="Times New Roman" w:cs="Times New Roman"/>
          <w:sz w:val="20"/>
          <w:szCs w:val="20"/>
          <w:lang w:eastAsia="ru-RU"/>
        </w:rPr>
      </w:pPr>
      <w:r w:rsidRPr="007E5914">
        <w:rPr>
          <w:rFonts w:ascii="Times New Roman" w:eastAsia="Calibri" w:hAnsi="Times New Roman" w:cs="Times New Roman"/>
          <w:sz w:val="20"/>
          <w:szCs w:val="20"/>
          <w:lang w:eastAsia="ru-RU"/>
        </w:rPr>
        <w:t>(найменування суб’єкта надання адміністративно послуги)</w:t>
      </w:r>
    </w:p>
    <w:p w:rsidR="007E5914" w:rsidRPr="007E5914" w:rsidRDefault="007E5914" w:rsidP="007E5914">
      <w:pPr>
        <w:spacing w:after="0" w:line="240" w:lineRule="auto"/>
        <w:jc w:val="center"/>
        <w:rPr>
          <w:rFonts w:ascii="Times New Roman" w:eastAsia="Calibri" w:hAnsi="Times New Roman" w:cs="Times New Roman"/>
          <w:sz w:val="16"/>
          <w:szCs w:val="16"/>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7"/>
        <w:gridCol w:w="7081"/>
      </w:tblGrid>
      <w:tr w:rsidR="007E5914" w:rsidRPr="007E5914" w:rsidTr="00AD56A8">
        <w:trPr>
          <w:trHeight w:val="593"/>
        </w:trPr>
        <w:tc>
          <w:tcPr>
            <w:tcW w:w="9498" w:type="dxa"/>
            <w:gridSpan w:val="2"/>
            <w:shd w:val="clear" w:color="auto" w:fill="auto"/>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Інформація про суб’єкта надання адміністративної послуги</w:t>
            </w: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p>
        </w:tc>
      </w:tr>
      <w:tr w:rsidR="007E5914" w:rsidRPr="007E5914" w:rsidTr="00AD56A8">
        <w:trPr>
          <w:trHeight w:val="873"/>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Місцезнаходження</w:t>
            </w:r>
          </w:p>
          <w:p w:rsidR="007E5914" w:rsidRPr="007E5914" w:rsidRDefault="007E5914" w:rsidP="007E5914">
            <w:pPr>
              <w:spacing w:after="0" w:line="240" w:lineRule="auto"/>
              <w:ind w:left="34"/>
              <w:jc w:val="center"/>
              <w:rPr>
                <w:rFonts w:ascii="Times New Roman" w:eastAsia="Calibri" w:hAnsi="Times New Roman" w:cs="Times New Roman"/>
                <w:sz w:val="24"/>
                <w:szCs w:val="24"/>
                <w:lang w:eastAsia="ru-RU"/>
              </w:rPr>
            </w:pPr>
            <w:r w:rsidRPr="007E5914">
              <w:rPr>
                <w:rFonts w:ascii="Times New Roman" w:eastAsia="Calibri" w:hAnsi="Times New Roman" w:cs="Times New Roman"/>
                <w:b/>
                <w:sz w:val="24"/>
                <w:szCs w:val="24"/>
                <w:lang w:eastAsia="ru-RU"/>
              </w:rPr>
              <w:t>суб’єкта надання адміністративної послуги</w:t>
            </w:r>
          </w:p>
        </w:tc>
        <w:tc>
          <w:tcPr>
            <w:tcW w:w="7081" w:type="dxa"/>
            <w:tcBorders>
              <w:bottom w:val="single" w:sz="4" w:space="0" w:color="auto"/>
            </w:tcBorders>
            <w:vAlign w:val="center"/>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 xml:space="preserve">11701,  Житомирська обл., м. </w:t>
            </w:r>
            <w:proofErr w:type="spellStart"/>
            <w:r w:rsidRPr="007E5914">
              <w:rPr>
                <w:rFonts w:ascii="Times New Roman" w:eastAsia="Calibri" w:hAnsi="Times New Roman" w:cs="Times New Roman"/>
                <w:sz w:val="24"/>
                <w:szCs w:val="24"/>
                <w:lang w:eastAsia="ru-RU"/>
              </w:rPr>
              <w:t>Звягель</w:t>
            </w:r>
            <w:proofErr w:type="spellEnd"/>
            <w:r w:rsidRPr="007E5914">
              <w:rPr>
                <w:rFonts w:ascii="Times New Roman" w:eastAsia="Calibri" w:hAnsi="Times New Roman" w:cs="Times New Roman"/>
                <w:sz w:val="24"/>
                <w:szCs w:val="24"/>
                <w:lang w:eastAsia="ru-RU"/>
              </w:rPr>
              <w:t>,  вул.Шевченка,11</w:t>
            </w:r>
          </w:p>
        </w:tc>
      </w:tr>
      <w:tr w:rsidR="007E5914" w:rsidRPr="007E5914" w:rsidTr="00AD56A8">
        <w:tc>
          <w:tcPr>
            <w:tcW w:w="2417" w:type="dxa"/>
            <w:tcBorders>
              <w:right w:val="single" w:sz="4" w:space="0" w:color="auto"/>
            </w:tcBorders>
          </w:tcPr>
          <w:p w:rsidR="007E5914" w:rsidRPr="007E5914" w:rsidRDefault="007E5914" w:rsidP="007E5914">
            <w:pPr>
              <w:spacing w:after="0" w:line="240" w:lineRule="auto"/>
              <w:jc w:val="center"/>
              <w:rPr>
                <w:rFonts w:ascii="Times New Roman" w:eastAsia="Calibri" w:hAnsi="Times New Roman" w:cs="Times New Roman"/>
                <w:sz w:val="24"/>
                <w:szCs w:val="24"/>
                <w:lang w:eastAsia="ru-RU"/>
              </w:rPr>
            </w:pPr>
            <w:r w:rsidRPr="007E5914">
              <w:rPr>
                <w:rFonts w:ascii="Times New Roman" w:eastAsia="Calibri" w:hAnsi="Times New Roman" w:cs="Times New Roman"/>
                <w:b/>
                <w:sz w:val="24"/>
                <w:szCs w:val="24"/>
                <w:lang w:eastAsia="ru-RU"/>
              </w:rPr>
              <w:t>Інформація щодо режиму роботи</w:t>
            </w:r>
            <w:r w:rsidRPr="007E5914">
              <w:rPr>
                <w:rFonts w:ascii="Times New Roman" w:eastAsia="Calibri" w:hAnsi="Times New Roman" w:cs="Times New Roman"/>
                <w:sz w:val="24"/>
                <w:szCs w:val="24"/>
                <w:lang w:eastAsia="ru-RU"/>
              </w:rPr>
              <w:t xml:space="preserve">: </w:t>
            </w:r>
          </w:p>
          <w:p w:rsidR="007E5914" w:rsidRPr="007E5914" w:rsidRDefault="007E5914" w:rsidP="007E5914">
            <w:pPr>
              <w:spacing w:after="0" w:line="240" w:lineRule="auto"/>
              <w:ind w:left="34" w:firstLine="284"/>
              <w:jc w:val="center"/>
              <w:rPr>
                <w:rFonts w:ascii="Times New Roman" w:eastAsia="Calibri" w:hAnsi="Times New Roman" w:cs="Times New Roman"/>
                <w:sz w:val="24"/>
                <w:szCs w:val="24"/>
                <w:lang w:eastAsia="ru-RU"/>
              </w:rPr>
            </w:pPr>
          </w:p>
        </w:tc>
        <w:tc>
          <w:tcPr>
            <w:tcW w:w="7081" w:type="dxa"/>
            <w:tcBorders>
              <w:top w:val="single" w:sz="4" w:space="0" w:color="auto"/>
              <w:left w:val="single" w:sz="4" w:space="0" w:color="auto"/>
              <w:bottom w:val="single" w:sz="4" w:space="0" w:color="auto"/>
              <w:right w:val="single" w:sz="4" w:space="0" w:color="auto"/>
            </w:tcBorders>
          </w:tcPr>
          <w:p w:rsidR="007E5914" w:rsidRPr="007E5914" w:rsidRDefault="007E5914" w:rsidP="007E5914">
            <w:pPr>
              <w:spacing w:after="0" w:line="276" w:lineRule="auto"/>
              <w:rPr>
                <w:rFonts w:ascii="Times New Roman" w:eastAsia="Times New Roman" w:hAnsi="Times New Roman" w:cs="Times New Roman"/>
                <w:sz w:val="24"/>
                <w:szCs w:val="24"/>
              </w:rPr>
            </w:pPr>
            <w:proofErr w:type="spellStart"/>
            <w:r w:rsidRPr="007E5914">
              <w:rPr>
                <w:rFonts w:ascii="Times New Roman" w:eastAsia="Times New Roman" w:hAnsi="Times New Roman" w:cs="Times New Roman"/>
                <w:sz w:val="24"/>
                <w:szCs w:val="24"/>
              </w:rPr>
              <w:t>Вівторок,Четвер</w:t>
            </w:r>
            <w:proofErr w:type="spellEnd"/>
            <w:r w:rsidRPr="007E5914">
              <w:rPr>
                <w:rFonts w:ascii="Times New Roman" w:eastAsia="Times New Roman" w:hAnsi="Times New Roman" w:cs="Times New Roman"/>
                <w:sz w:val="24"/>
                <w:szCs w:val="24"/>
              </w:rPr>
              <w:t xml:space="preserve">  </w:t>
            </w:r>
          </w:p>
          <w:p w:rsidR="007E5914" w:rsidRPr="007E5914" w:rsidRDefault="007E5914" w:rsidP="007E5914">
            <w:pPr>
              <w:spacing w:after="0" w:line="276" w:lineRule="auto"/>
              <w:rPr>
                <w:rFonts w:ascii="Times New Roman" w:eastAsia="Times New Roman" w:hAnsi="Times New Roman" w:cs="Times New Roman"/>
                <w:sz w:val="24"/>
                <w:szCs w:val="24"/>
              </w:rPr>
            </w:pPr>
            <w:r w:rsidRPr="007E5914">
              <w:rPr>
                <w:rFonts w:ascii="Times New Roman" w:eastAsia="Times New Roman" w:hAnsi="Times New Roman" w:cs="Times New Roman"/>
                <w:sz w:val="24"/>
                <w:szCs w:val="24"/>
              </w:rPr>
              <w:t xml:space="preserve">з 9:00 до 16:00; </w:t>
            </w:r>
          </w:p>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Times New Roman" w:hAnsi="Times New Roman" w:cs="Times New Roman"/>
                <w:sz w:val="24"/>
                <w:szCs w:val="24"/>
              </w:rPr>
              <w:t>перерва з 12:00 до 13:00;</w:t>
            </w:r>
          </w:p>
        </w:tc>
      </w:tr>
      <w:tr w:rsidR="007E5914" w:rsidRPr="007E5914" w:rsidTr="00AD56A8">
        <w:trPr>
          <w:trHeight w:val="423"/>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Телефон/факс (довідка), адреса електронної пошти та веб-сайт:</w:t>
            </w:r>
          </w:p>
        </w:tc>
        <w:tc>
          <w:tcPr>
            <w:tcW w:w="7081" w:type="dxa"/>
            <w:tcBorders>
              <w:top w:val="single" w:sz="4" w:space="0" w:color="auto"/>
            </w:tcBorders>
            <w:vAlign w:val="center"/>
          </w:tcPr>
          <w:p w:rsidR="007E5914" w:rsidRPr="007E5914" w:rsidRDefault="007E5914" w:rsidP="007E5914">
            <w:pPr>
              <w:spacing w:after="0" w:line="240" w:lineRule="auto"/>
              <w:contextualSpacing/>
              <w:rPr>
                <w:rFonts w:ascii="Times New Roman" w:eastAsia="Calibri" w:hAnsi="Times New Roman" w:cs="Times New Roman"/>
                <w:sz w:val="24"/>
                <w:szCs w:val="24"/>
                <w:lang w:eastAsia="ru-RU"/>
              </w:rPr>
            </w:pPr>
            <w:proofErr w:type="spellStart"/>
            <w:r w:rsidRPr="007E5914">
              <w:rPr>
                <w:rFonts w:ascii="Times New Roman" w:eastAsia="Calibri" w:hAnsi="Times New Roman" w:cs="Times New Roman"/>
                <w:sz w:val="24"/>
                <w:szCs w:val="24"/>
                <w:lang w:eastAsia="ru-RU"/>
              </w:rPr>
              <w:t>тел</w:t>
            </w:r>
            <w:proofErr w:type="spellEnd"/>
            <w:r w:rsidRPr="007E5914">
              <w:rPr>
                <w:rFonts w:ascii="Times New Roman" w:eastAsia="Calibri" w:hAnsi="Times New Roman" w:cs="Times New Roman"/>
                <w:sz w:val="24"/>
                <w:szCs w:val="24"/>
                <w:lang w:val="en-US" w:eastAsia="ru-RU"/>
              </w:rPr>
              <w:t xml:space="preserve">. </w:t>
            </w:r>
            <w:r w:rsidRPr="007E5914">
              <w:rPr>
                <w:rFonts w:ascii="Times New Roman" w:eastAsia="Times New Roman" w:hAnsi="Times New Roman" w:cs="Times New Roman"/>
                <w:sz w:val="24"/>
                <w:szCs w:val="24"/>
              </w:rPr>
              <w:t>097-037-82-42</w:t>
            </w:r>
          </w:p>
          <w:p w:rsidR="007E5914" w:rsidRPr="007E5914" w:rsidRDefault="007E5914" w:rsidP="007E5914">
            <w:pPr>
              <w:spacing w:after="0" w:line="240" w:lineRule="auto"/>
              <w:rPr>
                <w:rFonts w:ascii="Times New Roman" w:eastAsia="Times New Roman" w:hAnsi="Times New Roman" w:cs="Times New Roman"/>
                <w:sz w:val="24"/>
                <w:szCs w:val="24"/>
              </w:rPr>
            </w:pPr>
            <w:r w:rsidRPr="007E5914">
              <w:rPr>
                <w:rFonts w:ascii="Times New Roman" w:eastAsia="Calibri" w:hAnsi="Times New Roman" w:cs="Times New Roman"/>
                <w:sz w:val="24"/>
                <w:szCs w:val="24"/>
                <w:lang w:val="en-US" w:eastAsia="ru-RU"/>
              </w:rPr>
              <w:t xml:space="preserve">E-mail: </w:t>
            </w:r>
            <w:r w:rsidRPr="007E5914">
              <w:rPr>
                <w:rFonts w:ascii="Times New Roman" w:eastAsia="Times New Roman" w:hAnsi="Times New Roman" w:cs="Times New Roman"/>
                <w:bCs/>
                <w:sz w:val="24"/>
                <w:szCs w:val="24"/>
                <w:lang w:val="en-US"/>
              </w:rPr>
              <w:t>molod_nv@ukr.net</w:t>
            </w:r>
          </w:p>
          <w:p w:rsidR="007E5914" w:rsidRPr="007E5914" w:rsidRDefault="007E5914" w:rsidP="007E5914">
            <w:pPr>
              <w:spacing w:after="0" w:line="276" w:lineRule="auto"/>
              <w:rPr>
                <w:rFonts w:ascii="Times New Roman" w:eastAsia="Calibri" w:hAnsi="Times New Roman" w:cs="Times New Roman"/>
                <w:sz w:val="24"/>
                <w:szCs w:val="24"/>
                <w:lang w:val="en-US" w:eastAsia="ru-RU"/>
              </w:rPr>
            </w:pPr>
          </w:p>
        </w:tc>
      </w:tr>
      <w:tr w:rsidR="007E5914" w:rsidRPr="007E5914" w:rsidTr="00AD56A8">
        <w:tc>
          <w:tcPr>
            <w:tcW w:w="9498" w:type="dxa"/>
            <w:gridSpan w:val="2"/>
            <w:shd w:val="clear" w:color="auto" w:fill="auto"/>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Нормативні акти, якими регламентується порядок та умови  надання адміністративної послуги</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Закони України</w:t>
            </w:r>
          </w:p>
        </w:tc>
        <w:tc>
          <w:tcPr>
            <w:tcW w:w="7081" w:type="dxa"/>
            <w:vAlign w:val="center"/>
          </w:tcPr>
          <w:p w:rsidR="007E5914" w:rsidRPr="007E5914" w:rsidRDefault="007E5914" w:rsidP="007E5914">
            <w:pPr>
              <w:spacing w:after="0" w:line="240" w:lineRule="auto"/>
              <w:jc w:val="both"/>
              <w:rPr>
                <w:rFonts w:ascii="Times New Roman" w:eastAsia="Calibri" w:hAnsi="Times New Roman" w:cs="Times New Roman"/>
                <w:i/>
                <w:sz w:val="24"/>
                <w:szCs w:val="24"/>
                <w:lang w:eastAsia="ru-RU"/>
              </w:rPr>
            </w:pPr>
            <w:r w:rsidRPr="007E5914">
              <w:rPr>
                <w:rFonts w:ascii="Times New Roman" w:eastAsia="Times New Roman" w:hAnsi="Times New Roman" w:cs="Times New Roman"/>
                <w:sz w:val="24"/>
                <w:szCs w:val="24"/>
                <w:lang w:eastAsia="uk-UA"/>
              </w:rPr>
              <w:t>Закони України „Про охорону дитинства” від 26.04.2001 № 2402-ІІІ; „Про внесення змін до деяких законодавчих актів України з питань соціального захисту багатодітних сімей” від 19.05.2009 №1343-VI</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Акти Кабінету Міністрів України</w:t>
            </w:r>
          </w:p>
        </w:tc>
        <w:tc>
          <w:tcPr>
            <w:tcW w:w="7081" w:type="dxa"/>
            <w:vAlign w:val="center"/>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Times New Roman" w:hAnsi="Times New Roman" w:cs="Times New Roman"/>
                <w:sz w:val="24"/>
                <w:szCs w:val="24"/>
                <w:lang w:eastAsia="uk-UA"/>
              </w:rPr>
              <w:t>Постанова Кабінету Міністрів України від 02.03.2010 № 209 „Деякі питання виготовлення і видачі посвідчень батьків багатодітної сім’ї та дитини з багатодітної сім’ї”; постанова Кабінету Міністрів України від 23.12.2015 № 1099 „Деякі питання виготовлення і видачі посвідчень батьків багатодітної сім’ї та дитини з багатодітної сім’ї”</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Акти центральних органів виконавчої влади України</w:t>
            </w:r>
          </w:p>
        </w:tc>
        <w:tc>
          <w:tcPr>
            <w:tcW w:w="7081" w:type="dxa"/>
            <w:vAlign w:val="center"/>
          </w:tcPr>
          <w:p w:rsidR="007E5914" w:rsidRPr="007E5914" w:rsidRDefault="007E5914" w:rsidP="007E5914">
            <w:pPr>
              <w:spacing w:after="0" w:line="240" w:lineRule="auto"/>
              <w:ind w:firstLine="424"/>
              <w:jc w:val="both"/>
              <w:rPr>
                <w:rFonts w:ascii="Times New Roman" w:eastAsia="Calibri" w:hAnsi="Times New Roman" w:cs="Times New Roman"/>
                <w:color w:val="000000"/>
                <w:sz w:val="24"/>
                <w:szCs w:val="24"/>
                <w:lang w:eastAsia="ru-RU"/>
              </w:rPr>
            </w:pPr>
            <w:r w:rsidRPr="007E5914">
              <w:rPr>
                <w:rFonts w:ascii="Times New Roman" w:eastAsia="Times New Roman" w:hAnsi="Times New Roman" w:cs="Times New Roman"/>
                <w:sz w:val="24"/>
                <w:szCs w:val="24"/>
                <w:lang w:eastAsia="uk-UA"/>
              </w:rPr>
              <w:t xml:space="preserve">Наказ Міністерства України у справах сім’ї молоді і спорту від 13.08.2008 №3337 „Про єдиний облік багатодітних сімей в Україні”, зареєстрований у Міністерстві юстиції України 05.09.2008 за № 815/15506; наказ Міністерства України у справах сім’ї молоді і спорту від 29.06.2010 № 1947 „Про затвердження Інструкції про порядок видачі посвідчень батьків та дитини з </w:t>
            </w:r>
            <w:r w:rsidRPr="007E5914">
              <w:rPr>
                <w:rFonts w:ascii="Times New Roman" w:eastAsia="Times New Roman" w:hAnsi="Times New Roman" w:cs="Times New Roman"/>
                <w:sz w:val="24"/>
                <w:szCs w:val="24"/>
                <w:lang w:eastAsia="uk-UA"/>
              </w:rPr>
              <w:lastRenderedPageBreak/>
              <w:t>багатодітної сім’ї”, зареєстрований у Міністерстві юстиції України 16.07.2010 за № 531/17826</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lastRenderedPageBreak/>
              <w:t>Акти місцевих органів виконавчої влади/ОМС</w:t>
            </w:r>
          </w:p>
        </w:tc>
        <w:tc>
          <w:tcPr>
            <w:tcW w:w="7081" w:type="dxa"/>
            <w:vAlign w:val="center"/>
          </w:tcPr>
          <w:p w:rsidR="007E5914" w:rsidRPr="007E5914" w:rsidRDefault="007E5914" w:rsidP="007E5914">
            <w:pPr>
              <w:spacing w:after="0" w:line="240" w:lineRule="auto"/>
              <w:ind w:firstLine="424"/>
              <w:jc w:val="both"/>
              <w:rPr>
                <w:rFonts w:ascii="Times New Roman" w:eastAsia="Times New Roman" w:hAnsi="Times New Roman" w:cs="Times New Roman"/>
                <w:color w:val="FF0000"/>
                <w:sz w:val="24"/>
                <w:szCs w:val="24"/>
              </w:rPr>
            </w:pPr>
            <w:r w:rsidRPr="007E5914">
              <w:rPr>
                <w:rFonts w:ascii="Times New Roman" w:eastAsia="Times New Roman" w:hAnsi="Times New Roman" w:cs="Times New Roman"/>
                <w:color w:val="000000" w:themeColor="text1"/>
                <w:sz w:val="24"/>
                <w:szCs w:val="24"/>
              </w:rPr>
              <w:t xml:space="preserve">Рішення міської ради від 18.12.2025  №1652 «Про затвердження переліку адміністративних послуг, які надаються через Центр надання адміністративних послуг </w:t>
            </w:r>
            <w:proofErr w:type="spellStart"/>
            <w:r w:rsidRPr="007E5914">
              <w:rPr>
                <w:rFonts w:ascii="Times New Roman" w:eastAsia="Times New Roman" w:hAnsi="Times New Roman" w:cs="Times New Roman"/>
                <w:color w:val="000000" w:themeColor="text1"/>
                <w:sz w:val="24"/>
                <w:szCs w:val="24"/>
              </w:rPr>
              <w:t>Звягельської</w:t>
            </w:r>
            <w:proofErr w:type="spellEnd"/>
            <w:r w:rsidRPr="007E5914">
              <w:rPr>
                <w:rFonts w:ascii="Times New Roman" w:eastAsia="Times New Roman" w:hAnsi="Times New Roman" w:cs="Times New Roman"/>
                <w:color w:val="000000" w:themeColor="text1"/>
                <w:sz w:val="24"/>
                <w:szCs w:val="24"/>
              </w:rPr>
              <w:t xml:space="preserve">  міської ради»</w:t>
            </w:r>
          </w:p>
        </w:tc>
      </w:tr>
      <w:tr w:rsidR="007E5914" w:rsidRPr="007E5914" w:rsidTr="00AD56A8">
        <w:trPr>
          <w:trHeight w:val="404"/>
        </w:trPr>
        <w:tc>
          <w:tcPr>
            <w:tcW w:w="9498" w:type="dxa"/>
            <w:gridSpan w:val="2"/>
            <w:shd w:val="clear" w:color="auto" w:fill="auto"/>
          </w:tcPr>
          <w:p w:rsidR="007E5914" w:rsidRPr="007E5914" w:rsidRDefault="007E5914" w:rsidP="007E5914">
            <w:pPr>
              <w:spacing w:after="0" w:line="240" w:lineRule="auto"/>
              <w:rPr>
                <w:rFonts w:ascii="Times New Roman" w:eastAsia="Calibri" w:hAnsi="Times New Roman" w:cs="Times New Roman"/>
                <w:b/>
                <w:sz w:val="24"/>
                <w:szCs w:val="24"/>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Умови отримання адміністративної послуги</w:t>
            </w:r>
          </w:p>
          <w:p w:rsidR="007E5914" w:rsidRPr="007E5914" w:rsidRDefault="007E5914" w:rsidP="007E5914">
            <w:pPr>
              <w:spacing w:after="0" w:line="240" w:lineRule="auto"/>
              <w:jc w:val="center"/>
              <w:rPr>
                <w:rFonts w:ascii="Times New Roman" w:eastAsia="Calibri" w:hAnsi="Times New Roman" w:cs="Times New Roman"/>
                <w:i/>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Підстава для одержання адміністративної послуги</w:t>
            </w:r>
          </w:p>
        </w:tc>
        <w:tc>
          <w:tcPr>
            <w:tcW w:w="7081" w:type="dxa"/>
            <w:vAlign w:val="center"/>
          </w:tcPr>
          <w:p w:rsidR="007E5914" w:rsidRPr="007E5914" w:rsidRDefault="007E5914" w:rsidP="007E5914">
            <w:pPr>
              <w:tabs>
                <w:tab w:val="left" w:pos="140"/>
              </w:tabs>
              <w:spacing w:after="0" w:line="230" w:lineRule="auto"/>
              <w:ind w:left="-2" w:right="100" w:firstLine="423"/>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Досягнення дитиною 6-річного віку</w:t>
            </w:r>
          </w:p>
        </w:tc>
      </w:tr>
      <w:tr w:rsidR="007E5914" w:rsidRPr="007E5914" w:rsidTr="00AD56A8">
        <w:trPr>
          <w:trHeight w:val="2822"/>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Вичерпний перелік документів, необхідних для отримання адміністративної послуги, а також вимоги до них</w:t>
            </w:r>
          </w:p>
        </w:tc>
        <w:tc>
          <w:tcPr>
            <w:tcW w:w="7081" w:type="dxa"/>
            <w:vAlign w:val="center"/>
          </w:tcPr>
          <w:p w:rsidR="007E5914" w:rsidRPr="007E5914" w:rsidRDefault="007E5914" w:rsidP="007E5914">
            <w:pPr>
              <w:tabs>
                <w:tab w:val="left" w:pos="140"/>
              </w:tabs>
              <w:spacing w:after="0" w:line="230" w:lineRule="auto"/>
              <w:ind w:left="-2" w:right="100" w:firstLine="423"/>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Для отримання адміністративної послуги особа або її представник подає:</w:t>
            </w:r>
          </w:p>
          <w:p w:rsidR="007E5914" w:rsidRPr="007E5914" w:rsidRDefault="007E5914" w:rsidP="007E5914">
            <w:pPr>
              <w:spacing w:after="0" w:line="240" w:lineRule="auto"/>
              <w:rPr>
                <w:rFonts w:ascii="Times New Roman" w:eastAsia="Times New Roman" w:hAnsi="Times New Roman" w:cs="Times New Roman"/>
                <w:sz w:val="24"/>
                <w:szCs w:val="24"/>
              </w:rPr>
            </w:pPr>
            <w:r w:rsidRPr="007E5914">
              <w:rPr>
                <w:rFonts w:ascii="Times New Roman" w:eastAsia="Times New Roman" w:hAnsi="Times New Roman" w:cs="Times New Roman"/>
                <w:sz w:val="24"/>
                <w:szCs w:val="24"/>
              </w:rPr>
              <w:t>1. Заява одного з батьків про видачу посвідчень</w:t>
            </w:r>
          </w:p>
          <w:p w:rsidR="007E5914" w:rsidRPr="007E5914" w:rsidRDefault="007E5914" w:rsidP="007E5914">
            <w:pPr>
              <w:shd w:val="clear" w:color="auto" w:fill="FFFFFF"/>
              <w:spacing w:after="0" w:line="240" w:lineRule="auto"/>
              <w:jc w:val="both"/>
              <w:rPr>
                <w:rFonts w:ascii="Times New Roman" w:eastAsia="Times New Roman" w:hAnsi="Times New Roman" w:cs="Times New Roman"/>
                <w:color w:val="333333"/>
                <w:sz w:val="24"/>
                <w:szCs w:val="24"/>
                <w:lang w:eastAsia="ru-RU"/>
              </w:rPr>
            </w:pPr>
            <w:r w:rsidRPr="007E5914">
              <w:rPr>
                <w:rFonts w:ascii="Times New Roman" w:eastAsia="Times New Roman" w:hAnsi="Times New Roman" w:cs="Times New Roman"/>
                <w:sz w:val="24"/>
                <w:szCs w:val="24"/>
              </w:rPr>
              <w:t>2.</w:t>
            </w:r>
            <w:r w:rsidRPr="007E5914">
              <w:rPr>
                <w:rFonts w:ascii="Times New Roman" w:eastAsia="Times New Roman" w:hAnsi="Times New Roman" w:cs="Times New Roman"/>
                <w:color w:val="333333"/>
                <w:sz w:val="24"/>
                <w:szCs w:val="24"/>
                <w:lang w:eastAsia="ru-RU"/>
              </w:rPr>
              <w:t xml:space="preserve"> Фотокартка розміром 30</w:t>
            </w:r>
            <w:r w:rsidRPr="007E5914">
              <w:rPr>
                <w:rFonts w:ascii="Times New Roman" w:eastAsia="Times New Roman" w:hAnsi="Times New Roman" w:cs="Times New Roman"/>
                <w:color w:val="333333"/>
                <w:sz w:val="24"/>
                <w:szCs w:val="24"/>
                <w:lang w:val="ru-RU" w:eastAsia="ru-RU"/>
              </w:rPr>
              <w:t> </w:t>
            </w:r>
            <w:r w:rsidRPr="007E5914">
              <w:rPr>
                <w:rFonts w:ascii="Times New Roman" w:eastAsia="Arial Unicode MS" w:hAnsi="Times New Roman" w:cs="Times New Roman"/>
                <w:b/>
                <w:bCs/>
                <w:color w:val="333333"/>
                <w:sz w:val="24"/>
                <w:szCs w:val="24"/>
                <w:lang w:eastAsia="ru-RU"/>
              </w:rPr>
              <w:t>×</w:t>
            </w:r>
            <w:r w:rsidRPr="007E5914">
              <w:rPr>
                <w:rFonts w:ascii="Times New Roman" w:eastAsia="Times New Roman" w:hAnsi="Times New Roman" w:cs="Times New Roman"/>
                <w:color w:val="333333"/>
                <w:sz w:val="24"/>
                <w:szCs w:val="24"/>
                <w:lang w:val="ru-RU" w:eastAsia="ru-RU"/>
              </w:rPr>
              <w:t> </w:t>
            </w:r>
            <w:r w:rsidRPr="007E5914">
              <w:rPr>
                <w:rFonts w:ascii="Times New Roman" w:eastAsia="Times New Roman" w:hAnsi="Times New Roman" w:cs="Times New Roman"/>
                <w:color w:val="333333"/>
                <w:sz w:val="24"/>
                <w:szCs w:val="24"/>
                <w:lang w:eastAsia="ru-RU"/>
              </w:rPr>
              <w:t>40 міліметрів;</w:t>
            </w:r>
          </w:p>
          <w:p w:rsidR="007E5914" w:rsidRPr="007E5914" w:rsidRDefault="007E5914" w:rsidP="007E5914">
            <w:pPr>
              <w:spacing w:after="0" w:line="240" w:lineRule="auto"/>
              <w:rPr>
                <w:rFonts w:ascii="Times New Roman" w:eastAsia="Times New Roman" w:hAnsi="Times New Roman" w:cs="Times New Roman"/>
                <w:sz w:val="24"/>
                <w:szCs w:val="24"/>
              </w:rPr>
            </w:pPr>
            <w:r w:rsidRPr="007E5914">
              <w:rPr>
                <w:rFonts w:ascii="Times New Roman" w:eastAsia="Times New Roman" w:hAnsi="Times New Roman" w:cs="Times New Roman"/>
                <w:sz w:val="24"/>
                <w:szCs w:val="24"/>
              </w:rPr>
              <w:t xml:space="preserve">3. Копії </w:t>
            </w:r>
            <w:proofErr w:type="spellStart"/>
            <w:r w:rsidRPr="007E5914">
              <w:rPr>
                <w:rFonts w:ascii="Times New Roman" w:eastAsia="Times New Roman" w:hAnsi="Times New Roman" w:cs="Times New Roman"/>
                <w:sz w:val="24"/>
                <w:szCs w:val="24"/>
              </w:rPr>
              <w:t>свідоцтв</w:t>
            </w:r>
            <w:proofErr w:type="spellEnd"/>
            <w:r w:rsidRPr="007E5914">
              <w:rPr>
                <w:rFonts w:ascii="Times New Roman" w:eastAsia="Times New Roman" w:hAnsi="Times New Roman" w:cs="Times New Roman"/>
                <w:sz w:val="24"/>
                <w:szCs w:val="24"/>
              </w:rPr>
              <w:t xml:space="preserve"> про народження дітей, якщо діти старші 14 років додатково копія паспорта;</w:t>
            </w:r>
          </w:p>
          <w:p w:rsidR="007E5914" w:rsidRPr="007E5914" w:rsidRDefault="007E5914" w:rsidP="007E5914">
            <w:pPr>
              <w:spacing w:after="0" w:line="240" w:lineRule="auto"/>
              <w:rPr>
                <w:rFonts w:ascii="Times New Roman" w:eastAsia="Times New Roman" w:hAnsi="Times New Roman" w:cs="Times New Roman"/>
                <w:sz w:val="24"/>
                <w:szCs w:val="24"/>
              </w:rPr>
            </w:pPr>
            <w:r w:rsidRPr="007E5914">
              <w:rPr>
                <w:rFonts w:ascii="Times New Roman" w:eastAsia="Times New Roman" w:hAnsi="Times New Roman" w:cs="Times New Roman"/>
                <w:sz w:val="24"/>
                <w:szCs w:val="24"/>
              </w:rPr>
              <w:t>4. Копія посвідчення батьків з багатодітної  сім’ї.</w:t>
            </w:r>
          </w:p>
          <w:p w:rsidR="007E5914" w:rsidRPr="007E5914" w:rsidRDefault="007E5914" w:rsidP="007E5914">
            <w:pPr>
              <w:shd w:val="clear" w:color="auto" w:fill="FFFFFF"/>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 xml:space="preserve">5.Копія посвідки на постійне проживання батьків, якщо вони є іноземцями або особами без громадянства, які перебувають в Україні на законних підставах; </w:t>
            </w:r>
          </w:p>
          <w:p w:rsidR="007E5914" w:rsidRPr="007E5914" w:rsidRDefault="007E5914" w:rsidP="007E5914">
            <w:pPr>
              <w:shd w:val="clear" w:color="auto" w:fill="FFFFFF"/>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6.У разі народження або навчання дитини за межами України – копія свідоцтва про народження дитини та довідки з навчального закладу з перекладом на українську мову, вірність якого засвідчена нотаріусом.</w:t>
            </w:r>
          </w:p>
          <w:p w:rsidR="007E5914" w:rsidRPr="007E5914" w:rsidRDefault="007E5914" w:rsidP="007E5914">
            <w:pPr>
              <w:shd w:val="clear" w:color="auto" w:fill="FFFFFF"/>
              <w:spacing w:after="0" w:line="240" w:lineRule="auto"/>
              <w:ind w:firstLine="6"/>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7.У разі переміщення багатодітної сім’ї із тимчасово окупованої території України або району проведення антитерористичної операції чи населеного пункту, розташованого на лінії зіткнення, – копії довідки про взяття на облік внутрішньо переміщеної особи.</w:t>
            </w:r>
          </w:p>
          <w:p w:rsidR="007E5914" w:rsidRPr="007E5914" w:rsidRDefault="007E5914" w:rsidP="007E5914">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Порядок та спосіб подання документів, необхідних для отримання адміністративної послуги</w:t>
            </w:r>
          </w:p>
        </w:tc>
        <w:tc>
          <w:tcPr>
            <w:tcW w:w="7081" w:type="dxa"/>
            <w:vAlign w:val="center"/>
          </w:tcPr>
          <w:p w:rsidR="007E5914" w:rsidRPr="007E5914" w:rsidRDefault="007E5914" w:rsidP="007E5914">
            <w:pPr>
              <w:shd w:val="clear" w:color="auto" w:fill="FFFFFF"/>
              <w:spacing w:after="0" w:line="240" w:lineRule="auto"/>
              <w:ind w:firstLine="425"/>
              <w:jc w:val="both"/>
              <w:rPr>
                <w:rFonts w:ascii="Times New Roman" w:eastAsia="Calibri" w:hAnsi="Times New Roman" w:cs="Times New Roman"/>
                <w:i/>
                <w:sz w:val="24"/>
                <w:szCs w:val="24"/>
                <w:lang w:eastAsia="ru-RU"/>
              </w:rPr>
            </w:pPr>
            <w:r w:rsidRPr="007E5914">
              <w:rPr>
                <w:rFonts w:ascii="Times New Roman" w:eastAsia="Calibri" w:hAnsi="Times New Roman" w:cs="Times New Roman"/>
                <w:sz w:val="24"/>
                <w:szCs w:val="24"/>
                <w:lang w:eastAsia="ru-RU"/>
              </w:rPr>
              <w:t>Шляхом особистого звернення особи до ЦНАП або за зверненням її законного представника, представника на підставі довіреності.</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Платність (безоплатність) надання адміністративної послуги</w:t>
            </w:r>
          </w:p>
        </w:tc>
        <w:tc>
          <w:tcPr>
            <w:tcW w:w="7081" w:type="dxa"/>
          </w:tcPr>
          <w:p w:rsidR="007E5914" w:rsidRPr="007E5914" w:rsidRDefault="007E5914" w:rsidP="007E5914">
            <w:pPr>
              <w:spacing w:after="0" w:line="240" w:lineRule="auto"/>
              <w:jc w:val="both"/>
              <w:rPr>
                <w:rFonts w:ascii="Times New Roman" w:eastAsia="Times New Roman" w:hAnsi="Times New Roman" w:cs="Times New Roman"/>
                <w:sz w:val="24"/>
                <w:szCs w:val="24"/>
                <w:lang w:eastAsia="uk-UA"/>
              </w:rPr>
            </w:pPr>
            <w:r w:rsidRPr="007E5914">
              <w:rPr>
                <w:rFonts w:ascii="Times New Roman" w:eastAsia="Times New Roman" w:hAnsi="Times New Roman" w:cs="Times New Roman"/>
                <w:sz w:val="24"/>
                <w:szCs w:val="24"/>
                <w:lang w:eastAsia="uk-UA"/>
              </w:rPr>
              <w:t xml:space="preserve">Адміністративна послуга надається </w:t>
            </w:r>
            <w:r w:rsidRPr="007E5914">
              <w:rPr>
                <w:rFonts w:ascii="Times New Roman" w:eastAsia="Times New Roman" w:hAnsi="Times New Roman" w:cs="Times New Roman"/>
                <w:sz w:val="24"/>
                <w:szCs w:val="24"/>
                <w:lang w:eastAsia="ru-RU"/>
              </w:rPr>
              <w:t>безоплатно</w:t>
            </w:r>
          </w:p>
          <w:p w:rsidR="007E5914" w:rsidRPr="007E5914" w:rsidRDefault="007E5914" w:rsidP="007E5914">
            <w:pPr>
              <w:spacing w:after="0" w:line="240" w:lineRule="auto"/>
              <w:ind w:left="-2" w:firstLine="423"/>
              <w:jc w:val="both"/>
              <w:rPr>
                <w:rFonts w:ascii="Times New Roman" w:eastAsia="Calibri" w:hAnsi="Times New Roman" w:cs="Times New Roman"/>
                <w:color w:val="000000"/>
                <w:sz w:val="24"/>
                <w:szCs w:val="24"/>
                <w:lang w:eastAsia="ru-RU"/>
              </w:rPr>
            </w:pP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Нормативно-правові акти, на підставі яких стягується плата</w:t>
            </w:r>
          </w:p>
        </w:tc>
        <w:tc>
          <w:tcPr>
            <w:tcW w:w="7081" w:type="dxa"/>
          </w:tcPr>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_____</w:t>
            </w:r>
          </w:p>
        </w:tc>
      </w:tr>
      <w:tr w:rsidR="007E5914" w:rsidRPr="007E5914" w:rsidTr="00AD56A8">
        <w:trPr>
          <w:trHeight w:val="844"/>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Розмір та порядок внесення плати (адміністративного збору) за адміністративну послугу</w:t>
            </w:r>
          </w:p>
        </w:tc>
        <w:tc>
          <w:tcPr>
            <w:tcW w:w="7081" w:type="dxa"/>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_____</w:t>
            </w:r>
          </w:p>
        </w:tc>
      </w:tr>
      <w:tr w:rsidR="007E5914" w:rsidRPr="007E5914" w:rsidTr="00AD56A8">
        <w:trPr>
          <w:trHeight w:val="926"/>
        </w:trPr>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lastRenderedPageBreak/>
              <w:t>Розрахунковий рахунок для внесення плати</w:t>
            </w:r>
          </w:p>
        </w:tc>
        <w:tc>
          <w:tcPr>
            <w:tcW w:w="7081" w:type="dxa"/>
          </w:tcPr>
          <w:p w:rsidR="007E5914" w:rsidRPr="007E5914" w:rsidRDefault="007E5914" w:rsidP="007E5914">
            <w:pPr>
              <w:tabs>
                <w:tab w:val="left" w:pos="6978"/>
              </w:tabs>
              <w:spacing w:after="0" w:line="240" w:lineRule="auto"/>
              <w:jc w:val="both"/>
              <w:rPr>
                <w:rFonts w:ascii="Times New Roman" w:eastAsia="Calibri" w:hAnsi="Times New Roman" w:cs="Times New Roman"/>
                <w:iCs/>
                <w:sz w:val="24"/>
                <w:szCs w:val="24"/>
                <w:lang w:eastAsia="ru-RU"/>
              </w:rPr>
            </w:pPr>
            <w:r w:rsidRPr="007E5914">
              <w:rPr>
                <w:rFonts w:ascii="Times New Roman" w:eastAsia="Calibri" w:hAnsi="Times New Roman" w:cs="Times New Roman"/>
                <w:iCs/>
                <w:sz w:val="24"/>
                <w:szCs w:val="24"/>
                <w:lang w:eastAsia="ru-RU"/>
              </w:rPr>
              <w:t>_____</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Строк надання адміністративної послуги</w:t>
            </w:r>
          </w:p>
        </w:tc>
        <w:tc>
          <w:tcPr>
            <w:tcW w:w="7081" w:type="dxa"/>
            <w:vAlign w:val="center"/>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 10 робочих днів після подання документів</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Перелік підстав для відмови у наданні адміністративної послуги</w:t>
            </w:r>
          </w:p>
        </w:tc>
        <w:tc>
          <w:tcPr>
            <w:tcW w:w="7081" w:type="dxa"/>
            <w:vAlign w:val="center"/>
          </w:tcPr>
          <w:p w:rsidR="007E5914" w:rsidRPr="007E5914" w:rsidRDefault="007E5914" w:rsidP="007E5914">
            <w:pPr>
              <w:shd w:val="clear" w:color="auto" w:fill="FFFFFF"/>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 xml:space="preserve">1.Неподання в повному обсязі документів необхідних для прийняття рішення про видачу або продовження строку дії посвідчень батькам багатодітної сім’ї та дитини з багатодітної сім’ї; </w:t>
            </w:r>
          </w:p>
          <w:p w:rsidR="007E5914" w:rsidRPr="007E5914" w:rsidRDefault="007E5914" w:rsidP="007E5914">
            <w:pPr>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 xml:space="preserve">2.Сім'я перебуває у незареєстрованому шлюбі; </w:t>
            </w:r>
          </w:p>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Times New Roman" w:hAnsi="Times New Roman" w:cs="Times New Roman"/>
                <w:sz w:val="24"/>
                <w:szCs w:val="24"/>
                <w:lang w:eastAsia="ru-RU"/>
              </w:rPr>
              <w:t>3.Звернення не за місцем реєстрації одного з батьків ( у разі не пред’явлення довідки п.9)</w:t>
            </w:r>
          </w:p>
        </w:tc>
      </w:tr>
      <w:tr w:rsidR="007E5914" w:rsidRPr="007E5914" w:rsidTr="00AD56A8">
        <w:tc>
          <w:tcPr>
            <w:tcW w:w="2417" w:type="dxa"/>
          </w:tcPr>
          <w:p w:rsidR="007E5914" w:rsidRPr="007E5914" w:rsidRDefault="007E5914" w:rsidP="007E5914">
            <w:pPr>
              <w:spacing w:after="0" w:line="240" w:lineRule="auto"/>
              <w:jc w:val="center"/>
              <w:rPr>
                <w:rFonts w:ascii="Times New Roman" w:eastAsia="Calibri" w:hAnsi="Times New Roman" w:cs="Times New Roman"/>
                <w:b/>
                <w:sz w:val="24"/>
                <w:szCs w:val="24"/>
                <w:lang w:eastAsia="ru-RU"/>
              </w:rPr>
            </w:pPr>
            <w:r w:rsidRPr="007E5914">
              <w:rPr>
                <w:rFonts w:ascii="Times New Roman" w:eastAsia="Calibri" w:hAnsi="Times New Roman" w:cs="Times New Roman"/>
                <w:b/>
                <w:sz w:val="24"/>
                <w:szCs w:val="24"/>
                <w:lang w:eastAsia="ru-RU"/>
              </w:rPr>
              <w:t>Результат надання адміністративної послуги</w:t>
            </w:r>
          </w:p>
        </w:tc>
        <w:tc>
          <w:tcPr>
            <w:tcW w:w="7081" w:type="dxa"/>
            <w:vAlign w:val="center"/>
          </w:tcPr>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Видача бланків посвідчень батьків та дітей з багатодітних сімей (дітям з багатодітної сім’ї посвідчення видаються з шести років) /  відмова у видачі бланків посвідчень батьків та дітей з багатодітних сімей</w:t>
            </w:r>
          </w:p>
        </w:tc>
      </w:tr>
      <w:tr w:rsidR="007E5914" w:rsidRPr="007E5914" w:rsidTr="00AD56A8">
        <w:trPr>
          <w:trHeight w:val="1008"/>
        </w:trPr>
        <w:tc>
          <w:tcPr>
            <w:tcW w:w="2417" w:type="dxa"/>
          </w:tcPr>
          <w:p w:rsidR="007E5914" w:rsidRPr="007E5914" w:rsidRDefault="007E5914" w:rsidP="007E5914">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7E5914">
              <w:rPr>
                <w:rFonts w:ascii="Times New Roman" w:eastAsia="Calibri" w:hAnsi="Times New Roman" w:cs="Times New Roman"/>
                <w:b/>
                <w:color w:val="000000"/>
                <w:sz w:val="24"/>
                <w:szCs w:val="24"/>
              </w:rPr>
              <w:t>Способи отримання відповіді (результату)</w:t>
            </w:r>
          </w:p>
        </w:tc>
        <w:tc>
          <w:tcPr>
            <w:tcW w:w="7081" w:type="dxa"/>
          </w:tcPr>
          <w:p w:rsidR="007E5914" w:rsidRPr="007E5914" w:rsidRDefault="007E5914" w:rsidP="007E5914">
            <w:pPr>
              <w:spacing w:after="0" w:line="240" w:lineRule="auto"/>
              <w:ind w:firstLine="424"/>
              <w:jc w:val="both"/>
              <w:rPr>
                <w:rFonts w:ascii="Times New Roman" w:eastAsia="Calibri" w:hAnsi="Times New Roman" w:cs="Times New Roman"/>
                <w:sz w:val="24"/>
                <w:szCs w:val="24"/>
                <w:lang w:eastAsia="ru-RU"/>
              </w:rPr>
            </w:pPr>
          </w:p>
          <w:p w:rsidR="007E5914" w:rsidRPr="007E5914" w:rsidRDefault="007E5914" w:rsidP="007E5914">
            <w:pPr>
              <w:spacing w:after="0" w:line="240" w:lineRule="auto"/>
              <w:jc w:val="both"/>
              <w:rPr>
                <w:rFonts w:ascii="Times New Roman" w:eastAsia="Calibri" w:hAnsi="Times New Roman" w:cs="Times New Roman"/>
                <w:sz w:val="24"/>
                <w:szCs w:val="24"/>
                <w:lang w:eastAsia="ru-RU"/>
              </w:rPr>
            </w:pPr>
            <w:r w:rsidRPr="007E5914">
              <w:rPr>
                <w:rFonts w:ascii="Times New Roman" w:eastAsia="Times New Roman" w:hAnsi="Times New Roman" w:cs="Times New Roman"/>
                <w:sz w:val="24"/>
                <w:szCs w:val="24"/>
                <w:lang w:eastAsia="ru-RU"/>
              </w:rPr>
              <w:t>Особисто в структурному підрозділі</w:t>
            </w:r>
          </w:p>
        </w:tc>
      </w:tr>
      <w:tr w:rsidR="007E5914" w:rsidRPr="007E5914" w:rsidTr="00AD56A8">
        <w:tc>
          <w:tcPr>
            <w:tcW w:w="2417" w:type="dxa"/>
          </w:tcPr>
          <w:p w:rsidR="007E5914" w:rsidRPr="007E5914" w:rsidRDefault="007E5914" w:rsidP="007E5914">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7E5914">
              <w:rPr>
                <w:rFonts w:ascii="Times New Roman" w:eastAsia="Calibri" w:hAnsi="Times New Roman" w:cs="Times New Roman"/>
                <w:b/>
                <w:color w:val="000000"/>
                <w:sz w:val="24"/>
                <w:szCs w:val="24"/>
              </w:rPr>
              <w:t>Примітка</w:t>
            </w:r>
          </w:p>
        </w:tc>
        <w:tc>
          <w:tcPr>
            <w:tcW w:w="7081" w:type="dxa"/>
          </w:tcPr>
          <w:p w:rsidR="007E5914" w:rsidRPr="007E5914" w:rsidRDefault="007E5914" w:rsidP="007E5914">
            <w:pPr>
              <w:spacing w:after="0" w:line="240" w:lineRule="auto"/>
              <w:ind w:firstLine="424"/>
              <w:jc w:val="both"/>
              <w:rPr>
                <w:rFonts w:ascii="Times New Roman" w:eastAsia="Calibri" w:hAnsi="Times New Roman" w:cs="Times New Roman"/>
                <w:sz w:val="24"/>
                <w:szCs w:val="24"/>
                <w:lang w:eastAsia="ru-RU"/>
              </w:rPr>
            </w:pPr>
          </w:p>
        </w:tc>
      </w:tr>
    </w:tbl>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r w:rsidRPr="007E5914">
        <w:rPr>
          <w:rFonts w:ascii="Times New Roman" w:eastAsia="Times New Roman" w:hAnsi="Times New Roman" w:cs="Times New Roman"/>
          <w:b/>
          <w:bCs/>
          <w:spacing w:val="-1"/>
          <w:sz w:val="24"/>
          <w:szCs w:val="24"/>
          <w:lang w:eastAsia="ru-RU"/>
        </w:rPr>
        <w:t>ТЕХНОЛОГІЧНА К</w:t>
      </w:r>
      <w:r w:rsidRPr="007E5914">
        <w:rPr>
          <w:rFonts w:ascii="Times New Roman" w:eastAsia="Times New Roman" w:hAnsi="Times New Roman" w:cs="Times New Roman"/>
          <w:b/>
          <w:bCs/>
          <w:spacing w:val="2"/>
          <w:sz w:val="24"/>
          <w:szCs w:val="24"/>
          <w:lang w:eastAsia="ru-RU"/>
        </w:rPr>
        <w:t>А</w:t>
      </w:r>
      <w:r w:rsidRPr="007E5914">
        <w:rPr>
          <w:rFonts w:ascii="Times New Roman" w:eastAsia="Times New Roman" w:hAnsi="Times New Roman" w:cs="Times New Roman"/>
          <w:b/>
          <w:bCs/>
          <w:spacing w:val="-1"/>
          <w:sz w:val="24"/>
          <w:szCs w:val="24"/>
          <w:lang w:eastAsia="ru-RU"/>
        </w:rPr>
        <w:t>Р</w:t>
      </w:r>
      <w:r w:rsidRPr="007E5914">
        <w:rPr>
          <w:rFonts w:ascii="Times New Roman" w:eastAsia="Times New Roman" w:hAnsi="Times New Roman" w:cs="Times New Roman"/>
          <w:b/>
          <w:bCs/>
          <w:spacing w:val="2"/>
          <w:sz w:val="24"/>
          <w:szCs w:val="24"/>
          <w:lang w:eastAsia="ru-RU"/>
        </w:rPr>
        <w:t>Т</w:t>
      </w:r>
      <w:r w:rsidRPr="007E5914">
        <w:rPr>
          <w:rFonts w:ascii="Times New Roman" w:eastAsia="Times New Roman" w:hAnsi="Times New Roman" w:cs="Times New Roman"/>
          <w:b/>
          <w:bCs/>
          <w:spacing w:val="-2"/>
          <w:sz w:val="24"/>
          <w:szCs w:val="24"/>
          <w:lang w:eastAsia="ru-RU"/>
        </w:rPr>
        <w:t>К</w:t>
      </w:r>
      <w:r w:rsidRPr="007E5914">
        <w:rPr>
          <w:rFonts w:ascii="Times New Roman" w:eastAsia="Times New Roman" w:hAnsi="Times New Roman" w:cs="Times New Roman"/>
          <w:b/>
          <w:bCs/>
          <w:sz w:val="24"/>
          <w:szCs w:val="24"/>
          <w:lang w:eastAsia="ru-RU"/>
        </w:rPr>
        <w:t>А</w:t>
      </w:r>
      <w:r w:rsidRPr="007E5914">
        <w:rPr>
          <w:rFonts w:ascii="Times New Roman" w:eastAsia="Times New Roman" w:hAnsi="Times New Roman" w:cs="Times New Roman"/>
          <w:b/>
          <w:bCs/>
          <w:spacing w:val="-3"/>
          <w:sz w:val="24"/>
          <w:szCs w:val="24"/>
          <w:lang w:eastAsia="ru-RU"/>
        </w:rPr>
        <w:t xml:space="preserve"> </w:t>
      </w:r>
      <w:r w:rsidRPr="007E5914">
        <w:rPr>
          <w:rFonts w:ascii="Times New Roman" w:eastAsia="Times New Roman" w:hAnsi="Times New Roman" w:cs="Times New Roman"/>
          <w:b/>
          <w:bCs/>
          <w:spacing w:val="2"/>
          <w:sz w:val="24"/>
          <w:szCs w:val="24"/>
          <w:lang w:eastAsia="ru-RU"/>
        </w:rPr>
        <w:t>АД</w:t>
      </w:r>
      <w:r w:rsidRPr="007E5914">
        <w:rPr>
          <w:rFonts w:ascii="Times New Roman" w:eastAsia="Times New Roman" w:hAnsi="Times New Roman" w:cs="Times New Roman"/>
          <w:b/>
          <w:bCs/>
          <w:spacing w:val="-2"/>
          <w:sz w:val="24"/>
          <w:szCs w:val="24"/>
          <w:lang w:eastAsia="ru-RU"/>
        </w:rPr>
        <w:t>М</w:t>
      </w:r>
      <w:r w:rsidRPr="007E5914">
        <w:rPr>
          <w:rFonts w:ascii="Times New Roman" w:eastAsia="Times New Roman" w:hAnsi="Times New Roman" w:cs="Times New Roman"/>
          <w:b/>
          <w:bCs/>
          <w:spacing w:val="2"/>
          <w:sz w:val="24"/>
          <w:szCs w:val="24"/>
          <w:lang w:eastAsia="ru-RU"/>
        </w:rPr>
        <w:t>ІНІСТ</w:t>
      </w:r>
      <w:r w:rsidRPr="007E5914">
        <w:rPr>
          <w:rFonts w:ascii="Times New Roman" w:eastAsia="Times New Roman" w:hAnsi="Times New Roman" w:cs="Times New Roman"/>
          <w:b/>
          <w:bCs/>
          <w:spacing w:val="-1"/>
          <w:sz w:val="24"/>
          <w:szCs w:val="24"/>
          <w:lang w:eastAsia="ru-RU"/>
        </w:rPr>
        <w:t>Р</w:t>
      </w:r>
      <w:r w:rsidRPr="007E5914">
        <w:rPr>
          <w:rFonts w:ascii="Times New Roman" w:eastAsia="Times New Roman" w:hAnsi="Times New Roman" w:cs="Times New Roman"/>
          <w:b/>
          <w:bCs/>
          <w:spacing w:val="2"/>
          <w:sz w:val="24"/>
          <w:szCs w:val="24"/>
          <w:lang w:eastAsia="ru-RU"/>
        </w:rPr>
        <w:t>АТИ</w:t>
      </w:r>
      <w:r w:rsidRPr="007E5914">
        <w:rPr>
          <w:rFonts w:ascii="Times New Roman" w:eastAsia="Times New Roman" w:hAnsi="Times New Roman" w:cs="Times New Roman"/>
          <w:b/>
          <w:bCs/>
          <w:spacing w:val="-2"/>
          <w:sz w:val="24"/>
          <w:szCs w:val="24"/>
          <w:lang w:eastAsia="ru-RU"/>
        </w:rPr>
        <w:t>В</w:t>
      </w:r>
      <w:r w:rsidRPr="007E5914">
        <w:rPr>
          <w:rFonts w:ascii="Times New Roman" w:eastAsia="Times New Roman" w:hAnsi="Times New Roman" w:cs="Times New Roman"/>
          <w:b/>
          <w:bCs/>
          <w:spacing w:val="2"/>
          <w:sz w:val="24"/>
          <w:szCs w:val="24"/>
          <w:lang w:eastAsia="ru-RU"/>
        </w:rPr>
        <w:t>НОЇ ПОСЛУГИ</w:t>
      </w:r>
      <w:r w:rsidRPr="007E5914">
        <w:rPr>
          <w:rFonts w:ascii="Times New Roman" w:eastAsia="Times New Roman" w:hAnsi="Times New Roman" w:cs="Times New Roman"/>
          <w:b/>
          <w:bCs/>
          <w:spacing w:val="2"/>
          <w:w w:val="99"/>
          <w:sz w:val="24"/>
          <w:szCs w:val="24"/>
          <w:lang w:eastAsia="ru-RU"/>
        </w:rPr>
        <w:t xml:space="preserve"> №</w:t>
      </w:r>
    </w:p>
    <w:p w:rsidR="007E5914" w:rsidRPr="007E5914" w:rsidRDefault="007E5914" w:rsidP="007E5914">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7E5914">
        <w:rPr>
          <w:rFonts w:ascii="Times New Roman" w:eastAsia="Calibri" w:hAnsi="Times New Roman" w:cs="Times New Roman"/>
          <w:b/>
          <w:sz w:val="24"/>
          <w:szCs w:val="24"/>
          <w:u w:val="single"/>
          <w:lang w:eastAsia="ru-RU"/>
        </w:rPr>
        <w:t>00000</w:t>
      </w:r>
      <w:r w:rsidRPr="007E5914">
        <w:rPr>
          <w:rFonts w:ascii="Times New Roman" w:eastAsia="Times New Roman" w:hAnsi="Times New Roman" w:cs="Times New Roman"/>
          <w:sz w:val="28"/>
          <w:szCs w:val="28"/>
          <w:lang w:eastAsia="ru-RU"/>
        </w:rPr>
        <w:t xml:space="preserve">- </w:t>
      </w:r>
      <w:r w:rsidRPr="007E5914">
        <w:rPr>
          <w:rFonts w:ascii="Times New Roman" w:eastAsia="Times New Roman" w:hAnsi="Times New Roman" w:cs="Times New Roman"/>
          <w:lang w:eastAsia="ru-RU"/>
        </w:rPr>
        <w:t>(</w:t>
      </w:r>
      <w:r w:rsidRPr="007E5914">
        <w:rPr>
          <w:rFonts w:ascii="Times New Roman" w:eastAsia="Times New Roman" w:hAnsi="Times New Roman" w:cs="Times New Roman"/>
          <w:b/>
          <w:lang w:eastAsia="ru-RU"/>
        </w:rPr>
        <w:t>ідентифікатор за Гідом державних послуг)</w:t>
      </w:r>
    </w:p>
    <w:p w:rsidR="007E5914" w:rsidRPr="007E5914" w:rsidRDefault="007E5914" w:rsidP="007E5914">
      <w:pPr>
        <w:spacing w:after="0" w:line="240" w:lineRule="auto"/>
        <w:jc w:val="center"/>
        <w:rPr>
          <w:rFonts w:ascii="Times New Roman" w:eastAsia="Calibri" w:hAnsi="Times New Roman" w:cs="Times New Roman"/>
          <w:b/>
          <w:sz w:val="24"/>
          <w:szCs w:val="24"/>
          <w:u w:val="single"/>
          <w:lang w:eastAsia="ru-RU"/>
        </w:rPr>
      </w:pPr>
      <w:r w:rsidRPr="007E5914">
        <w:rPr>
          <w:rFonts w:ascii="Times New Roman" w:eastAsia="Calibri" w:hAnsi="Times New Roman" w:cs="Times New Roman"/>
          <w:b/>
          <w:sz w:val="24"/>
          <w:szCs w:val="24"/>
          <w:u w:val="single"/>
          <w:lang w:eastAsia="ru-RU"/>
        </w:rPr>
        <w:t>Видача посвідчення дитини з багатодітної сім’ї у зв’язку з досягненням 6-річного віку</w:t>
      </w:r>
    </w:p>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(назва послуги)</w:t>
      </w:r>
    </w:p>
    <w:p w:rsidR="007E5914" w:rsidRPr="007E5914" w:rsidRDefault="007E5914" w:rsidP="007E5914">
      <w:pPr>
        <w:spacing w:after="0" w:line="240" w:lineRule="auto"/>
        <w:jc w:val="center"/>
        <w:rPr>
          <w:rFonts w:ascii="Times New Roman" w:eastAsia="Times New Roman" w:hAnsi="Times New Roman" w:cs="Times New Roman"/>
          <w:b/>
          <w:sz w:val="24"/>
          <w:szCs w:val="24"/>
          <w:u w:val="single"/>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48"/>
        <w:gridCol w:w="2052"/>
        <w:gridCol w:w="1559"/>
        <w:gridCol w:w="12"/>
        <w:gridCol w:w="1718"/>
      </w:tblGrid>
      <w:tr w:rsidR="007E5914" w:rsidRPr="007E5914" w:rsidTr="00AD56A8">
        <w:trPr>
          <w:trHeight w:val="1411"/>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 з/п</w:t>
            </w:r>
          </w:p>
        </w:tc>
        <w:tc>
          <w:tcPr>
            <w:tcW w:w="3448"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Етапи опрацювання звернення про надання адміністративної послуги</w:t>
            </w:r>
          </w:p>
        </w:tc>
        <w:tc>
          <w:tcPr>
            <w:tcW w:w="2052" w:type="dxa"/>
            <w:shd w:val="clear" w:color="auto" w:fill="auto"/>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Відповідальна посадова особа суб’єкта надання адміністративної послуги</w:t>
            </w:r>
          </w:p>
        </w:tc>
        <w:tc>
          <w:tcPr>
            <w:tcW w:w="1559" w:type="dxa"/>
            <w:shd w:val="clear" w:color="auto" w:fill="auto"/>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Структурні підрозділи, відповідальні за етапи</w:t>
            </w:r>
          </w:p>
        </w:tc>
        <w:tc>
          <w:tcPr>
            <w:tcW w:w="1730" w:type="dxa"/>
            <w:gridSpan w:val="2"/>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Строк виконання</w:t>
            </w:r>
          </w:p>
          <w:p w:rsidR="007E5914" w:rsidRPr="007E5914" w:rsidRDefault="007E5914" w:rsidP="007E5914">
            <w:pPr>
              <w:spacing w:after="0" w:line="240" w:lineRule="auto"/>
              <w:jc w:val="center"/>
              <w:rPr>
                <w:rFonts w:ascii="Times New Roman" w:eastAsia="Times New Roman" w:hAnsi="Times New Roman" w:cs="Times New Roman"/>
                <w:b/>
                <w:sz w:val="24"/>
                <w:szCs w:val="24"/>
                <w:lang w:eastAsia="ru-RU"/>
              </w:rPr>
            </w:pPr>
            <w:r w:rsidRPr="007E5914">
              <w:rPr>
                <w:rFonts w:ascii="Times New Roman" w:eastAsia="Times New Roman" w:hAnsi="Times New Roman" w:cs="Times New Roman"/>
                <w:b/>
                <w:sz w:val="24"/>
                <w:szCs w:val="24"/>
                <w:lang w:eastAsia="ru-RU"/>
              </w:rPr>
              <w:t>етапів</w:t>
            </w:r>
          </w:p>
        </w:tc>
      </w:tr>
      <w:tr w:rsidR="007E5914" w:rsidRPr="007E5914" w:rsidTr="00AD56A8">
        <w:trPr>
          <w:trHeight w:val="1120"/>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w:t>
            </w:r>
          </w:p>
        </w:tc>
        <w:tc>
          <w:tcPr>
            <w:tcW w:w="3448" w:type="dxa"/>
            <w:shd w:val="clear" w:color="auto" w:fill="auto"/>
          </w:tcPr>
          <w:p w:rsidR="007E5914" w:rsidRPr="007E5914" w:rsidRDefault="007E5914" w:rsidP="007E5914">
            <w:pPr>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Прийом документів, що подаються особою або її представником.</w:t>
            </w:r>
          </w:p>
        </w:tc>
        <w:tc>
          <w:tcPr>
            <w:tcW w:w="2052" w:type="dxa"/>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r w:rsidRPr="007E5914">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p>
        </w:tc>
        <w:tc>
          <w:tcPr>
            <w:tcW w:w="1730" w:type="dxa"/>
            <w:gridSpan w:val="2"/>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val="ru-RU" w:eastAsia="ru-RU"/>
              </w:rPr>
            </w:pPr>
          </w:p>
        </w:tc>
      </w:tr>
      <w:tr w:rsidR="007E5914" w:rsidRPr="007E5914" w:rsidTr="00AD56A8">
        <w:trPr>
          <w:trHeight w:val="739"/>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2</w:t>
            </w:r>
          </w:p>
        </w:tc>
        <w:tc>
          <w:tcPr>
            <w:tcW w:w="3448" w:type="dxa"/>
            <w:shd w:val="clear" w:color="auto" w:fill="auto"/>
          </w:tcPr>
          <w:p w:rsidR="007E5914" w:rsidRPr="007E5914" w:rsidRDefault="007E5914" w:rsidP="007E5914">
            <w:pPr>
              <w:spacing w:after="0" w:line="240" w:lineRule="auto"/>
              <w:jc w:val="both"/>
              <w:rPr>
                <w:rFonts w:ascii="Times New Roman" w:eastAsia="Verdana" w:hAnsi="Times New Roman" w:cs="Times New Roman"/>
                <w:color w:val="000000"/>
                <w:sz w:val="24"/>
                <w:szCs w:val="24"/>
                <w:lang w:eastAsia="ru-RU"/>
              </w:rPr>
            </w:pPr>
            <w:r w:rsidRPr="007E5914">
              <w:rPr>
                <w:rFonts w:ascii="Times New Roman" w:eastAsia="Verdana" w:hAnsi="Times New Roman" w:cs="Times New Roman"/>
                <w:color w:val="000000"/>
                <w:sz w:val="24"/>
                <w:szCs w:val="24"/>
                <w:lang w:eastAsia="ru-RU"/>
              </w:rPr>
              <w:t>Реєстрація заяви</w:t>
            </w:r>
          </w:p>
        </w:tc>
        <w:tc>
          <w:tcPr>
            <w:tcW w:w="2052" w:type="dxa"/>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r w:rsidRPr="007E5914">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p>
        </w:tc>
        <w:tc>
          <w:tcPr>
            <w:tcW w:w="1730" w:type="dxa"/>
            <w:gridSpan w:val="2"/>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p>
        </w:tc>
      </w:tr>
      <w:tr w:rsidR="007E5914" w:rsidRPr="007E5914" w:rsidTr="00AD56A8">
        <w:trPr>
          <w:trHeight w:val="739"/>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3</w:t>
            </w:r>
          </w:p>
        </w:tc>
        <w:tc>
          <w:tcPr>
            <w:tcW w:w="3448" w:type="dxa"/>
            <w:shd w:val="clear" w:color="auto" w:fill="auto"/>
          </w:tcPr>
          <w:p w:rsidR="007E5914" w:rsidRPr="007E5914" w:rsidRDefault="007E5914" w:rsidP="007E5914">
            <w:pPr>
              <w:spacing w:after="0" w:line="240" w:lineRule="auto"/>
              <w:jc w:val="both"/>
              <w:rPr>
                <w:rFonts w:ascii="Times New Roman" w:eastAsia="Verdana" w:hAnsi="Times New Roman" w:cs="Times New Roman"/>
                <w:color w:val="000000"/>
                <w:sz w:val="24"/>
                <w:szCs w:val="24"/>
                <w:lang w:eastAsia="ru-RU"/>
              </w:rPr>
            </w:pPr>
            <w:r w:rsidRPr="007E5914">
              <w:rPr>
                <w:rFonts w:ascii="Times New Roman" w:eastAsia="Verdana" w:hAnsi="Times New Roman" w:cs="Times New Roman"/>
                <w:color w:val="000000"/>
                <w:sz w:val="24"/>
                <w:szCs w:val="24"/>
                <w:lang w:eastAsia="ru-RU"/>
              </w:rPr>
              <w:t xml:space="preserve">Передача заяви з пакетом документів до </w:t>
            </w:r>
            <w:r w:rsidRPr="007E5914">
              <w:rPr>
                <w:rFonts w:ascii="Times New Roman" w:eastAsia="Times New Roman" w:hAnsi="Times New Roman" w:cs="Times New Roman"/>
                <w:sz w:val="24"/>
                <w:szCs w:val="24"/>
                <w:lang w:eastAsia="ar-SA"/>
              </w:rPr>
              <w:t>управління у справах сім’ї, молоді, фізичної культури та спорту</w:t>
            </w:r>
          </w:p>
        </w:tc>
        <w:tc>
          <w:tcPr>
            <w:tcW w:w="2052" w:type="dxa"/>
            <w:shd w:val="clear" w:color="auto" w:fill="auto"/>
          </w:tcPr>
          <w:p w:rsidR="007E5914" w:rsidRPr="007E5914" w:rsidRDefault="007E5914" w:rsidP="007E5914">
            <w:pPr>
              <w:spacing w:after="0" w:line="240" w:lineRule="auto"/>
              <w:rPr>
                <w:rFonts w:ascii="Times New Roman" w:eastAsia="Verdana" w:hAnsi="Times New Roman" w:cs="Times New Roman"/>
                <w:color w:val="000000"/>
                <w:sz w:val="24"/>
                <w:szCs w:val="24"/>
                <w:lang w:eastAsia="ru-RU"/>
              </w:rPr>
            </w:pPr>
            <w:r w:rsidRPr="007E5914">
              <w:rPr>
                <w:rFonts w:ascii="Times New Roman" w:eastAsia="Verdana" w:hAnsi="Times New Roman" w:cs="Times New Roman"/>
                <w:color w:val="000000"/>
                <w:sz w:val="24"/>
                <w:szCs w:val="24"/>
                <w:lang w:eastAsia="ru-RU"/>
              </w:rPr>
              <w:t>Спеціаліст ЦНАП</w:t>
            </w:r>
          </w:p>
        </w:tc>
        <w:tc>
          <w:tcPr>
            <w:tcW w:w="1559" w:type="dxa"/>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p>
        </w:tc>
        <w:tc>
          <w:tcPr>
            <w:tcW w:w="1730" w:type="dxa"/>
            <w:gridSpan w:val="2"/>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p>
        </w:tc>
      </w:tr>
      <w:tr w:rsidR="007E5914" w:rsidRPr="007E5914" w:rsidTr="00AD56A8">
        <w:trPr>
          <w:trHeight w:val="841"/>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4</w:t>
            </w:r>
          </w:p>
        </w:tc>
        <w:tc>
          <w:tcPr>
            <w:tcW w:w="3448" w:type="dxa"/>
            <w:shd w:val="clear" w:color="auto" w:fill="auto"/>
          </w:tcPr>
          <w:p w:rsidR="007E5914" w:rsidRPr="007E5914" w:rsidRDefault="007E5914" w:rsidP="007E5914">
            <w:pPr>
              <w:spacing w:after="0" w:line="240" w:lineRule="auto"/>
              <w:jc w:val="both"/>
              <w:rPr>
                <w:rFonts w:ascii="Times New Roman" w:eastAsia="Calibri" w:hAnsi="Times New Roman" w:cs="Times New Roman"/>
                <w:color w:val="000000"/>
                <w:sz w:val="24"/>
                <w:szCs w:val="24"/>
                <w:lang w:eastAsia="ru-RU"/>
              </w:rPr>
            </w:pPr>
          </w:p>
          <w:p w:rsidR="007E5914" w:rsidRPr="007E5914" w:rsidRDefault="007E5914" w:rsidP="007E5914">
            <w:pPr>
              <w:spacing w:after="0" w:line="240" w:lineRule="auto"/>
              <w:jc w:val="both"/>
              <w:rPr>
                <w:rFonts w:ascii="Times New Roman" w:eastAsia="Times New Roman" w:hAnsi="Times New Roman" w:cs="Times New Roman"/>
                <w:sz w:val="24"/>
                <w:szCs w:val="24"/>
                <w:lang w:val="ru-RU" w:eastAsia="ru-RU"/>
              </w:rPr>
            </w:pPr>
            <w:r w:rsidRPr="007E5914">
              <w:rPr>
                <w:rFonts w:ascii="Times New Roman" w:eastAsia="Calibri" w:hAnsi="Times New Roman" w:cs="Times New Roman"/>
                <w:color w:val="000000"/>
                <w:sz w:val="24"/>
                <w:szCs w:val="24"/>
                <w:lang w:eastAsia="ru-RU"/>
              </w:rPr>
              <w:t xml:space="preserve">Опрацювання пакету документів </w:t>
            </w:r>
          </w:p>
        </w:tc>
        <w:tc>
          <w:tcPr>
            <w:tcW w:w="2052" w:type="dxa"/>
            <w:shd w:val="clear" w:color="auto" w:fill="auto"/>
          </w:tcPr>
          <w:p w:rsidR="007E5914" w:rsidRPr="007E5914" w:rsidRDefault="007E5914" w:rsidP="007E5914">
            <w:pPr>
              <w:spacing w:after="0" w:line="240" w:lineRule="auto"/>
              <w:jc w:val="both"/>
              <w:rPr>
                <w:rFonts w:ascii="Times New Roman" w:eastAsia="Times New Roman" w:hAnsi="Times New Roman" w:cs="Times New Roman"/>
                <w:sz w:val="24"/>
                <w:szCs w:val="24"/>
                <w:lang w:eastAsia="ar-SA"/>
              </w:rPr>
            </w:pPr>
            <w:r w:rsidRPr="007E5914">
              <w:rPr>
                <w:rFonts w:ascii="Times New Roman" w:eastAsia="Times New Roman" w:hAnsi="Times New Roman" w:cs="Times New Roman"/>
                <w:sz w:val="24"/>
                <w:szCs w:val="24"/>
                <w:lang w:eastAsia="ar-SA"/>
              </w:rPr>
              <w:t>Головний спеціаліст управління у справах сім’ї, молоді, фізичної культури та спорту</w:t>
            </w:r>
          </w:p>
          <w:p w:rsidR="007E5914" w:rsidRPr="007E5914" w:rsidRDefault="007E5914" w:rsidP="007E5914">
            <w:pPr>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ar-SA"/>
              </w:rPr>
              <w:t>Чайковська Я.О.</w:t>
            </w:r>
          </w:p>
        </w:tc>
        <w:tc>
          <w:tcPr>
            <w:tcW w:w="1559" w:type="dxa"/>
            <w:shd w:val="clear" w:color="auto" w:fill="auto"/>
          </w:tcPr>
          <w:p w:rsidR="007E5914" w:rsidRPr="007E5914" w:rsidRDefault="007E5914" w:rsidP="007E5914">
            <w:pPr>
              <w:spacing w:after="0" w:line="240" w:lineRule="auto"/>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ar-SA"/>
              </w:rPr>
              <w:t>Управління у справах сім’ї, молоді, фізичної культури та спорту</w:t>
            </w:r>
          </w:p>
        </w:tc>
        <w:tc>
          <w:tcPr>
            <w:tcW w:w="1730" w:type="dxa"/>
            <w:gridSpan w:val="2"/>
            <w:shd w:val="clear" w:color="auto" w:fill="auto"/>
          </w:tcPr>
          <w:p w:rsidR="007E5914" w:rsidRPr="007E5914" w:rsidRDefault="007E5914" w:rsidP="007E5914">
            <w:pPr>
              <w:spacing w:after="0" w:line="240" w:lineRule="auto"/>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Протягом 3-6 робочих днів</w:t>
            </w:r>
          </w:p>
        </w:tc>
      </w:tr>
      <w:tr w:rsidR="007E5914" w:rsidRPr="007E5914" w:rsidTr="00AD56A8">
        <w:trPr>
          <w:trHeight w:val="841"/>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5</w:t>
            </w:r>
          </w:p>
        </w:tc>
        <w:tc>
          <w:tcPr>
            <w:tcW w:w="3448" w:type="dxa"/>
            <w:tcBorders>
              <w:top w:val="single" w:sz="4" w:space="0" w:color="auto"/>
              <w:left w:val="single" w:sz="4" w:space="0" w:color="auto"/>
              <w:bottom w:val="single" w:sz="4" w:space="0" w:color="auto"/>
              <w:right w:val="single" w:sz="4" w:space="0" w:color="auto"/>
            </w:tcBorders>
          </w:tcPr>
          <w:p w:rsidR="007E5914" w:rsidRPr="007E5914" w:rsidRDefault="007E5914" w:rsidP="007E5914">
            <w:pPr>
              <w:spacing w:after="0" w:line="240" w:lineRule="auto"/>
              <w:rPr>
                <w:rFonts w:ascii="Times New Roman" w:eastAsia="Calibri" w:hAnsi="Times New Roman" w:cs="Times New Roman"/>
                <w:color w:val="000000"/>
                <w:sz w:val="24"/>
                <w:szCs w:val="24"/>
                <w:lang w:eastAsia="ru-RU"/>
              </w:rPr>
            </w:pPr>
          </w:p>
          <w:p w:rsidR="007E5914" w:rsidRPr="007E5914" w:rsidRDefault="007E5914" w:rsidP="007E5914">
            <w:pPr>
              <w:spacing w:after="0" w:line="240" w:lineRule="auto"/>
              <w:rPr>
                <w:rFonts w:ascii="Times New Roman" w:eastAsia="Calibri" w:hAnsi="Times New Roman" w:cs="Times New Roman"/>
                <w:color w:val="000000"/>
                <w:sz w:val="24"/>
                <w:szCs w:val="24"/>
                <w:lang w:eastAsia="ru-RU"/>
              </w:rPr>
            </w:pPr>
            <w:r w:rsidRPr="007E5914">
              <w:rPr>
                <w:rFonts w:ascii="Times New Roman" w:eastAsia="Calibri" w:hAnsi="Times New Roman" w:cs="Times New Roman"/>
                <w:color w:val="000000"/>
                <w:sz w:val="24"/>
                <w:szCs w:val="24"/>
                <w:lang w:eastAsia="ru-RU"/>
              </w:rPr>
              <w:t>Видача результату послуги заявнику</w:t>
            </w:r>
          </w:p>
        </w:tc>
        <w:tc>
          <w:tcPr>
            <w:tcW w:w="2052" w:type="dxa"/>
            <w:tcBorders>
              <w:top w:val="single" w:sz="4" w:space="0" w:color="auto"/>
              <w:left w:val="single" w:sz="4" w:space="0" w:color="auto"/>
              <w:bottom w:val="single" w:sz="4" w:space="0" w:color="auto"/>
              <w:right w:val="single" w:sz="4" w:space="0" w:color="auto"/>
            </w:tcBorders>
          </w:tcPr>
          <w:p w:rsidR="007E5914" w:rsidRPr="007E5914" w:rsidRDefault="007E5914" w:rsidP="007E5914">
            <w:pPr>
              <w:spacing w:after="0" w:line="240" w:lineRule="auto"/>
              <w:rPr>
                <w:rFonts w:ascii="Times New Roman" w:eastAsia="Calibri" w:hAnsi="Times New Roman" w:cs="Times New Roman"/>
                <w:color w:val="000000"/>
                <w:sz w:val="24"/>
                <w:szCs w:val="24"/>
                <w:lang w:eastAsia="ru-RU"/>
              </w:rPr>
            </w:pPr>
            <w:r w:rsidRPr="007E5914">
              <w:rPr>
                <w:rFonts w:ascii="Times New Roman" w:eastAsia="Calibri" w:hAnsi="Times New Roman" w:cs="Times New Roman"/>
                <w:color w:val="000000"/>
                <w:sz w:val="24"/>
                <w:szCs w:val="24"/>
                <w:lang w:eastAsia="ru-RU"/>
              </w:rPr>
              <w:t>Адміністратор</w:t>
            </w:r>
            <w:r w:rsidRPr="007E5914">
              <w:rPr>
                <w:rFonts w:ascii="Times New Roman" w:eastAsia="Calibri" w:hAnsi="Times New Roman" w:cs="Times New Roman"/>
                <w:sz w:val="24"/>
                <w:szCs w:val="24"/>
                <w:lang w:eastAsia="ru-RU"/>
              </w:rPr>
              <w:t xml:space="preserve"> Центру надання адміністративних послуг</w:t>
            </w:r>
          </w:p>
        </w:tc>
        <w:tc>
          <w:tcPr>
            <w:tcW w:w="1559" w:type="dxa"/>
            <w:tcBorders>
              <w:top w:val="single" w:sz="4" w:space="0" w:color="auto"/>
              <w:left w:val="single" w:sz="4" w:space="0" w:color="auto"/>
              <w:bottom w:val="single" w:sz="4" w:space="0" w:color="auto"/>
              <w:right w:val="single" w:sz="4" w:space="0" w:color="auto"/>
            </w:tcBorders>
          </w:tcPr>
          <w:p w:rsidR="007E5914" w:rsidRPr="007E5914" w:rsidRDefault="007E5914" w:rsidP="007E5914">
            <w:pPr>
              <w:spacing w:after="0" w:line="240" w:lineRule="auto"/>
              <w:rPr>
                <w:rFonts w:ascii="Times New Roman" w:eastAsia="Calibri" w:hAnsi="Times New Roman" w:cs="Times New Roman"/>
                <w:sz w:val="24"/>
                <w:szCs w:val="24"/>
                <w:lang w:eastAsia="ru-RU"/>
              </w:rPr>
            </w:pPr>
            <w:r w:rsidRPr="007E5914">
              <w:rPr>
                <w:rFonts w:ascii="Times New Roman" w:eastAsia="Calibri" w:hAnsi="Times New Roman" w:cs="Times New Roman"/>
                <w:sz w:val="24"/>
                <w:szCs w:val="24"/>
                <w:lang w:eastAsia="ru-RU"/>
              </w:rPr>
              <w:t>Центр надання адміністративних послуг</w:t>
            </w:r>
          </w:p>
        </w:tc>
        <w:tc>
          <w:tcPr>
            <w:tcW w:w="1730" w:type="dxa"/>
            <w:gridSpan w:val="2"/>
            <w:shd w:val="clear" w:color="auto" w:fill="auto"/>
          </w:tcPr>
          <w:p w:rsidR="007E5914" w:rsidRPr="007E5914" w:rsidRDefault="007E5914" w:rsidP="007E5914">
            <w:pPr>
              <w:spacing w:after="0" w:line="240" w:lineRule="auto"/>
              <w:jc w:val="both"/>
              <w:rPr>
                <w:rFonts w:ascii="Times New Roman" w:eastAsia="Times New Roman" w:hAnsi="Times New Roman" w:cs="Times New Roman"/>
                <w:sz w:val="24"/>
                <w:szCs w:val="24"/>
                <w:lang w:eastAsia="ru-RU"/>
              </w:rPr>
            </w:pPr>
          </w:p>
        </w:tc>
      </w:tr>
      <w:tr w:rsidR="007E5914" w:rsidRPr="007E5914" w:rsidTr="00AD56A8">
        <w:trPr>
          <w:trHeight w:val="844"/>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p>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12</w:t>
            </w:r>
          </w:p>
        </w:tc>
        <w:tc>
          <w:tcPr>
            <w:tcW w:w="7071" w:type="dxa"/>
            <w:gridSpan w:val="4"/>
            <w:shd w:val="clear" w:color="auto" w:fill="auto"/>
            <w:vAlign w:val="center"/>
          </w:tcPr>
          <w:p w:rsidR="007E5914" w:rsidRPr="007E5914" w:rsidRDefault="007E5914" w:rsidP="007E5914">
            <w:pPr>
              <w:spacing w:after="0" w:line="240" w:lineRule="auto"/>
              <w:rPr>
                <w:rFonts w:ascii="Times New Roman" w:eastAsia="Verdana" w:hAnsi="Times New Roman" w:cs="Times New Roman"/>
                <w:sz w:val="24"/>
                <w:szCs w:val="24"/>
                <w:lang w:eastAsia="ru-RU"/>
              </w:rPr>
            </w:pPr>
            <w:r w:rsidRPr="007E5914">
              <w:rPr>
                <w:rFonts w:ascii="Times New Roman" w:eastAsia="Verdana" w:hAnsi="Times New Roman" w:cs="Times New Roman"/>
                <w:sz w:val="24"/>
                <w:szCs w:val="24"/>
                <w:lang w:eastAsia="ru-RU"/>
              </w:rPr>
              <w:t>Загальна кількість днів надання послуги</w:t>
            </w:r>
          </w:p>
        </w:tc>
        <w:tc>
          <w:tcPr>
            <w:tcW w:w="1718" w:type="dxa"/>
            <w:shd w:val="clear" w:color="auto" w:fill="auto"/>
          </w:tcPr>
          <w:p w:rsidR="007E5914" w:rsidRPr="007E5914" w:rsidRDefault="007E5914" w:rsidP="007E5914">
            <w:pPr>
              <w:spacing w:after="0" w:line="240" w:lineRule="auto"/>
              <w:rPr>
                <w:rFonts w:ascii="Times New Roman" w:eastAsia="Verdana" w:hAnsi="Times New Roman" w:cs="Times New Roman"/>
                <w:sz w:val="24"/>
                <w:szCs w:val="24"/>
                <w:lang w:eastAsia="ru-RU"/>
              </w:rPr>
            </w:pPr>
            <w:r w:rsidRPr="007E5914">
              <w:rPr>
                <w:rFonts w:ascii="Times New Roman" w:eastAsia="Verdana" w:hAnsi="Times New Roman" w:cs="Times New Roman"/>
                <w:sz w:val="24"/>
                <w:szCs w:val="24"/>
                <w:lang w:eastAsia="ru-RU"/>
              </w:rPr>
              <w:t>Протягом 10-ти робочих днів</w:t>
            </w:r>
          </w:p>
        </w:tc>
      </w:tr>
      <w:tr w:rsidR="007E5914" w:rsidRPr="007E5914" w:rsidTr="00AD56A8">
        <w:trPr>
          <w:trHeight w:val="844"/>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13</w:t>
            </w:r>
          </w:p>
        </w:tc>
        <w:tc>
          <w:tcPr>
            <w:tcW w:w="7071" w:type="dxa"/>
            <w:gridSpan w:val="4"/>
            <w:shd w:val="clear" w:color="auto" w:fill="auto"/>
            <w:vAlign w:val="center"/>
          </w:tcPr>
          <w:p w:rsidR="007E5914" w:rsidRPr="007E5914" w:rsidRDefault="007E5914" w:rsidP="007E5914">
            <w:pPr>
              <w:spacing w:after="0" w:line="240" w:lineRule="auto"/>
              <w:rPr>
                <w:rFonts w:ascii="Times New Roman" w:eastAsia="Verdana" w:hAnsi="Times New Roman" w:cs="Times New Roman"/>
                <w:sz w:val="24"/>
                <w:szCs w:val="24"/>
                <w:lang w:eastAsia="ru-RU"/>
              </w:rPr>
            </w:pPr>
            <w:r w:rsidRPr="007E5914">
              <w:rPr>
                <w:rFonts w:ascii="Times New Roman" w:eastAsia="Verdana" w:hAnsi="Times New Roman" w:cs="Times New Roman"/>
                <w:sz w:val="24"/>
                <w:szCs w:val="24"/>
                <w:lang w:eastAsia="ru-RU"/>
              </w:rPr>
              <w:t>Загальна кількість днів ( передбачена законодавством)</w:t>
            </w:r>
          </w:p>
        </w:tc>
        <w:tc>
          <w:tcPr>
            <w:tcW w:w="1718" w:type="dxa"/>
            <w:shd w:val="clear" w:color="auto" w:fill="auto"/>
          </w:tcPr>
          <w:p w:rsidR="007E5914" w:rsidRPr="007E5914" w:rsidRDefault="007E5914" w:rsidP="007E5914">
            <w:pPr>
              <w:spacing w:after="0" w:line="240" w:lineRule="auto"/>
              <w:rPr>
                <w:rFonts w:ascii="Times New Roman" w:eastAsia="Verdana" w:hAnsi="Times New Roman" w:cs="Times New Roman"/>
                <w:sz w:val="24"/>
                <w:szCs w:val="24"/>
                <w:lang w:eastAsia="ru-RU"/>
              </w:rPr>
            </w:pPr>
            <w:r w:rsidRPr="007E5914">
              <w:rPr>
                <w:rFonts w:ascii="Times New Roman" w:eastAsia="Verdana" w:hAnsi="Times New Roman" w:cs="Times New Roman"/>
                <w:sz w:val="24"/>
                <w:szCs w:val="24"/>
                <w:lang w:eastAsia="ru-RU"/>
              </w:rPr>
              <w:t>Протягом 10-ти робочих днів</w:t>
            </w:r>
          </w:p>
        </w:tc>
      </w:tr>
      <w:tr w:rsidR="007E5914" w:rsidRPr="007E5914" w:rsidTr="00AD56A8">
        <w:trPr>
          <w:trHeight w:val="828"/>
        </w:trPr>
        <w:tc>
          <w:tcPr>
            <w:tcW w:w="709" w:type="dxa"/>
            <w:shd w:val="clear" w:color="auto" w:fill="auto"/>
            <w:vAlign w:val="center"/>
          </w:tcPr>
          <w:p w:rsidR="007E5914" w:rsidRPr="007E5914" w:rsidRDefault="007E5914" w:rsidP="007E5914">
            <w:pPr>
              <w:spacing w:after="0" w:line="240" w:lineRule="auto"/>
              <w:jc w:val="center"/>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14</w:t>
            </w:r>
          </w:p>
        </w:tc>
        <w:tc>
          <w:tcPr>
            <w:tcW w:w="7071" w:type="dxa"/>
            <w:gridSpan w:val="4"/>
            <w:shd w:val="clear" w:color="auto" w:fill="auto"/>
            <w:vAlign w:val="center"/>
          </w:tcPr>
          <w:p w:rsidR="007E5914" w:rsidRPr="007E5914" w:rsidRDefault="007E5914" w:rsidP="007E5914">
            <w:pPr>
              <w:spacing w:after="0" w:line="240" w:lineRule="auto"/>
              <w:rPr>
                <w:rFonts w:ascii="Times New Roman" w:eastAsia="Verdana" w:hAnsi="Times New Roman" w:cs="Times New Roman"/>
                <w:sz w:val="24"/>
                <w:szCs w:val="24"/>
                <w:lang w:eastAsia="ru-RU"/>
              </w:rPr>
            </w:pPr>
            <w:r w:rsidRPr="007E5914">
              <w:rPr>
                <w:rFonts w:ascii="Times New Roman" w:eastAsia="Times New Roman" w:hAnsi="Times New Roman" w:cs="Times New Roman"/>
                <w:sz w:val="24"/>
                <w:szCs w:val="24"/>
                <w:lang w:eastAsia="ru-RU"/>
              </w:rPr>
              <w:t>Оскарження</w:t>
            </w:r>
          </w:p>
        </w:tc>
        <w:tc>
          <w:tcPr>
            <w:tcW w:w="1718" w:type="dxa"/>
            <w:shd w:val="clear" w:color="auto" w:fill="auto"/>
          </w:tcPr>
          <w:p w:rsidR="007E5914" w:rsidRPr="007E5914" w:rsidRDefault="007E5914" w:rsidP="007E5914">
            <w:pPr>
              <w:spacing w:after="0" w:line="240" w:lineRule="auto"/>
              <w:rPr>
                <w:rFonts w:ascii="Times New Roman" w:eastAsia="Verdana" w:hAnsi="Times New Roman" w:cs="Times New Roman"/>
                <w:sz w:val="24"/>
                <w:szCs w:val="24"/>
                <w:lang w:eastAsia="ru-RU"/>
              </w:rPr>
            </w:pPr>
          </w:p>
        </w:tc>
      </w:tr>
    </w:tbl>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rPr>
          <w:rFonts w:ascii="Times New Roman" w:eastAsia="Calibri" w:hAnsi="Times New Roman" w:cs="Times New Roman"/>
          <w:sz w:val="28"/>
          <w:szCs w:val="28"/>
          <w:lang w:eastAsia="ru-RU"/>
        </w:rPr>
      </w:pPr>
    </w:p>
    <w:p w:rsidR="007E5914" w:rsidRPr="007E5914" w:rsidRDefault="007E5914" w:rsidP="007E5914">
      <w:pPr>
        <w:spacing w:after="0" w:line="240" w:lineRule="auto"/>
        <w:ind w:left="4395"/>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 xml:space="preserve"> </w:t>
      </w:r>
      <w:proofErr w:type="spellStart"/>
      <w:r w:rsidRPr="007E5914">
        <w:rPr>
          <w:rFonts w:ascii="Times New Roman" w:eastAsia="Times New Roman" w:hAnsi="Times New Roman" w:cs="Times New Roman"/>
          <w:sz w:val="24"/>
          <w:szCs w:val="24"/>
          <w:lang w:eastAsia="ru-RU"/>
        </w:rPr>
        <w:t>Т.в.о</w:t>
      </w:r>
      <w:proofErr w:type="spellEnd"/>
      <w:r w:rsidRPr="007E5914">
        <w:rPr>
          <w:rFonts w:ascii="Times New Roman" w:eastAsia="Times New Roman" w:hAnsi="Times New Roman" w:cs="Times New Roman"/>
          <w:sz w:val="24"/>
          <w:szCs w:val="24"/>
          <w:lang w:eastAsia="ru-RU"/>
        </w:rPr>
        <w:t>. начальника управління у справах  сім</w:t>
      </w:r>
      <w:r w:rsidRPr="007E5914">
        <w:rPr>
          <w:rFonts w:ascii="Times New Roman" w:eastAsia="Times New Roman" w:hAnsi="Times New Roman" w:cs="Times New Roman"/>
          <w:sz w:val="24"/>
          <w:szCs w:val="24"/>
          <w:lang w:val="ru-RU" w:eastAsia="ru-RU"/>
        </w:rPr>
        <w:t>’</w:t>
      </w:r>
      <w:proofErr w:type="spellStart"/>
      <w:r w:rsidRPr="007E5914">
        <w:rPr>
          <w:rFonts w:ascii="Times New Roman" w:eastAsia="Times New Roman" w:hAnsi="Times New Roman" w:cs="Times New Roman"/>
          <w:sz w:val="24"/>
          <w:szCs w:val="24"/>
          <w:lang w:eastAsia="ru-RU"/>
        </w:rPr>
        <w:t>ї,молоді</w:t>
      </w:r>
      <w:proofErr w:type="spellEnd"/>
      <w:r w:rsidRPr="007E5914">
        <w:rPr>
          <w:rFonts w:ascii="Times New Roman" w:eastAsia="Times New Roman" w:hAnsi="Times New Roman" w:cs="Times New Roman"/>
          <w:sz w:val="24"/>
          <w:szCs w:val="24"/>
          <w:lang w:eastAsia="ru-RU"/>
        </w:rPr>
        <w:t xml:space="preserve"> фізичної культури та спорту</w:t>
      </w:r>
    </w:p>
    <w:p w:rsidR="007E5914" w:rsidRPr="007E5914" w:rsidRDefault="007E5914" w:rsidP="007E5914">
      <w:pPr>
        <w:spacing w:after="0" w:line="240" w:lineRule="auto"/>
        <w:ind w:left="4500"/>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eastAsia="ru-RU"/>
        </w:rPr>
        <w:t>Кравчук Т.М.</w:t>
      </w:r>
    </w:p>
    <w:p w:rsidR="007E5914" w:rsidRPr="007E5914" w:rsidRDefault="007E5914" w:rsidP="007E5914">
      <w:pPr>
        <w:spacing w:after="0" w:line="276" w:lineRule="auto"/>
        <w:ind w:left="4500"/>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Від:</w:t>
      </w:r>
    </w:p>
    <w:p w:rsidR="007E5914" w:rsidRPr="007E5914" w:rsidRDefault="007E5914" w:rsidP="007E5914">
      <w:pPr>
        <w:spacing w:after="0" w:line="276" w:lineRule="auto"/>
        <w:ind w:left="4500"/>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Адреса:</w:t>
      </w:r>
    </w:p>
    <w:p w:rsidR="007E5914" w:rsidRPr="007E5914" w:rsidRDefault="007E5914" w:rsidP="007E5914">
      <w:pPr>
        <w:spacing w:after="0" w:line="276" w:lineRule="auto"/>
        <w:ind w:left="4500"/>
        <w:rPr>
          <w:rFonts w:ascii="Times New Roman" w:eastAsia="Times New Roman" w:hAnsi="Times New Roman" w:cs="Times New Roman"/>
          <w:sz w:val="18"/>
          <w:szCs w:val="18"/>
          <w:lang w:eastAsia="ru-RU"/>
        </w:rPr>
      </w:pPr>
      <w:proofErr w:type="spellStart"/>
      <w:r w:rsidRPr="007E5914">
        <w:rPr>
          <w:rFonts w:ascii="Times New Roman" w:eastAsia="Times New Roman" w:hAnsi="Times New Roman" w:cs="Times New Roman"/>
          <w:sz w:val="24"/>
          <w:szCs w:val="24"/>
          <w:lang w:eastAsia="ru-RU"/>
        </w:rPr>
        <w:t>Тел</w:t>
      </w:r>
      <w:proofErr w:type="spellEnd"/>
      <w:r w:rsidRPr="007E5914">
        <w:rPr>
          <w:rFonts w:ascii="Times New Roman" w:eastAsia="Times New Roman" w:hAnsi="Times New Roman" w:cs="Times New Roman"/>
          <w:sz w:val="24"/>
          <w:szCs w:val="24"/>
          <w:lang w:eastAsia="ru-RU"/>
        </w:rPr>
        <w:t>.:</w:t>
      </w:r>
    </w:p>
    <w:p w:rsidR="007E5914" w:rsidRPr="007E5914" w:rsidRDefault="007E5914" w:rsidP="007E5914">
      <w:pPr>
        <w:spacing w:after="0" w:line="240" w:lineRule="auto"/>
        <w:rPr>
          <w:rFonts w:ascii="Times New Roman" w:eastAsia="Times New Roman" w:hAnsi="Times New Roman" w:cs="Times New Roman"/>
          <w:sz w:val="20"/>
          <w:szCs w:val="20"/>
          <w:lang w:eastAsia="ru-RU"/>
        </w:rPr>
      </w:pPr>
    </w:p>
    <w:p w:rsidR="007E5914" w:rsidRPr="007E5914" w:rsidRDefault="007E5914" w:rsidP="007E5914">
      <w:pPr>
        <w:spacing w:after="0" w:line="240" w:lineRule="auto"/>
        <w:jc w:val="center"/>
        <w:rPr>
          <w:rFonts w:ascii="Times New Roman" w:eastAsia="Times New Roman" w:hAnsi="Times New Roman" w:cs="Times New Roman"/>
          <w:sz w:val="28"/>
          <w:szCs w:val="28"/>
          <w:lang w:eastAsia="ru-RU"/>
        </w:rPr>
      </w:pPr>
      <w:r w:rsidRPr="007E5914">
        <w:rPr>
          <w:rFonts w:ascii="Times New Roman" w:eastAsia="Times New Roman" w:hAnsi="Times New Roman" w:cs="Times New Roman"/>
          <w:sz w:val="28"/>
          <w:szCs w:val="28"/>
          <w:lang w:eastAsia="ru-RU"/>
        </w:rPr>
        <w:t>Заява</w:t>
      </w:r>
    </w:p>
    <w:p w:rsidR="007E5914" w:rsidRPr="007E5914" w:rsidRDefault="007E5914" w:rsidP="007E5914">
      <w:pPr>
        <w:spacing w:after="0" w:line="240" w:lineRule="auto"/>
        <w:ind w:left="-426"/>
        <w:jc w:val="center"/>
        <w:rPr>
          <w:rFonts w:ascii="Times New Roman" w:eastAsia="Times New Roman" w:hAnsi="Times New Roman" w:cs="Times New Roman"/>
          <w:sz w:val="24"/>
          <w:szCs w:val="24"/>
          <w:lang w:eastAsia="ru-RU"/>
        </w:rPr>
      </w:pPr>
    </w:p>
    <w:p w:rsidR="007E5914" w:rsidRPr="007E5914" w:rsidRDefault="007E5914" w:rsidP="007E5914">
      <w:pPr>
        <w:spacing w:after="0" w:line="360" w:lineRule="auto"/>
        <w:ind w:left="-426"/>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Прошу видати посвідчення дитини з багатодітної сім’ї посвідчення моєму синові/моїй</w:t>
      </w:r>
    </w:p>
    <w:p w:rsidR="007E5914" w:rsidRPr="007E5914" w:rsidRDefault="007E5914" w:rsidP="007E5914">
      <w:pPr>
        <w:spacing w:after="0" w:line="360" w:lineRule="auto"/>
        <w:ind w:left="-426"/>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дочці ____________________________________________________________________,</w:t>
      </w:r>
    </w:p>
    <w:p w:rsidR="007E5914" w:rsidRPr="007E5914" w:rsidRDefault="007E5914" w:rsidP="007E5914">
      <w:pPr>
        <w:spacing w:after="0" w:line="240" w:lineRule="auto"/>
        <w:ind w:left="-426"/>
        <w:jc w:val="both"/>
        <w:rPr>
          <w:rFonts w:ascii="Times New Roman" w:eastAsia="Times New Roman" w:hAnsi="Times New Roman" w:cs="Times New Roman"/>
          <w:lang w:eastAsia="ru-RU"/>
        </w:rPr>
      </w:pPr>
      <w:r w:rsidRPr="007E5914">
        <w:rPr>
          <w:rFonts w:ascii="Times New Roman" w:eastAsia="Times New Roman" w:hAnsi="Times New Roman" w:cs="Times New Roman"/>
          <w:lang w:eastAsia="ru-RU"/>
        </w:rPr>
        <w:t xml:space="preserve"> (прізвище, ім’я, по батькові повністю)</w:t>
      </w: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eastAsia="ru-RU"/>
        </w:rPr>
      </w:pP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val="ru-RU" w:eastAsia="ru-RU"/>
        </w:rPr>
        <w:t>__________________</w:t>
      </w:r>
      <w:r w:rsidRPr="007E5914">
        <w:rPr>
          <w:rFonts w:ascii="Times New Roman" w:eastAsia="Times New Roman" w:hAnsi="Times New Roman" w:cs="Times New Roman"/>
          <w:sz w:val="24"/>
          <w:szCs w:val="24"/>
          <w:lang w:eastAsia="ru-RU"/>
        </w:rPr>
        <w:t xml:space="preserve"> </w:t>
      </w:r>
      <w:proofErr w:type="spellStart"/>
      <w:r w:rsidRPr="007E5914">
        <w:rPr>
          <w:rFonts w:ascii="Times New Roman" w:eastAsia="Times New Roman" w:hAnsi="Times New Roman" w:cs="Times New Roman"/>
          <w:sz w:val="24"/>
          <w:szCs w:val="24"/>
          <w:lang w:eastAsia="ru-RU"/>
        </w:rPr>
        <w:t>р.н</w:t>
      </w:r>
      <w:proofErr w:type="spellEnd"/>
      <w:r w:rsidRPr="007E5914">
        <w:rPr>
          <w:rFonts w:ascii="Times New Roman" w:eastAsia="Times New Roman" w:hAnsi="Times New Roman" w:cs="Times New Roman"/>
          <w:sz w:val="24"/>
          <w:szCs w:val="24"/>
          <w:lang w:eastAsia="ru-RU"/>
        </w:rPr>
        <w:t>.</w:t>
      </w:r>
      <w:r w:rsidRPr="007E5914">
        <w:rPr>
          <w:rFonts w:ascii="Times New Roman" w:eastAsia="Times New Roman" w:hAnsi="Times New Roman" w:cs="Times New Roman"/>
          <w:sz w:val="24"/>
          <w:szCs w:val="24"/>
          <w:lang w:val="ru-RU" w:eastAsia="ru-RU"/>
        </w:rPr>
        <w:t xml:space="preserve">, у </w:t>
      </w:r>
      <w:proofErr w:type="spellStart"/>
      <w:r w:rsidRPr="007E5914">
        <w:rPr>
          <w:rFonts w:ascii="Times New Roman" w:eastAsia="Times New Roman" w:hAnsi="Times New Roman" w:cs="Times New Roman"/>
          <w:sz w:val="24"/>
          <w:szCs w:val="24"/>
          <w:lang w:val="ru-RU" w:eastAsia="ru-RU"/>
        </w:rPr>
        <w:t>зв’язку</w:t>
      </w:r>
      <w:proofErr w:type="spellEnd"/>
      <w:r w:rsidRPr="007E5914">
        <w:rPr>
          <w:rFonts w:ascii="Times New Roman" w:eastAsia="Times New Roman" w:hAnsi="Times New Roman" w:cs="Times New Roman"/>
          <w:sz w:val="24"/>
          <w:szCs w:val="24"/>
          <w:lang w:val="ru-RU" w:eastAsia="ru-RU"/>
        </w:rPr>
        <w:t xml:space="preserve"> з </w:t>
      </w:r>
      <w:proofErr w:type="spellStart"/>
      <w:r w:rsidRPr="007E5914">
        <w:rPr>
          <w:rFonts w:ascii="Times New Roman" w:eastAsia="Times New Roman" w:hAnsi="Times New Roman" w:cs="Times New Roman"/>
          <w:sz w:val="24"/>
          <w:szCs w:val="24"/>
          <w:lang w:val="ru-RU" w:eastAsia="ru-RU"/>
        </w:rPr>
        <w:t>досягненням</w:t>
      </w:r>
      <w:proofErr w:type="spellEnd"/>
      <w:r w:rsidRPr="007E5914">
        <w:rPr>
          <w:rFonts w:ascii="Times New Roman" w:eastAsia="Times New Roman" w:hAnsi="Times New Roman" w:cs="Times New Roman"/>
          <w:sz w:val="24"/>
          <w:szCs w:val="24"/>
          <w:lang w:val="ru-RU" w:eastAsia="ru-RU"/>
        </w:rPr>
        <w:t xml:space="preserve"> ним (нею) </w:t>
      </w:r>
      <w:proofErr w:type="spellStart"/>
      <w:r w:rsidRPr="007E5914">
        <w:rPr>
          <w:rFonts w:ascii="Times New Roman" w:eastAsia="Times New Roman" w:hAnsi="Times New Roman" w:cs="Times New Roman"/>
          <w:sz w:val="24"/>
          <w:szCs w:val="24"/>
          <w:lang w:val="ru-RU" w:eastAsia="ru-RU"/>
        </w:rPr>
        <w:t>шестирічного</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віку</w:t>
      </w:r>
      <w:proofErr w:type="spellEnd"/>
      <w:r w:rsidRPr="007E5914">
        <w:rPr>
          <w:rFonts w:ascii="Times New Roman" w:eastAsia="Times New Roman" w:hAnsi="Times New Roman" w:cs="Times New Roman"/>
          <w:sz w:val="24"/>
          <w:szCs w:val="24"/>
          <w:lang w:val="ru-RU" w:eastAsia="ru-RU"/>
        </w:rPr>
        <w:t>.</w:t>
      </w:r>
    </w:p>
    <w:p w:rsidR="007E5914" w:rsidRPr="007E5914" w:rsidRDefault="007E5914" w:rsidP="007E5914">
      <w:pPr>
        <w:spacing w:after="0" w:line="240" w:lineRule="auto"/>
        <w:ind w:left="-426"/>
        <w:jc w:val="both"/>
        <w:rPr>
          <w:rFonts w:ascii="Times New Roman" w:eastAsia="Times New Roman" w:hAnsi="Times New Roman" w:cs="Times New Roman"/>
          <w:sz w:val="18"/>
          <w:szCs w:val="18"/>
          <w:lang w:val="ru-RU" w:eastAsia="ru-RU"/>
        </w:rPr>
      </w:pPr>
      <w:r w:rsidRPr="007E5914">
        <w:rPr>
          <w:rFonts w:ascii="Times New Roman" w:eastAsia="Times New Roman" w:hAnsi="Times New Roman" w:cs="Times New Roman"/>
          <w:sz w:val="18"/>
          <w:szCs w:val="18"/>
          <w:lang w:val="ru-RU" w:eastAsia="ru-RU"/>
        </w:rPr>
        <w:t xml:space="preserve">(дата </w:t>
      </w:r>
      <w:proofErr w:type="spellStart"/>
      <w:r w:rsidRPr="007E5914">
        <w:rPr>
          <w:rFonts w:ascii="Times New Roman" w:eastAsia="Times New Roman" w:hAnsi="Times New Roman" w:cs="Times New Roman"/>
          <w:sz w:val="18"/>
          <w:szCs w:val="18"/>
          <w:lang w:val="ru-RU" w:eastAsia="ru-RU"/>
        </w:rPr>
        <w:t>народження</w:t>
      </w:r>
      <w:proofErr w:type="spellEnd"/>
      <w:r w:rsidRPr="007E5914">
        <w:rPr>
          <w:rFonts w:ascii="Times New Roman" w:eastAsia="Times New Roman" w:hAnsi="Times New Roman" w:cs="Times New Roman"/>
          <w:sz w:val="18"/>
          <w:szCs w:val="18"/>
          <w:lang w:val="ru-RU" w:eastAsia="ru-RU"/>
        </w:rPr>
        <w:t>)</w:t>
      </w: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val="ru-RU" w:eastAsia="ru-RU"/>
        </w:rPr>
        <w:t xml:space="preserve"> </w:t>
      </w: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val="ru-RU" w:eastAsia="ru-RU"/>
        </w:rPr>
      </w:pPr>
      <w:r w:rsidRPr="007E5914">
        <w:rPr>
          <w:rFonts w:ascii="Times New Roman" w:eastAsia="Times New Roman" w:hAnsi="Times New Roman" w:cs="Times New Roman"/>
          <w:sz w:val="24"/>
          <w:szCs w:val="24"/>
          <w:lang w:val="ru-RU" w:eastAsia="ru-RU"/>
        </w:rPr>
        <w:t xml:space="preserve">Даю </w:t>
      </w:r>
      <w:proofErr w:type="spellStart"/>
      <w:r w:rsidRPr="007E5914">
        <w:rPr>
          <w:rFonts w:ascii="Times New Roman" w:eastAsia="Times New Roman" w:hAnsi="Times New Roman" w:cs="Times New Roman"/>
          <w:sz w:val="24"/>
          <w:szCs w:val="24"/>
          <w:lang w:val="ru-RU" w:eastAsia="ru-RU"/>
        </w:rPr>
        <w:t>згоду</w:t>
      </w:r>
      <w:proofErr w:type="spellEnd"/>
      <w:r w:rsidRPr="007E5914">
        <w:rPr>
          <w:rFonts w:ascii="Times New Roman" w:eastAsia="Times New Roman" w:hAnsi="Times New Roman" w:cs="Times New Roman"/>
          <w:sz w:val="24"/>
          <w:szCs w:val="24"/>
          <w:lang w:val="ru-RU" w:eastAsia="ru-RU"/>
        </w:rPr>
        <w:t xml:space="preserve"> на </w:t>
      </w:r>
      <w:proofErr w:type="spellStart"/>
      <w:r w:rsidRPr="007E5914">
        <w:rPr>
          <w:rFonts w:ascii="Times New Roman" w:eastAsia="Times New Roman" w:hAnsi="Times New Roman" w:cs="Times New Roman"/>
          <w:sz w:val="24"/>
          <w:szCs w:val="24"/>
          <w:lang w:val="ru-RU" w:eastAsia="ru-RU"/>
        </w:rPr>
        <w:t>обробку</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моїх</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персональних</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даних</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відповідно</w:t>
      </w:r>
      <w:proofErr w:type="spellEnd"/>
      <w:r w:rsidRPr="007E5914">
        <w:rPr>
          <w:rFonts w:ascii="Times New Roman" w:eastAsia="Times New Roman" w:hAnsi="Times New Roman" w:cs="Times New Roman"/>
          <w:sz w:val="24"/>
          <w:szCs w:val="24"/>
          <w:lang w:val="ru-RU" w:eastAsia="ru-RU"/>
        </w:rPr>
        <w:t xml:space="preserve"> до Закону </w:t>
      </w:r>
      <w:proofErr w:type="spellStart"/>
      <w:r w:rsidRPr="007E5914">
        <w:rPr>
          <w:rFonts w:ascii="Times New Roman" w:eastAsia="Times New Roman" w:hAnsi="Times New Roman" w:cs="Times New Roman"/>
          <w:sz w:val="24"/>
          <w:szCs w:val="24"/>
          <w:lang w:val="ru-RU" w:eastAsia="ru-RU"/>
        </w:rPr>
        <w:t>України</w:t>
      </w:r>
      <w:proofErr w:type="spellEnd"/>
      <w:r w:rsidRPr="007E5914">
        <w:rPr>
          <w:rFonts w:ascii="Times New Roman" w:eastAsia="Times New Roman" w:hAnsi="Times New Roman" w:cs="Times New Roman"/>
          <w:sz w:val="24"/>
          <w:szCs w:val="24"/>
          <w:lang w:val="ru-RU" w:eastAsia="ru-RU"/>
        </w:rPr>
        <w:t xml:space="preserve"> «Про</w:t>
      </w: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val="ru-RU" w:eastAsia="ru-RU"/>
        </w:rPr>
      </w:pPr>
      <w:proofErr w:type="spellStart"/>
      <w:r w:rsidRPr="007E5914">
        <w:rPr>
          <w:rFonts w:ascii="Times New Roman" w:eastAsia="Times New Roman" w:hAnsi="Times New Roman" w:cs="Times New Roman"/>
          <w:sz w:val="24"/>
          <w:szCs w:val="24"/>
          <w:lang w:val="ru-RU" w:eastAsia="ru-RU"/>
        </w:rPr>
        <w:t>захист</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персональних</w:t>
      </w:r>
      <w:proofErr w:type="spellEnd"/>
      <w:r w:rsidRPr="007E5914">
        <w:rPr>
          <w:rFonts w:ascii="Times New Roman" w:eastAsia="Times New Roman" w:hAnsi="Times New Roman" w:cs="Times New Roman"/>
          <w:sz w:val="24"/>
          <w:szCs w:val="24"/>
          <w:lang w:val="ru-RU" w:eastAsia="ru-RU"/>
        </w:rPr>
        <w:t xml:space="preserve"> </w:t>
      </w:r>
      <w:proofErr w:type="spellStart"/>
      <w:r w:rsidRPr="007E5914">
        <w:rPr>
          <w:rFonts w:ascii="Times New Roman" w:eastAsia="Times New Roman" w:hAnsi="Times New Roman" w:cs="Times New Roman"/>
          <w:sz w:val="24"/>
          <w:szCs w:val="24"/>
          <w:lang w:val="ru-RU" w:eastAsia="ru-RU"/>
        </w:rPr>
        <w:t>даних</w:t>
      </w:r>
      <w:proofErr w:type="spellEnd"/>
      <w:r w:rsidRPr="007E5914">
        <w:rPr>
          <w:rFonts w:ascii="Times New Roman" w:eastAsia="Times New Roman" w:hAnsi="Times New Roman" w:cs="Times New Roman"/>
          <w:sz w:val="24"/>
          <w:szCs w:val="24"/>
          <w:lang w:val="ru-RU" w:eastAsia="ru-RU"/>
        </w:rPr>
        <w:t>».</w:t>
      </w: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eastAsia="ru-RU"/>
        </w:rPr>
      </w:pP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eastAsia="ru-RU"/>
        </w:rPr>
      </w:pPr>
    </w:p>
    <w:p w:rsidR="007E5914" w:rsidRPr="007E5914" w:rsidRDefault="007E5914" w:rsidP="007E5914">
      <w:pPr>
        <w:spacing w:after="0" w:line="240" w:lineRule="auto"/>
        <w:ind w:left="-426"/>
        <w:jc w:val="both"/>
        <w:rPr>
          <w:rFonts w:ascii="Times New Roman" w:eastAsia="Times New Roman" w:hAnsi="Times New Roman" w:cs="Times New Roman"/>
          <w:sz w:val="24"/>
          <w:szCs w:val="24"/>
          <w:lang w:eastAsia="ru-RU"/>
        </w:rPr>
      </w:pPr>
      <w:r w:rsidRPr="007E5914">
        <w:rPr>
          <w:rFonts w:ascii="Times New Roman" w:eastAsia="Times New Roman" w:hAnsi="Times New Roman" w:cs="Times New Roman"/>
          <w:sz w:val="24"/>
          <w:szCs w:val="24"/>
          <w:lang w:eastAsia="ru-RU"/>
        </w:rPr>
        <w:t>______________                                                                                _______________</w:t>
      </w:r>
    </w:p>
    <w:p w:rsidR="007E5914" w:rsidRPr="007E5914" w:rsidRDefault="007E5914" w:rsidP="007E5914">
      <w:pPr>
        <w:spacing w:after="0" w:line="240" w:lineRule="auto"/>
        <w:ind w:left="-426"/>
        <w:jc w:val="both"/>
        <w:rPr>
          <w:rFonts w:ascii="Times New Roman" w:eastAsia="Times New Roman" w:hAnsi="Times New Roman" w:cs="Times New Roman"/>
          <w:sz w:val="18"/>
          <w:szCs w:val="18"/>
          <w:lang w:eastAsia="ru-RU"/>
        </w:rPr>
      </w:pPr>
      <w:r w:rsidRPr="007E5914">
        <w:rPr>
          <w:rFonts w:ascii="Times New Roman" w:eastAsia="Times New Roman" w:hAnsi="Times New Roman" w:cs="Times New Roman"/>
          <w:sz w:val="24"/>
          <w:szCs w:val="24"/>
          <w:lang w:eastAsia="ru-RU"/>
        </w:rPr>
        <w:t xml:space="preserve">         </w:t>
      </w:r>
      <w:r w:rsidRPr="007E5914">
        <w:rPr>
          <w:rFonts w:ascii="Times New Roman" w:eastAsia="Times New Roman" w:hAnsi="Times New Roman" w:cs="Times New Roman"/>
          <w:sz w:val="18"/>
          <w:szCs w:val="18"/>
          <w:lang w:eastAsia="ru-RU"/>
        </w:rPr>
        <w:t>(дата)                                                                                                                                        (підпис)</w:t>
      </w:r>
    </w:p>
    <w:p w:rsidR="00041CEF" w:rsidRDefault="00041CEF" w:rsidP="00263738"/>
    <w:p w:rsidR="00AD56A8" w:rsidRPr="007E5914" w:rsidRDefault="00AD56A8" w:rsidP="00AD56A8">
      <w:pPr>
        <w:spacing w:after="0" w:line="240" w:lineRule="auto"/>
        <w:jc w:val="center"/>
        <w:rPr>
          <w:rFonts w:ascii="Times New Roman" w:eastAsia="Calibri" w:hAnsi="Times New Roman" w:cs="Times New Roman"/>
          <w:b/>
          <w:sz w:val="24"/>
          <w:szCs w:val="24"/>
          <w:u w:val="single"/>
          <w:lang w:eastAsia="ru-RU"/>
        </w:rPr>
      </w:pPr>
      <w:r w:rsidRPr="008A651F">
        <w:rPr>
          <w:rFonts w:ascii="Times New Roman" w:eastAsia="Calibri" w:hAnsi="Times New Roman" w:cs="Times New Roman"/>
          <w:b/>
          <w:sz w:val="24"/>
          <w:szCs w:val="24"/>
          <w:u w:val="single"/>
          <w:lang w:eastAsia="ru-RU"/>
        </w:rPr>
        <w:t xml:space="preserve">Інформаційні та технологічні картки адміністративних послуг, суб’єктом надання яких  є </w:t>
      </w:r>
      <w:r>
        <w:rPr>
          <w:rFonts w:ascii="Times New Roman" w:eastAsia="Calibri" w:hAnsi="Times New Roman" w:cs="Times New Roman"/>
          <w:b/>
          <w:sz w:val="24"/>
          <w:szCs w:val="24"/>
          <w:u w:val="single"/>
          <w:lang w:eastAsia="ru-RU"/>
        </w:rPr>
        <w:t>відділ ведення реєстру територіальної громади ЦНАП</w:t>
      </w:r>
    </w:p>
    <w:p w:rsidR="00AD56A8" w:rsidRDefault="00AD56A8" w:rsidP="00263738"/>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bCs/>
          <w:spacing w:val="2"/>
          <w:sz w:val="24"/>
          <w:szCs w:val="24"/>
          <w:lang w:eastAsia="ru-RU"/>
        </w:rPr>
        <w:t>ІН</w:t>
      </w:r>
      <w:r w:rsidRPr="00AD56A8">
        <w:rPr>
          <w:rFonts w:ascii="Times New Roman" w:eastAsia="Calibri" w:hAnsi="Times New Roman" w:cs="Times New Roman"/>
          <w:b/>
          <w:bCs/>
          <w:spacing w:val="-4"/>
          <w:sz w:val="24"/>
          <w:szCs w:val="24"/>
          <w:lang w:eastAsia="ru-RU"/>
        </w:rPr>
        <w:t>Ф</w:t>
      </w:r>
      <w:r w:rsidRPr="00AD56A8">
        <w:rPr>
          <w:rFonts w:ascii="Times New Roman" w:eastAsia="Calibri" w:hAnsi="Times New Roman" w:cs="Times New Roman"/>
          <w:b/>
          <w:bCs/>
          <w:spacing w:val="4"/>
          <w:sz w:val="24"/>
          <w:szCs w:val="24"/>
          <w:lang w:eastAsia="ru-RU"/>
        </w:rPr>
        <w:t>О</w:t>
      </w:r>
      <w:r w:rsidRPr="00AD56A8">
        <w:rPr>
          <w:rFonts w:ascii="Times New Roman" w:eastAsia="Calibri" w:hAnsi="Times New Roman" w:cs="Times New Roman"/>
          <w:b/>
          <w:bCs/>
          <w:spacing w:val="-1"/>
          <w:sz w:val="24"/>
          <w:szCs w:val="24"/>
          <w:lang w:eastAsia="ru-RU"/>
        </w:rPr>
        <w:t>РМ</w:t>
      </w:r>
      <w:r w:rsidRPr="00AD56A8">
        <w:rPr>
          <w:rFonts w:ascii="Times New Roman" w:eastAsia="Calibri" w:hAnsi="Times New Roman" w:cs="Times New Roman"/>
          <w:b/>
          <w:bCs/>
          <w:spacing w:val="2"/>
          <w:sz w:val="24"/>
          <w:szCs w:val="24"/>
          <w:lang w:eastAsia="ru-RU"/>
        </w:rPr>
        <w:t>А</w:t>
      </w:r>
      <w:r w:rsidRPr="00AD56A8">
        <w:rPr>
          <w:rFonts w:ascii="Times New Roman" w:eastAsia="Calibri" w:hAnsi="Times New Roman" w:cs="Times New Roman"/>
          <w:b/>
          <w:bCs/>
          <w:spacing w:val="4"/>
          <w:sz w:val="24"/>
          <w:szCs w:val="24"/>
          <w:lang w:eastAsia="ru-RU"/>
        </w:rPr>
        <w:t>Ц</w:t>
      </w:r>
      <w:r w:rsidRPr="00AD56A8">
        <w:rPr>
          <w:rFonts w:ascii="Times New Roman" w:eastAsia="Calibri" w:hAnsi="Times New Roman" w:cs="Times New Roman"/>
          <w:b/>
          <w:bCs/>
          <w:spacing w:val="2"/>
          <w:sz w:val="24"/>
          <w:szCs w:val="24"/>
          <w:lang w:eastAsia="ru-RU"/>
        </w:rPr>
        <w:t>І</w:t>
      </w:r>
      <w:r w:rsidRPr="00AD56A8">
        <w:rPr>
          <w:rFonts w:ascii="Times New Roman" w:eastAsia="Calibri" w:hAnsi="Times New Roman" w:cs="Times New Roman"/>
          <w:b/>
          <w:bCs/>
          <w:spacing w:val="-2"/>
          <w:sz w:val="24"/>
          <w:szCs w:val="24"/>
          <w:lang w:eastAsia="ru-RU"/>
        </w:rPr>
        <w:t>Й</w:t>
      </w:r>
      <w:r w:rsidRPr="00AD56A8">
        <w:rPr>
          <w:rFonts w:ascii="Times New Roman" w:eastAsia="Calibri" w:hAnsi="Times New Roman" w:cs="Times New Roman"/>
          <w:b/>
          <w:bCs/>
          <w:spacing w:val="2"/>
          <w:sz w:val="24"/>
          <w:szCs w:val="24"/>
          <w:lang w:eastAsia="ru-RU"/>
        </w:rPr>
        <w:t>Н</w:t>
      </w:r>
      <w:r w:rsidRPr="00AD56A8">
        <w:rPr>
          <w:rFonts w:ascii="Times New Roman" w:eastAsia="Calibri" w:hAnsi="Times New Roman" w:cs="Times New Roman"/>
          <w:b/>
          <w:bCs/>
          <w:sz w:val="24"/>
          <w:szCs w:val="24"/>
          <w:lang w:eastAsia="ru-RU"/>
        </w:rPr>
        <w:t>А</w:t>
      </w:r>
      <w:r w:rsidRPr="00AD56A8">
        <w:rPr>
          <w:rFonts w:ascii="Times New Roman" w:eastAsia="Calibri" w:hAnsi="Times New Roman" w:cs="Times New Roman"/>
          <w:b/>
          <w:bCs/>
          <w:spacing w:val="-16"/>
          <w:sz w:val="24"/>
          <w:szCs w:val="24"/>
          <w:lang w:eastAsia="ru-RU"/>
        </w:rPr>
        <w:t xml:space="preserve"> </w:t>
      </w:r>
      <w:r w:rsidRPr="00AD56A8">
        <w:rPr>
          <w:rFonts w:ascii="Times New Roman" w:eastAsia="Calibri" w:hAnsi="Times New Roman" w:cs="Times New Roman"/>
          <w:b/>
          <w:bCs/>
          <w:spacing w:val="-1"/>
          <w:sz w:val="24"/>
          <w:szCs w:val="24"/>
          <w:lang w:eastAsia="ru-RU"/>
        </w:rPr>
        <w:t>К</w:t>
      </w:r>
      <w:r w:rsidRPr="00AD56A8">
        <w:rPr>
          <w:rFonts w:ascii="Times New Roman" w:eastAsia="Calibri" w:hAnsi="Times New Roman" w:cs="Times New Roman"/>
          <w:b/>
          <w:bCs/>
          <w:spacing w:val="2"/>
          <w:sz w:val="24"/>
          <w:szCs w:val="24"/>
          <w:lang w:eastAsia="ru-RU"/>
        </w:rPr>
        <w:t>А</w:t>
      </w:r>
      <w:r w:rsidRPr="00AD56A8">
        <w:rPr>
          <w:rFonts w:ascii="Times New Roman" w:eastAsia="Calibri" w:hAnsi="Times New Roman" w:cs="Times New Roman"/>
          <w:b/>
          <w:bCs/>
          <w:spacing w:val="-1"/>
          <w:sz w:val="24"/>
          <w:szCs w:val="24"/>
          <w:lang w:eastAsia="ru-RU"/>
        </w:rPr>
        <w:t>Р</w:t>
      </w:r>
      <w:r w:rsidRPr="00AD56A8">
        <w:rPr>
          <w:rFonts w:ascii="Times New Roman" w:eastAsia="Calibri" w:hAnsi="Times New Roman" w:cs="Times New Roman"/>
          <w:b/>
          <w:bCs/>
          <w:spacing w:val="2"/>
          <w:sz w:val="24"/>
          <w:szCs w:val="24"/>
          <w:lang w:eastAsia="ru-RU"/>
        </w:rPr>
        <w:t>Т</w:t>
      </w:r>
      <w:r w:rsidRPr="00AD56A8">
        <w:rPr>
          <w:rFonts w:ascii="Times New Roman" w:eastAsia="Calibri" w:hAnsi="Times New Roman" w:cs="Times New Roman"/>
          <w:b/>
          <w:bCs/>
          <w:spacing w:val="-2"/>
          <w:sz w:val="24"/>
          <w:szCs w:val="24"/>
          <w:lang w:eastAsia="ru-RU"/>
        </w:rPr>
        <w:t>К</w:t>
      </w:r>
      <w:r w:rsidRPr="00AD56A8">
        <w:rPr>
          <w:rFonts w:ascii="Times New Roman" w:eastAsia="Calibri" w:hAnsi="Times New Roman" w:cs="Times New Roman"/>
          <w:b/>
          <w:bCs/>
          <w:sz w:val="24"/>
          <w:szCs w:val="24"/>
          <w:lang w:eastAsia="ru-RU"/>
        </w:rPr>
        <w:t xml:space="preserve">А </w:t>
      </w:r>
      <w:r w:rsidRPr="00AD56A8">
        <w:rPr>
          <w:rFonts w:ascii="Times New Roman" w:eastAsia="Calibri" w:hAnsi="Times New Roman" w:cs="Times New Roman"/>
          <w:b/>
          <w:bCs/>
          <w:spacing w:val="2"/>
          <w:sz w:val="24"/>
          <w:szCs w:val="24"/>
          <w:lang w:eastAsia="ru-RU"/>
        </w:rPr>
        <w:t>АД</w:t>
      </w:r>
      <w:r w:rsidRPr="00AD56A8">
        <w:rPr>
          <w:rFonts w:ascii="Times New Roman" w:eastAsia="Calibri" w:hAnsi="Times New Roman" w:cs="Times New Roman"/>
          <w:b/>
          <w:bCs/>
          <w:spacing w:val="-2"/>
          <w:sz w:val="24"/>
          <w:szCs w:val="24"/>
          <w:lang w:eastAsia="ru-RU"/>
        </w:rPr>
        <w:t>М</w:t>
      </w:r>
      <w:r w:rsidRPr="00AD56A8">
        <w:rPr>
          <w:rFonts w:ascii="Times New Roman" w:eastAsia="Calibri" w:hAnsi="Times New Roman" w:cs="Times New Roman"/>
          <w:b/>
          <w:bCs/>
          <w:spacing w:val="2"/>
          <w:sz w:val="24"/>
          <w:szCs w:val="24"/>
          <w:lang w:eastAsia="ru-RU"/>
        </w:rPr>
        <w:t>ІНІСТ</w:t>
      </w:r>
      <w:r w:rsidRPr="00AD56A8">
        <w:rPr>
          <w:rFonts w:ascii="Times New Roman" w:eastAsia="Calibri" w:hAnsi="Times New Roman" w:cs="Times New Roman"/>
          <w:b/>
          <w:bCs/>
          <w:spacing w:val="-1"/>
          <w:sz w:val="24"/>
          <w:szCs w:val="24"/>
          <w:lang w:eastAsia="ru-RU"/>
        </w:rPr>
        <w:t>Р</w:t>
      </w:r>
      <w:r w:rsidRPr="00AD56A8">
        <w:rPr>
          <w:rFonts w:ascii="Times New Roman" w:eastAsia="Calibri" w:hAnsi="Times New Roman" w:cs="Times New Roman"/>
          <w:b/>
          <w:bCs/>
          <w:spacing w:val="2"/>
          <w:sz w:val="24"/>
          <w:szCs w:val="24"/>
          <w:lang w:eastAsia="ru-RU"/>
        </w:rPr>
        <w:t>АТИ</w:t>
      </w:r>
      <w:r w:rsidRPr="00AD56A8">
        <w:rPr>
          <w:rFonts w:ascii="Times New Roman" w:eastAsia="Calibri" w:hAnsi="Times New Roman" w:cs="Times New Roman"/>
          <w:b/>
          <w:bCs/>
          <w:spacing w:val="-2"/>
          <w:sz w:val="24"/>
          <w:szCs w:val="24"/>
          <w:lang w:eastAsia="ru-RU"/>
        </w:rPr>
        <w:t>В</w:t>
      </w:r>
      <w:r w:rsidRPr="00AD56A8">
        <w:rPr>
          <w:rFonts w:ascii="Times New Roman" w:eastAsia="Calibri" w:hAnsi="Times New Roman" w:cs="Times New Roman"/>
          <w:b/>
          <w:bCs/>
          <w:spacing w:val="2"/>
          <w:sz w:val="24"/>
          <w:szCs w:val="24"/>
          <w:lang w:eastAsia="ru-RU"/>
        </w:rPr>
        <w:t>НОЇ ПОСЛУГИ № ___</w:t>
      </w:r>
    </w:p>
    <w:p w:rsidR="00AD56A8" w:rsidRPr="00AD56A8" w:rsidRDefault="00AD56A8" w:rsidP="00AD56A8">
      <w:pPr>
        <w:spacing w:after="0" w:line="240" w:lineRule="auto"/>
        <w:jc w:val="center"/>
        <w:rPr>
          <w:rFonts w:ascii="Verdana" w:eastAsia="Calibri" w:hAnsi="Verdana" w:cs="Times New Roman"/>
          <w:b/>
          <w:sz w:val="16"/>
          <w:szCs w:val="16"/>
          <w:lang w:eastAsia="ru-RU"/>
        </w:rPr>
      </w:pPr>
    </w:p>
    <w:p w:rsidR="00AD56A8" w:rsidRPr="00AD56A8" w:rsidRDefault="00AD56A8" w:rsidP="00AD56A8">
      <w:pPr>
        <w:spacing w:after="0" w:line="240" w:lineRule="auto"/>
        <w:jc w:val="center"/>
        <w:rPr>
          <w:rFonts w:ascii="Times New Roman" w:eastAsia="Calibri" w:hAnsi="Times New Roman" w:cs="Times New Roman"/>
          <w:b/>
          <w:sz w:val="24"/>
          <w:szCs w:val="24"/>
          <w:u w:val="single"/>
          <w:lang w:eastAsia="ru-RU"/>
        </w:rPr>
      </w:pPr>
      <w:r w:rsidRPr="00AD56A8">
        <w:rPr>
          <w:rFonts w:ascii="Times New Roman" w:eastAsia="Calibri" w:hAnsi="Times New Roman" w:cs="Times New Roman"/>
          <w:b/>
          <w:sz w:val="24"/>
          <w:szCs w:val="24"/>
          <w:u w:val="single"/>
          <w:lang w:eastAsia="ru-RU"/>
        </w:rPr>
        <w:t>00034</w:t>
      </w:r>
      <w:r w:rsidRPr="00AD56A8">
        <w:rPr>
          <w:rFonts w:ascii="Times New Roman" w:eastAsia="Times New Roman" w:hAnsi="Times New Roman" w:cs="Times New Roman"/>
          <w:sz w:val="28"/>
          <w:szCs w:val="28"/>
          <w:lang w:eastAsia="ru-RU"/>
        </w:rPr>
        <w:t xml:space="preserve"> - </w:t>
      </w:r>
      <w:r w:rsidRPr="00AD56A8">
        <w:rPr>
          <w:rFonts w:ascii="Times New Roman" w:eastAsia="Times New Roman" w:hAnsi="Times New Roman" w:cs="Times New Roman"/>
          <w:lang w:eastAsia="ru-RU"/>
        </w:rPr>
        <w:t>(</w:t>
      </w:r>
      <w:r w:rsidRPr="00AD56A8">
        <w:rPr>
          <w:rFonts w:ascii="Times New Roman" w:eastAsia="Times New Roman" w:hAnsi="Times New Roman" w:cs="Times New Roman"/>
          <w:b/>
          <w:lang w:eastAsia="ru-RU"/>
        </w:rPr>
        <w:t>ідентифікатор за Гідом державних послуг)</w:t>
      </w:r>
    </w:p>
    <w:p w:rsidR="00AD56A8" w:rsidRPr="00AD56A8" w:rsidRDefault="00AD56A8" w:rsidP="00AD56A8">
      <w:pPr>
        <w:spacing w:after="0" w:line="240" w:lineRule="auto"/>
        <w:jc w:val="center"/>
        <w:rPr>
          <w:rFonts w:ascii="Times New Roman" w:eastAsia="Calibri" w:hAnsi="Times New Roman" w:cs="Times New Roman"/>
          <w:b/>
          <w:sz w:val="24"/>
          <w:szCs w:val="24"/>
          <w:u w:val="single"/>
          <w:lang w:eastAsia="ru-RU"/>
        </w:rPr>
      </w:pPr>
      <w:r w:rsidRPr="00AD56A8">
        <w:rPr>
          <w:rFonts w:ascii="Times New Roman" w:eastAsia="Calibri" w:hAnsi="Times New Roman" w:cs="Times New Roman"/>
          <w:b/>
          <w:sz w:val="24"/>
          <w:szCs w:val="24"/>
          <w:u w:val="single"/>
          <w:lang w:eastAsia="ru-RU"/>
        </w:rPr>
        <w:t>РЕЄСТРАЦІЯ МІСЦЯ ПРОЖИВАННЯ</w:t>
      </w:r>
    </w:p>
    <w:p w:rsidR="00AD56A8" w:rsidRPr="00AD56A8" w:rsidRDefault="00AD56A8" w:rsidP="00AD56A8">
      <w:pPr>
        <w:spacing w:after="0" w:line="240" w:lineRule="auto"/>
        <w:jc w:val="center"/>
        <w:rPr>
          <w:rFonts w:ascii="Times New Roman" w:eastAsia="Calibri" w:hAnsi="Times New Roman" w:cs="Times New Roman"/>
          <w:sz w:val="20"/>
          <w:szCs w:val="20"/>
          <w:lang w:eastAsia="ru-RU"/>
        </w:rPr>
      </w:pPr>
      <w:r w:rsidRPr="00AD56A8">
        <w:rPr>
          <w:rFonts w:ascii="Times New Roman" w:eastAsia="Calibri" w:hAnsi="Times New Roman" w:cs="Times New Roman"/>
          <w:sz w:val="20"/>
          <w:szCs w:val="20"/>
          <w:lang w:eastAsia="ru-RU"/>
        </w:rPr>
        <w:t>(назва адміністративної послуги)</w:t>
      </w:r>
    </w:p>
    <w:p w:rsidR="00AD56A8" w:rsidRPr="00AD56A8" w:rsidRDefault="00AD56A8" w:rsidP="00AD56A8">
      <w:pPr>
        <w:spacing w:after="0" w:line="240" w:lineRule="auto"/>
        <w:jc w:val="center"/>
        <w:rPr>
          <w:rFonts w:ascii="Times New Roman" w:eastAsia="Calibri" w:hAnsi="Times New Roman" w:cs="Times New Roman"/>
          <w:b/>
          <w:sz w:val="24"/>
          <w:szCs w:val="24"/>
          <w:u w:val="single"/>
          <w:lang w:eastAsia="ru-RU"/>
        </w:rPr>
      </w:pPr>
      <w:r w:rsidRPr="00AD56A8">
        <w:rPr>
          <w:rFonts w:ascii="Times New Roman" w:eastAsia="Calibri" w:hAnsi="Times New Roman" w:cs="Times New Roman"/>
          <w:b/>
          <w:sz w:val="24"/>
          <w:szCs w:val="24"/>
          <w:u w:val="single"/>
          <w:lang w:eastAsia="ru-RU"/>
        </w:rPr>
        <w:t>Відділ ведення реєстру територіальної громади ЦНАП</w:t>
      </w:r>
    </w:p>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proofErr w:type="spellStart"/>
      <w:r w:rsidRPr="00AD56A8">
        <w:rPr>
          <w:rFonts w:ascii="Times New Roman" w:eastAsia="Calibri" w:hAnsi="Times New Roman" w:cs="Times New Roman"/>
          <w:b/>
          <w:sz w:val="24"/>
          <w:szCs w:val="24"/>
          <w:u w:val="single"/>
          <w:lang w:eastAsia="ru-RU"/>
        </w:rPr>
        <w:t>Звягельської</w:t>
      </w:r>
      <w:proofErr w:type="spellEnd"/>
      <w:r w:rsidRPr="00AD56A8">
        <w:rPr>
          <w:rFonts w:ascii="Times New Roman" w:eastAsia="Calibri" w:hAnsi="Times New Roman" w:cs="Times New Roman"/>
          <w:b/>
          <w:sz w:val="24"/>
          <w:szCs w:val="24"/>
          <w:u w:val="single"/>
          <w:lang w:eastAsia="ru-RU"/>
        </w:rPr>
        <w:t xml:space="preserve"> міської ради</w:t>
      </w:r>
    </w:p>
    <w:p w:rsidR="00AD56A8" w:rsidRPr="00AD56A8" w:rsidRDefault="00AD56A8" w:rsidP="00AD56A8">
      <w:pPr>
        <w:spacing w:after="0" w:line="240" w:lineRule="auto"/>
        <w:jc w:val="center"/>
        <w:rPr>
          <w:rFonts w:ascii="Times New Roman" w:eastAsia="Calibri" w:hAnsi="Times New Roman" w:cs="Times New Roman"/>
          <w:sz w:val="20"/>
          <w:szCs w:val="20"/>
          <w:lang w:eastAsia="ru-RU"/>
        </w:rPr>
      </w:pPr>
      <w:r w:rsidRPr="00AD56A8">
        <w:rPr>
          <w:rFonts w:ascii="Times New Roman" w:eastAsia="Calibri" w:hAnsi="Times New Roman" w:cs="Times New Roman"/>
          <w:sz w:val="20"/>
          <w:szCs w:val="20"/>
          <w:lang w:eastAsia="ru-RU"/>
        </w:rPr>
        <w:t>(найменування суб’єкта надання адміністративно послуги)</w:t>
      </w:r>
    </w:p>
    <w:p w:rsidR="00AD56A8" w:rsidRPr="00AD56A8" w:rsidRDefault="00AD56A8" w:rsidP="00AD56A8">
      <w:pPr>
        <w:spacing w:after="0" w:line="240" w:lineRule="auto"/>
        <w:jc w:val="center"/>
        <w:rPr>
          <w:rFonts w:ascii="Times New Roman" w:eastAsia="Calibri" w:hAnsi="Times New Roman" w:cs="Times New Roman"/>
          <w:sz w:val="16"/>
          <w:szCs w:val="16"/>
          <w:lang w:eastAsia="ru-RU"/>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AD56A8" w:rsidRPr="00AD56A8" w:rsidTr="00AD56A8">
        <w:trPr>
          <w:trHeight w:val="593"/>
        </w:trPr>
        <w:tc>
          <w:tcPr>
            <w:tcW w:w="10490" w:type="dxa"/>
            <w:gridSpan w:val="2"/>
            <w:shd w:val="clear" w:color="auto" w:fill="auto"/>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p>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Інформація про суб’єкта надання адміністративної послуги</w:t>
            </w:r>
          </w:p>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p>
        </w:tc>
      </w:tr>
      <w:tr w:rsidR="00AD56A8" w:rsidRPr="00AD56A8" w:rsidTr="00AD56A8">
        <w:trPr>
          <w:trHeight w:val="873"/>
        </w:trPr>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Місцезнаходження</w:t>
            </w:r>
          </w:p>
          <w:p w:rsidR="00AD56A8" w:rsidRPr="00AD56A8" w:rsidRDefault="00AD56A8" w:rsidP="00AD56A8">
            <w:pPr>
              <w:spacing w:after="0" w:line="240" w:lineRule="auto"/>
              <w:ind w:left="34"/>
              <w:jc w:val="center"/>
              <w:rPr>
                <w:rFonts w:ascii="Times New Roman" w:eastAsia="Calibri" w:hAnsi="Times New Roman" w:cs="Times New Roman"/>
                <w:sz w:val="24"/>
                <w:szCs w:val="24"/>
                <w:lang w:eastAsia="ru-RU"/>
              </w:rPr>
            </w:pPr>
            <w:r w:rsidRPr="00AD56A8">
              <w:rPr>
                <w:rFonts w:ascii="Times New Roman" w:eastAsia="Calibri" w:hAnsi="Times New Roman" w:cs="Times New Roman"/>
                <w:b/>
                <w:sz w:val="24"/>
                <w:szCs w:val="24"/>
                <w:lang w:eastAsia="ru-RU"/>
              </w:rPr>
              <w:t>суб’єкта надання адміністративної послуги</w:t>
            </w:r>
          </w:p>
        </w:tc>
        <w:tc>
          <w:tcPr>
            <w:tcW w:w="7371" w:type="dxa"/>
            <w:tcBorders>
              <w:bottom w:val="single" w:sz="4" w:space="0" w:color="auto"/>
            </w:tcBorders>
            <w:vAlign w:val="center"/>
          </w:tcPr>
          <w:p w:rsidR="00AD56A8" w:rsidRPr="00AD56A8" w:rsidRDefault="00AD56A8" w:rsidP="00AD56A8">
            <w:pPr>
              <w:spacing w:after="0" w:line="240" w:lineRule="auto"/>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xml:space="preserve">11701,  Житомирська обл., </w:t>
            </w:r>
            <w:proofErr w:type="spellStart"/>
            <w:r w:rsidRPr="00AD56A8">
              <w:rPr>
                <w:rFonts w:ascii="Times New Roman" w:eastAsia="Calibri" w:hAnsi="Times New Roman" w:cs="Times New Roman"/>
                <w:sz w:val="24"/>
                <w:szCs w:val="24"/>
                <w:lang w:eastAsia="ru-RU"/>
              </w:rPr>
              <w:t>Звягельський</w:t>
            </w:r>
            <w:proofErr w:type="spellEnd"/>
            <w:r w:rsidRPr="00AD56A8">
              <w:rPr>
                <w:rFonts w:ascii="Times New Roman" w:eastAsia="Calibri" w:hAnsi="Times New Roman" w:cs="Times New Roman"/>
                <w:sz w:val="24"/>
                <w:szCs w:val="24"/>
                <w:lang w:eastAsia="ru-RU"/>
              </w:rPr>
              <w:t xml:space="preserve"> р-н, м. </w:t>
            </w:r>
            <w:proofErr w:type="spellStart"/>
            <w:r w:rsidRPr="00AD56A8">
              <w:rPr>
                <w:rFonts w:ascii="Times New Roman" w:eastAsia="Calibri" w:hAnsi="Times New Roman" w:cs="Times New Roman"/>
                <w:sz w:val="24"/>
                <w:szCs w:val="24"/>
                <w:lang w:eastAsia="ru-RU"/>
              </w:rPr>
              <w:t>Звягель</w:t>
            </w:r>
            <w:proofErr w:type="spellEnd"/>
            <w:r w:rsidRPr="00AD56A8">
              <w:rPr>
                <w:rFonts w:ascii="Times New Roman" w:eastAsia="Calibri" w:hAnsi="Times New Roman" w:cs="Times New Roman"/>
                <w:sz w:val="24"/>
                <w:szCs w:val="24"/>
                <w:lang w:eastAsia="ru-RU"/>
              </w:rPr>
              <w:t xml:space="preserve">,  вул. Шевченка, 20  </w:t>
            </w:r>
          </w:p>
        </w:tc>
      </w:tr>
      <w:tr w:rsidR="00AD56A8" w:rsidRPr="00AD56A8" w:rsidTr="00AD56A8">
        <w:tc>
          <w:tcPr>
            <w:tcW w:w="3119" w:type="dxa"/>
            <w:tcBorders>
              <w:right w:val="single" w:sz="4" w:space="0" w:color="auto"/>
            </w:tcBorders>
          </w:tcPr>
          <w:p w:rsidR="00AD56A8" w:rsidRPr="00AD56A8" w:rsidRDefault="00AD56A8" w:rsidP="00AD56A8">
            <w:pPr>
              <w:spacing w:after="0" w:line="240" w:lineRule="auto"/>
              <w:jc w:val="center"/>
              <w:rPr>
                <w:rFonts w:ascii="Times New Roman" w:eastAsia="Calibri" w:hAnsi="Times New Roman" w:cs="Times New Roman"/>
                <w:sz w:val="24"/>
                <w:szCs w:val="24"/>
                <w:lang w:eastAsia="ru-RU"/>
              </w:rPr>
            </w:pPr>
            <w:r w:rsidRPr="00AD56A8">
              <w:rPr>
                <w:rFonts w:ascii="Times New Roman" w:eastAsia="Calibri" w:hAnsi="Times New Roman" w:cs="Times New Roman"/>
                <w:b/>
                <w:sz w:val="24"/>
                <w:szCs w:val="24"/>
                <w:lang w:eastAsia="ru-RU"/>
              </w:rPr>
              <w:t>Інформація щодо режиму роботи</w:t>
            </w:r>
            <w:r w:rsidRPr="00AD56A8">
              <w:rPr>
                <w:rFonts w:ascii="Times New Roman" w:eastAsia="Calibri" w:hAnsi="Times New Roman" w:cs="Times New Roman"/>
                <w:sz w:val="24"/>
                <w:szCs w:val="24"/>
                <w:lang w:eastAsia="ru-RU"/>
              </w:rPr>
              <w:t xml:space="preserve">: </w:t>
            </w:r>
          </w:p>
          <w:p w:rsidR="00AD56A8" w:rsidRPr="00AD56A8" w:rsidRDefault="00AD56A8" w:rsidP="00AD56A8">
            <w:pPr>
              <w:spacing w:after="0" w:line="240" w:lineRule="auto"/>
              <w:ind w:left="34" w:firstLine="284"/>
              <w:jc w:val="center"/>
              <w:rPr>
                <w:rFonts w:ascii="Times New Roman" w:eastAsia="Calibri" w:hAnsi="Times New Roman" w:cs="Times New Roman"/>
                <w:sz w:val="24"/>
                <w:szCs w:val="24"/>
                <w:lang w:eastAsia="ru-RU"/>
              </w:rPr>
            </w:pPr>
          </w:p>
        </w:tc>
        <w:tc>
          <w:tcPr>
            <w:tcW w:w="7371" w:type="dxa"/>
            <w:tcBorders>
              <w:top w:val="single" w:sz="4" w:space="0" w:color="auto"/>
              <w:left w:val="single" w:sz="4" w:space="0" w:color="auto"/>
              <w:bottom w:val="single" w:sz="4" w:space="0" w:color="auto"/>
              <w:right w:val="single" w:sz="4" w:space="0" w:color="auto"/>
            </w:tcBorders>
          </w:tcPr>
          <w:p w:rsidR="00AD56A8" w:rsidRPr="00AD56A8" w:rsidRDefault="00AD56A8" w:rsidP="00AD56A8">
            <w:pPr>
              <w:spacing w:after="0" w:line="240" w:lineRule="auto"/>
              <w:contextualSpacing/>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Понеділок, вівторок, середа, четвер: 8.00 - 17.15</w:t>
            </w:r>
          </w:p>
          <w:p w:rsidR="00AD56A8" w:rsidRPr="00AD56A8" w:rsidRDefault="00AD56A8" w:rsidP="00AD56A8">
            <w:pPr>
              <w:spacing w:after="0" w:line="240" w:lineRule="auto"/>
              <w:contextualSpacing/>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П’ятниця: 8.00 - 16.00</w:t>
            </w:r>
          </w:p>
          <w:p w:rsidR="00AD56A8" w:rsidRPr="00AD56A8" w:rsidRDefault="00AD56A8" w:rsidP="00AD56A8">
            <w:pPr>
              <w:spacing w:after="0" w:line="240" w:lineRule="auto"/>
              <w:contextualSpacing/>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Субота: 9.00 - 14.00</w:t>
            </w:r>
          </w:p>
          <w:p w:rsidR="00AD56A8" w:rsidRPr="00AD56A8" w:rsidRDefault="00AD56A8" w:rsidP="00AD56A8">
            <w:pPr>
              <w:spacing w:after="0" w:line="240" w:lineRule="auto"/>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Вихідні дні: неділя, святкові дні</w:t>
            </w:r>
          </w:p>
        </w:tc>
      </w:tr>
      <w:tr w:rsidR="00AD56A8" w:rsidRPr="00AD56A8" w:rsidTr="00AD56A8">
        <w:trPr>
          <w:trHeight w:val="423"/>
        </w:trPr>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lastRenderedPageBreak/>
              <w:t>Телефон/факс (довідка), адреса електронної пошти та веб-сайт:</w:t>
            </w:r>
          </w:p>
        </w:tc>
        <w:tc>
          <w:tcPr>
            <w:tcW w:w="7371" w:type="dxa"/>
            <w:tcBorders>
              <w:top w:val="single" w:sz="4" w:space="0" w:color="auto"/>
            </w:tcBorders>
            <w:vAlign w:val="center"/>
          </w:tcPr>
          <w:p w:rsidR="00AD56A8" w:rsidRPr="00AD56A8" w:rsidRDefault="00AD56A8" w:rsidP="00AD56A8">
            <w:pPr>
              <w:spacing w:after="0" w:line="240" w:lineRule="auto"/>
              <w:contextualSpacing/>
              <w:rPr>
                <w:rFonts w:ascii="Times New Roman" w:eastAsia="Calibri" w:hAnsi="Times New Roman" w:cs="Times New Roman"/>
                <w:sz w:val="24"/>
                <w:szCs w:val="24"/>
                <w:lang w:eastAsia="ru-RU"/>
              </w:rPr>
            </w:pPr>
            <w:proofErr w:type="spellStart"/>
            <w:r w:rsidRPr="00AD56A8">
              <w:rPr>
                <w:rFonts w:ascii="Times New Roman" w:eastAsia="Calibri" w:hAnsi="Times New Roman" w:cs="Times New Roman"/>
                <w:sz w:val="24"/>
                <w:szCs w:val="24"/>
                <w:lang w:eastAsia="ru-RU"/>
              </w:rPr>
              <w:t>тел</w:t>
            </w:r>
            <w:proofErr w:type="spellEnd"/>
            <w:r w:rsidRPr="00AD56A8">
              <w:rPr>
                <w:rFonts w:ascii="Times New Roman" w:eastAsia="Calibri" w:hAnsi="Times New Roman" w:cs="Times New Roman"/>
                <w:sz w:val="24"/>
                <w:szCs w:val="24"/>
                <w:lang w:val="en-US" w:eastAsia="ru-RU"/>
              </w:rPr>
              <w:t>. (0</w:t>
            </w:r>
            <w:r w:rsidRPr="00AD56A8">
              <w:rPr>
                <w:rFonts w:ascii="Times New Roman" w:eastAsia="Calibri" w:hAnsi="Times New Roman" w:cs="Times New Roman"/>
                <w:sz w:val="24"/>
                <w:szCs w:val="24"/>
                <w:lang w:eastAsia="ru-RU"/>
              </w:rPr>
              <w:t>4141</w:t>
            </w:r>
            <w:r w:rsidRPr="00AD56A8">
              <w:rPr>
                <w:rFonts w:ascii="Times New Roman" w:eastAsia="Calibri" w:hAnsi="Times New Roman" w:cs="Times New Roman"/>
                <w:sz w:val="24"/>
                <w:szCs w:val="24"/>
                <w:lang w:val="en-US" w:eastAsia="ru-RU"/>
              </w:rPr>
              <w:t xml:space="preserve">)32219, 0967395060 </w:t>
            </w:r>
          </w:p>
          <w:p w:rsidR="00AD56A8" w:rsidRPr="00AD56A8" w:rsidRDefault="00AD56A8" w:rsidP="00AD56A8">
            <w:pPr>
              <w:spacing w:after="0" w:line="240" w:lineRule="auto"/>
              <w:contextualSpacing/>
              <w:rPr>
                <w:rFonts w:ascii="Times New Roman" w:eastAsia="Calibri" w:hAnsi="Times New Roman" w:cs="Times New Roman"/>
                <w:sz w:val="24"/>
                <w:szCs w:val="24"/>
                <w:lang w:val="en-US" w:eastAsia="ru-RU"/>
              </w:rPr>
            </w:pPr>
            <w:r w:rsidRPr="00AD56A8">
              <w:rPr>
                <w:rFonts w:ascii="Times New Roman" w:eastAsia="Calibri" w:hAnsi="Times New Roman" w:cs="Times New Roman"/>
                <w:sz w:val="24"/>
                <w:szCs w:val="24"/>
                <w:lang w:val="en-US" w:eastAsia="ru-RU"/>
              </w:rPr>
              <w:t>E-mail: vvrtg@ukr.net</w:t>
            </w:r>
          </w:p>
        </w:tc>
      </w:tr>
      <w:tr w:rsidR="00AD56A8" w:rsidRPr="00AD56A8" w:rsidTr="00AD56A8">
        <w:tc>
          <w:tcPr>
            <w:tcW w:w="10490" w:type="dxa"/>
            <w:gridSpan w:val="2"/>
            <w:shd w:val="clear" w:color="auto" w:fill="auto"/>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Нормативні акти, якими регламентується порядок та умови  надання адміністративної послуги</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Закони України</w:t>
            </w:r>
          </w:p>
        </w:tc>
        <w:tc>
          <w:tcPr>
            <w:tcW w:w="7371" w:type="dxa"/>
            <w:vAlign w:val="center"/>
          </w:tcPr>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position w:val="1"/>
                <w:sz w:val="24"/>
                <w:szCs w:val="24"/>
              </w:rPr>
              <w:t>на</w:t>
            </w:r>
            <w:r w:rsidRPr="00AD56A8">
              <w:rPr>
                <w:rFonts w:ascii="Times New Roman" w:eastAsia="Times New Roman" w:hAnsi="Times New Roman" w:cs="Times New Roman"/>
                <w:color w:val="343434"/>
                <w:position w:val="1"/>
                <w:sz w:val="24"/>
                <w:szCs w:val="24"/>
              </w:rPr>
              <w:t>д</w:t>
            </w:r>
            <w:r w:rsidRPr="00AD56A8">
              <w:rPr>
                <w:rFonts w:ascii="Times New Roman" w:eastAsia="Times New Roman" w:hAnsi="Times New Roman" w:cs="Times New Roman"/>
                <w:position w:val="1"/>
                <w:sz w:val="24"/>
                <w:szCs w:val="24"/>
              </w:rPr>
              <w:t xml:space="preserve">ання </w:t>
            </w:r>
            <w:r w:rsidRPr="00AD56A8">
              <w:rPr>
                <w:rFonts w:ascii="Times New Roman" w:eastAsia="Times New Roman" w:hAnsi="Times New Roman" w:cs="Times New Roman"/>
                <w:color w:val="232323"/>
                <w:position w:val="1"/>
                <w:sz w:val="24"/>
                <w:szCs w:val="24"/>
              </w:rPr>
              <w:t xml:space="preserve">публічних </w:t>
            </w:r>
            <w:r w:rsidRPr="00AD56A8">
              <w:rPr>
                <w:rFonts w:ascii="Times New Roman" w:eastAsia="Times New Roman" w:hAnsi="Times New Roman" w:cs="Times New Roman"/>
                <w:color w:val="232323"/>
                <w:sz w:val="24"/>
                <w:szCs w:val="24"/>
              </w:rPr>
              <w:t>(</w:t>
            </w:r>
            <w:r w:rsidRPr="00AD56A8">
              <w:rPr>
                <w:rFonts w:ascii="Times New Roman" w:eastAsia="Times New Roman" w:hAnsi="Times New Roman" w:cs="Times New Roman"/>
                <w:sz w:val="24"/>
                <w:szCs w:val="24"/>
              </w:rPr>
              <w:t>електронних публічних) посл</w:t>
            </w:r>
            <w:r w:rsidRPr="00AD56A8">
              <w:rPr>
                <w:rFonts w:ascii="Times New Roman" w:eastAsia="Times New Roman" w:hAnsi="Times New Roman" w:cs="Times New Roman"/>
                <w:color w:val="343434"/>
                <w:sz w:val="24"/>
                <w:szCs w:val="24"/>
              </w:rPr>
              <w:t xml:space="preserve">уг </w:t>
            </w:r>
            <w:r w:rsidRPr="00AD56A8">
              <w:rPr>
                <w:rFonts w:ascii="Times New Roman" w:eastAsia="Times New Roman" w:hAnsi="Times New Roman" w:cs="Times New Roman"/>
                <w:sz w:val="24"/>
                <w:szCs w:val="24"/>
              </w:rPr>
              <w:t xml:space="preserve">щодо </w:t>
            </w:r>
            <w:r w:rsidRPr="00AD56A8">
              <w:rPr>
                <w:rFonts w:ascii="Times New Roman" w:eastAsia="Times New Roman" w:hAnsi="Times New Roman" w:cs="Times New Roman"/>
                <w:color w:val="232323"/>
                <w:sz w:val="24"/>
                <w:szCs w:val="24"/>
              </w:rPr>
              <w:t xml:space="preserve">декларування та </w:t>
            </w:r>
            <w:r w:rsidRPr="00AD56A8">
              <w:rPr>
                <w:rFonts w:ascii="Times New Roman" w:eastAsia="Times New Roman" w:hAnsi="Times New Roman" w:cs="Times New Roman"/>
                <w:sz w:val="24"/>
                <w:szCs w:val="24"/>
              </w:rPr>
              <w:t xml:space="preserve">реєстрації </w:t>
            </w:r>
            <w:r w:rsidRPr="00AD56A8">
              <w:rPr>
                <w:rFonts w:ascii="Times New Roman" w:eastAsia="Times New Roman" w:hAnsi="Times New Roman" w:cs="Times New Roman"/>
                <w:color w:val="232323"/>
                <w:sz w:val="24"/>
                <w:szCs w:val="24"/>
              </w:rPr>
              <w:t xml:space="preserve">місця проживання </w:t>
            </w:r>
            <w:r w:rsidRPr="00AD56A8">
              <w:rPr>
                <w:rFonts w:ascii="Times New Roman" w:eastAsia="Times New Roman" w:hAnsi="Times New Roman" w:cs="Times New Roman"/>
                <w:sz w:val="24"/>
                <w:szCs w:val="24"/>
              </w:rPr>
              <w:t>в Україні»</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w:t>
            </w:r>
            <w:r w:rsidRPr="00AD56A8">
              <w:rPr>
                <w:rFonts w:ascii="Times New Roman" w:eastAsia="Times New Roman" w:hAnsi="Times New Roman" w:cs="Times New Roman"/>
                <w:color w:val="232323"/>
                <w:sz w:val="24"/>
                <w:szCs w:val="24"/>
              </w:rPr>
              <w:t xml:space="preserve">України «Про </w:t>
            </w:r>
            <w:r w:rsidRPr="00AD56A8">
              <w:rPr>
                <w:rFonts w:ascii="Times New Roman" w:eastAsia="Times New Roman" w:hAnsi="Times New Roman" w:cs="Times New Roman"/>
                <w:position w:val="1"/>
                <w:sz w:val="24"/>
                <w:szCs w:val="24"/>
              </w:rPr>
              <w:t xml:space="preserve">свободу пересування </w:t>
            </w:r>
            <w:r w:rsidRPr="00AD56A8">
              <w:rPr>
                <w:rFonts w:ascii="Times New Roman" w:eastAsia="Times New Roman" w:hAnsi="Times New Roman" w:cs="Times New Roman"/>
                <w:color w:val="343434"/>
                <w:position w:val="1"/>
                <w:sz w:val="24"/>
                <w:szCs w:val="24"/>
              </w:rPr>
              <w:t xml:space="preserve">та </w:t>
            </w:r>
            <w:r w:rsidRPr="00AD56A8">
              <w:rPr>
                <w:rFonts w:ascii="Times New Roman" w:eastAsia="Times New Roman" w:hAnsi="Times New Roman" w:cs="Times New Roman"/>
                <w:sz w:val="24"/>
                <w:szCs w:val="24"/>
              </w:rPr>
              <w:t xml:space="preserve">вільний </w:t>
            </w:r>
            <w:r w:rsidRPr="00AD56A8">
              <w:rPr>
                <w:rFonts w:ascii="Times New Roman" w:eastAsia="Times New Roman" w:hAnsi="Times New Roman" w:cs="Times New Roman"/>
                <w:color w:val="232323"/>
                <w:sz w:val="24"/>
                <w:szCs w:val="24"/>
              </w:rPr>
              <w:t xml:space="preserve">вибір місця </w:t>
            </w:r>
            <w:r w:rsidRPr="00AD56A8">
              <w:rPr>
                <w:rFonts w:ascii="Times New Roman" w:eastAsia="Times New Roman" w:hAnsi="Times New Roman" w:cs="Times New Roman"/>
                <w:sz w:val="24"/>
                <w:szCs w:val="24"/>
              </w:rPr>
              <w:t>проживання в Україні»</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343434"/>
                <w:sz w:val="24"/>
                <w:szCs w:val="24"/>
              </w:rPr>
              <w:t>«</w:t>
            </w:r>
            <w:r w:rsidRPr="00AD56A8">
              <w:rPr>
                <w:rFonts w:ascii="Times New Roman" w:eastAsia="Times New Roman" w:hAnsi="Times New Roman" w:cs="Times New Roman"/>
                <w:sz w:val="24"/>
                <w:szCs w:val="24"/>
              </w:rPr>
              <w:t xml:space="preserve">Про </w:t>
            </w:r>
            <w:r w:rsidRPr="00AD56A8">
              <w:rPr>
                <w:rFonts w:ascii="Times New Roman" w:eastAsia="Times New Roman" w:hAnsi="Times New Roman" w:cs="Times New Roman"/>
                <w:color w:val="232323"/>
                <w:sz w:val="24"/>
                <w:szCs w:val="24"/>
              </w:rPr>
              <w:t xml:space="preserve">місцеве </w:t>
            </w:r>
            <w:r w:rsidRPr="00AD56A8">
              <w:rPr>
                <w:rFonts w:ascii="Times New Roman" w:eastAsia="Times New Roman" w:hAnsi="Times New Roman" w:cs="Times New Roman"/>
                <w:sz w:val="24"/>
                <w:szCs w:val="24"/>
              </w:rPr>
              <w:t>самоврядування»</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sz w:val="24"/>
                <w:szCs w:val="24"/>
              </w:rPr>
              <w:t>адміністративні послуги»</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Закон України «Про адміністративну процедуру»</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sz w:val="24"/>
                <w:szCs w:val="24"/>
              </w:rPr>
              <w:t xml:space="preserve">порядок виїзду </w:t>
            </w:r>
            <w:r w:rsidRPr="00AD56A8">
              <w:rPr>
                <w:rFonts w:ascii="Times New Roman" w:eastAsia="Times New Roman" w:hAnsi="Times New Roman" w:cs="Times New Roman"/>
                <w:color w:val="232323"/>
                <w:sz w:val="24"/>
                <w:szCs w:val="24"/>
              </w:rPr>
              <w:t xml:space="preserve">з </w:t>
            </w:r>
            <w:r w:rsidRPr="00AD56A8">
              <w:rPr>
                <w:rFonts w:ascii="Times New Roman" w:eastAsia="Times New Roman" w:hAnsi="Times New Roman" w:cs="Times New Roman"/>
                <w:sz w:val="24"/>
                <w:szCs w:val="24"/>
              </w:rPr>
              <w:t>України і в</w:t>
            </w:r>
            <w:r w:rsidRPr="00AD56A8">
              <w:rPr>
                <w:rFonts w:ascii="Times New Roman" w:eastAsia="Times New Roman" w:hAnsi="Times New Roman" w:cs="Times New Roman"/>
                <w:color w:val="343434"/>
                <w:sz w:val="24"/>
                <w:szCs w:val="24"/>
              </w:rPr>
              <w:t xml:space="preserve">' </w:t>
            </w:r>
            <w:r w:rsidRPr="00AD56A8">
              <w:rPr>
                <w:rFonts w:ascii="Times New Roman" w:eastAsia="Times New Roman" w:hAnsi="Times New Roman" w:cs="Times New Roman"/>
                <w:sz w:val="24"/>
                <w:szCs w:val="24"/>
              </w:rPr>
              <w:t>їз</w:t>
            </w:r>
            <w:r w:rsidRPr="00AD56A8">
              <w:rPr>
                <w:rFonts w:ascii="Times New Roman" w:eastAsia="Times New Roman" w:hAnsi="Times New Roman" w:cs="Times New Roman"/>
                <w:color w:val="343434"/>
                <w:sz w:val="24"/>
                <w:szCs w:val="24"/>
              </w:rPr>
              <w:t xml:space="preserve">ду </w:t>
            </w:r>
            <w:r w:rsidRPr="00AD56A8">
              <w:rPr>
                <w:rFonts w:ascii="Times New Roman" w:eastAsia="Times New Roman" w:hAnsi="Times New Roman" w:cs="Times New Roman"/>
                <w:sz w:val="24"/>
                <w:szCs w:val="24"/>
              </w:rPr>
              <w:t xml:space="preserve">в Україну </w:t>
            </w:r>
            <w:r w:rsidRPr="00AD56A8">
              <w:rPr>
                <w:rFonts w:ascii="Times New Roman" w:eastAsia="Times New Roman" w:hAnsi="Times New Roman" w:cs="Times New Roman"/>
                <w:color w:val="232323"/>
                <w:sz w:val="24"/>
                <w:szCs w:val="24"/>
              </w:rPr>
              <w:t xml:space="preserve">громадян </w:t>
            </w:r>
            <w:r w:rsidRPr="00AD56A8">
              <w:rPr>
                <w:rFonts w:ascii="Times New Roman" w:eastAsia="Times New Roman" w:hAnsi="Times New Roman" w:cs="Times New Roman"/>
                <w:sz w:val="24"/>
                <w:szCs w:val="24"/>
              </w:rPr>
              <w:t>У</w:t>
            </w:r>
            <w:r w:rsidRPr="00AD56A8">
              <w:rPr>
                <w:rFonts w:ascii="Times New Roman" w:eastAsia="Times New Roman" w:hAnsi="Times New Roman" w:cs="Times New Roman"/>
                <w:color w:val="232323"/>
                <w:sz w:val="24"/>
                <w:szCs w:val="24"/>
              </w:rPr>
              <w:t>країни»</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position w:val="1"/>
                <w:sz w:val="24"/>
                <w:szCs w:val="24"/>
              </w:rPr>
              <w:t xml:space="preserve">військовий </w:t>
            </w:r>
            <w:r w:rsidRPr="00AD56A8">
              <w:rPr>
                <w:rFonts w:ascii="Times New Roman" w:eastAsia="Times New Roman" w:hAnsi="Times New Roman" w:cs="Times New Roman"/>
                <w:position w:val="2"/>
                <w:sz w:val="24"/>
                <w:szCs w:val="24"/>
              </w:rPr>
              <w:t>обов</w:t>
            </w:r>
            <w:r w:rsidRPr="00AD56A8">
              <w:rPr>
                <w:rFonts w:ascii="Times New Roman" w:eastAsia="Times New Roman" w:hAnsi="Times New Roman" w:cs="Times New Roman"/>
                <w:color w:val="343434"/>
                <w:position w:val="2"/>
                <w:sz w:val="24"/>
                <w:szCs w:val="24"/>
              </w:rPr>
              <w:t>'</w:t>
            </w:r>
            <w:r w:rsidRPr="00AD56A8">
              <w:rPr>
                <w:rFonts w:ascii="Times New Roman" w:eastAsia="Times New Roman" w:hAnsi="Times New Roman" w:cs="Times New Roman"/>
                <w:position w:val="2"/>
                <w:sz w:val="24"/>
                <w:szCs w:val="24"/>
              </w:rPr>
              <w:t>язок і</w:t>
            </w:r>
            <w:r w:rsidRPr="00AD56A8">
              <w:rPr>
                <w:rFonts w:ascii="Times New Roman" w:eastAsia="Times New Roman" w:hAnsi="Times New Roman" w:cs="Times New Roman"/>
                <w:sz w:val="24"/>
                <w:szCs w:val="24"/>
              </w:rPr>
              <w:t xml:space="preserve"> військову службу» </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w w:val="105"/>
                <w:sz w:val="24"/>
                <w:szCs w:val="24"/>
              </w:rPr>
              <w:t xml:space="preserve">Закон України </w:t>
            </w:r>
            <w:r w:rsidRPr="00AD56A8">
              <w:rPr>
                <w:rFonts w:ascii="Times New Roman" w:eastAsia="Times New Roman" w:hAnsi="Times New Roman" w:cs="Times New Roman"/>
                <w:color w:val="232323"/>
                <w:w w:val="105"/>
                <w:position w:val="1"/>
                <w:sz w:val="24"/>
                <w:szCs w:val="24"/>
              </w:rPr>
              <w:t xml:space="preserve">«Про </w:t>
            </w:r>
            <w:r w:rsidRPr="00AD56A8">
              <w:rPr>
                <w:rFonts w:ascii="Times New Roman" w:eastAsia="Times New Roman" w:hAnsi="Times New Roman" w:cs="Times New Roman"/>
                <w:w w:val="105"/>
                <w:position w:val="1"/>
                <w:sz w:val="24"/>
                <w:szCs w:val="24"/>
              </w:rPr>
              <w:t xml:space="preserve">державну </w:t>
            </w:r>
            <w:r w:rsidRPr="00AD56A8">
              <w:rPr>
                <w:rFonts w:ascii="Times New Roman" w:eastAsia="Times New Roman" w:hAnsi="Times New Roman" w:cs="Times New Roman"/>
                <w:w w:val="105"/>
                <w:position w:val="2"/>
                <w:sz w:val="24"/>
                <w:szCs w:val="24"/>
              </w:rPr>
              <w:t xml:space="preserve">реєстрацію </w:t>
            </w:r>
            <w:r w:rsidRPr="00AD56A8">
              <w:rPr>
                <w:rFonts w:ascii="Times New Roman" w:eastAsia="Times New Roman" w:hAnsi="Times New Roman" w:cs="Times New Roman"/>
                <w:w w:val="105"/>
                <w:sz w:val="24"/>
                <w:szCs w:val="24"/>
              </w:rPr>
              <w:t>речових прав на нерухоме майно та їх</w:t>
            </w:r>
            <w:r w:rsidRPr="00AD56A8">
              <w:rPr>
                <w:rFonts w:ascii="Times New Roman" w:eastAsia="Times New Roman" w:hAnsi="Times New Roman" w:cs="Times New Roman"/>
                <w:spacing w:val="64"/>
                <w:w w:val="105"/>
                <w:sz w:val="24"/>
                <w:szCs w:val="24"/>
              </w:rPr>
              <w:t xml:space="preserve"> </w:t>
            </w:r>
            <w:r w:rsidRPr="00AD56A8">
              <w:rPr>
                <w:rFonts w:ascii="Times New Roman" w:eastAsia="Times New Roman" w:hAnsi="Times New Roman" w:cs="Times New Roman"/>
                <w:w w:val="105"/>
                <w:sz w:val="24"/>
                <w:szCs w:val="24"/>
              </w:rPr>
              <w:t>обтяжень»</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w w:val="105"/>
                <w:sz w:val="24"/>
                <w:szCs w:val="24"/>
              </w:rPr>
            </w:pPr>
            <w:r w:rsidRPr="00AD56A8">
              <w:rPr>
                <w:rFonts w:ascii="Times New Roman" w:eastAsia="Times New Roman" w:hAnsi="Times New Roman" w:cs="Times New Roman"/>
                <w:w w:val="105"/>
                <w:sz w:val="24"/>
                <w:szCs w:val="24"/>
              </w:rPr>
              <w:t>Закон України «Про іпотеку»</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lang w:val="ru-RU"/>
              </w:rPr>
            </w:pPr>
            <w:r w:rsidRPr="00AD56A8">
              <w:rPr>
                <w:rFonts w:ascii="Times New Roman" w:eastAsia="Times New Roman" w:hAnsi="Times New Roman" w:cs="Times New Roman"/>
                <w:sz w:val="24"/>
                <w:szCs w:val="24"/>
              </w:rPr>
              <w:t xml:space="preserve"> Закон </w:t>
            </w:r>
            <w:r w:rsidRPr="00AD56A8">
              <w:rPr>
                <w:rFonts w:ascii="Times New Roman" w:eastAsia="Times New Roman" w:hAnsi="Times New Roman" w:cs="Times New Roman"/>
                <w:position w:val="1"/>
                <w:sz w:val="24"/>
                <w:szCs w:val="24"/>
              </w:rPr>
              <w:t xml:space="preserve">України </w:t>
            </w:r>
            <w:r w:rsidRPr="00AD56A8">
              <w:rPr>
                <w:rFonts w:ascii="Times New Roman" w:eastAsia="Times New Roman" w:hAnsi="Times New Roman" w:cs="Times New Roman"/>
                <w:color w:val="232323"/>
                <w:position w:val="1"/>
                <w:sz w:val="24"/>
                <w:szCs w:val="24"/>
              </w:rPr>
              <w:t xml:space="preserve">«Про </w:t>
            </w:r>
            <w:r w:rsidRPr="00AD56A8">
              <w:rPr>
                <w:rFonts w:ascii="Times New Roman" w:eastAsia="Times New Roman" w:hAnsi="Times New Roman" w:cs="Times New Roman"/>
                <w:color w:val="232323"/>
                <w:position w:val="2"/>
                <w:sz w:val="24"/>
                <w:szCs w:val="24"/>
              </w:rPr>
              <w:t xml:space="preserve">Єдиний державний </w:t>
            </w:r>
            <w:r w:rsidRPr="00AD56A8">
              <w:rPr>
                <w:rFonts w:ascii="Times New Roman" w:eastAsia="Times New Roman" w:hAnsi="Times New Roman" w:cs="Times New Roman"/>
                <w:color w:val="232323"/>
                <w:sz w:val="24"/>
                <w:szCs w:val="24"/>
              </w:rPr>
              <w:t xml:space="preserve">демографічний </w:t>
            </w:r>
            <w:r w:rsidRPr="00AD56A8">
              <w:rPr>
                <w:rFonts w:ascii="Times New Roman" w:eastAsia="Times New Roman" w:hAnsi="Times New Roman" w:cs="Times New Roman"/>
                <w:sz w:val="24"/>
                <w:szCs w:val="24"/>
              </w:rPr>
              <w:t xml:space="preserve">реєстр </w:t>
            </w:r>
            <w:r w:rsidRPr="00AD56A8">
              <w:rPr>
                <w:rFonts w:ascii="Times New Roman" w:eastAsia="Times New Roman" w:hAnsi="Times New Roman" w:cs="Times New Roman"/>
                <w:color w:val="232323"/>
                <w:sz w:val="24"/>
                <w:szCs w:val="24"/>
              </w:rPr>
              <w:t xml:space="preserve">та документи, </w:t>
            </w:r>
            <w:r w:rsidRPr="00AD56A8">
              <w:rPr>
                <w:rFonts w:ascii="Times New Roman" w:eastAsia="Times New Roman" w:hAnsi="Times New Roman" w:cs="Times New Roman"/>
                <w:sz w:val="24"/>
                <w:szCs w:val="24"/>
              </w:rPr>
              <w:t>що підтверджують громадянство України</w:t>
            </w:r>
            <w:r w:rsidRPr="00AD56A8">
              <w:rPr>
                <w:rFonts w:ascii="Times New Roman" w:eastAsia="Times New Roman" w:hAnsi="Times New Roman" w:cs="Times New Roman"/>
                <w:color w:val="343434"/>
                <w:sz w:val="24"/>
                <w:szCs w:val="24"/>
              </w:rPr>
              <w:t xml:space="preserve">, </w:t>
            </w:r>
            <w:r w:rsidRPr="00AD56A8">
              <w:rPr>
                <w:rFonts w:ascii="Times New Roman" w:eastAsia="Times New Roman" w:hAnsi="Times New Roman" w:cs="Times New Roman"/>
                <w:position w:val="1"/>
                <w:sz w:val="24"/>
                <w:szCs w:val="24"/>
              </w:rPr>
              <w:t xml:space="preserve">посвідчують </w:t>
            </w:r>
            <w:r w:rsidRPr="00AD56A8">
              <w:rPr>
                <w:rFonts w:ascii="Times New Roman" w:eastAsia="Times New Roman" w:hAnsi="Times New Roman" w:cs="Times New Roman"/>
                <w:position w:val="2"/>
                <w:sz w:val="24"/>
                <w:szCs w:val="24"/>
              </w:rPr>
              <w:t>особу чи</w:t>
            </w:r>
            <w:r w:rsidRPr="00AD56A8">
              <w:rPr>
                <w:rFonts w:ascii="Times New Roman" w:eastAsia="Times New Roman" w:hAnsi="Times New Roman" w:cs="Times New Roman"/>
                <w:b/>
                <w:position w:val="2"/>
                <w:sz w:val="24"/>
                <w:szCs w:val="24"/>
              </w:rPr>
              <w:t xml:space="preserve"> </w:t>
            </w:r>
            <w:r w:rsidRPr="00AD56A8">
              <w:rPr>
                <w:rFonts w:ascii="Times New Roman" w:eastAsia="Times New Roman" w:hAnsi="Times New Roman" w:cs="Times New Roman"/>
                <w:position w:val="2"/>
                <w:sz w:val="24"/>
                <w:szCs w:val="24"/>
              </w:rPr>
              <w:t>її</w:t>
            </w:r>
            <w:r w:rsidRPr="00AD56A8">
              <w:rPr>
                <w:rFonts w:ascii="Times New Roman" w:eastAsia="Times New Roman" w:hAnsi="Times New Roman" w:cs="Times New Roman"/>
                <w:sz w:val="24"/>
                <w:szCs w:val="24"/>
              </w:rPr>
              <w:t xml:space="preserve"> </w:t>
            </w:r>
            <w:r w:rsidRPr="00AD56A8">
              <w:rPr>
                <w:rFonts w:ascii="Times New Roman" w:eastAsia="Times New Roman" w:hAnsi="Times New Roman" w:cs="Times New Roman"/>
                <w:position w:val="2"/>
                <w:sz w:val="24"/>
                <w:szCs w:val="24"/>
              </w:rPr>
              <w:t>спеціальний статус»</w:t>
            </w:r>
            <w:r w:rsidRPr="00AD56A8">
              <w:rPr>
                <w:rFonts w:ascii="Times New Roman" w:eastAsia="Times New Roman" w:hAnsi="Times New Roman" w:cs="Times New Roman"/>
                <w:position w:val="2"/>
                <w:sz w:val="24"/>
                <w:szCs w:val="24"/>
                <w:lang w:val="ru-RU"/>
              </w:rPr>
              <w:t xml:space="preserve"> </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Акти Кабінету Міністрів України</w:t>
            </w:r>
          </w:p>
        </w:tc>
        <w:tc>
          <w:tcPr>
            <w:tcW w:w="7371" w:type="dxa"/>
            <w:vAlign w:val="center"/>
          </w:tcPr>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Постанова Кабінету Міністрів України від 30.12.2022 № 1487 «Про затвердження Порядку організації та ведення військового обліку призовників, військовозобов'язаних та резервістів»</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Постанова Кабінету Міністрів України від 04.08.2023 № 820 «Про затвердження Порядку внесення відомостей про адресу задекларованого / 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 265»</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Постанова Кабінету Міністрів України від 04.12.2019 № 1137 «Питання Єдиного державного </w:t>
            </w:r>
            <w:proofErr w:type="spellStart"/>
            <w:r w:rsidRPr="00AD56A8">
              <w:rPr>
                <w:rFonts w:ascii="Times New Roman" w:eastAsia="Times New Roman" w:hAnsi="Times New Roman" w:cs="Times New Roman"/>
                <w:sz w:val="24"/>
                <w:szCs w:val="24"/>
              </w:rPr>
              <w:t>вебпорталу</w:t>
            </w:r>
            <w:proofErr w:type="spellEnd"/>
            <w:r w:rsidRPr="00AD56A8">
              <w:rPr>
                <w:rFonts w:ascii="Times New Roman" w:eastAsia="Times New Roman" w:hAnsi="Times New Roman" w:cs="Times New Roman"/>
                <w:sz w:val="24"/>
                <w:szCs w:val="24"/>
              </w:rPr>
              <w:t xml:space="preserve"> електронних послуг та Реєстру адміністративних послуг»</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Акти центральних органів виконавчої влади України</w:t>
            </w:r>
          </w:p>
        </w:tc>
        <w:tc>
          <w:tcPr>
            <w:tcW w:w="7371" w:type="dxa"/>
            <w:vAlign w:val="center"/>
          </w:tcPr>
          <w:p w:rsidR="00AD56A8" w:rsidRPr="00AD56A8" w:rsidRDefault="00AD56A8" w:rsidP="00AD56A8">
            <w:pPr>
              <w:spacing w:after="0" w:line="240" w:lineRule="auto"/>
              <w:ind w:firstLine="447"/>
              <w:jc w:val="both"/>
              <w:rPr>
                <w:rFonts w:ascii="Times New Roman" w:eastAsia="Calibri" w:hAnsi="Times New Roman" w:cs="Times New Roman"/>
                <w:color w:val="000000"/>
                <w:sz w:val="24"/>
                <w:szCs w:val="24"/>
                <w:lang w:eastAsia="ru-RU"/>
              </w:rPr>
            </w:pPr>
            <w:r w:rsidRPr="00AD56A8">
              <w:rPr>
                <w:rFonts w:ascii="Times New Roman" w:eastAsia="Calibri" w:hAnsi="Times New Roman" w:cs="Times New Roman"/>
                <w:color w:val="000000"/>
                <w:sz w:val="24"/>
                <w:szCs w:val="24"/>
                <w:lang w:eastAsia="ru-RU"/>
              </w:rPr>
              <w:t>Наказ ДМС України від 19.01.2024 № 17 «Про затвердження типових інформаційних карток адміністративних послуг у сфері декларування та реєстрації місця проживання (перебування)</w:t>
            </w:r>
          </w:p>
          <w:p w:rsidR="00AD56A8" w:rsidRPr="00AD56A8" w:rsidRDefault="00AD56A8" w:rsidP="00AD56A8">
            <w:pPr>
              <w:spacing w:after="0" w:line="240" w:lineRule="auto"/>
              <w:ind w:firstLine="22"/>
              <w:jc w:val="both"/>
              <w:rPr>
                <w:rFonts w:ascii="Times New Roman" w:eastAsia="Calibri" w:hAnsi="Times New Roman" w:cs="Times New Roman"/>
                <w:color w:val="000000"/>
                <w:sz w:val="24"/>
                <w:szCs w:val="24"/>
                <w:lang w:eastAsia="ru-RU"/>
              </w:rPr>
            </w:pPr>
            <w:r w:rsidRPr="00AD56A8">
              <w:rPr>
                <w:rFonts w:ascii="Times New Roman" w:eastAsia="Calibri" w:hAnsi="Times New Roman" w:cs="Times New Roman"/>
                <w:color w:val="000000"/>
                <w:sz w:val="24"/>
                <w:szCs w:val="24"/>
                <w:lang w:eastAsia="ru-RU"/>
              </w:rPr>
              <w:t>фізичних осіб»</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Акти місцевих органів виконавчої влади/ОМС</w:t>
            </w:r>
          </w:p>
        </w:tc>
        <w:tc>
          <w:tcPr>
            <w:tcW w:w="7371" w:type="dxa"/>
            <w:vAlign w:val="center"/>
          </w:tcPr>
          <w:p w:rsidR="00AD56A8" w:rsidRPr="00AD56A8" w:rsidRDefault="00AD56A8" w:rsidP="00AD56A8">
            <w:pPr>
              <w:spacing w:after="0" w:line="240" w:lineRule="auto"/>
              <w:ind w:firstLine="424"/>
              <w:jc w:val="both"/>
              <w:rPr>
                <w:rFonts w:ascii="Times New Roman" w:eastAsia="Times New Roman" w:hAnsi="Times New Roman" w:cs="Times New Roman"/>
                <w:color w:val="FF0000"/>
                <w:sz w:val="24"/>
                <w:szCs w:val="24"/>
              </w:rPr>
            </w:pPr>
            <w:r w:rsidRPr="00AD56A8">
              <w:rPr>
                <w:rFonts w:ascii="Times New Roman" w:eastAsia="Times New Roman" w:hAnsi="Times New Roman" w:cs="Times New Roman"/>
                <w:color w:val="000000" w:themeColor="text1"/>
                <w:sz w:val="24"/>
                <w:szCs w:val="24"/>
              </w:rPr>
              <w:t xml:space="preserve">Рішення міської ради від  18.12.2025  №  1652 «Про затвердження Переліку адміністративних послуг, які надаються через Центр надання адміністративних послуг </w:t>
            </w:r>
            <w:proofErr w:type="spellStart"/>
            <w:r w:rsidRPr="00AD56A8">
              <w:rPr>
                <w:rFonts w:ascii="Times New Roman" w:eastAsia="Times New Roman" w:hAnsi="Times New Roman" w:cs="Times New Roman"/>
                <w:color w:val="000000" w:themeColor="text1"/>
                <w:sz w:val="24"/>
                <w:szCs w:val="24"/>
              </w:rPr>
              <w:t>Звягельської</w:t>
            </w:r>
            <w:proofErr w:type="spellEnd"/>
            <w:r w:rsidRPr="00AD56A8">
              <w:rPr>
                <w:rFonts w:ascii="Times New Roman" w:eastAsia="Times New Roman" w:hAnsi="Times New Roman" w:cs="Times New Roman"/>
                <w:color w:val="000000" w:themeColor="text1"/>
                <w:sz w:val="24"/>
                <w:szCs w:val="24"/>
              </w:rPr>
              <w:t xml:space="preserve"> міської ради»</w:t>
            </w:r>
          </w:p>
        </w:tc>
      </w:tr>
      <w:tr w:rsidR="00AD56A8" w:rsidRPr="00AD56A8" w:rsidTr="00AD56A8">
        <w:trPr>
          <w:trHeight w:val="404"/>
        </w:trPr>
        <w:tc>
          <w:tcPr>
            <w:tcW w:w="10490" w:type="dxa"/>
            <w:gridSpan w:val="2"/>
            <w:shd w:val="clear" w:color="auto" w:fill="auto"/>
          </w:tcPr>
          <w:p w:rsidR="00AD56A8" w:rsidRPr="00AD56A8" w:rsidRDefault="00AD56A8" w:rsidP="00AD56A8">
            <w:pPr>
              <w:spacing w:after="0" w:line="240" w:lineRule="auto"/>
              <w:rPr>
                <w:rFonts w:ascii="Times New Roman" w:eastAsia="Calibri" w:hAnsi="Times New Roman" w:cs="Times New Roman"/>
                <w:b/>
                <w:sz w:val="24"/>
                <w:szCs w:val="24"/>
                <w:lang w:eastAsia="ru-RU"/>
              </w:rPr>
            </w:pPr>
          </w:p>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Умови отримання адміністративної послуги</w:t>
            </w:r>
          </w:p>
          <w:p w:rsidR="00AD56A8" w:rsidRPr="00AD56A8" w:rsidRDefault="00AD56A8" w:rsidP="00AD56A8">
            <w:pPr>
              <w:spacing w:after="0" w:line="240" w:lineRule="auto"/>
              <w:jc w:val="center"/>
              <w:rPr>
                <w:rFonts w:ascii="Times New Roman" w:eastAsia="Calibri" w:hAnsi="Times New Roman" w:cs="Times New Roman"/>
                <w:i/>
                <w:sz w:val="24"/>
                <w:szCs w:val="24"/>
                <w:lang w:eastAsia="ru-RU"/>
              </w:rPr>
            </w:pP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Підстава для отримання адміністративної послуги</w:t>
            </w:r>
          </w:p>
        </w:tc>
        <w:tc>
          <w:tcPr>
            <w:tcW w:w="7371" w:type="dxa"/>
            <w:vAlign w:val="center"/>
          </w:tcPr>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Заява про реєстрацію місця проживання фізичної особи/законного представника/представника на підставі довіреності, посвідченої в установленому законом порядку (далі - представник), уповноваженої особи житла або уповноваженої особи спеціалізованої соціальної установи, закладу для бездомних осіб, іншого надавача соціальних послуг з проживанням за формою, затвердженою Кабінетом Міністрів України та відповідні документи.</w:t>
            </w:r>
          </w:p>
        </w:tc>
      </w:tr>
      <w:tr w:rsidR="00AD56A8" w:rsidRPr="00AD56A8" w:rsidTr="00AD56A8">
        <w:trPr>
          <w:trHeight w:val="5944"/>
        </w:trPr>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lastRenderedPageBreak/>
              <w:t>Перелік документів, необхідних для отримання адміністративної послуги та умови отримання адміністративної послуги</w:t>
            </w:r>
          </w:p>
        </w:tc>
        <w:tc>
          <w:tcPr>
            <w:tcW w:w="7371" w:type="dxa"/>
            <w:vAlign w:val="center"/>
          </w:tcPr>
          <w:p w:rsidR="00AD56A8" w:rsidRPr="00AD56A8" w:rsidRDefault="00AD56A8" w:rsidP="00AD56A8">
            <w:pPr>
              <w:tabs>
                <w:tab w:val="left" w:pos="361"/>
              </w:tabs>
              <w:spacing w:after="0" w:line="227" w:lineRule="auto"/>
              <w:ind w:right="100" w:firstLine="45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Для реєстрації місця проживання особа або її законний представник (представник), уповноважена особа житла або уповноважена особа спеціалізованої соціальної установи, закладу для бездомних осіб, іншого надавача соціальних послуг з проживанням подає:</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1) заяву за формою згідно з додатками 2, 8 до Порядку декларування та реєстрації місця проживання(перебування), затвердженого постановою  Кабінету Міністрів  України від 7 лютого</w:t>
            </w:r>
          </w:p>
          <w:p w:rsidR="00AD56A8" w:rsidRPr="00AD56A8" w:rsidRDefault="00AD56A8" w:rsidP="00AD56A8">
            <w:pPr>
              <w:tabs>
                <w:tab w:val="left" w:pos="361"/>
              </w:tabs>
              <w:spacing w:after="0" w:line="227" w:lineRule="auto"/>
              <w:ind w:right="100"/>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2022 р. № 265 (далі - Порядок);</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2) паспортний документ особи*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З) документи, що підтверджують:</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xml:space="preserve">право на проживання (перебування) в житлі, зокрема свідоцтво про право власності, ордер, договір оренди (найму, піднайму), договір найму житла у гуртожитку (для студентів),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 реєстрація місця проживання (перебування) особи здійснюється за згодою власника (співвласників) житла, наймача та члени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w:t>
            </w:r>
            <w:proofErr w:type="spellStart"/>
            <w:r w:rsidRPr="00AD56A8">
              <w:rPr>
                <w:rFonts w:ascii="Times New Roman" w:eastAsia="Calibri" w:hAnsi="Times New Roman" w:cs="Times New Roman"/>
                <w:sz w:val="24"/>
                <w:szCs w:val="24"/>
                <w:lang w:eastAsia="ru-RU"/>
              </w:rPr>
              <w:t>адресою</w:t>
            </w:r>
            <w:proofErr w:type="spellEnd"/>
            <w:r w:rsidRPr="00AD56A8">
              <w:rPr>
                <w:rFonts w:ascii="Times New Roman" w:eastAsia="Calibri" w:hAnsi="Times New Roman" w:cs="Times New Roman"/>
                <w:sz w:val="24"/>
                <w:szCs w:val="24"/>
                <w:lang w:eastAsia="ru-RU"/>
              </w:rPr>
              <w:t xml:space="preserve"> задекларованого/зареєстрованого місця проживання (перебування) батьків або законних представників (представників), або одного з них;</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право на перебування або взяття на облік у спеціалізованій соціальній установі, іншого надавача соціальних послуг з проживанням (довідка про прийняття на обслуговування в спеціалізованій соціальній установі, закладі для бездомних осіб, іншого надавача соціальних послуг за формою згідно з додатком 4 до Порядку), копія посвідчення про взяття на облік бездомної особи, форма якого затверджується Міністерством соціальної політики (для осіб, які перебувають на обліку у таких установах або закладах);</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4) відомості або документ, що підтверджує сплату адміністративного збору;</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61616"/>
                <w:sz w:val="24"/>
                <w:szCs w:val="24"/>
              </w:rPr>
              <w:t>5) військово-обліковий документ (для грома</w:t>
            </w:r>
            <w:r w:rsidRPr="00AD56A8">
              <w:rPr>
                <w:rFonts w:ascii="Times New Roman" w:eastAsia="Times New Roman" w:hAnsi="Times New Roman" w:cs="Times New Roman"/>
                <w:color w:val="313131"/>
                <w:sz w:val="24"/>
                <w:szCs w:val="24"/>
              </w:rPr>
              <w:t>д</w:t>
            </w:r>
            <w:r w:rsidRPr="00AD56A8">
              <w:rPr>
                <w:rFonts w:ascii="Times New Roman" w:eastAsia="Times New Roman" w:hAnsi="Times New Roman" w:cs="Times New Roman"/>
                <w:color w:val="161616"/>
                <w:sz w:val="24"/>
                <w:szCs w:val="24"/>
              </w:rPr>
              <w:t>ян України</w:t>
            </w:r>
            <w:r w:rsidRPr="00AD56A8">
              <w:rPr>
                <w:rFonts w:ascii="Times New Roman" w:eastAsia="Times New Roman" w:hAnsi="Times New Roman" w:cs="Times New Roman"/>
                <w:color w:val="444444"/>
                <w:sz w:val="24"/>
                <w:szCs w:val="24"/>
              </w:rPr>
              <w:t xml:space="preserve">, </w:t>
            </w:r>
            <w:r w:rsidRPr="00AD56A8">
              <w:rPr>
                <w:rFonts w:ascii="Times New Roman" w:eastAsia="Times New Roman" w:hAnsi="Times New Roman" w:cs="Times New Roman"/>
                <w:color w:val="161616"/>
                <w:sz w:val="24"/>
                <w:szCs w:val="24"/>
              </w:rPr>
              <w:t>які пі</w:t>
            </w:r>
            <w:r w:rsidRPr="00AD56A8">
              <w:rPr>
                <w:rFonts w:ascii="Times New Roman" w:eastAsia="Times New Roman" w:hAnsi="Times New Roman" w:cs="Times New Roman"/>
                <w:color w:val="313131"/>
                <w:sz w:val="24"/>
                <w:szCs w:val="24"/>
              </w:rPr>
              <w:t>д</w:t>
            </w:r>
            <w:r w:rsidRPr="00AD56A8">
              <w:rPr>
                <w:rFonts w:ascii="Times New Roman" w:eastAsia="Times New Roman" w:hAnsi="Times New Roman" w:cs="Times New Roman"/>
                <w:color w:val="161616"/>
                <w:sz w:val="24"/>
                <w:szCs w:val="24"/>
              </w:rPr>
              <w:t>лягають взяттю на військовий об</w:t>
            </w:r>
            <w:r w:rsidRPr="00AD56A8">
              <w:rPr>
                <w:rFonts w:ascii="Times New Roman" w:eastAsia="Times New Roman" w:hAnsi="Times New Roman" w:cs="Times New Roman"/>
                <w:color w:val="313131"/>
                <w:sz w:val="24"/>
                <w:szCs w:val="24"/>
              </w:rPr>
              <w:t>л</w:t>
            </w:r>
            <w:r w:rsidRPr="00AD56A8">
              <w:rPr>
                <w:rFonts w:ascii="Times New Roman" w:eastAsia="Times New Roman" w:hAnsi="Times New Roman" w:cs="Times New Roman"/>
                <w:color w:val="161616"/>
                <w:sz w:val="24"/>
                <w:szCs w:val="24"/>
              </w:rPr>
              <w:t>ік або перебувають на військовому</w:t>
            </w:r>
            <w:r w:rsidRPr="00AD56A8">
              <w:rPr>
                <w:rFonts w:ascii="Times New Roman" w:eastAsia="Times New Roman" w:hAnsi="Times New Roman" w:cs="Times New Roman"/>
                <w:color w:val="161616"/>
                <w:spacing w:val="14"/>
                <w:sz w:val="24"/>
                <w:szCs w:val="24"/>
              </w:rPr>
              <w:t xml:space="preserve"> </w:t>
            </w:r>
            <w:r w:rsidRPr="00AD56A8">
              <w:rPr>
                <w:rFonts w:ascii="Times New Roman" w:eastAsia="Times New Roman" w:hAnsi="Times New Roman" w:cs="Times New Roman"/>
                <w:color w:val="161616"/>
                <w:sz w:val="24"/>
                <w:szCs w:val="24"/>
              </w:rPr>
              <w:t>обліку).</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61616"/>
                <w:sz w:val="24"/>
                <w:szCs w:val="24"/>
              </w:rPr>
              <w:t>У разі подання заяви законним представником (представником) особи додатково подаються:</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numPr>
                <w:ilvl w:val="0"/>
                <w:numId w:val="3"/>
              </w:numPr>
              <w:autoSpaceDE w:val="0"/>
              <w:autoSpaceDN w:val="0"/>
              <w:spacing w:after="0" w:line="240" w:lineRule="auto"/>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61616"/>
                <w:spacing w:val="-6"/>
                <w:w w:val="105"/>
                <w:sz w:val="24"/>
                <w:szCs w:val="24"/>
              </w:rPr>
              <w:t>документ</w:t>
            </w:r>
            <w:r w:rsidRPr="00AD56A8">
              <w:rPr>
                <w:rFonts w:ascii="Times New Roman" w:eastAsia="Times New Roman" w:hAnsi="Times New Roman" w:cs="Times New Roman"/>
                <w:color w:val="313131"/>
                <w:spacing w:val="-6"/>
                <w:w w:val="105"/>
                <w:sz w:val="24"/>
                <w:szCs w:val="24"/>
              </w:rPr>
              <w:t xml:space="preserve">, </w:t>
            </w:r>
            <w:r w:rsidRPr="00AD56A8">
              <w:rPr>
                <w:rFonts w:ascii="Times New Roman" w:eastAsia="Times New Roman" w:hAnsi="Times New Roman" w:cs="Times New Roman"/>
                <w:color w:val="161616"/>
                <w:w w:val="105"/>
                <w:sz w:val="24"/>
                <w:szCs w:val="24"/>
              </w:rPr>
              <w:t xml:space="preserve">що </w:t>
            </w:r>
            <w:r w:rsidRPr="00AD56A8">
              <w:rPr>
                <w:rFonts w:ascii="Times New Roman" w:eastAsia="Times New Roman" w:hAnsi="Times New Roman" w:cs="Times New Roman"/>
                <w:color w:val="161616"/>
                <w:sz w:val="24"/>
                <w:szCs w:val="24"/>
              </w:rPr>
              <w:t xml:space="preserve">посвідчує </w:t>
            </w:r>
            <w:r w:rsidRPr="00AD56A8">
              <w:rPr>
                <w:rFonts w:ascii="Times New Roman" w:eastAsia="Times New Roman" w:hAnsi="Times New Roman" w:cs="Times New Roman"/>
                <w:color w:val="161616"/>
                <w:w w:val="105"/>
                <w:sz w:val="24"/>
                <w:szCs w:val="24"/>
              </w:rPr>
              <w:t xml:space="preserve">особу </w:t>
            </w:r>
            <w:r w:rsidRPr="00AD56A8">
              <w:rPr>
                <w:rFonts w:ascii="Times New Roman" w:eastAsia="Times New Roman" w:hAnsi="Times New Roman" w:cs="Times New Roman"/>
                <w:color w:val="161616"/>
                <w:spacing w:val="-1"/>
                <w:sz w:val="24"/>
                <w:szCs w:val="24"/>
              </w:rPr>
              <w:t xml:space="preserve">законного </w:t>
            </w:r>
            <w:r w:rsidRPr="00AD56A8">
              <w:rPr>
                <w:rFonts w:ascii="Times New Roman" w:eastAsia="Times New Roman" w:hAnsi="Times New Roman" w:cs="Times New Roman"/>
                <w:color w:val="161616"/>
                <w:w w:val="105"/>
                <w:sz w:val="24"/>
                <w:szCs w:val="24"/>
              </w:rPr>
              <w:t>представника</w:t>
            </w:r>
            <w:r w:rsidRPr="00AD56A8">
              <w:rPr>
                <w:rFonts w:ascii="Times New Roman" w:eastAsia="Times New Roman" w:hAnsi="Times New Roman" w:cs="Times New Roman"/>
                <w:color w:val="161616"/>
                <w:spacing w:val="17"/>
                <w:w w:val="105"/>
                <w:sz w:val="24"/>
                <w:szCs w:val="24"/>
              </w:rPr>
              <w:t xml:space="preserve"> </w:t>
            </w:r>
            <w:r w:rsidRPr="00AD56A8">
              <w:rPr>
                <w:rFonts w:ascii="Times New Roman" w:eastAsia="Times New Roman" w:hAnsi="Times New Roman" w:cs="Times New Roman"/>
                <w:color w:val="161616"/>
                <w:w w:val="105"/>
                <w:sz w:val="24"/>
                <w:szCs w:val="24"/>
              </w:rPr>
              <w:t>(представника);</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61616"/>
                <w:spacing w:val="-6"/>
                <w:sz w:val="24"/>
                <w:szCs w:val="24"/>
              </w:rPr>
              <w:t>2) документ</w:t>
            </w:r>
            <w:r w:rsidRPr="00AD56A8">
              <w:rPr>
                <w:rFonts w:ascii="Times New Roman" w:eastAsia="Times New Roman" w:hAnsi="Times New Roman" w:cs="Times New Roman"/>
                <w:color w:val="313131"/>
                <w:spacing w:val="-6"/>
                <w:sz w:val="24"/>
                <w:szCs w:val="24"/>
              </w:rPr>
              <w:t xml:space="preserve">, </w:t>
            </w:r>
            <w:r w:rsidRPr="00AD56A8">
              <w:rPr>
                <w:rFonts w:ascii="Times New Roman" w:eastAsia="Times New Roman" w:hAnsi="Times New Roman" w:cs="Times New Roman"/>
                <w:color w:val="161616"/>
                <w:sz w:val="24"/>
                <w:szCs w:val="24"/>
              </w:rPr>
              <w:t>що підтверджує повноваження особи як</w:t>
            </w:r>
            <w:r w:rsidRPr="00AD56A8">
              <w:rPr>
                <w:rFonts w:ascii="Times New Roman" w:eastAsia="Times New Roman" w:hAnsi="Times New Roman" w:cs="Times New Roman"/>
                <w:color w:val="161616"/>
                <w:spacing w:val="12"/>
                <w:sz w:val="24"/>
                <w:szCs w:val="24"/>
              </w:rPr>
              <w:t xml:space="preserve"> </w:t>
            </w:r>
            <w:r w:rsidRPr="00AD56A8">
              <w:rPr>
                <w:rFonts w:ascii="Times New Roman" w:eastAsia="Times New Roman" w:hAnsi="Times New Roman" w:cs="Times New Roman"/>
                <w:color w:val="161616"/>
                <w:sz w:val="24"/>
                <w:szCs w:val="24"/>
              </w:rPr>
              <w:t>представника.</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w:t>
            </w:r>
            <w:r w:rsidRPr="00AD56A8">
              <w:rPr>
                <w:rFonts w:ascii="Times New Roman" w:eastAsia="Times New Roman" w:hAnsi="Times New Roman" w:cs="Times New Roman"/>
                <w:sz w:val="24"/>
                <w:szCs w:val="24"/>
              </w:rPr>
              <w:tab/>
              <w:t>письмова згода відповідного іпотекодержателя або довірчого власника.</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b/>
                <w:sz w:val="24"/>
                <w:szCs w:val="24"/>
              </w:rPr>
              <w:t>Іноземці, особи без громадянства</w:t>
            </w:r>
            <w:r w:rsidRPr="00AD56A8">
              <w:rPr>
                <w:rFonts w:ascii="Times New Roman" w:eastAsia="Times New Roman" w:hAnsi="Times New Roman" w:cs="Times New Roman"/>
                <w:sz w:val="24"/>
                <w:szCs w:val="24"/>
              </w:rPr>
              <w:t>, які для реєстрації місця проживання подали посвідку на постійне проживання або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на українську мову сторінки паспортного документа іноземця або документа, що посвідчує особу без громадянства, з особистими даними.</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b/>
                <w:color w:val="161616"/>
                <w:sz w:val="24"/>
                <w:szCs w:val="24"/>
              </w:rPr>
              <w:t>У разі подання заяви про реєстрацію місця проживання (перебування) особою, яка не досягла 18-річного віку</w:t>
            </w:r>
            <w:r w:rsidRPr="00AD56A8">
              <w:rPr>
                <w:rFonts w:ascii="Times New Roman" w:eastAsia="Times New Roman" w:hAnsi="Times New Roman" w:cs="Times New Roman"/>
                <w:b/>
                <w:color w:val="313131"/>
                <w:sz w:val="24"/>
                <w:szCs w:val="24"/>
              </w:rPr>
              <w:t xml:space="preserve">, </w:t>
            </w:r>
            <w:r w:rsidRPr="00AD56A8">
              <w:rPr>
                <w:rFonts w:ascii="Times New Roman" w:eastAsia="Times New Roman" w:hAnsi="Times New Roman" w:cs="Times New Roman"/>
                <w:color w:val="161616"/>
                <w:sz w:val="24"/>
                <w:szCs w:val="24"/>
              </w:rPr>
              <w:t>ре</w:t>
            </w:r>
            <w:r w:rsidRPr="00AD56A8">
              <w:rPr>
                <w:rFonts w:ascii="Times New Roman" w:eastAsia="Times New Roman" w:hAnsi="Times New Roman" w:cs="Times New Roman"/>
                <w:color w:val="313131"/>
                <w:sz w:val="24"/>
                <w:szCs w:val="24"/>
              </w:rPr>
              <w:t>є</w:t>
            </w:r>
            <w:r w:rsidRPr="00AD56A8">
              <w:rPr>
                <w:rFonts w:ascii="Times New Roman" w:eastAsia="Times New Roman" w:hAnsi="Times New Roman" w:cs="Times New Roman"/>
                <w:color w:val="161616"/>
                <w:sz w:val="24"/>
                <w:szCs w:val="24"/>
              </w:rPr>
              <w:t>страція місця проживання (перебування) здійснюється за згодою батьків або інших законних представників такої</w:t>
            </w:r>
            <w:r w:rsidRPr="00AD56A8">
              <w:rPr>
                <w:rFonts w:ascii="Times New Roman" w:eastAsia="Times New Roman" w:hAnsi="Times New Roman" w:cs="Times New Roman"/>
                <w:color w:val="161616"/>
                <w:spacing w:val="-3"/>
                <w:sz w:val="24"/>
                <w:szCs w:val="24"/>
              </w:rPr>
              <w:t xml:space="preserve"> </w:t>
            </w:r>
            <w:r w:rsidRPr="00AD56A8">
              <w:rPr>
                <w:rFonts w:ascii="Times New Roman" w:eastAsia="Times New Roman" w:hAnsi="Times New Roman" w:cs="Times New Roman"/>
                <w:color w:val="161616"/>
                <w:sz w:val="24"/>
                <w:szCs w:val="24"/>
              </w:rPr>
              <w:t>особи.</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b/>
                <w:color w:val="161616"/>
                <w:sz w:val="24"/>
                <w:szCs w:val="24"/>
              </w:rPr>
              <w:t xml:space="preserve">Згода не надається </w:t>
            </w:r>
            <w:r w:rsidRPr="00AD56A8">
              <w:rPr>
                <w:rFonts w:ascii="Times New Roman" w:eastAsia="Times New Roman" w:hAnsi="Times New Roman" w:cs="Times New Roman"/>
                <w:color w:val="161616"/>
                <w:sz w:val="24"/>
                <w:szCs w:val="24"/>
              </w:rPr>
              <w:t xml:space="preserve">у разі коли особа </w:t>
            </w:r>
            <w:r w:rsidRPr="00AD56A8">
              <w:rPr>
                <w:rFonts w:ascii="Times New Roman" w:eastAsia="Times New Roman" w:hAnsi="Times New Roman" w:cs="Times New Roman"/>
                <w:color w:val="313131"/>
                <w:sz w:val="24"/>
                <w:szCs w:val="24"/>
              </w:rPr>
              <w:t xml:space="preserve">є </w:t>
            </w:r>
            <w:r w:rsidRPr="00AD56A8">
              <w:rPr>
                <w:rFonts w:ascii="Times New Roman" w:eastAsia="Times New Roman" w:hAnsi="Times New Roman" w:cs="Times New Roman"/>
                <w:color w:val="161616"/>
                <w:sz w:val="24"/>
                <w:szCs w:val="24"/>
              </w:rPr>
              <w:t xml:space="preserve">здобувачем </w:t>
            </w:r>
            <w:r w:rsidRPr="00AD56A8">
              <w:rPr>
                <w:rFonts w:ascii="Times New Roman" w:eastAsia="Times New Roman" w:hAnsi="Times New Roman" w:cs="Times New Roman"/>
                <w:color w:val="161616"/>
                <w:spacing w:val="-4"/>
                <w:sz w:val="24"/>
                <w:szCs w:val="24"/>
              </w:rPr>
              <w:t>осві</w:t>
            </w:r>
            <w:r w:rsidRPr="00AD56A8">
              <w:rPr>
                <w:rFonts w:ascii="Times New Roman" w:eastAsia="Times New Roman" w:hAnsi="Times New Roman" w:cs="Times New Roman"/>
                <w:color w:val="313131"/>
                <w:spacing w:val="-4"/>
                <w:sz w:val="24"/>
                <w:szCs w:val="24"/>
              </w:rPr>
              <w:t>т</w:t>
            </w:r>
            <w:r w:rsidRPr="00AD56A8">
              <w:rPr>
                <w:rFonts w:ascii="Times New Roman" w:eastAsia="Times New Roman" w:hAnsi="Times New Roman" w:cs="Times New Roman"/>
                <w:color w:val="161616"/>
                <w:spacing w:val="-4"/>
                <w:sz w:val="24"/>
                <w:szCs w:val="24"/>
              </w:rPr>
              <w:t xml:space="preserve">и </w:t>
            </w:r>
            <w:r w:rsidRPr="00AD56A8">
              <w:rPr>
                <w:rFonts w:ascii="Times New Roman" w:eastAsia="Times New Roman" w:hAnsi="Times New Roman" w:cs="Times New Roman"/>
                <w:color w:val="161616"/>
                <w:sz w:val="24"/>
                <w:szCs w:val="24"/>
              </w:rPr>
              <w:t>та здійсню</w:t>
            </w:r>
            <w:r w:rsidRPr="00AD56A8">
              <w:rPr>
                <w:rFonts w:ascii="Times New Roman" w:eastAsia="Times New Roman" w:hAnsi="Times New Roman" w:cs="Times New Roman"/>
                <w:color w:val="313131"/>
                <w:sz w:val="24"/>
                <w:szCs w:val="24"/>
              </w:rPr>
              <w:t xml:space="preserve">є </w:t>
            </w:r>
            <w:r w:rsidRPr="00AD56A8">
              <w:rPr>
                <w:rFonts w:ascii="Times New Roman" w:eastAsia="Times New Roman" w:hAnsi="Times New Roman" w:cs="Times New Roman"/>
                <w:color w:val="161616"/>
                <w:sz w:val="24"/>
                <w:szCs w:val="24"/>
              </w:rPr>
              <w:t>реєстрацію свого місця проживання в гуртожитку</w:t>
            </w:r>
            <w:r w:rsidRPr="00AD56A8">
              <w:rPr>
                <w:rFonts w:ascii="Times New Roman" w:eastAsia="Times New Roman" w:hAnsi="Times New Roman" w:cs="Times New Roman"/>
                <w:color w:val="313131"/>
                <w:sz w:val="24"/>
                <w:szCs w:val="24"/>
              </w:rPr>
              <w:t xml:space="preserve">, </w:t>
            </w:r>
            <w:r w:rsidRPr="00AD56A8">
              <w:rPr>
                <w:rFonts w:ascii="Times New Roman" w:eastAsia="Times New Roman" w:hAnsi="Times New Roman" w:cs="Times New Roman"/>
                <w:color w:val="161616"/>
                <w:sz w:val="24"/>
                <w:szCs w:val="24"/>
              </w:rPr>
              <w:t xml:space="preserve">що </w:t>
            </w:r>
            <w:r w:rsidRPr="00AD56A8">
              <w:rPr>
                <w:rFonts w:ascii="Times New Roman" w:eastAsia="Times New Roman" w:hAnsi="Times New Roman" w:cs="Times New Roman"/>
                <w:color w:val="161616"/>
                <w:spacing w:val="2"/>
                <w:sz w:val="24"/>
                <w:szCs w:val="24"/>
              </w:rPr>
              <w:t>належи</w:t>
            </w:r>
            <w:r w:rsidRPr="00AD56A8">
              <w:rPr>
                <w:rFonts w:ascii="Times New Roman" w:eastAsia="Times New Roman" w:hAnsi="Times New Roman" w:cs="Times New Roman"/>
                <w:color w:val="313131"/>
                <w:spacing w:val="2"/>
                <w:sz w:val="24"/>
                <w:szCs w:val="24"/>
              </w:rPr>
              <w:t>т</w:t>
            </w:r>
            <w:r w:rsidRPr="00AD56A8">
              <w:rPr>
                <w:rFonts w:ascii="Times New Roman" w:eastAsia="Times New Roman" w:hAnsi="Times New Roman" w:cs="Times New Roman"/>
                <w:color w:val="161616"/>
                <w:spacing w:val="2"/>
                <w:sz w:val="24"/>
                <w:szCs w:val="24"/>
              </w:rPr>
              <w:t xml:space="preserve">ь </w:t>
            </w:r>
            <w:r w:rsidRPr="00AD56A8">
              <w:rPr>
                <w:rFonts w:ascii="Times New Roman" w:eastAsia="Times New Roman" w:hAnsi="Times New Roman" w:cs="Times New Roman"/>
                <w:color w:val="161616"/>
                <w:sz w:val="24"/>
                <w:szCs w:val="24"/>
              </w:rPr>
              <w:t>до сфери управління закладу</w:t>
            </w:r>
            <w:r w:rsidRPr="00AD56A8">
              <w:rPr>
                <w:rFonts w:ascii="Times New Roman" w:eastAsia="Times New Roman" w:hAnsi="Times New Roman" w:cs="Times New Roman"/>
                <w:color w:val="161616"/>
                <w:spacing w:val="5"/>
                <w:sz w:val="24"/>
                <w:szCs w:val="24"/>
              </w:rPr>
              <w:t xml:space="preserve"> </w:t>
            </w:r>
            <w:r w:rsidRPr="00AD56A8">
              <w:rPr>
                <w:rFonts w:ascii="Times New Roman" w:eastAsia="Times New Roman" w:hAnsi="Times New Roman" w:cs="Times New Roman"/>
                <w:color w:val="161616"/>
                <w:sz w:val="24"/>
                <w:szCs w:val="24"/>
              </w:rPr>
              <w:t>освіти.</w:t>
            </w:r>
          </w:p>
          <w:p w:rsidR="00AD56A8" w:rsidRPr="00AD56A8" w:rsidRDefault="00AD56A8" w:rsidP="00AD56A8">
            <w:pPr>
              <w:widowControl w:val="0"/>
              <w:autoSpaceDE w:val="0"/>
              <w:autoSpaceDN w:val="0"/>
              <w:spacing w:after="0" w:line="240" w:lineRule="auto"/>
              <w:ind w:firstLine="453"/>
              <w:rPr>
                <w:rFonts w:ascii="Times New Roman" w:eastAsia="Times New Roman" w:hAnsi="Times New Roman" w:cs="Times New Roman"/>
                <w:sz w:val="24"/>
                <w:szCs w:val="24"/>
              </w:rPr>
            </w:pPr>
            <w:r w:rsidRPr="00AD56A8">
              <w:rPr>
                <w:rFonts w:ascii="Times New Roman" w:eastAsia="Times New Roman" w:hAnsi="Times New Roman" w:cs="Times New Roman"/>
                <w:color w:val="161616"/>
                <w:sz w:val="24"/>
                <w:szCs w:val="24"/>
              </w:rPr>
              <w:t>Згода ба</w:t>
            </w:r>
            <w:r w:rsidRPr="00AD56A8">
              <w:rPr>
                <w:rFonts w:ascii="Times New Roman" w:eastAsia="Times New Roman" w:hAnsi="Times New Roman" w:cs="Times New Roman"/>
                <w:color w:val="313131"/>
                <w:sz w:val="24"/>
                <w:szCs w:val="24"/>
              </w:rPr>
              <w:t>т</w:t>
            </w:r>
            <w:r w:rsidRPr="00AD56A8">
              <w:rPr>
                <w:rFonts w:ascii="Times New Roman" w:eastAsia="Times New Roman" w:hAnsi="Times New Roman" w:cs="Times New Roman"/>
                <w:color w:val="161616"/>
                <w:sz w:val="24"/>
                <w:szCs w:val="24"/>
              </w:rPr>
              <w:t xml:space="preserve">ьків або інших законних представників може бути надана у присутності </w:t>
            </w:r>
            <w:r w:rsidRPr="00AD56A8">
              <w:rPr>
                <w:rFonts w:ascii="Times New Roman" w:eastAsia="Times New Roman" w:hAnsi="Times New Roman" w:cs="Times New Roman"/>
                <w:color w:val="161616"/>
                <w:spacing w:val="-6"/>
                <w:sz w:val="24"/>
                <w:szCs w:val="24"/>
              </w:rPr>
              <w:t>особи</w:t>
            </w:r>
            <w:r w:rsidRPr="00AD56A8">
              <w:rPr>
                <w:rFonts w:ascii="Times New Roman" w:eastAsia="Times New Roman" w:hAnsi="Times New Roman" w:cs="Times New Roman"/>
                <w:color w:val="444444"/>
                <w:spacing w:val="-6"/>
                <w:sz w:val="24"/>
                <w:szCs w:val="24"/>
              </w:rPr>
              <w:t xml:space="preserve">, </w:t>
            </w:r>
            <w:r w:rsidRPr="00AD56A8">
              <w:rPr>
                <w:rFonts w:ascii="Times New Roman" w:eastAsia="Times New Roman" w:hAnsi="Times New Roman" w:cs="Times New Roman"/>
                <w:color w:val="161616"/>
                <w:sz w:val="24"/>
                <w:szCs w:val="24"/>
              </w:rPr>
              <w:t>яка</w:t>
            </w:r>
            <w:r w:rsidRPr="00AD56A8">
              <w:rPr>
                <w:rFonts w:ascii="Times New Roman" w:eastAsia="Times New Roman" w:hAnsi="Times New Roman" w:cs="Times New Roman"/>
                <w:color w:val="161616"/>
                <w:spacing w:val="46"/>
                <w:sz w:val="24"/>
                <w:szCs w:val="24"/>
              </w:rPr>
              <w:t xml:space="preserve"> </w:t>
            </w:r>
            <w:r w:rsidRPr="00AD56A8">
              <w:rPr>
                <w:rFonts w:ascii="Times New Roman" w:eastAsia="Times New Roman" w:hAnsi="Times New Roman" w:cs="Times New Roman"/>
                <w:color w:val="161616"/>
                <w:sz w:val="24"/>
                <w:szCs w:val="24"/>
              </w:rPr>
              <w:t>прийма</w:t>
            </w:r>
            <w:r w:rsidRPr="00AD56A8">
              <w:rPr>
                <w:rFonts w:ascii="Times New Roman" w:eastAsia="Times New Roman" w:hAnsi="Times New Roman" w:cs="Times New Roman"/>
                <w:color w:val="313131"/>
                <w:sz w:val="24"/>
                <w:szCs w:val="24"/>
              </w:rPr>
              <w:t>є</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color w:val="161616"/>
                <w:sz w:val="24"/>
                <w:szCs w:val="24"/>
              </w:rPr>
            </w:pPr>
            <w:r w:rsidRPr="00AD56A8">
              <w:rPr>
                <w:rFonts w:ascii="Times New Roman" w:eastAsia="Times New Roman" w:hAnsi="Times New Roman" w:cs="Times New Roman"/>
                <w:color w:val="161616"/>
                <w:sz w:val="24"/>
                <w:szCs w:val="24"/>
              </w:rPr>
              <w:t>Заяву про реєстрацію місця проживання</w:t>
            </w:r>
            <w:r w:rsidRPr="00AD56A8">
              <w:rPr>
                <w:rFonts w:ascii="Times New Roman" w:eastAsia="Times New Roman" w:hAnsi="Times New Roman" w:cs="Times New Roman"/>
                <w:color w:val="444444"/>
                <w:sz w:val="24"/>
                <w:szCs w:val="24"/>
              </w:rPr>
              <w:t xml:space="preserve">, </w:t>
            </w:r>
            <w:r w:rsidRPr="00AD56A8">
              <w:rPr>
                <w:rFonts w:ascii="Times New Roman" w:eastAsia="Times New Roman" w:hAnsi="Times New Roman" w:cs="Times New Roman"/>
                <w:color w:val="161616"/>
                <w:sz w:val="24"/>
                <w:szCs w:val="24"/>
              </w:rPr>
              <w:t>або засвідчена нотаріально в установленому законодавством порядку.</w:t>
            </w:r>
          </w:p>
          <w:p w:rsidR="00AD56A8" w:rsidRPr="00AD56A8" w:rsidRDefault="00AD56A8" w:rsidP="00AD56A8">
            <w:pPr>
              <w:tabs>
                <w:tab w:val="left" w:pos="361"/>
              </w:tabs>
              <w:spacing w:after="0" w:line="227" w:lineRule="auto"/>
              <w:ind w:left="-2" w:right="100" w:firstLine="423"/>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xml:space="preserve">У разі коли місце проживання батьків або інших законних представників </w:t>
            </w:r>
            <w:r w:rsidRPr="00AD56A8">
              <w:rPr>
                <w:rFonts w:ascii="Times New Roman" w:eastAsia="Calibri" w:hAnsi="Times New Roman" w:cs="Times New Roman"/>
                <w:b/>
                <w:sz w:val="24"/>
                <w:szCs w:val="24"/>
                <w:lang w:eastAsia="ru-RU"/>
              </w:rPr>
              <w:t xml:space="preserve">особи віком до 18 років </w:t>
            </w:r>
            <w:r w:rsidRPr="00AD56A8">
              <w:rPr>
                <w:rFonts w:ascii="Times New Roman" w:eastAsia="Calibri" w:hAnsi="Times New Roman" w:cs="Times New Roman"/>
                <w:sz w:val="24"/>
                <w:szCs w:val="24"/>
                <w:lang w:eastAsia="ru-RU"/>
              </w:rPr>
              <w:t xml:space="preserve">задекларовано /зареєстровано за однією </w:t>
            </w:r>
            <w:proofErr w:type="spellStart"/>
            <w:r w:rsidRPr="00AD56A8">
              <w:rPr>
                <w:rFonts w:ascii="Times New Roman" w:eastAsia="Calibri" w:hAnsi="Times New Roman" w:cs="Times New Roman"/>
                <w:sz w:val="24"/>
                <w:szCs w:val="24"/>
                <w:lang w:eastAsia="ru-RU"/>
              </w:rPr>
              <w:t>адресою</w:t>
            </w:r>
            <w:proofErr w:type="spellEnd"/>
            <w:r w:rsidRPr="00AD56A8">
              <w:rPr>
                <w:rFonts w:ascii="Times New Roman" w:eastAsia="Calibri" w:hAnsi="Times New Roman" w:cs="Times New Roman"/>
                <w:sz w:val="24"/>
                <w:szCs w:val="24"/>
                <w:lang w:eastAsia="ru-RU"/>
              </w:rPr>
              <w:t xml:space="preserve">, </w:t>
            </w:r>
            <w:r w:rsidRPr="00AD56A8">
              <w:rPr>
                <w:rFonts w:ascii="Times New Roman" w:eastAsia="Calibri" w:hAnsi="Times New Roman" w:cs="Times New Roman"/>
                <w:b/>
                <w:sz w:val="24"/>
                <w:szCs w:val="24"/>
                <w:lang w:eastAsia="ru-RU"/>
              </w:rPr>
              <w:t>згода іншого з батьків або законних представників не надається.</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b/>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A1A1A"/>
                <w:sz w:val="24"/>
                <w:szCs w:val="24"/>
              </w:rPr>
              <w:t xml:space="preserve">У разі влаштування </w:t>
            </w:r>
            <w:r w:rsidRPr="00AD56A8">
              <w:rPr>
                <w:rFonts w:ascii="Times New Roman" w:eastAsia="Times New Roman" w:hAnsi="Times New Roman" w:cs="Times New Roman"/>
                <w:color w:val="2B2B2B"/>
                <w:sz w:val="24"/>
                <w:szCs w:val="24"/>
              </w:rPr>
              <w:t>дитини-сироти</w:t>
            </w:r>
            <w:r w:rsidRPr="00AD56A8">
              <w:rPr>
                <w:rFonts w:ascii="Times New Roman" w:eastAsia="Times New Roman" w:hAnsi="Times New Roman" w:cs="Times New Roman"/>
                <w:color w:val="565656"/>
                <w:sz w:val="24"/>
                <w:szCs w:val="24"/>
              </w:rPr>
              <w:t xml:space="preserve">, </w:t>
            </w:r>
            <w:r w:rsidRPr="00AD56A8">
              <w:rPr>
                <w:rFonts w:ascii="Times New Roman" w:eastAsia="Times New Roman" w:hAnsi="Times New Roman" w:cs="Times New Roman"/>
                <w:color w:val="2B2B2B"/>
                <w:sz w:val="24"/>
                <w:szCs w:val="24"/>
              </w:rPr>
              <w:t>дитини</w:t>
            </w:r>
            <w:r w:rsidRPr="00AD56A8">
              <w:rPr>
                <w:rFonts w:ascii="Times New Roman" w:eastAsia="Times New Roman" w:hAnsi="Times New Roman" w:cs="Times New Roman"/>
                <w:color w:val="565656"/>
                <w:sz w:val="24"/>
                <w:szCs w:val="24"/>
              </w:rPr>
              <w:t xml:space="preserve">, </w:t>
            </w:r>
            <w:r w:rsidRPr="00AD56A8">
              <w:rPr>
                <w:rFonts w:ascii="Times New Roman" w:eastAsia="Times New Roman" w:hAnsi="Times New Roman" w:cs="Times New Roman"/>
                <w:color w:val="1A1A1A"/>
                <w:sz w:val="24"/>
                <w:szCs w:val="24"/>
              </w:rPr>
              <w:t>позбавленої батьківського піклування</w:t>
            </w:r>
            <w:r w:rsidRPr="00AD56A8">
              <w:rPr>
                <w:rFonts w:ascii="Times New Roman" w:eastAsia="Times New Roman" w:hAnsi="Times New Roman" w:cs="Times New Roman"/>
                <w:color w:val="464646"/>
                <w:sz w:val="24"/>
                <w:szCs w:val="24"/>
              </w:rPr>
              <w:t xml:space="preserve">, </w:t>
            </w:r>
            <w:r w:rsidRPr="00AD56A8">
              <w:rPr>
                <w:rFonts w:ascii="Times New Roman" w:eastAsia="Times New Roman" w:hAnsi="Times New Roman" w:cs="Times New Roman"/>
                <w:color w:val="2B2B2B"/>
                <w:sz w:val="24"/>
                <w:szCs w:val="24"/>
              </w:rPr>
              <w:t>до закладу для дітей</w:t>
            </w:r>
            <w:r w:rsidRPr="00AD56A8">
              <w:rPr>
                <w:rFonts w:ascii="Times New Roman" w:eastAsia="Times New Roman" w:hAnsi="Times New Roman" w:cs="Times New Roman"/>
                <w:color w:val="080808"/>
                <w:sz w:val="24"/>
                <w:szCs w:val="24"/>
              </w:rPr>
              <w:t>-сирі</w:t>
            </w:r>
            <w:r w:rsidRPr="00AD56A8">
              <w:rPr>
                <w:rFonts w:ascii="Times New Roman" w:eastAsia="Times New Roman" w:hAnsi="Times New Roman" w:cs="Times New Roman"/>
                <w:color w:val="2B2B2B"/>
                <w:sz w:val="24"/>
                <w:szCs w:val="24"/>
              </w:rPr>
              <w:t>т та дітей</w:t>
            </w:r>
            <w:r w:rsidRPr="00AD56A8">
              <w:rPr>
                <w:rFonts w:ascii="Times New Roman" w:eastAsia="Times New Roman" w:hAnsi="Times New Roman" w:cs="Times New Roman"/>
                <w:color w:val="464646"/>
                <w:sz w:val="24"/>
                <w:szCs w:val="24"/>
              </w:rPr>
              <w:t xml:space="preserve">, </w:t>
            </w:r>
            <w:r w:rsidRPr="00AD56A8">
              <w:rPr>
                <w:rFonts w:ascii="Times New Roman" w:eastAsia="Times New Roman" w:hAnsi="Times New Roman" w:cs="Times New Roman"/>
                <w:color w:val="1A1A1A"/>
                <w:sz w:val="24"/>
                <w:szCs w:val="24"/>
              </w:rPr>
              <w:t>позбавлених батьківського піклування</w:t>
            </w:r>
            <w:r w:rsidRPr="00AD56A8">
              <w:rPr>
                <w:rFonts w:ascii="Times New Roman" w:eastAsia="Times New Roman" w:hAnsi="Times New Roman" w:cs="Times New Roman"/>
                <w:color w:val="464646"/>
                <w:sz w:val="24"/>
                <w:szCs w:val="24"/>
              </w:rPr>
              <w:t xml:space="preserve">, </w:t>
            </w:r>
            <w:r w:rsidRPr="00AD56A8">
              <w:rPr>
                <w:rFonts w:ascii="Times New Roman" w:eastAsia="Times New Roman" w:hAnsi="Times New Roman" w:cs="Times New Roman"/>
                <w:color w:val="2B2B2B"/>
                <w:sz w:val="24"/>
                <w:szCs w:val="24"/>
              </w:rPr>
              <w:t xml:space="preserve">дитячого </w:t>
            </w:r>
            <w:r w:rsidRPr="00AD56A8">
              <w:rPr>
                <w:rFonts w:ascii="Times New Roman" w:eastAsia="Times New Roman" w:hAnsi="Times New Roman" w:cs="Times New Roman"/>
                <w:color w:val="1A1A1A"/>
                <w:sz w:val="24"/>
                <w:szCs w:val="24"/>
              </w:rPr>
              <w:t xml:space="preserve">будинку сімейного </w:t>
            </w:r>
            <w:r w:rsidRPr="00AD56A8">
              <w:rPr>
                <w:rFonts w:ascii="Times New Roman" w:eastAsia="Times New Roman" w:hAnsi="Times New Roman" w:cs="Times New Roman"/>
                <w:color w:val="2B2B2B"/>
                <w:sz w:val="24"/>
                <w:szCs w:val="24"/>
              </w:rPr>
              <w:t>типу</w:t>
            </w:r>
            <w:r w:rsidRPr="00AD56A8">
              <w:rPr>
                <w:rFonts w:ascii="Times New Roman" w:eastAsia="Times New Roman" w:hAnsi="Times New Roman" w:cs="Times New Roman"/>
                <w:color w:val="565656"/>
                <w:sz w:val="24"/>
                <w:szCs w:val="24"/>
              </w:rPr>
              <w:t xml:space="preserve">, </w:t>
            </w:r>
            <w:r w:rsidRPr="00AD56A8">
              <w:rPr>
                <w:rFonts w:ascii="Times New Roman" w:eastAsia="Times New Roman" w:hAnsi="Times New Roman" w:cs="Times New Roman"/>
                <w:color w:val="1A1A1A"/>
                <w:sz w:val="24"/>
                <w:szCs w:val="24"/>
              </w:rPr>
              <w:t xml:space="preserve">прийомної сім'ї місце проживання </w:t>
            </w:r>
            <w:r w:rsidRPr="00AD56A8">
              <w:rPr>
                <w:rFonts w:ascii="Times New Roman" w:eastAsia="Times New Roman" w:hAnsi="Times New Roman" w:cs="Times New Roman"/>
                <w:color w:val="2B2B2B"/>
                <w:sz w:val="24"/>
                <w:szCs w:val="24"/>
              </w:rPr>
              <w:t xml:space="preserve">такої </w:t>
            </w:r>
            <w:r w:rsidRPr="00AD56A8">
              <w:rPr>
                <w:rFonts w:ascii="Times New Roman" w:eastAsia="Times New Roman" w:hAnsi="Times New Roman" w:cs="Times New Roman"/>
                <w:color w:val="1A1A1A"/>
                <w:sz w:val="24"/>
                <w:szCs w:val="24"/>
              </w:rPr>
              <w:t xml:space="preserve">дитини реєструється </w:t>
            </w:r>
            <w:r w:rsidRPr="00AD56A8">
              <w:rPr>
                <w:rFonts w:ascii="Times New Roman" w:eastAsia="Times New Roman" w:hAnsi="Times New Roman" w:cs="Times New Roman"/>
                <w:color w:val="2B2B2B"/>
                <w:sz w:val="24"/>
                <w:szCs w:val="24"/>
              </w:rPr>
              <w:t xml:space="preserve">за </w:t>
            </w:r>
            <w:proofErr w:type="spellStart"/>
            <w:r w:rsidRPr="00AD56A8">
              <w:rPr>
                <w:rFonts w:ascii="Times New Roman" w:eastAsia="Times New Roman" w:hAnsi="Times New Roman" w:cs="Times New Roman"/>
                <w:color w:val="2B2B2B"/>
                <w:sz w:val="24"/>
                <w:szCs w:val="24"/>
              </w:rPr>
              <w:t>адресою</w:t>
            </w:r>
            <w:proofErr w:type="spellEnd"/>
            <w:r w:rsidRPr="00AD56A8">
              <w:rPr>
                <w:rFonts w:ascii="Times New Roman" w:eastAsia="Times New Roman" w:hAnsi="Times New Roman" w:cs="Times New Roman"/>
                <w:color w:val="2B2B2B"/>
                <w:sz w:val="24"/>
                <w:szCs w:val="24"/>
              </w:rPr>
              <w:t xml:space="preserve"> закладу</w:t>
            </w:r>
            <w:r w:rsidRPr="00AD56A8">
              <w:rPr>
                <w:rFonts w:ascii="Times New Roman" w:eastAsia="Times New Roman" w:hAnsi="Times New Roman" w:cs="Times New Roman"/>
                <w:color w:val="565656"/>
                <w:sz w:val="24"/>
                <w:szCs w:val="24"/>
              </w:rPr>
              <w:t xml:space="preserve">, </w:t>
            </w:r>
            <w:r w:rsidRPr="00AD56A8">
              <w:rPr>
                <w:rFonts w:ascii="Times New Roman" w:eastAsia="Times New Roman" w:hAnsi="Times New Roman" w:cs="Times New Roman"/>
                <w:color w:val="2B2B2B"/>
                <w:sz w:val="24"/>
                <w:szCs w:val="24"/>
              </w:rPr>
              <w:t xml:space="preserve">дитячого </w:t>
            </w:r>
            <w:r w:rsidRPr="00AD56A8">
              <w:rPr>
                <w:rFonts w:ascii="Times New Roman" w:eastAsia="Times New Roman" w:hAnsi="Times New Roman" w:cs="Times New Roman"/>
                <w:color w:val="1A1A1A"/>
                <w:sz w:val="24"/>
                <w:szCs w:val="24"/>
              </w:rPr>
              <w:t xml:space="preserve">будинку сімейного </w:t>
            </w:r>
            <w:r w:rsidRPr="00AD56A8">
              <w:rPr>
                <w:rFonts w:ascii="Times New Roman" w:eastAsia="Times New Roman" w:hAnsi="Times New Roman" w:cs="Times New Roman"/>
                <w:color w:val="2B2B2B"/>
                <w:sz w:val="24"/>
                <w:szCs w:val="24"/>
              </w:rPr>
              <w:t>типу</w:t>
            </w:r>
            <w:r w:rsidRPr="00AD56A8">
              <w:rPr>
                <w:rFonts w:ascii="Times New Roman" w:eastAsia="Times New Roman" w:hAnsi="Times New Roman" w:cs="Times New Roman"/>
                <w:color w:val="565656"/>
                <w:sz w:val="24"/>
                <w:szCs w:val="24"/>
              </w:rPr>
              <w:t xml:space="preserve">, </w:t>
            </w:r>
            <w:r w:rsidRPr="00AD56A8">
              <w:rPr>
                <w:rFonts w:ascii="Times New Roman" w:eastAsia="Times New Roman" w:hAnsi="Times New Roman" w:cs="Times New Roman"/>
                <w:color w:val="1A1A1A"/>
                <w:sz w:val="24"/>
                <w:szCs w:val="24"/>
              </w:rPr>
              <w:t>житла проживання прийомної сім'ї.</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A1A1A"/>
                <w:sz w:val="24"/>
                <w:szCs w:val="24"/>
              </w:rPr>
              <w:t xml:space="preserve">Подання </w:t>
            </w:r>
            <w:r w:rsidRPr="00AD56A8">
              <w:rPr>
                <w:rFonts w:ascii="Times New Roman" w:eastAsia="Times New Roman" w:hAnsi="Times New Roman" w:cs="Times New Roman"/>
                <w:color w:val="2B2B2B"/>
                <w:sz w:val="24"/>
                <w:szCs w:val="24"/>
              </w:rPr>
              <w:t xml:space="preserve">заяви </w:t>
            </w:r>
            <w:r w:rsidRPr="00AD56A8">
              <w:rPr>
                <w:rFonts w:ascii="Times New Roman" w:eastAsia="Times New Roman" w:hAnsi="Times New Roman" w:cs="Times New Roman"/>
                <w:color w:val="1A1A1A"/>
                <w:sz w:val="24"/>
                <w:szCs w:val="24"/>
              </w:rPr>
              <w:t xml:space="preserve">про реєстрацію </w:t>
            </w:r>
            <w:r w:rsidRPr="00AD56A8">
              <w:rPr>
                <w:rFonts w:ascii="Times New Roman" w:eastAsia="Times New Roman" w:hAnsi="Times New Roman" w:cs="Times New Roman"/>
                <w:color w:val="2B2B2B"/>
                <w:sz w:val="24"/>
                <w:szCs w:val="24"/>
              </w:rPr>
              <w:t xml:space="preserve">місця </w:t>
            </w:r>
            <w:r w:rsidRPr="00AD56A8">
              <w:rPr>
                <w:rFonts w:ascii="Times New Roman" w:eastAsia="Times New Roman" w:hAnsi="Times New Roman" w:cs="Times New Roman"/>
                <w:color w:val="1A1A1A"/>
                <w:sz w:val="24"/>
                <w:szCs w:val="24"/>
              </w:rPr>
              <w:t xml:space="preserve">проживання або </w:t>
            </w:r>
            <w:r w:rsidRPr="00AD56A8">
              <w:rPr>
                <w:rFonts w:ascii="Times New Roman" w:eastAsia="Times New Roman" w:hAnsi="Times New Roman" w:cs="Times New Roman"/>
                <w:color w:val="2B2B2B"/>
                <w:sz w:val="24"/>
                <w:szCs w:val="24"/>
              </w:rPr>
              <w:t xml:space="preserve">зміну місця </w:t>
            </w:r>
            <w:r w:rsidRPr="00AD56A8">
              <w:rPr>
                <w:rFonts w:ascii="Times New Roman" w:eastAsia="Times New Roman" w:hAnsi="Times New Roman" w:cs="Times New Roman"/>
                <w:color w:val="1A1A1A"/>
                <w:sz w:val="24"/>
                <w:szCs w:val="24"/>
              </w:rPr>
              <w:t xml:space="preserve">проживання </w:t>
            </w:r>
            <w:r w:rsidRPr="00AD56A8">
              <w:rPr>
                <w:rFonts w:ascii="Times New Roman" w:eastAsia="Times New Roman" w:hAnsi="Times New Roman" w:cs="Times New Roman"/>
                <w:color w:val="2B2B2B"/>
                <w:spacing w:val="-5"/>
                <w:sz w:val="24"/>
                <w:szCs w:val="24"/>
              </w:rPr>
              <w:t>дитини-сироти</w:t>
            </w:r>
            <w:r w:rsidRPr="00AD56A8">
              <w:rPr>
                <w:rFonts w:ascii="Times New Roman" w:eastAsia="Times New Roman" w:hAnsi="Times New Roman" w:cs="Times New Roman"/>
                <w:color w:val="464646"/>
                <w:spacing w:val="-5"/>
                <w:sz w:val="24"/>
                <w:szCs w:val="24"/>
              </w:rPr>
              <w:t xml:space="preserve">, </w:t>
            </w:r>
            <w:r w:rsidRPr="00AD56A8">
              <w:rPr>
                <w:rFonts w:ascii="Times New Roman" w:eastAsia="Times New Roman" w:hAnsi="Times New Roman" w:cs="Times New Roman"/>
                <w:color w:val="2B2B2B"/>
                <w:spacing w:val="-5"/>
                <w:sz w:val="24"/>
                <w:szCs w:val="24"/>
              </w:rPr>
              <w:t>дитини</w:t>
            </w:r>
            <w:r w:rsidRPr="00AD56A8">
              <w:rPr>
                <w:rFonts w:ascii="Times New Roman" w:eastAsia="Times New Roman" w:hAnsi="Times New Roman" w:cs="Times New Roman"/>
                <w:color w:val="464646"/>
                <w:spacing w:val="-5"/>
                <w:sz w:val="24"/>
                <w:szCs w:val="24"/>
              </w:rPr>
              <w:t xml:space="preserve">, </w:t>
            </w:r>
            <w:r w:rsidRPr="00AD56A8">
              <w:rPr>
                <w:rFonts w:ascii="Times New Roman" w:eastAsia="Times New Roman" w:hAnsi="Times New Roman" w:cs="Times New Roman"/>
                <w:color w:val="1A1A1A"/>
                <w:sz w:val="24"/>
                <w:szCs w:val="24"/>
              </w:rPr>
              <w:t>позбавленої батьківського піклування</w:t>
            </w:r>
            <w:r w:rsidRPr="00AD56A8">
              <w:rPr>
                <w:rFonts w:ascii="Times New Roman" w:eastAsia="Times New Roman" w:hAnsi="Times New Roman" w:cs="Times New Roman"/>
                <w:color w:val="464646"/>
                <w:sz w:val="24"/>
                <w:szCs w:val="24"/>
              </w:rPr>
              <w:t xml:space="preserve">, </w:t>
            </w:r>
            <w:r w:rsidRPr="00AD56A8">
              <w:rPr>
                <w:rFonts w:ascii="Times New Roman" w:eastAsia="Times New Roman" w:hAnsi="Times New Roman" w:cs="Times New Roman"/>
                <w:color w:val="1A1A1A"/>
                <w:sz w:val="24"/>
                <w:szCs w:val="24"/>
              </w:rPr>
              <w:t xml:space="preserve">покладається на органи опіки </w:t>
            </w:r>
            <w:r w:rsidRPr="00AD56A8">
              <w:rPr>
                <w:rFonts w:ascii="Times New Roman" w:eastAsia="Times New Roman" w:hAnsi="Times New Roman" w:cs="Times New Roman"/>
                <w:color w:val="2B2B2B"/>
                <w:sz w:val="24"/>
                <w:szCs w:val="24"/>
              </w:rPr>
              <w:t xml:space="preserve">та </w:t>
            </w:r>
            <w:r w:rsidRPr="00AD56A8">
              <w:rPr>
                <w:rFonts w:ascii="Times New Roman" w:eastAsia="Times New Roman" w:hAnsi="Times New Roman" w:cs="Times New Roman"/>
                <w:color w:val="1A1A1A"/>
                <w:sz w:val="24"/>
                <w:szCs w:val="24"/>
              </w:rPr>
              <w:t xml:space="preserve">піклування </w:t>
            </w:r>
            <w:r w:rsidRPr="00AD56A8">
              <w:rPr>
                <w:rFonts w:ascii="Times New Roman" w:eastAsia="Times New Roman" w:hAnsi="Times New Roman" w:cs="Times New Roman"/>
                <w:color w:val="2B2B2B"/>
                <w:sz w:val="24"/>
                <w:szCs w:val="24"/>
              </w:rPr>
              <w:t xml:space="preserve">за </w:t>
            </w:r>
            <w:r w:rsidRPr="00AD56A8">
              <w:rPr>
                <w:rFonts w:ascii="Times New Roman" w:eastAsia="Times New Roman" w:hAnsi="Times New Roman" w:cs="Times New Roman"/>
                <w:color w:val="1A1A1A"/>
                <w:sz w:val="24"/>
                <w:szCs w:val="24"/>
              </w:rPr>
              <w:t xml:space="preserve">місцем проживання </w:t>
            </w:r>
            <w:r w:rsidRPr="00AD56A8">
              <w:rPr>
                <w:rFonts w:ascii="Times New Roman" w:eastAsia="Times New Roman" w:hAnsi="Times New Roman" w:cs="Times New Roman"/>
                <w:color w:val="2B2B2B"/>
                <w:sz w:val="24"/>
                <w:szCs w:val="24"/>
              </w:rPr>
              <w:t>такої</w:t>
            </w:r>
            <w:r w:rsidRPr="00AD56A8">
              <w:rPr>
                <w:rFonts w:ascii="Times New Roman" w:eastAsia="Times New Roman" w:hAnsi="Times New Roman" w:cs="Times New Roman"/>
                <w:color w:val="2B2B2B"/>
                <w:spacing w:val="8"/>
                <w:sz w:val="24"/>
                <w:szCs w:val="24"/>
              </w:rPr>
              <w:t xml:space="preserve"> </w:t>
            </w:r>
            <w:r w:rsidRPr="00AD56A8">
              <w:rPr>
                <w:rFonts w:ascii="Times New Roman" w:eastAsia="Times New Roman" w:hAnsi="Times New Roman" w:cs="Times New Roman"/>
                <w:color w:val="2B2B2B"/>
                <w:sz w:val="24"/>
                <w:szCs w:val="24"/>
              </w:rPr>
              <w:t>дитини.</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соціальних послуг з проживанням, в яких зазначеним особам надаються соціальні послуги відповідно до Закону України «Про соціальні послуги».</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A1A1A"/>
                <w:sz w:val="24"/>
                <w:szCs w:val="24"/>
              </w:rPr>
              <w:t xml:space="preserve">У разі коли реєстрація місця проживання здійснюється одночасно із зняттям з попереднього </w:t>
            </w:r>
            <w:r w:rsidRPr="00AD56A8">
              <w:rPr>
                <w:rFonts w:ascii="Times New Roman" w:eastAsia="Times New Roman" w:hAnsi="Times New Roman" w:cs="Times New Roman"/>
                <w:color w:val="2B2B2B"/>
                <w:sz w:val="24"/>
                <w:szCs w:val="24"/>
              </w:rPr>
              <w:t xml:space="preserve">місця </w:t>
            </w:r>
            <w:r w:rsidRPr="00AD56A8">
              <w:rPr>
                <w:rFonts w:ascii="Times New Roman" w:eastAsia="Times New Roman" w:hAnsi="Times New Roman" w:cs="Times New Roman"/>
                <w:color w:val="1A1A1A"/>
                <w:sz w:val="24"/>
                <w:szCs w:val="24"/>
              </w:rPr>
              <w:t>проживання (перебування)</w:t>
            </w:r>
            <w:r w:rsidRPr="00AD56A8">
              <w:rPr>
                <w:rFonts w:ascii="Times New Roman" w:eastAsia="Times New Roman" w:hAnsi="Times New Roman" w:cs="Times New Roman"/>
                <w:color w:val="565656"/>
                <w:sz w:val="24"/>
                <w:szCs w:val="24"/>
              </w:rPr>
              <w:t xml:space="preserve">, </w:t>
            </w:r>
            <w:r w:rsidRPr="00AD56A8">
              <w:rPr>
                <w:rFonts w:ascii="Times New Roman" w:eastAsia="Times New Roman" w:hAnsi="Times New Roman" w:cs="Times New Roman"/>
                <w:color w:val="1A1A1A"/>
                <w:sz w:val="24"/>
                <w:szCs w:val="24"/>
              </w:rPr>
              <w:t xml:space="preserve">окрема </w:t>
            </w:r>
            <w:r w:rsidRPr="00AD56A8">
              <w:rPr>
                <w:rFonts w:ascii="Times New Roman" w:eastAsia="Times New Roman" w:hAnsi="Times New Roman" w:cs="Times New Roman"/>
                <w:color w:val="2B2B2B"/>
                <w:sz w:val="24"/>
                <w:szCs w:val="24"/>
              </w:rPr>
              <w:t xml:space="preserve">заява </w:t>
            </w:r>
            <w:r w:rsidRPr="00AD56A8">
              <w:rPr>
                <w:rFonts w:ascii="Times New Roman" w:eastAsia="Times New Roman" w:hAnsi="Times New Roman" w:cs="Times New Roman"/>
                <w:color w:val="1A1A1A"/>
                <w:sz w:val="24"/>
                <w:szCs w:val="24"/>
              </w:rPr>
              <w:t xml:space="preserve">про </w:t>
            </w:r>
            <w:r w:rsidRPr="00AD56A8">
              <w:rPr>
                <w:rFonts w:ascii="Times New Roman" w:eastAsia="Times New Roman" w:hAnsi="Times New Roman" w:cs="Times New Roman"/>
                <w:color w:val="2B2B2B"/>
                <w:sz w:val="24"/>
                <w:szCs w:val="24"/>
              </w:rPr>
              <w:t xml:space="preserve">зняття </w:t>
            </w:r>
            <w:r w:rsidRPr="00AD56A8">
              <w:rPr>
                <w:rFonts w:ascii="Times New Roman" w:eastAsia="Times New Roman" w:hAnsi="Times New Roman" w:cs="Times New Roman"/>
                <w:color w:val="1A1A1A"/>
                <w:sz w:val="24"/>
                <w:szCs w:val="24"/>
              </w:rPr>
              <w:t xml:space="preserve">із </w:t>
            </w:r>
            <w:r w:rsidRPr="00AD56A8">
              <w:rPr>
                <w:rFonts w:ascii="Times New Roman" w:eastAsia="Times New Roman" w:hAnsi="Times New Roman" w:cs="Times New Roman"/>
                <w:color w:val="2B2B2B"/>
                <w:sz w:val="24"/>
                <w:szCs w:val="24"/>
              </w:rPr>
              <w:t xml:space="preserve">задекларованого </w:t>
            </w:r>
            <w:r w:rsidRPr="00AD56A8">
              <w:rPr>
                <w:rFonts w:ascii="Times New Roman" w:eastAsia="Times New Roman" w:hAnsi="Times New Roman" w:cs="Times New Roman"/>
                <w:color w:val="565656"/>
                <w:sz w:val="24"/>
                <w:szCs w:val="24"/>
              </w:rPr>
              <w:t>/</w:t>
            </w:r>
            <w:r w:rsidRPr="00AD56A8">
              <w:rPr>
                <w:rFonts w:ascii="Times New Roman" w:eastAsia="Times New Roman" w:hAnsi="Times New Roman" w:cs="Times New Roman"/>
                <w:color w:val="2B2B2B"/>
                <w:sz w:val="24"/>
                <w:szCs w:val="24"/>
              </w:rPr>
              <w:t xml:space="preserve">зареєстрованого </w:t>
            </w:r>
            <w:r w:rsidRPr="00AD56A8">
              <w:rPr>
                <w:rFonts w:ascii="Times New Roman" w:eastAsia="Times New Roman" w:hAnsi="Times New Roman" w:cs="Times New Roman"/>
                <w:color w:val="1A1A1A"/>
                <w:sz w:val="24"/>
                <w:szCs w:val="24"/>
              </w:rPr>
              <w:t xml:space="preserve">місця проживання не подається </w:t>
            </w:r>
            <w:r w:rsidRPr="00AD56A8">
              <w:rPr>
                <w:rFonts w:ascii="Times New Roman" w:eastAsia="Times New Roman" w:hAnsi="Times New Roman" w:cs="Times New Roman"/>
                <w:color w:val="464646"/>
                <w:sz w:val="24"/>
                <w:szCs w:val="24"/>
              </w:rPr>
              <w:t>.</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Calibri" w:hAnsi="Times New Roman" w:cs="Times New Roman"/>
                <w:b/>
                <w:color w:val="1A1A1A"/>
                <w:sz w:val="24"/>
                <w:szCs w:val="24"/>
                <w:lang w:eastAsia="ru-RU"/>
              </w:rPr>
              <w:lastRenderedPageBreak/>
              <w:t xml:space="preserve">Забороняється </w:t>
            </w:r>
            <w:r w:rsidRPr="00AD56A8">
              <w:rPr>
                <w:rFonts w:ascii="Times New Roman" w:eastAsia="Calibri" w:hAnsi="Times New Roman" w:cs="Times New Roman"/>
                <w:b/>
                <w:color w:val="080808"/>
                <w:sz w:val="24"/>
                <w:szCs w:val="24"/>
                <w:lang w:eastAsia="ru-RU"/>
              </w:rPr>
              <w:t xml:space="preserve">вимагати </w:t>
            </w:r>
            <w:r w:rsidRPr="00AD56A8">
              <w:rPr>
                <w:rFonts w:ascii="Times New Roman" w:eastAsia="Calibri" w:hAnsi="Times New Roman" w:cs="Times New Roman"/>
                <w:color w:val="2B2B2B"/>
                <w:sz w:val="24"/>
                <w:szCs w:val="24"/>
                <w:lang w:eastAsia="ru-RU"/>
              </w:rPr>
              <w:t xml:space="preserve">для </w:t>
            </w:r>
            <w:r w:rsidRPr="00AD56A8">
              <w:rPr>
                <w:rFonts w:ascii="Times New Roman" w:eastAsia="Calibri" w:hAnsi="Times New Roman" w:cs="Times New Roman"/>
                <w:color w:val="1A1A1A"/>
                <w:sz w:val="24"/>
                <w:szCs w:val="24"/>
                <w:lang w:eastAsia="ru-RU"/>
              </w:rPr>
              <w:t xml:space="preserve">реєстрації </w:t>
            </w:r>
            <w:r w:rsidRPr="00AD56A8">
              <w:rPr>
                <w:rFonts w:ascii="Times New Roman" w:eastAsia="Calibri" w:hAnsi="Times New Roman" w:cs="Times New Roman"/>
                <w:color w:val="2B2B2B"/>
                <w:sz w:val="24"/>
                <w:szCs w:val="24"/>
                <w:lang w:eastAsia="ru-RU"/>
              </w:rPr>
              <w:t xml:space="preserve">місця </w:t>
            </w:r>
            <w:r w:rsidRPr="00AD56A8">
              <w:rPr>
                <w:rFonts w:ascii="Times New Roman" w:eastAsia="Calibri" w:hAnsi="Times New Roman" w:cs="Times New Roman"/>
                <w:color w:val="1A1A1A"/>
                <w:sz w:val="24"/>
                <w:szCs w:val="24"/>
                <w:lang w:eastAsia="ru-RU"/>
              </w:rPr>
              <w:t xml:space="preserve">проживання </w:t>
            </w:r>
            <w:r w:rsidRPr="00AD56A8">
              <w:rPr>
                <w:rFonts w:ascii="Times New Roman" w:eastAsia="Calibri" w:hAnsi="Times New Roman" w:cs="Times New Roman"/>
                <w:color w:val="2B2B2B"/>
                <w:sz w:val="24"/>
                <w:szCs w:val="24"/>
                <w:lang w:eastAsia="ru-RU"/>
              </w:rPr>
              <w:t xml:space="preserve">(перебування) </w:t>
            </w:r>
            <w:r w:rsidRPr="00AD56A8">
              <w:rPr>
                <w:rFonts w:ascii="Times New Roman" w:eastAsia="Calibri" w:hAnsi="Times New Roman" w:cs="Times New Roman"/>
                <w:color w:val="1A1A1A"/>
                <w:sz w:val="24"/>
                <w:szCs w:val="24"/>
                <w:lang w:eastAsia="ru-RU"/>
              </w:rPr>
              <w:t xml:space="preserve">подання особою відомостей та/або </w:t>
            </w:r>
            <w:r w:rsidRPr="00AD56A8">
              <w:rPr>
                <w:rFonts w:ascii="Times New Roman" w:eastAsia="Calibri" w:hAnsi="Times New Roman" w:cs="Times New Roman"/>
                <w:color w:val="2B2B2B"/>
                <w:spacing w:val="-5"/>
                <w:sz w:val="24"/>
                <w:szCs w:val="24"/>
                <w:lang w:eastAsia="ru-RU"/>
              </w:rPr>
              <w:t>документів</w:t>
            </w:r>
            <w:r w:rsidRPr="00AD56A8">
              <w:rPr>
                <w:rFonts w:ascii="Times New Roman" w:eastAsia="Calibri" w:hAnsi="Times New Roman" w:cs="Times New Roman"/>
                <w:color w:val="464646"/>
                <w:spacing w:val="-5"/>
                <w:sz w:val="24"/>
                <w:szCs w:val="24"/>
                <w:lang w:eastAsia="ru-RU"/>
              </w:rPr>
              <w:t xml:space="preserve">, </w:t>
            </w:r>
            <w:r w:rsidRPr="00AD56A8">
              <w:rPr>
                <w:rFonts w:ascii="Times New Roman" w:eastAsia="Calibri" w:hAnsi="Times New Roman" w:cs="Times New Roman"/>
                <w:color w:val="1A1A1A"/>
                <w:sz w:val="24"/>
                <w:szCs w:val="24"/>
                <w:lang w:eastAsia="ru-RU"/>
              </w:rPr>
              <w:t>не передбачених</w:t>
            </w:r>
            <w:r w:rsidRPr="00AD56A8">
              <w:rPr>
                <w:rFonts w:ascii="Times New Roman" w:eastAsia="Calibri" w:hAnsi="Times New Roman" w:cs="Times New Roman"/>
                <w:color w:val="1A1A1A"/>
                <w:spacing w:val="2"/>
                <w:sz w:val="24"/>
                <w:szCs w:val="24"/>
                <w:lang w:eastAsia="ru-RU"/>
              </w:rPr>
              <w:t xml:space="preserve"> </w:t>
            </w:r>
            <w:r w:rsidRPr="00AD56A8">
              <w:rPr>
                <w:rFonts w:ascii="Times New Roman" w:eastAsia="Calibri" w:hAnsi="Times New Roman" w:cs="Times New Roman"/>
                <w:color w:val="1A1A1A"/>
                <w:sz w:val="24"/>
                <w:szCs w:val="24"/>
                <w:lang w:eastAsia="ru-RU"/>
              </w:rPr>
              <w:t xml:space="preserve">Законом </w:t>
            </w:r>
            <w:r w:rsidRPr="00AD56A8">
              <w:rPr>
                <w:rFonts w:ascii="Times New Roman" w:eastAsia="Times New Roman" w:hAnsi="Times New Roman" w:cs="Times New Roman"/>
                <w:sz w:val="24"/>
                <w:szCs w:val="24"/>
              </w:rPr>
              <w:t xml:space="preserve">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position w:val="1"/>
                <w:sz w:val="24"/>
                <w:szCs w:val="24"/>
              </w:rPr>
              <w:t>на</w:t>
            </w:r>
            <w:r w:rsidRPr="00AD56A8">
              <w:rPr>
                <w:rFonts w:ascii="Times New Roman" w:eastAsia="Times New Roman" w:hAnsi="Times New Roman" w:cs="Times New Roman"/>
                <w:color w:val="343434"/>
                <w:position w:val="1"/>
                <w:sz w:val="24"/>
                <w:szCs w:val="24"/>
              </w:rPr>
              <w:t>д</w:t>
            </w:r>
            <w:r w:rsidRPr="00AD56A8">
              <w:rPr>
                <w:rFonts w:ascii="Times New Roman" w:eastAsia="Times New Roman" w:hAnsi="Times New Roman" w:cs="Times New Roman"/>
                <w:position w:val="1"/>
                <w:sz w:val="24"/>
                <w:szCs w:val="24"/>
              </w:rPr>
              <w:t xml:space="preserve">ання </w:t>
            </w:r>
            <w:r w:rsidRPr="00AD56A8">
              <w:rPr>
                <w:rFonts w:ascii="Times New Roman" w:eastAsia="Times New Roman" w:hAnsi="Times New Roman" w:cs="Times New Roman"/>
                <w:color w:val="232323"/>
                <w:position w:val="1"/>
                <w:sz w:val="24"/>
                <w:szCs w:val="24"/>
              </w:rPr>
              <w:t xml:space="preserve">публічних </w:t>
            </w:r>
            <w:r w:rsidRPr="00AD56A8">
              <w:rPr>
                <w:rFonts w:ascii="Times New Roman" w:eastAsia="Times New Roman" w:hAnsi="Times New Roman" w:cs="Times New Roman"/>
                <w:color w:val="232323"/>
                <w:sz w:val="24"/>
                <w:szCs w:val="24"/>
              </w:rPr>
              <w:t>(</w:t>
            </w:r>
            <w:r w:rsidRPr="00AD56A8">
              <w:rPr>
                <w:rFonts w:ascii="Times New Roman" w:eastAsia="Times New Roman" w:hAnsi="Times New Roman" w:cs="Times New Roman"/>
                <w:sz w:val="24"/>
                <w:szCs w:val="24"/>
              </w:rPr>
              <w:t>електронних публічних) посл</w:t>
            </w:r>
            <w:r w:rsidRPr="00AD56A8">
              <w:rPr>
                <w:rFonts w:ascii="Times New Roman" w:eastAsia="Times New Roman" w:hAnsi="Times New Roman" w:cs="Times New Roman"/>
                <w:color w:val="343434"/>
                <w:sz w:val="24"/>
                <w:szCs w:val="24"/>
              </w:rPr>
              <w:t xml:space="preserve">уг </w:t>
            </w:r>
            <w:r w:rsidRPr="00AD56A8">
              <w:rPr>
                <w:rFonts w:ascii="Times New Roman" w:eastAsia="Times New Roman" w:hAnsi="Times New Roman" w:cs="Times New Roman"/>
                <w:sz w:val="24"/>
                <w:szCs w:val="24"/>
              </w:rPr>
              <w:t xml:space="preserve">щодо </w:t>
            </w:r>
            <w:r w:rsidRPr="00AD56A8">
              <w:rPr>
                <w:rFonts w:ascii="Times New Roman" w:eastAsia="Times New Roman" w:hAnsi="Times New Roman" w:cs="Times New Roman"/>
                <w:color w:val="232323"/>
                <w:sz w:val="24"/>
                <w:szCs w:val="24"/>
              </w:rPr>
              <w:t xml:space="preserve">декларування та </w:t>
            </w:r>
            <w:r w:rsidRPr="00AD56A8">
              <w:rPr>
                <w:rFonts w:ascii="Times New Roman" w:eastAsia="Times New Roman" w:hAnsi="Times New Roman" w:cs="Times New Roman"/>
                <w:sz w:val="24"/>
                <w:szCs w:val="24"/>
              </w:rPr>
              <w:t xml:space="preserve">реєстрації </w:t>
            </w:r>
            <w:r w:rsidRPr="00AD56A8">
              <w:rPr>
                <w:rFonts w:ascii="Times New Roman" w:eastAsia="Times New Roman" w:hAnsi="Times New Roman" w:cs="Times New Roman"/>
                <w:color w:val="232323"/>
                <w:sz w:val="24"/>
                <w:szCs w:val="24"/>
              </w:rPr>
              <w:t xml:space="preserve">місця проживання </w:t>
            </w:r>
            <w:r w:rsidRPr="00AD56A8">
              <w:rPr>
                <w:rFonts w:ascii="Times New Roman" w:eastAsia="Times New Roman" w:hAnsi="Times New Roman" w:cs="Times New Roman"/>
                <w:sz w:val="24"/>
                <w:szCs w:val="24"/>
              </w:rPr>
              <w:t>в Україні»</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lastRenderedPageBreak/>
              <w:t>Порядок та спосіб подання документів, необхідних для отримання адміністративної послуги</w:t>
            </w:r>
          </w:p>
        </w:tc>
        <w:tc>
          <w:tcPr>
            <w:tcW w:w="7371" w:type="dxa"/>
            <w:vAlign w:val="center"/>
          </w:tcPr>
          <w:p w:rsidR="00AD56A8" w:rsidRPr="00AD56A8" w:rsidRDefault="00AD56A8" w:rsidP="00AD56A8">
            <w:pPr>
              <w:widowControl w:val="0"/>
              <w:autoSpaceDE w:val="0"/>
              <w:autoSpaceDN w:val="0"/>
              <w:spacing w:after="0" w:line="240" w:lineRule="auto"/>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Заявник для одержання адміністративної послуги звертається безпосередньо до відділу</w:t>
            </w:r>
            <w:r w:rsidRPr="00AD56A8">
              <w:rPr>
                <w:rFonts w:ascii="Times New Roman" w:eastAsia="Times New Roman" w:hAnsi="Times New Roman" w:cs="Times New Roman"/>
              </w:rPr>
              <w:t xml:space="preserve"> </w:t>
            </w:r>
            <w:r w:rsidRPr="00AD56A8">
              <w:rPr>
                <w:rFonts w:ascii="Times New Roman" w:eastAsia="Times New Roman" w:hAnsi="Times New Roman" w:cs="Times New Roman"/>
                <w:sz w:val="24"/>
                <w:szCs w:val="24"/>
              </w:rPr>
              <w:t xml:space="preserve">ведення реєстру територіальної громади ЦНАП </w:t>
            </w:r>
            <w:proofErr w:type="spellStart"/>
            <w:r w:rsidRPr="00AD56A8">
              <w:rPr>
                <w:rFonts w:ascii="Times New Roman" w:eastAsia="Times New Roman" w:hAnsi="Times New Roman" w:cs="Times New Roman"/>
                <w:sz w:val="24"/>
                <w:szCs w:val="24"/>
              </w:rPr>
              <w:t>Звягельської</w:t>
            </w:r>
            <w:proofErr w:type="spellEnd"/>
            <w:r w:rsidRPr="00AD56A8">
              <w:rPr>
                <w:rFonts w:ascii="Times New Roman" w:eastAsia="Times New Roman" w:hAnsi="Times New Roman" w:cs="Times New Roman"/>
                <w:sz w:val="24"/>
                <w:szCs w:val="24"/>
              </w:rPr>
              <w:t xml:space="preserve"> міської ради</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Платність надання адміністративної послуги</w:t>
            </w:r>
          </w:p>
        </w:tc>
        <w:tc>
          <w:tcPr>
            <w:tcW w:w="7371" w:type="dxa"/>
          </w:tcPr>
          <w:p w:rsidR="00AD56A8" w:rsidRPr="00AD56A8" w:rsidRDefault="00AD56A8" w:rsidP="00AD56A8">
            <w:pPr>
              <w:spacing w:after="0" w:line="240" w:lineRule="auto"/>
              <w:ind w:left="-2" w:firstLine="423"/>
              <w:jc w:val="both"/>
              <w:rPr>
                <w:rFonts w:ascii="Times New Roman" w:eastAsia="Calibri" w:hAnsi="Times New Roman" w:cs="Times New Roman"/>
                <w:color w:val="000000"/>
                <w:sz w:val="24"/>
                <w:szCs w:val="24"/>
                <w:lang w:eastAsia="ru-RU"/>
              </w:rPr>
            </w:pPr>
            <w:r w:rsidRPr="00AD56A8">
              <w:rPr>
                <w:rFonts w:ascii="Times New Roman" w:eastAsia="Calibri" w:hAnsi="Times New Roman" w:cs="Times New Roman"/>
                <w:iCs/>
                <w:sz w:val="24"/>
                <w:szCs w:val="24"/>
                <w:lang w:eastAsia="ru-RU"/>
              </w:rPr>
              <w:t>Адміністративна послуга є платною.</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Нормативно-правові акти, на підставі яких стягується плата</w:t>
            </w:r>
          </w:p>
        </w:tc>
        <w:tc>
          <w:tcPr>
            <w:tcW w:w="7371" w:type="dxa"/>
          </w:tcPr>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position w:val="1"/>
                <w:sz w:val="24"/>
                <w:szCs w:val="24"/>
              </w:rPr>
              <w:t>на</w:t>
            </w:r>
            <w:r w:rsidRPr="00AD56A8">
              <w:rPr>
                <w:rFonts w:ascii="Times New Roman" w:eastAsia="Times New Roman" w:hAnsi="Times New Roman" w:cs="Times New Roman"/>
                <w:color w:val="343434"/>
                <w:position w:val="1"/>
                <w:sz w:val="24"/>
                <w:szCs w:val="24"/>
              </w:rPr>
              <w:t>д</w:t>
            </w:r>
            <w:r w:rsidRPr="00AD56A8">
              <w:rPr>
                <w:rFonts w:ascii="Times New Roman" w:eastAsia="Times New Roman" w:hAnsi="Times New Roman" w:cs="Times New Roman"/>
                <w:position w:val="1"/>
                <w:sz w:val="24"/>
                <w:szCs w:val="24"/>
              </w:rPr>
              <w:t xml:space="preserve">ання </w:t>
            </w:r>
            <w:r w:rsidRPr="00AD56A8">
              <w:rPr>
                <w:rFonts w:ascii="Times New Roman" w:eastAsia="Times New Roman" w:hAnsi="Times New Roman" w:cs="Times New Roman"/>
                <w:color w:val="232323"/>
                <w:position w:val="1"/>
                <w:sz w:val="24"/>
                <w:szCs w:val="24"/>
              </w:rPr>
              <w:t xml:space="preserve">публічних </w:t>
            </w:r>
            <w:r w:rsidRPr="00AD56A8">
              <w:rPr>
                <w:rFonts w:ascii="Times New Roman" w:eastAsia="Times New Roman" w:hAnsi="Times New Roman" w:cs="Times New Roman"/>
                <w:color w:val="232323"/>
                <w:sz w:val="24"/>
                <w:szCs w:val="24"/>
              </w:rPr>
              <w:t>(</w:t>
            </w:r>
            <w:r w:rsidRPr="00AD56A8">
              <w:rPr>
                <w:rFonts w:ascii="Times New Roman" w:eastAsia="Times New Roman" w:hAnsi="Times New Roman" w:cs="Times New Roman"/>
                <w:sz w:val="24"/>
                <w:szCs w:val="24"/>
              </w:rPr>
              <w:t>електронних публічних) посл</w:t>
            </w:r>
            <w:r w:rsidRPr="00AD56A8">
              <w:rPr>
                <w:rFonts w:ascii="Times New Roman" w:eastAsia="Times New Roman" w:hAnsi="Times New Roman" w:cs="Times New Roman"/>
                <w:color w:val="343434"/>
                <w:sz w:val="24"/>
                <w:szCs w:val="24"/>
              </w:rPr>
              <w:t xml:space="preserve">уг </w:t>
            </w:r>
            <w:r w:rsidRPr="00AD56A8">
              <w:rPr>
                <w:rFonts w:ascii="Times New Roman" w:eastAsia="Times New Roman" w:hAnsi="Times New Roman" w:cs="Times New Roman"/>
                <w:sz w:val="24"/>
                <w:szCs w:val="24"/>
              </w:rPr>
              <w:t xml:space="preserve">щодо </w:t>
            </w:r>
            <w:r w:rsidRPr="00AD56A8">
              <w:rPr>
                <w:rFonts w:ascii="Times New Roman" w:eastAsia="Times New Roman" w:hAnsi="Times New Roman" w:cs="Times New Roman"/>
                <w:color w:val="232323"/>
                <w:sz w:val="24"/>
                <w:szCs w:val="24"/>
              </w:rPr>
              <w:t xml:space="preserve">декларування та </w:t>
            </w:r>
            <w:r w:rsidRPr="00AD56A8">
              <w:rPr>
                <w:rFonts w:ascii="Times New Roman" w:eastAsia="Times New Roman" w:hAnsi="Times New Roman" w:cs="Times New Roman"/>
                <w:sz w:val="24"/>
                <w:szCs w:val="24"/>
              </w:rPr>
              <w:t xml:space="preserve">реєстрації </w:t>
            </w:r>
            <w:r w:rsidRPr="00AD56A8">
              <w:rPr>
                <w:rFonts w:ascii="Times New Roman" w:eastAsia="Times New Roman" w:hAnsi="Times New Roman" w:cs="Times New Roman"/>
                <w:color w:val="232323"/>
                <w:sz w:val="24"/>
                <w:szCs w:val="24"/>
              </w:rPr>
              <w:t xml:space="preserve">місця проживання </w:t>
            </w:r>
            <w:r w:rsidRPr="00AD56A8">
              <w:rPr>
                <w:rFonts w:ascii="Times New Roman" w:eastAsia="Times New Roman" w:hAnsi="Times New Roman" w:cs="Times New Roman"/>
                <w:sz w:val="24"/>
                <w:szCs w:val="24"/>
              </w:rPr>
              <w:t>в Україні»</w:t>
            </w:r>
          </w:p>
          <w:p w:rsidR="00AD56A8" w:rsidRPr="00AD56A8" w:rsidRDefault="00AD56A8" w:rsidP="00AD56A8">
            <w:pPr>
              <w:widowControl w:val="0"/>
              <w:autoSpaceDE w:val="0"/>
              <w:autoSpaceDN w:val="0"/>
              <w:spacing w:after="0" w:line="240" w:lineRule="auto"/>
              <w:ind w:firstLine="449"/>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Закон України </w:t>
            </w:r>
            <w:r w:rsidRPr="00AD56A8">
              <w:rPr>
                <w:rFonts w:ascii="Times New Roman" w:eastAsia="Times New Roman" w:hAnsi="Times New Roman" w:cs="Times New Roman"/>
                <w:color w:val="232323"/>
                <w:sz w:val="24"/>
                <w:szCs w:val="24"/>
              </w:rPr>
              <w:t xml:space="preserve">«Про </w:t>
            </w:r>
            <w:r w:rsidRPr="00AD56A8">
              <w:rPr>
                <w:rFonts w:ascii="Times New Roman" w:eastAsia="Times New Roman" w:hAnsi="Times New Roman" w:cs="Times New Roman"/>
                <w:sz w:val="24"/>
                <w:szCs w:val="24"/>
              </w:rPr>
              <w:t>адміністративні послуги»</w:t>
            </w:r>
          </w:p>
        </w:tc>
      </w:tr>
      <w:tr w:rsidR="00AD56A8" w:rsidRPr="00AD56A8" w:rsidTr="00AD56A8">
        <w:trPr>
          <w:trHeight w:val="844"/>
        </w:trPr>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Розмір та порядок внесення плати за адміністративну послугу</w:t>
            </w:r>
          </w:p>
        </w:tc>
        <w:tc>
          <w:tcPr>
            <w:tcW w:w="7371" w:type="dxa"/>
          </w:tcPr>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51515"/>
                <w:sz w:val="24"/>
                <w:szCs w:val="24"/>
              </w:rPr>
              <w:t xml:space="preserve">За реєстрацію місця проживання </w:t>
            </w:r>
            <w:r w:rsidRPr="00AD56A8">
              <w:rPr>
                <w:rFonts w:ascii="Times New Roman" w:eastAsia="Times New Roman" w:hAnsi="Times New Roman" w:cs="Times New Roman"/>
                <w:b/>
                <w:color w:val="151515"/>
                <w:sz w:val="24"/>
                <w:szCs w:val="24"/>
              </w:rPr>
              <w:t xml:space="preserve">справляється адміністративний збір </w:t>
            </w:r>
            <w:r w:rsidRPr="00AD56A8">
              <w:rPr>
                <w:rFonts w:ascii="Times New Roman" w:eastAsia="Times New Roman" w:hAnsi="Times New Roman" w:cs="Times New Roman"/>
                <w:color w:val="151515"/>
                <w:sz w:val="24"/>
                <w:szCs w:val="24"/>
              </w:rPr>
              <w:t>у розмірі:</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51515"/>
                <w:sz w:val="24"/>
                <w:szCs w:val="24"/>
              </w:rPr>
              <w:t>1) 1</w:t>
            </w:r>
            <w:r w:rsidRPr="00AD56A8">
              <w:rPr>
                <w:rFonts w:ascii="Times New Roman" w:eastAsia="Times New Roman" w:hAnsi="Times New Roman" w:cs="Times New Roman"/>
                <w:color w:val="333333"/>
                <w:sz w:val="24"/>
                <w:szCs w:val="24"/>
              </w:rPr>
              <w:t>,</w:t>
            </w:r>
            <w:r w:rsidRPr="00AD56A8">
              <w:rPr>
                <w:rFonts w:ascii="Times New Roman" w:eastAsia="Times New Roman" w:hAnsi="Times New Roman" w:cs="Times New Roman"/>
                <w:color w:val="151515"/>
                <w:sz w:val="24"/>
                <w:szCs w:val="24"/>
              </w:rPr>
              <w:t>5 відсотка прожиткового мінімуму</w:t>
            </w:r>
            <w:r w:rsidRPr="00AD56A8">
              <w:rPr>
                <w:rFonts w:ascii="Times New Roman" w:eastAsia="Times New Roman" w:hAnsi="Times New Roman" w:cs="Times New Roman"/>
                <w:color w:val="545454"/>
                <w:sz w:val="24"/>
                <w:szCs w:val="24"/>
              </w:rPr>
              <w:t>,</w:t>
            </w:r>
            <w:r w:rsidRPr="00AD56A8">
              <w:rPr>
                <w:rFonts w:ascii="Times New Roman" w:eastAsia="Times New Roman" w:hAnsi="Times New Roman" w:cs="Times New Roman"/>
                <w:color w:val="151515"/>
                <w:sz w:val="24"/>
                <w:szCs w:val="24"/>
              </w:rPr>
              <w:t xml:space="preserve"> встановленого для працездатних осіб на 1 січня календарного року</w:t>
            </w:r>
            <w:r w:rsidRPr="00AD56A8">
              <w:rPr>
                <w:rFonts w:ascii="Times New Roman" w:eastAsia="Times New Roman" w:hAnsi="Times New Roman" w:cs="Times New Roman"/>
                <w:color w:val="333333"/>
                <w:sz w:val="24"/>
                <w:szCs w:val="24"/>
              </w:rPr>
              <w:t xml:space="preserve">, </w:t>
            </w:r>
            <w:r w:rsidRPr="00AD56A8">
              <w:rPr>
                <w:rFonts w:ascii="Times New Roman" w:eastAsia="Times New Roman" w:hAnsi="Times New Roman" w:cs="Times New Roman"/>
                <w:color w:val="151515"/>
                <w:sz w:val="24"/>
                <w:szCs w:val="24"/>
              </w:rPr>
              <w:t>- за реєстрацію місця проживання у разі звернення особи протягом встановленого Законом України «Про надання публічних (електронних публічних) послуг щодо декларування та реєстрації місця проживання в Україні» (далі - Закон)</w:t>
            </w:r>
            <w:r w:rsidRPr="00AD56A8">
              <w:rPr>
                <w:rFonts w:ascii="Times New Roman" w:eastAsia="Times New Roman" w:hAnsi="Times New Roman" w:cs="Times New Roman"/>
                <w:color w:val="151515"/>
                <w:spacing w:val="11"/>
                <w:sz w:val="24"/>
                <w:szCs w:val="24"/>
              </w:rPr>
              <w:t xml:space="preserve"> </w:t>
            </w:r>
            <w:r w:rsidRPr="00AD56A8">
              <w:rPr>
                <w:rFonts w:ascii="Times New Roman" w:eastAsia="Times New Roman" w:hAnsi="Times New Roman" w:cs="Times New Roman"/>
                <w:color w:val="151515"/>
                <w:spacing w:val="-3"/>
                <w:sz w:val="24"/>
                <w:szCs w:val="24"/>
              </w:rPr>
              <w:t>строку</w:t>
            </w:r>
            <w:r w:rsidRPr="00AD56A8">
              <w:rPr>
                <w:rFonts w:ascii="Times New Roman" w:eastAsia="Times New Roman" w:hAnsi="Times New Roman" w:cs="Times New Roman"/>
                <w:color w:val="333333"/>
                <w:spacing w:val="-3"/>
                <w:sz w:val="24"/>
                <w:szCs w:val="24"/>
              </w:rPr>
              <w:t>;</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51515"/>
                <w:sz w:val="24"/>
                <w:szCs w:val="24"/>
              </w:rPr>
              <w:t>2) 2</w:t>
            </w:r>
            <w:r w:rsidRPr="00AD56A8">
              <w:rPr>
                <w:rFonts w:ascii="Times New Roman" w:eastAsia="Times New Roman" w:hAnsi="Times New Roman" w:cs="Times New Roman"/>
                <w:color w:val="333333"/>
                <w:sz w:val="24"/>
                <w:szCs w:val="24"/>
              </w:rPr>
              <w:t>,</w:t>
            </w:r>
            <w:r w:rsidRPr="00AD56A8">
              <w:rPr>
                <w:rFonts w:ascii="Times New Roman" w:eastAsia="Times New Roman" w:hAnsi="Times New Roman" w:cs="Times New Roman"/>
                <w:color w:val="151515"/>
                <w:sz w:val="24"/>
                <w:szCs w:val="24"/>
              </w:rPr>
              <w:t xml:space="preserve">5 відсотка прожиткового </w:t>
            </w:r>
            <w:r w:rsidRPr="00AD56A8">
              <w:rPr>
                <w:rFonts w:ascii="Times New Roman" w:eastAsia="Times New Roman" w:hAnsi="Times New Roman" w:cs="Times New Roman"/>
                <w:color w:val="151515"/>
                <w:w w:val="95"/>
                <w:sz w:val="24"/>
                <w:szCs w:val="24"/>
              </w:rPr>
              <w:t>мінімуму</w:t>
            </w:r>
            <w:r w:rsidRPr="00AD56A8">
              <w:rPr>
                <w:rFonts w:ascii="Times New Roman" w:eastAsia="Times New Roman" w:hAnsi="Times New Roman" w:cs="Times New Roman"/>
                <w:color w:val="464646"/>
                <w:w w:val="95"/>
                <w:sz w:val="24"/>
                <w:szCs w:val="24"/>
              </w:rPr>
              <w:t>,</w:t>
            </w:r>
            <w:r w:rsidRPr="00AD56A8">
              <w:rPr>
                <w:rFonts w:ascii="Times New Roman" w:eastAsia="Times New Roman" w:hAnsi="Times New Roman" w:cs="Times New Roman"/>
                <w:sz w:val="24"/>
                <w:szCs w:val="24"/>
              </w:rPr>
              <w:t xml:space="preserve"> </w:t>
            </w:r>
            <w:r w:rsidRPr="00AD56A8">
              <w:rPr>
                <w:rFonts w:ascii="Times New Roman" w:eastAsia="Times New Roman" w:hAnsi="Times New Roman" w:cs="Times New Roman"/>
                <w:color w:val="151515"/>
                <w:sz w:val="24"/>
                <w:szCs w:val="24"/>
              </w:rPr>
              <w:t>встановленого для працездатних осіб на 1 січня календарного року</w:t>
            </w:r>
            <w:r w:rsidRPr="00AD56A8">
              <w:rPr>
                <w:rFonts w:ascii="Times New Roman" w:eastAsia="Times New Roman" w:hAnsi="Times New Roman" w:cs="Times New Roman"/>
                <w:color w:val="464646"/>
                <w:sz w:val="24"/>
                <w:szCs w:val="24"/>
              </w:rPr>
              <w:t xml:space="preserve">, </w:t>
            </w:r>
            <w:r w:rsidRPr="00AD56A8">
              <w:rPr>
                <w:rFonts w:ascii="Times New Roman" w:eastAsia="Times New Roman" w:hAnsi="Times New Roman" w:cs="Times New Roman"/>
                <w:color w:val="151515"/>
                <w:sz w:val="24"/>
                <w:szCs w:val="24"/>
              </w:rPr>
              <w:t>- за реєстрацію місця проживання у разі звернення особи з порушенням встановленого Законом</w:t>
            </w:r>
            <w:r w:rsidRPr="00AD56A8">
              <w:rPr>
                <w:rFonts w:ascii="Times New Roman" w:eastAsia="Times New Roman" w:hAnsi="Times New Roman" w:cs="Times New Roman"/>
                <w:color w:val="151515"/>
                <w:spacing w:val="23"/>
                <w:sz w:val="24"/>
                <w:szCs w:val="24"/>
              </w:rPr>
              <w:t xml:space="preserve"> </w:t>
            </w:r>
            <w:r w:rsidRPr="00AD56A8">
              <w:rPr>
                <w:rFonts w:ascii="Times New Roman" w:eastAsia="Times New Roman" w:hAnsi="Times New Roman" w:cs="Times New Roman"/>
                <w:color w:val="151515"/>
                <w:sz w:val="24"/>
                <w:szCs w:val="24"/>
              </w:rPr>
              <w:t>строку.</w:t>
            </w:r>
          </w:p>
          <w:p w:rsidR="00AD56A8" w:rsidRPr="00AD56A8" w:rsidRDefault="00AD56A8" w:rsidP="00AD56A8">
            <w:pPr>
              <w:widowControl w:val="0"/>
              <w:autoSpaceDE w:val="0"/>
              <w:autoSpaceDN w:val="0"/>
              <w:spacing w:after="0" w:line="240" w:lineRule="auto"/>
              <w:ind w:firstLine="453"/>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51515"/>
                <w:sz w:val="24"/>
                <w:szCs w:val="24"/>
              </w:rPr>
              <w:t xml:space="preserve">За реєстрацію місця проживання одночасно із зняттям з попереднього місця проживання адміністративний збір </w:t>
            </w:r>
            <w:r w:rsidRPr="00AD56A8">
              <w:rPr>
                <w:rFonts w:ascii="Times New Roman" w:eastAsia="Times New Roman" w:hAnsi="Times New Roman" w:cs="Times New Roman"/>
                <w:b/>
                <w:color w:val="151515"/>
                <w:sz w:val="24"/>
                <w:szCs w:val="24"/>
              </w:rPr>
              <w:t xml:space="preserve">справляється лише за одну адміністративну послугу </w:t>
            </w:r>
            <w:r w:rsidRPr="00AD56A8">
              <w:rPr>
                <w:rFonts w:ascii="Times New Roman" w:eastAsia="Times New Roman" w:hAnsi="Times New Roman" w:cs="Times New Roman"/>
                <w:color w:val="151515"/>
                <w:sz w:val="24"/>
                <w:szCs w:val="24"/>
              </w:rPr>
              <w:t>(реєстрація місця проживання).</w:t>
            </w:r>
          </w:p>
          <w:p w:rsidR="00AD56A8" w:rsidRPr="00AD56A8" w:rsidRDefault="00AD56A8" w:rsidP="00AD56A8">
            <w:pPr>
              <w:widowControl w:val="0"/>
              <w:autoSpaceDE w:val="0"/>
              <w:autoSpaceDN w:val="0"/>
              <w:spacing w:after="0" w:line="240" w:lineRule="auto"/>
              <w:ind w:firstLine="453"/>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rPr>
                <w:rFonts w:ascii="Times New Roman" w:eastAsia="Times New Roman" w:hAnsi="Times New Roman" w:cs="Times New Roman"/>
                <w:sz w:val="24"/>
                <w:szCs w:val="24"/>
              </w:rPr>
            </w:pPr>
            <w:r w:rsidRPr="00AD56A8">
              <w:rPr>
                <w:rFonts w:ascii="Times New Roman" w:eastAsia="Times New Roman" w:hAnsi="Times New Roman" w:cs="Times New Roman"/>
                <w:color w:val="151515"/>
                <w:w w:val="105"/>
                <w:sz w:val="24"/>
                <w:szCs w:val="24"/>
              </w:rPr>
              <w:t xml:space="preserve">Адміністративний збір </w:t>
            </w:r>
            <w:r w:rsidRPr="00AD56A8">
              <w:rPr>
                <w:rFonts w:ascii="Times New Roman" w:eastAsia="Times New Roman" w:hAnsi="Times New Roman" w:cs="Times New Roman"/>
                <w:b/>
                <w:color w:val="151515"/>
                <w:w w:val="105"/>
                <w:sz w:val="24"/>
                <w:szCs w:val="24"/>
              </w:rPr>
              <w:t xml:space="preserve">не справляється </w:t>
            </w:r>
            <w:r w:rsidRPr="00AD56A8">
              <w:rPr>
                <w:rFonts w:ascii="Times New Roman" w:eastAsia="Times New Roman" w:hAnsi="Times New Roman" w:cs="Times New Roman"/>
                <w:color w:val="151515"/>
                <w:w w:val="105"/>
                <w:sz w:val="24"/>
                <w:szCs w:val="24"/>
              </w:rPr>
              <w:t>за:</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51515"/>
                <w:w w:val="105"/>
                <w:sz w:val="24"/>
                <w:szCs w:val="24"/>
              </w:rPr>
              <w:t>1) за реєстрацію місця проживання</w:t>
            </w:r>
            <w:r w:rsidRPr="00AD56A8">
              <w:rPr>
                <w:rFonts w:ascii="Times New Roman" w:eastAsia="Times New Roman" w:hAnsi="Times New Roman" w:cs="Times New Roman"/>
                <w:color w:val="464646"/>
                <w:w w:val="105"/>
                <w:sz w:val="24"/>
                <w:szCs w:val="24"/>
              </w:rPr>
              <w:t>/</w:t>
            </w:r>
            <w:r w:rsidRPr="00AD56A8">
              <w:rPr>
                <w:rFonts w:ascii="Times New Roman" w:eastAsia="Times New Roman" w:hAnsi="Times New Roman" w:cs="Times New Roman"/>
                <w:color w:val="151515"/>
                <w:w w:val="105"/>
                <w:sz w:val="24"/>
                <w:szCs w:val="24"/>
              </w:rPr>
              <w:t xml:space="preserve">зміну місця проживання дитини-сироти, </w:t>
            </w:r>
            <w:r w:rsidRPr="00AD56A8">
              <w:rPr>
                <w:rFonts w:ascii="Times New Roman" w:eastAsia="Times New Roman" w:hAnsi="Times New Roman" w:cs="Times New Roman"/>
                <w:color w:val="151515"/>
                <w:spacing w:val="-5"/>
                <w:w w:val="105"/>
                <w:sz w:val="24"/>
                <w:szCs w:val="24"/>
              </w:rPr>
              <w:t>дитини</w:t>
            </w:r>
            <w:r w:rsidRPr="00AD56A8">
              <w:rPr>
                <w:rFonts w:ascii="Times New Roman" w:eastAsia="Times New Roman" w:hAnsi="Times New Roman" w:cs="Times New Roman"/>
                <w:color w:val="333333"/>
                <w:spacing w:val="-5"/>
                <w:w w:val="105"/>
                <w:sz w:val="24"/>
                <w:szCs w:val="24"/>
              </w:rPr>
              <w:t xml:space="preserve">, </w:t>
            </w:r>
            <w:r w:rsidRPr="00AD56A8">
              <w:rPr>
                <w:rFonts w:ascii="Times New Roman" w:eastAsia="Times New Roman" w:hAnsi="Times New Roman" w:cs="Times New Roman"/>
                <w:color w:val="151515"/>
                <w:w w:val="105"/>
                <w:sz w:val="24"/>
                <w:szCs w:val="24"/>
              </w:rPr>
              <w:t>позбавленої батьківського піклування</w:t>
            </w:r>
            <w:r w:rsidRPr="00AD56A8">
              <w:rPr>
                <w:rFonts w:ascii="Times New Roman" w:eastAsia="Times New Roman" w:hAnsi="Times New Roman" w:cs="Times New Roman"/>
                <w:color w:val="151515"/>
                <w:spacing w:val="-58"/>
                <w:w w:val="105"/>
                <w:sz w:val="24"/>
                <w:szCs w:val="24"/>
              </w:rPr>
              <w:t xml:space="preserve"> </w:t>
            </w:r>
            <w:r w:rsidRPr="00AD56A8">
              <w:rPr>
                <w:rFonts w:ascii="Times New Roman" w:eastAsia="Times New Roman" w:hAnsi="Times New Roman" w:cs="Times New Roman"/>
                <w:color w:val="333333"/>
                <w:w w:val="105"/>
                <w:sz w:val="24"/>
                <w:szCs w:val="24"/>
              </w:rPr>
              <w:t xml:space="preserve">, </w:t>
            </w:r>
            <w:r w:rsidRPr="00AD56A8">
              <w:rPr>
                <w:rFonts w:ascii="Times New Roman" w:eastAsia="Times New Roman" w:hAnsi="Times New Roman" w:cs="Times New Roman"/>
                <w:color w:val="151515"/>
                <w:w w:val="105"/>
                <w:sz w:val="24"/>
                <w:szCs w:val="24"/>
              </w:rPr>
              <w:t>у закладі для дітей-сиріт та дітей</w:t>
            </w:r>
            <w:r w:rsidRPr="00AD56A8">
              <w:rPr>
                <w:rFonts w:ascii="Times New Roman" w:eastAsia="Times New Roman" w:hAnsi="Times New Roman" w:cs="Times New Roman"/>
                <w:color w:val="333333"/>
                <w:w w:val="105"/>
                <w:sz w:val="24"/>
                <w:szCs w:val="24"/>
              </w:rPr>
              <w:t xml:space="preserve">, </w:t>
            </w:r>
            <w:r w:rsidRPr="00AD56A8">
              <w:rPr>
                <w:rFonts w:ascii="Times New Roman" w:eastAsia="Times New Roman" w:hAnsi="Times New Roman" w:cs="Times New Roman"/>
                <w:color w:val="151515"/>
                <w:w w:val="105"/>
                <w:sz w:val="24"/>
                <w:szCs w:val="24"/>
              </w:rPr>
              <w:t>позбавлених батьківського піклування</w:t>
            </w:r>
            <w:r w:rsidRPr="00AD56A8">
              <w:rPr>
                <w:rFonts w:ascii="Times New Roman" w:eastAsia="Times New Roman" w:hAnsi="Times New Roman" w:cs="Times New Roman"/>
                <w:color w:val="464646"/>
                <w:w w:val="105"/>
                <w:sz w:val="24"/>
                <w:szCs w:val="24"/>
              </w:rPr>
              <w:t>,</w:t>
            </w:r>
            <w:r w:rsidRPr="00AD56A8">
              <w:rPr>
                <w:rFonts w:ascii="Times New Roman" w:eastAsia="Times New Roman" w:hAnsi="Times New Roman" w:cs="Times New Roman"/>
                <w:color w:val="151515"/>
                <w:w w:val="105"/>
                <w:sz w:val="24"/>
                <w:szCs w:val="24"/>
              </w:rPr>
              <w:t xml:space="preserve"> дитячому будинку сімейного типу</w:t>
            </w:r>
            <w:r w:rsidRPr="00AD56A8">
              <w:rPr>
                <w:rFonts w:ascii="Times New Roman" w:eastAsia="Times New Roman" w:hAnsi="Times New Roman" w:cs="Times New Roman"/>
                <w:color w:val="464646"/>
                <w:w w:val="105"/>
                <w:sz w:val="24"/>
                <w:szCs w:val="24"/>
              </w:rPr>
              <w:t xml:space="preserve">, </w:t>
            </w:r>
            <w:r w:rsidRPr="00AD56A8">
              <w:rPr>
                <w:rFonts w:ascii="Times New Roman" w:eastAsia="Times New Roman" w:hAnsi="Times New Roman" w:cs="Times New Roman"/>
                <w:color w:val="151515"/>
                <w:w w:val="105"/>
                <w:sz w:val="24"/>
                <w:szCs w:val="24"/>
              </w:rPr>
              <w:t>прийомній</w:t>
            </w:r>
            <w:r w:rsidRPr="00AD56A8">
              <w:rPr>
                <w:rFonts w:ascii="Times New Roman" w:eastAsia="Times New Roman" w:hAnsi="Times New Roman" w:cs="Times New Roman"/>
                <w:color w:val="151515"/>
                <w:spacing w:val="-14"/>
                <w:w w:val="105"/>
                <w:sz w:val="24"/>
                <w:szCs w:val="24"/>
              </w:rPr>
              <w:t xml:space="preserve"> </w:t>
            </w:r>
            <w:r w:rsidRPr="00AD56A8">
              <w:rPr>
                <w:rFonts w:ascii="Times New Roman" w:eastAsia="Times New Roman" w:hAnsi="Times New Roman" w:cs="Times New Roman"/>
                <w:color w:val="151515"/>
                <w:spacing w:val="2"/>
                <w:w w:val="105"/>
                <w:sz w:val="24"/>
                <w:szCs w:val="24"/>
              </w:rPr>
              <w:t>сім'ї</w:t>
            </w:r>
            <w:r w:rsidRPr="00AD56A8">
              <w:rPr>
                <w:rFonts w:ascii="Times New Roman" w:eastAsia="Times New Roman" w:hAnsi="Times New Roman" w:cs="Times New Roman"/>
                <w:color w:val="333333"/>
                <w:spacing w:val="2"/>
                <w:w w:val="105"/>
                <w:sz w:val="24"/>
                <w:szCs w:val="24"/>
              </w:rPr>
              <w:t>;</w:t>
            </w:r>
          </w:p>
          <w:p w:rsidR="00AD56A8" w:rsidRPr="00AD56A8" w:rsidRDefault="00AD56A8" w:rsidP="00AD56A8">
            <w:pPr>
              <w:widowControl w:val="0"/>
              <w:autoSpaceDE w:val="0"/>
              <w:autoSpaceDN w:val="0"/>
              <w:spacing w:after="0" w:line="240" w:lineRule="auto"/>
              <w:ind w:firstLine="453"/>
              <w:rPr>
                <w:rFonts w:ascii="Times New Roman" w:eastAsia="Times New Roman" w:hAnsi="Times New Roman" w:cs="Times New Roman"/>
                <w:sz w:val="24"/>
                <w:szCs w:val="24"/>
              </w:rPr>
            </w:pPr>
          </w:p>
          <w:p w:rsidR="00AD56A8" w:rsidRPr="00AD56A8" w:rsidRDefault="00AD56A8" w:rsidP="00AD56A8">
            <w:pPr>
              <w:spacing w:after="0" w:line="240" w:lineRule="auto"/>
              <w:ind w:firstLine="453"/>
              <w:jc w:val="both"/>
              <w:rPr>
                <w:rFonts w:ascii="Times New Roman" w:eastAsia="Calibri" w:hAnsi="Times New Roman" w:cs="Times New Roman"/>
                <w:sz w:val="24"/>
                <w:szCs w:val="24"/>
                <w:lang w:eastAsia="ru-RU"/>
              </w:rPr>
            </w:pPr>
            <w:r w:rsidRPr="00AD56A8">
              <w:rPr>
                <w:rFonts w:ascii="Times New Roman" w:eastAsia="Calibri" w:hAnsi="Times New Roman" w:cs="Times New Roman"/>
                <w:color w:val="151515"/>
                <w:w w:val="105"/>
                <w:sz w:val="24"/>
                <w:szCs w:val="24"/>
                <w:lang w:eastAsia="ru-RU"/>
              </w:rPr>
              <w:t xml:space="preserve">2) за </w:t>
            </w:r>
            <w:r w:rsidRPr="00AD56A8">
              <w:rPr>
                <w:rFonts w:ascii="Times New Roman" w:eastAsia="Calibri" w:hAnsi="Times New Roman" w:cs="Times New Roman"/>
                <w:color w:val="151515"/>
                <w:spacing w:val="-5"/>
                <w:w w:val="105"/>
                <w:sz w:val="24"/>
                <w:szCs w:val="24"/>
                <w:lang w:eastAsia="ru-RU"/>
              </w:rPr>
              <w:t>ре</w:t>
            </w:r>
            <w:r w:rsidRPr="00AD56A8">
              <w:rPr>
                <w:rFonts w:ascii="Times New Roman" w:eastAsia="Calibri" w:hAnsi="Times New Roman" w:cs="Times New Roman"/>
                <w:color w:val="333333"/>
                <w:spacing w:val="-5"/>
                <w:w w:val="105"/>
                <w:sz w:val="24"/>
                <w:szCs w:val="24"/>
                <w:lang w:eastAsia="ru-RU"/>
              </w:rPr>
              <w:t>є</w:t>
            </w:r>
            <w:r w:rsidRPr="00AD56A8">
              <w:rPr>
                <w:rFonts w:ascii="Times New Roman" w:eastAsia="Calibri" w:hAnsi="Times New Roman" w:cs="Times New Roman"/>
                <w:color w:val="151515"/>
                <w:spacing w:val="-5"/>
                <w:w w:val="105"/>
                <w:sz w:val="24"/>
                <w:szCs w:val="24"/>
                <w:lang w:eastAsia="ru-RU"/>
              </w:rPr>
              <w:t xml:space="preserve">страцію </w:t>
            </w:r>
            <w:r w:rsidRPr="00AD56A8">
              <w:rPr>
                <w:rFonts w:ascii="Times New Roman" w:eastAsia="Calibri" w:hAnsi="Times New Roman" w:cs="Times New Roman"/>
                <w:color w:val="151515"/>
                <w:w w:val="105"/>
                <w:sz w:val="24"/>
                <w:szCs w:val="24"/>
                <w:lang w:eastAsia="ru-RU"/>
              </w:rPr>
              <w:t>місця</w:t>
            </w:r>
            <w:r w:rsidRPr="00AD56A8">
              <w:rPr>
                <w:rFonts w:ascii="Times New Roman" w:eastAsia="Calibri" w:hAnsi="Times New Roman" w:cs="Times New Roman"/>
                <w:color w:val="151515"/>
                <w:spacing w:val="-33"/>
                <w:w w:val="105"/>
                <w:sz w:val="24"/>
                <w:szCs w:val="24"/>
                <w:lang w:eastAsia="ru-RU"/>
              </w:rPr>
              <w:t xml:space="preserve"> </w:t>
            </w:r>
            <w:r w:rsidRPr="00AD56A8">
              <w:rPr>
                <w:rFonts w:ascii="Times New Roman" w:eastAsia="Calibri" w:hAnsi="Times New Roman" w:cs="Times New Roman"/>
                <w:color w:val="151515"/>
                <w:w w:val="105"/>
                <w:sz w:val="24"/>
                <w:szCs w:val="24"/>
                <w:lang w:eastAsia="ru-RU"/>
              </w:rPr>
              <w:t>перебування.</w:t>
            </w:r>
          </w:p>
        </w:tc>
      </w:tr>
      <w:tr w:rsidR="00AD56A8" w:rsidRPr="00AD56A8" w:rsidTr="00AD56A8">
        <w:trPr>
          <w:trHeight w:val="926"/>
        </w:trPr>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lastRenderedPageBreak/>
              <w:t>Розрахунковий рахунок для внесення плати</w:t>
            </w:r>
          </w:p>
        </w:tc>
        <w:tc>
          <w:tcPr>
            <w:tcW w:w="7371" w:type="dxa"/>
          </w:tcPr>
          <w:p w:rsidR="00AD56A8" w:rsidRPr="00AD56A8" w:rsidRDefault="00AD56A8" w:rsidP="00AD56A8">
            <w:pPr>
              <w:spacing w:after="0" w:line="240" w:lineRule="auto"/>
              <w:ind w:left="-110" w:right="27" w:firstLine="425"/>
              <w:jc w:val="both"/>
              <w:rPr>
                <w:rFonts w:ascii="Times New Roman" w:eastAsia="Calibri" w:hAnsi="Times New Roman" w:cs="Times New Roman"/>
                <w:sz w:val="24"/>
                <w:szCs w:val="24"/>
                <w:lang w:eastAsia="ru-RU"/>
              </w:rPr>
            </w:pPr>
            <w:r w:rsidRPr="00AD56A8">
              <w:rPr>
                <w:rFonts w:ascii="Times New Roman" w:eastAsia="Calibri" w:hAnsi="Times New Roman" w:cs="Times New Roman"/>
                <w:iCs/>
                <w:sz w:val="24"/>
                <w:szCs w:val="24"/>
                <w:lang w:eastAsia="ru-RU"/>
              </w:rPr>
              <w:t xml:space="preserve">Отримувач: </w:t>
            </w:r>
            <w:proofErr w:type="spellStart"/>
            <w:r w:rsidRPr="00AD56A8">
              <w:rPr>
                <w:rFonts w:ascii="Times New Roman" w:eastAsia="Calibri" w:hAnsi="Times New Roman" w:cs="Times New Roman"/>
                <w:sz w:val="24"/>
                <w:szCs w:val="24"/>
                <w:lang w:eastAsia="ru-RU"/>
              </w:rPr>
              <w:t>Звягельське</w:t>
            </w:r>
            <w:proofErr w:type="spellEnd"/>
            <w:r w:rsidRPr="00AD56A8">
              <w:rPr>
                <w:rFonts w:ascii="Times New Roman" w:eastAsia="Calibri" w:hAnsi="Times New Roman" w:cs="Times New Roman"/>
                <w:sz w:val="24"/>
                <w:szCs w:val="24"/>
                <w:lang w:eastAsia="ru-RU"/>
              </w:rPr>
              <w:t xml:space="preserve"> управління Державної казначейської служби України у Житомирській області</w:t>
            </w:r>
          </w:p>
          <w:p w:rsidR="00AD56A8" w:rsidRPr="00AD56A8" w:rsidRDefault="00AD56A8" w:rsidP="00AD56A8">
            <w:pPr>
              <w:tabs>
                <w:tab w:val="left" w:pos="6978"/>
              </w:tabs>
              <w:spacing w:after="0" w:line="240" w:lineRule="auto"/>
              <w:ind w:left="-110" w:right="1420" w:firstLine="425"/>
              <w:jc w:val="both"/>
              <w:rPr>
                <w:rFonts w:ascii="Times New Roman" w:eastAsia="Calibri" w:hAnsi="Times New Roman" w:cs="Times New Roman"/>
                <w:iCs/>
                <w:sz w:val="24"/>
                <w:szCs w:val="24"/>
                <w:lang w:eastAsia="ru-RU"/>
              </w:rPr>
            </w:pPr>
            <w:r w:rsidRPr="00AD56A8">
              <w:rPr>
                <w:rFonts w:ascii="Times New Roman" w:eastAsia="Calibri" w:hAnsi="Times New Roman" w:cs="Times New Roman"/>
                <w:iCs/>
                <w:sz w:val="24"/>
                <w:szCs w:val="24"/>
                <w:lang w:eastAsia="ru-RU"/>
              </w:rPr>
              <w:t>Код отримувача: 37976485</w:t>
            </w:r>
          </w:p>
          <w:p w:rsidR="00AD56A8" w:rsidRPr="00AD56A8" w:rsidRDefault="00AD56A8" w:rsidP="00AD56A8">
            <w:pPr>
              <w:tabs>
                <w:tab w:val="left" w:pos="6978"/>
              </w:tabs>
              <w:spacing w:after="0" w:line="240" w:lineRule="auto"/>
              <w:ind w:left="-110" w:right="1420" w:firstLine="425"/>
              <w:jc w:val="both"/>
              <w:rPr>
                <w:rFonts w:ascii="Times New Roman" w:eastAsia="Calibri" w:hAnsi="Times New Roman" w:cs="Times New Roman"/>
                <w:sz w:val="24"/>
                <w:szCs w:val="24"/>
                <w:lang w:eastAsia="ru-RU"/>
              </w:rPr>
            </w:pPr>
            <w:r w:rsidRPr="00AD56A8">
              <w:rPr>
                <w:rFonts w:ascii="Times New Roman" w:eastAsia="Calibri" w:hAnsi="Times New Roman" w:cs="Times New Roman"/>
                <w:iCs/>
                <w:sz w:val="24"/>
                <w:szCs w:val="24"/>
                <w:lang w:eastAsia="ru-RU"/>
              </w:rPr>
              <w:t xml:space="preserve">Номер рахунку:  </w:t>
            </w:r>
            <w:r w:rsidRPr="00AD56A8">
              <w:rPr>
                <w:rFonts w:ascii="Times New Roman" w:eastAsia="Calibri" w:hAnsi="Times New Roman" w:cs="Times New Roman"/>
                <w:sz w:val="24"/>
                <w:szCs w:val="24"/>
                <w:lang w:eastAsia="ru-RU"/>
              </w:rPr>
              <w:t>UA808999980334159879000006795</w:t>
            </w:r>
          </w:p>
          <w:p w:rsidR="00AD56A8" w:rsidRPr="00AD56A8" w:rsidRDefault="00AD56A8" w:rsidP="00AD56A8">
            <w:pPr>
              <w:tabs>
                <w:tab w:val="left" w:pos="6978"/>
              </w:tabs>
              <w:spacing w:after="0" w:line="240" w:lineRule="auto"/>
              <w:ind w:left="-110" w:right="1420" w:firstLine="425"/>
              <w:jc w:val="both"/>
              <w:rPr>
                <w:rFonts w:ascii="Times New Roman" w:eastAsia="Calibri" w:hAnsi="Times New Roman" w:cs="Times New Roman"/>
                <w:iCs/>
                <w:sz w:val="24"/>
                <w:szCs w:val="24"/>
                <w:lang w:eastAsia="ru-RU"/>
              </w:rPr>
            </w:pPr>
            <w:r w:rsidRPr="00AD56A8">
              <w:rPr>
                <w:rFonts w:ascii="Times New Roman" w:eastAsia="Calibri" w:hAnsi="Times New Roman" w:cs="Times New Roman"/>
                <w:iCs/>
                <w:sz w:val="24"/>
                <w:szCs w:val="24"/>
                <w:lang w:eastAsia="ru-RU"/>
              </w:rPr>
              <w:t>Код платежу: 22012500</w:t>
            </w:r>
          </w:p>
          <w:p w:rsidR="00AD56A8" w:rsidRPr="00AD56A8" w:rsidRDefault="00AD56A8" w:rsidP="00AD56A8">
            <w:pPr>
              <w:tabs>
                <w:tab w:val="left" w:pos="6978"/>
              </w:tabs>
              <w:spacing w:after="0" w:line="240" w:lineRule="auto"/>
              <w:ind w:left="-110" w:right="1420" w:firstLine="425"/>
              <w:jc w:val="both"/>
              <w:rPr>
                <w:rFonts w:ascii="Times New Roman" w:eastAsia="Calibri" w:hAnsi="Times New Roman" w:cs="Times New Roman"/>
                <w:iCs/>
                <w:sz w:val="24"/>
                <w:szCs w:val="24"/>
                <w:lang w:eastAsia="ru-RU"/>
              </w:rPr>
            </w:pPr>
            <w:r w:rsidRPr="00AD56A8">
              <w:rPr>
                <w:rFonts w:ascii="Times New Roman" w:eastAsia="Calibri" w:hAnsi="Times New Roman" w:cs="Times New Roman"/>
                <w:iCs/>
                <w:sz w:val="24"/>
                <w:szCs w:val="24"/>
                <w:lang w:eastAsia="ru-RU"/>
              </w:rPr>
              <w:t>МФО: 899998</w:t>
            </w:r>
          </w:p>
          <w:p w:rsidR="00AD56A8" w:rsidRPr="00AD56A8" w:rsidRDefault="00AD56A8" w:rsidP="00AD56A8">
            <w:pPr>
              <w:tabs>
                <w:tab w:val="left" w:pos="6978"/>
              </w:tabs>
              <w:spacing w:after="0" w:line="240" w:lineRule="auto"/>
              <w:ind w:left="-110" w:firstLine="425"/>
              <w:jc w:val="both"/>
              <w:rPr>
                <w:rFonts w:ascii="Times New Roman" w:eastAsia="Calibri" w:hAnsi="Times New Roman" w:cs="Times New Roman"/>
                <w:iCs/>
                <w:sz w:val="24"/>
                <w:szCs w:val="24"/>
                <w:lang w:eastAsia="ru-RU"/>
              </w:rPr>
            </w:pPr>
            <w:r w:rsidRPr="00AD56A8">
              <w:rPr>
                <w:rFonts w:ascii="Times New Roman" w:eastAsia="Calibri" w:hAnsi="Times New Roman" w:cs="Times New Roman"/>
                <w:iCs/>
                <w:sz w:val="24"/>
                <w:szCs w:val="24"/>
                <w:lang w:eastAsia="ru-RU"/>
              </w:rPr>
              <w:t>Найменування плати: плата за надання адміністративних послуг</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Строк надання адміністративної послуги</w:t>
            </w:r>
          </w:p>
        </w:tc>
        <w:tc>
          <w:tcPr>
            <w:tcW w:w="7371" w:type="dxa"/>
            <w:vAlign w:val="center"/>
          </w:tcPr>
          <w:p w:rsidR="00AD56A8" w:rsidRPr="00AD56A8" w:rsidRDefault="00AD56A8" w:rsidP="00AD56A8">
            <w:pPr>
              <w:spacing w:after="0" w:line="240" w:lineRule="auto"/>
              <w:ind w:firstLine="453"/>
              <w:jc w:val="both"/>
              <w:rPr>
                <w:rFonts w:ascii="Times New Roman" w:eastAsia="Calibri" w:hAnsi="Times New Roman" w:cs="Times New Roman"/>
                <w:sz w:val="24"/>
                <w:szCs w:val="24"/>
                <w:lang w:eastAsia="ru-RU"/>
              </w:rPr>
            </w:pPr>
            <w:r w:rsidRPr="00AD56A8">
              <w:rPr>
                <w:rFonts w:ascii="Times New Roman" w:eastAsia="Calibri" w:hAnsi="Times New Roman" w:cs="Times New Roman"/>
                <w:color w:val="000000"/>
                <w:sz w:val="24"/>
                <w:szCs w:val="24"/>
                <w:lang w:eastAsia="ru-RU"/>
              </w:rPr>
              <w:t>У день звернення особи або її законного представника (представника) чи в день отримання документів представника спеціалізованої соціальної установи, закладу соціального обслуговування та соціального захисту або даних від органу соціального захисту населення.</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Перелік підстав для відмови у наданні адміністративної послуги</w:t>
            </w:r>
          </w:p>
        </w:tc>
        <w:tc>
          <w:tcPr>
            <w:tcW w:w="7371" w:type="dxa"/>
            <w:vAlign w:val="center"/>
          </w:tcPr>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xml:space="preserve">Орган реєстрації </w:t>
            </w:r>
            <w:r w:rsidRPr="00AD56A8">
              <w:rPr>
                <w:rFonts w:ascii="Times New Roman" w:eastAsia="Calibri" w:hAnsi="Times New Roman" w:cs="Times New Roman"/>
                <w:b/>
                <w:sz w:val="24"/>
                <w:szCs w:val="24"/>
                <w:lang w:eastAsia="ru-RU"/>
              </w:rPr>
              <w:t>відмовляє</w:t>
            </w:r>
            <w:r w:rsidRPr="00AD56A8">
              <w:rPr>
                <w:rFonts w:ascii="Times New Roman" w:eastAsia="Calibri" w:hAnsi="Times New Roman" w:cs="Times New Roman"/>
                <w:sz w:val="24"/>
                <w:szCs w:val="24"/>
                <w:lang w:eastAsia="ru-RU"/>
              </w:rPr>
              <w:t xml:space="preserve"> у реєстрації місця проживання (перебування) у разі коли:</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у Державному реєстрі речових прав на нерухоме майно містяться відомості про обтяження щодо житла, яке особа реєструє як місце проживання (перебування), що стосуються заборони реєстрації місця проживання (перебування) у такому 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довірчого власника на реєстрацію місця проживання (перебування);</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відомості Державного реєстру речових прав на нерухоме майно не відповідають відомостям, зазначеним у поданих особою документах або даних;</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особа не подала або подала не в повному обсязі необхідні документи або відомості;</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у поданих особою документах або відомостях містяться недостовірні  відомості або подані документи є недійсними* (крім випадку, передбаченого пунктом 53 Порядку),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звернулася дитина віком до 14 років або особа, не уповноважена на подання документів;</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житлу, в якому особа реєструє своє місце проживання (перебування), не присвоєна адреса у встановленому порядку;</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xml:space="preserve">- за </w:t>
            </w:r>
            <w:proofErr w:type="spellStart"/>
            <w:r w:rsidRPr="00AD56A8">
              <w:rPr>
                <w:rFonts w:ascii="Times New Roman" w:eastAsia="Calibri" w:hAnsi="Times New Roman" w:cs="Times New Roman"/>
                <w:sz w:val="24"/>
                <w:szCs w:val="24"/>
                <w:lang w:eastAsia="ru-RU"/>
              </w:rPr>
              <w:t>адресою</w:t>
            </w:r>
            <w:proofErr w:type="spellEnd"/>
            <w:r w:rsidRPr="00AD56A8">
              <w:rPr>
                <w:rFonts w:ascii="Times New Roman" w:eastAsia="Calibri" w:hAnsi="Times New Roman" w:cs="Times New Roman"/>
                <w:sz w:val="24"/>
                <w:szCs w:val="24"/>
                <w:lang w:eastAsia="ru-RU"/>
              </w:rPr>
              <w:t xml:space="preserve"> житла, в якому особа реєструє своє місце проживання (перебування), наявний об'єкт нерухомого майна, який не належить до житла.</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дані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заяві, поданій дитиною.</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b/>
                <w:sz w:val="24"/>
                <w:szCs w:val="24"/>
                <w:lang w:eastAsia="ru-RU"/>
              </w:rPr>
              <w:t>Не може бути підставою для відмови</w:t>
            </w:r>
            <w:r w:rsidRPr="00AD56A8">
              <w:rPr>
                <w:rFonts w:ascii="Times New Roman" w:eastAsia="Calibri" w:hAnsi="Times New Roman" w:cs="Times New Roman"/>
                <w:sz w:val="24"/>
                <w:szCs w:val="24"/>
                <w:lang w:eastAsia="ru-RU"/>
              </w:rPr>
              <w:t xml:space="preserve"> у реєстрації місця  проживання (перебування) відсутність у Державному реєстрі речових прав на нерухоме майно відомостей про житло, в якому реєструється місце проживання (перебування) особи.</w:t>
            </w:r>
          </w:p>
        </w:tc>
      </w:tr>
      <w:tr w:rsidR="00AD56A8" w:rsidRPr="00AD56A8" w:rsidTr="00AD56A8">
        <w:tc>
          <w:tcPr>
            <w:tcW w:w="3119" w:type="dxa"/>
          </w:tcPr>
          <w:p w:rsidR="00AD56A8" w:rsidRPr="00AD56A8" w:rsidRDefault="00AD56A8" w:rsidP="00AD56A8">
            <w:pPr>
              <w:spacing w:after="0" w:line="240" w:lineRule="auto"/>
              <w:jc w:val="center"/>
              <w:rPr>
                <w:rFonts w:ascii="Times New Roman" w:eastAsia="Calibri" w:hAnsi="Times New Roman" w:cs="Times New Roman"/>
                <w:b/>
                <w:sz w:val="24"/>
                <w:szCs w:val="24"/>
                <w:lang w:eastAsia="ru-RU"/>
              </w:rPr>
            </w:pPr>
            <w:r w:rsidRPr="00AD56A8">
              <w:rPr>
                <w:rFonts w:ascii="Times New Roman" w:eastAsia="Calibri" w:hAnsi="Times New Roman" w:cs="Times New Roman"/>
                <w:b/>
                <w:sz w:val="24"/>
                <w:szCs w:val="24"/>
                <w:lang w:eastAsia="ru-RU"/>
              </w:rPr>
              <w:t>Результат надання адміністративної послуги</w:t>
            </w:r>
          </w:p>
        </w:tc>
        <w:tc>
          <w:tcPr>
            <w:tcW w:w="7371" w:type="dxa"/>
            <w:vAlign w:val="center"/>
          </w:tcPr>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color w:val="161616"/>
                <w:sz w:val="24"/>
                <w:szCs w:val="24"/>
                <w:lang w:eastAsia="ru-RU"/>
              </w:rPr>
              <w:t xml:space="preserve">Рішення про реєстрацію </w:t>
            </w:r>
            <w:r w:rsidRPr="00AD56A8">
              <w:rPr>
                <w:rFonts w:ascii="Times New Roman" w:eastAsia="Calibri" w:hAnsi="Times New Roman" w:cs="Times New Roman"/>
                <w:color w:val="242424"/>
                <w:sz w:val="24"/>
                <w:szCs w:val="24"/>
                <w:lang w:eastAsia="ru-RU"/>
              </w:rPr>
              <w:t xml:space="preserve">місця </w:t>
            </w:r>
            <w:r w:rsidRPr="00AD56A8">
              <w:rPr>
                <w:rFonts w:ascii="Times New Roman" w:eastAsia="Calibri" w:hAnsi="Times New Roman" w:cs="Times New Roman"/>
                <w:color w:val="161616"/>
                <w:sz w:val="24"/>
                <w:szCs w:val="24"/>
                <w:lang w:eastAsia="ru-RU"/>
              </w:rPr>
              <w:t xml:space="preserve">проживання або про відмову </w:t>
            </w:r>
            <w:r w:rsidRPr="00AD56A8">
              <w:rPr>
                <w:rFonts w:ascii="Times New Roman" w:eastAsia="Calibri" w:hAnsi="Times New Roman" w:cs="Times New Roman"/>
                <w:color w:val="242424"/>
                <w:sz w:val="24"/>
                <w:szCs w:val="24"/>
                <w:lang w:eastAsia="ru-RU"/>
              </w:rPr>
              <w:t xml:space="preserve">у </w:t>
            </w:r>
            <w:r w:rsidRPr="00AD56A8">
              <w:rPr>
                <w:rFonts w:ascii="Times New Roman" w:eastAsia="Calibri" w:hAnsi="Times New Roman" w:cs="Times New Roman"/>
                <w:color w:val="161616"/>
                <w:sz w:val="24"/>
                <w:szCs w:val="24"/>
                <w:lang w:eastAsia="ru-RU"/>
              </w:rPr>
              <w:t xml:space="preserve">реєстрації </w:t>
            </w:r>
            <w:r w:rsidRPr="00AD56A8">
              <w:rPr>
                <w:rFonts w:ascii="Times New Roman" w:eastAsia="Calibri" w:hAnsi="Times New Roman" w:cs="Times New Roman"/>
                <w:color w:val="242424"/>
                <w:sz w:val="24"/>
                <w:szCs w:val="24"/>
                <w:lang w:eastAsia="ru-RU"/>
              </w:rPr>
              <w:t xml:space="preserve">місця </w:t>
            </w:r>
            <w:r w:rsidRPr="00AD56A8">
              <w:rPr>
                <w:rFonts w:ascii="Times New Roman" w:eastAsia="Calibri" w:hAnsi="Times New Roman" w:cs="Times New Roman"/>
                <w:color w:val="161616"/>
                <w:sz w:val="24"/>
                <w:szCs w:val="24"/>
                <w:lang w:eastAsia="ru-RU"/>
              </w:rPr>
              <w:t>проживання особи.</w:t>
            </w:r>
          </w:p>
        </w:tc>
      </w:tr>
      <w:tr w:rsidR="00AD56A8" w:rsidRPr="00AD56A8" w:rsidTr="00AD56A8">
        <w:trPr>
          <w:trHeight w:val="1008"/>
        </w:trPr>
        <w:tc>
          <w:tcPr>
            <w:tcW w:w="3119" w:type="dxa"/>
          </w:tcPr>
          <w:p w:rsidR="00AD56A8" w:rsidRPr="00AD56A8" w:rsidRDefault="00AD56A8" w:rsidP="00AD56A8">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AD56A8">
              <w:rPr>
                <w:rFonts w:ascii="Times New Roman" w:eastAsia="Calibri" w:hAnsi="Times New Roman" w:cs="Times New Roman"/>
                <w:b/>
                <w:color w:val="000000"/>
                <w:sz w:val="24"/>
                <w:szCs w:val="24"/>
              </w:rPr>
              <w:lastRenderedPageBreak/>
              <w:t>Способи отримання відповіді (результату)</w:t>
            </w:r>
          </w:p>
        </w:tc>
        <w:tc>
          <w:tcPr>
            <w:tcW w:w="7371" w:type="dxa"/>
          </w:tcPr>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Заявник для одержання адміністративної послуги звертається безпосередньо до відділу</w:t>
            </w:r>
            <w:r w:rsidRPr="00AD56A8">
              <w:rPr>
                <w:rFonts w:ascii="Times New Roman" w:eastAsia="Calibri" w:hAnsi="Times New Roman" w:cs="Times New Roman"/>
                <w:sz w:val="28"/>
                <w:szCs w:val="28"/>
                <w:lang w:eastAsia="ru-RU"/>
              </w:rPr>
              <w:t xml:space="preserve"> </w:t>
            </w:r>
            <w:r w:rsidRPr="00AD56A8">
              <w:rPr>
                <w:rFonts w:ascii="Times New Roman" w:eastAsia="Calibri" w:hAnsi="Times New Roman" w:cs="Times New Roman"/>
                <w:sz w:val="24"/>
                <w:szCs w:val="24"/>
                <w:lang w:eastAsia="ru-RU"/>
              </w:rPr>
              <w:t xml:space="preserve">ведення реєстру територіальної громади ЦНАП </w:t>
            </w:r>
            <w:proofErr w:type="spellStart"/>
            <w:r w:rsidRPr="00AD56A8">
              <w:rPr>
                <w:rFonts w:ascii="Times New Roman" w:eastAsia="Calibri" w:hAnsi="Times New Roman" w:cs="Times New Roman"/>
                <w:sz w:val="24"/>
                <w:szCs w:val="24"/>
                <w:lang w:eastAsia="ru-RU"/>
              </w:rPr>
              <w:t>Звягельської</w:t>
            </w:r>
            <w:proofErr w:type="spellEnd"/>
            <w:r w:rsidRPr="00AD56A8">
              <w:rPr>
                <w:rFonts w:ascii="Times New Roman" w:eastAsia="Calibri" w:hAnsi="Times New Roman" w:cs="Times New Roman"/>
                <w:sz w:val="24"/>
                <w:szCs w:val="24"/>
                <w:lang w:eastAsia="ru-RU"/>
              </w:rPr>
              <w:t xml:space="preserve"> міської ради.</w:t>
            </w:r>
          </w:p>
        </w:tc>
      </w:tr>
      <w:tr w:rsidR="00AD56A8" w:rsidRPr="00AD56A8" w:rsidTr="00AD56A8">
        <w:tc>
          <w:tcPr>
            <w:tcW w:w="3119" w:type="dxa"/>
          </w:tcPr>
          <w:p w:rsidR="00AD56A8" w:rsidRPr="00AD56A8" w:rsidRDefault="00AD56A8" w:rsidP="00AD56A8">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AD56A8">
              <w:rPr>
                <w:rFonts w:ascii="Times New Roman" w:eastAsia="Calibri" w:hAnsi="Times New Roman" w:cs="Times New Roman"/>
                <w:b/>
                <w:color w:val="000000"/>
                <w:sz w:val="24"/>
                <w:szCs w:val="24"/>
              </w:rPr>
              <w:t>Примітка</w:t>
            </w:r>
          </w:p>
        </w:tc>
        <w:tc>
          <w:tcPr>
            <w:tcW w:w="7371" w:type="dxa"/>
          </w:tcPr>
          <w:p w:rsidR="00AD56A8" w:rsidRPr="00AD56A8" w:rsidRDefault="00AD56A8" w:rsidP="00AD56A8">
            <w:pPr>
              <w:widowControl w:val="0"/>
              <w:autoSpaceDE w:val="0"/>
              <w:autoSpaceDN w:val="0"/>
              <w:spacing w:after="0" w:line="240" w:lineRule="auto"/>
              <w:ind w:firstLine="595"/>
              <w:jc w:val="both"/>
              <w:rPr>
                <w:rFonts w:ascii="Times New Roman" w:eastAsia="Times New Roman" w:hAnsi="Times New Roman" w:cs="Times New Roman"/>
                <w:b/>
                <w:sz w:val="24"/>
                <w:szCs w:val="24"/>
              </w:rPr>
            </w:pPr>
            <w:r w:rsidRPr="00AD56A8">
              <w:rPr>
                <w:rFonts w:ascii="Times New Roman" w:eastAsia="Times New Roman" w:hAnsi="Times New Roman" w:cs="Times New Roman"/>
                <w:color w:val="161616"/>
                <w:sz w:val="24"/>
                <w:szCs w:val="24"/>
              </w:rPr>
              <w:t xml:space="preserve">Реєстрація </w:t>
            </w:r>
            <w:r w:rsidRPr="00AD56A8">
              <w:rPr>
                <w:rFonts w:ascii="Times New Roman" w:eastAsia="Times New Roman" w:hAnsi="Times New Roman" w:cs="Times New Roman"/>
                <w:color w:val="242424"/>
                <w:sz w:val="24"/>
                <w:szCs w:val="24"/>
              </w:rPr>
              <w:t xml:space="preserve">місця </w:t>
            </w:r>
            <w:r w:rsidRPr="00AD56A8">
              <w:rPr>
                <w:rFonts w:ascii="Times New Roman" w:eastAsia="Times New Roman" w:hAnsi="Times New Roman" w:cs="Times New Roman"/>
                <w:color w:val="161616"/>
                <w:sz w:val="24"/>
                <w:szCs w:val="24"/>
              </w:rPr>
              <w:t xml:space="preserve">проживання особи </w:t>
            </w:r>
            <w:r w:rsidRPr="00AD56A8">
              <w:rPr>
                <w:rFonts w:ascii="Times New Roman" w:eastAsia="Times New Roman" w:hAnsi="Times New Roman" w:cs="Times New Roman"/>
                <w:b/>
                <w:color w:val="161616"/>
                <w:sz w:val="24"/>
                <w:szCs w:val="24"/>
              </w:rPr>
              <w:t>не є</w:t>
            </w:r>
            <w:r w:rsidRPr="00AD56A8">
              <w:rPr>
                <w:rFonts w:ascii="Times New Roman" w:eastAsia="Times New Roman" w:hAnsi="Times New Roman" w:cs="Times New Roman"/>
                <w:b/>
                <w:color w:val="161616"/>
                <w:spacing w:val="-23"/>
                <w:sz w:val="24"/>
                <w:szCs w:val="24"/>
              </w:rPr>
              <w:t xml:space="preserve"> </w:t>
            </w:r>
            <w:r w:rsidRPr="00AD56A8">
              <w:rPr>
                <w:rFonts w:ascii="Times New Roman" w:eastAsia="Times New Roman" w:hAnsi="Times New Roman" w:cs="Times New Roman"/>
                <w:b/>
                <w:color w:val="161616"/>
                <w:sz w:val="24"/>
                <w:szCs w:val="24"/>
              </w:rPr>
              <w:t xml:space="preserve">підставою для набуття такою особою права володіння, користування чи розпорядження житлом </w:t>
            </w:r>
            <w:r w:rsidRPr="00AD56A8">
              <w:rPr>
                <w:rFonts w:ascii="Times New Roman" w:eastAsia="Times New Roman" w:hAnsi="Times New Roman" w:cs="Times New Roman"/>
                <w:color w:val="242424"/>
                <w:sz w:val="24"/>
                <w:szCs w:val="24"/>
              </w:rPr>
              <w:t>(у</w:t>
            </w:r>
            <w:r w:rsidRPr="00AD56A8">
              <w:rPr>
                <w:rFonts w:ascii="Times New Roman" w:eastAsia="Times New Roman" w:hAnsi="Times New Roman" w:cs="Times New Roman"/>
                <w:color w:val="242424"/>
                <w:spacing w:val="23"/>
                <w:sz w:val="24"/>
                <w:szCs w:val="24"/>
              </w:rPr>
              <w:t xml:space="preserve"> </w:t>
            </w:r>
            <w:r w:rsidRPr="00AD56A8">
              <w:rPr>
                <w:rFonts w:ascii="Times New Roman" w:eastAsia="Times New Roman" w:hAnsi="Times New Roman" w:cs="Times New Roman"/>
                <w:color w:val="242424"/>
                <w:sz w:val="24"/>
                <w:szCs w:val="24"/>
              </w:rPr>
              <w:t xml:space="preserve">тому </w:t>
            </w:r>
            <w:r w:rsidRPr="00AD56A8">
              <w:rPr>
                <w:rFonts w:ascii="Times New Roman" w:eastAsia="Times New Roman" w:hAnsi="Times New Roman" w:cs="Times New Roman"/>
                <w:color w:val="161616"/>
                <w:sz w:val="24"/>
                <w:szCs w:val="24"/>
              </w:rPr>
              <w:t xml:space="preserve">числі </w:t>
            </w:r>
            <w:r w:rsidRPr="00AD56A8">
              <w:rPr>
                <w:rFonts w:ascii="Times New Roman" w:eastAsia="Times New Roman" w:hAnsi="Times New Roman" w:cs="Times New Roman"/>
                <w:color w:val="242424"/>
                <w:sz w:val="24"/>
                <w:szCs w:val="24"/>
              </w:rPr>
              <w:t xml:space="preserve">не є </w:t>
            </w:r>
            <w:r w:rsidRPr="00AD56A8">
              <w:rPr>
                <w:rFonts w:ascii="Times New Roman" w:eastAsia="Times New Roman" w:hAnsi="Times New Roman" w:cs="Times New Roman"/>
                <w:color w:val="161616"/>
                <w:sz w:val="24"/>
                <w:szCs w:val="24"/>
              </w:rPr>
              <w:t xml:space="preserve">підставою </w:t>
            </w:r>
            <w:r w:rsidRPr="00AD56A8">
              <w:rPr>
                <w:rFonts w:ascii="Times New Roman" w:eastAsia="Times New Roman" w:hAnsi="Times New Roman" w:cs="Times New Roman"/>
                <w:color w:val="242424"/>
                <w:sz w:val="24"/>
                <w:szCs w:val="24"/>
              </w:rPr>
              <w:t xml:space="preserve">для </w:t>
            </w:r>
            <w:r w:rsidRPr="00AD56A8">
              <w:rPr>
                <w:rFonts w:ascii="Times New Roman" w:eastAsia="Times New Roman" w:hAnsi="Times New Roman" w:cs="Times New Roman"/>
                <w:color w:val="161616"/>
                <w:sz w:val="24"/>
                <w:szCs w:val="24"/>
              </w:rPr>
              <w:t xml:space="preserve">вселення чи визнання </w:t>
            </w:r>
            <w:r w:rsidRPr="00AD56A8">
              <w:rPr>
                <w:rFonts w:ascii="Times New Roman" w:eastAsia="Times New Roman" w:hAnsi="Times New Roman" w:cs="Times New Roman"/>
                <w:color w:val="242424"/>
                <w:sz w:val="24"/>
                <w:szCs w:val="24"/>
              </w:rPr>
              <w:t xml:space="preserve">за </w:t>
            </w:r>
            <w:r w:rsidRPr="00AD56A8">
              <w:rPr>
                <w:rFonts w:ascii="Times New Roman" w:eastAsia="Times New Roman" w:hAnsi="Times New Roman" w:cs="Times New Roman"/>
                <w:color w:val="161616"/>
                <w:sz w:val="24"/>
                <w:szCs w:val="24"/>
              </w:rPr>
              <w:t xml:space="preserve">особою права </w:t>
            </w:r>
            <w:r w:rsidRPr="00AD56A8">
              <w:rPr>
                <w:rFonts w:ascii="Times New Roman" w:eastAsia="Times New Roman" w:hAnsi="Times New Roman" w:cs="Times New Roman"/>
                <w:color w:val="242424"/>
                <w:sz w:val="24"/>
                <w:szCs w:val="24"/>
              </w:rPr>
              <w:t xml:space="preserve">на </w:t>
            </w:r>
            <w:r w:rsidRPr="00AD56A8">
              <w:rPr>
                <w:rFonts w:ascii="Times New Roman" w:eastAsia="Times New Roman" w:hAnsi="Times New Roman" w:cs="Times New Roman"/>
                <w:color w:val="161616"/>
                <w:sz w:val="24"/>
                <w:szCs w:val="24"/>
              </w:rPr>
              <w:t xml:space="preserve">проживання </w:t>
            </w:r>
            <w:r w:rsidRPr="00AD56A8">
              <w:rPr>
                <w:rFonts w:ascii="Times New Roman" w:eastAsia="Times New Roman" w:hAnsi="Times New Roman" w:cs="Times New Roman"/>
                <w:color w:val="242424"/>
                <w:sz w:val="24"/>
                <w:szCs w:val="24"/>
              </w:rPr>
              <w:t xml:space="preserve">та/або </w:t>
            </w:r>
            <w:r w:rsidRPr="00AD56A8">
              <w:rPr>
                <w:rFonts w:ascii="Times New Roman" w:eastAsia="Times New Roman" w:hAnsi="Times New Roman" w:cs="Times New Roman"/>
                <w:color w:val="161616"/>
                <w:sz w:val="24"/>
                <w:szCs w:val="24"/>
              </w:rPr>
              <w:t xml:space="preserve">права користування </w:t>
            </w:r>
            <w:r w:rsidRPr="00AD56A8">
              <w:rPr>
                <w:rFonts w:ascii="Times New Roman" w:eastAsia="Times New Roman" w:hAnsi="Times New Roman" w:cs="Times New Roman"/>
                <w:color w:val="242424"/>
                <w:sz w:val="24"/>
                <w:szCs w:val="24"/>
              </w:rPr>
              <w:t>житлом)</w:t>
            </w:r>
            <w:r w:rsidRPr="00AD56A8">
              <w:rPr>
                <w:rFonts w:ascii="Times New Roman" w:eastAsia="Times New Roman" w:hAnsi="Times New Roman" w:cs="Times New Roman"/>
                <w:color w:val="424242"/>
                <w:sz w:val="24"/>
                <w:szCs w:val="24"/>
              </w:rPr>
              <w:t xml:space="preserve">, </w:t>
            </w:r>
            <w:r w:rsidRPr="00AD56A8">
              <w:rPr>
                <w:rFonts w:ascii="Times New Roman" w:eastAsia="Times New Roman" w:hAnsi="Times New Roman" w:cs="Times New Roman"/>
                <w:color w:val="161616"/>
                <w:sz w:val="24"/>
                <w:szCs w:val="24"/>
              </w:rPr>
              <w:t>про проживання в якому особа повідомила.</w:t>
            </w:r>
          </w:p>
          <w:p w:rsidR="00AD56A8" w:rsidRPr="00AD56A8" w:rsidRDefault="00AD56A8" w:rsidP="00AD56A8">
            <w:pPr>
              <w:widowControl w:val="0"/>
              <w:autoSpaceDE w:val="0"/>
              <w:autoSpaceDN w:val="0"/>
              <w:spacing w:after="0" w:line="240" w:lineRule="auto"/>
              <w:ind w:firstLine="595"/>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61616"/>
                <w:sz w:val="24"/>
                <w:szCs w:val="24"/>
              </w:rPr>
              <w:t xml:space="preserve">Особа може </w:t>
            </w:r>
            <w:r w:rsidRPr="00AD56A8">
              <w:rPr>
                <w:rFonts w:ascii="Times New Roman" w:eastAsia="Times New Roman" w:hAnsi="Times New Roman" w:cs="Times New Roman"/>
                <w:color w:val="242424"/>
                <w:sz w:val="24"/>
                <w:szCs w:val="24"/>
              </w:rPr>
              <w:t xml:space="preserve">зареєструвати </w:t>
            </w:r>
            <w:r w:rsidRPr="00AD56A8">
              <w:rPr>
                <w:rFonts w:ascii="Times New Roman" w:eastAsia="Times New Roman" w:hAnsi="Times New Roman" w:cs="Times New Roman"/>
                <w:color w:val="161616"/>
                <w:sz w:val="24"/>
                <w:szCs w:val="24"/>
              </w:rPr>
              <w:t xml:space="preserve">своє місце проживання </w:t>
            </w:r>
            <w:r w:rsidRPr="00AD56A8">
              <w:rPr>
                <w:rFonts w:ascii="Times New Roman" w:eastAsia="Times New Roman" w:hAnsi="Times New Roman" w:cs="Times New Roman"/>
                <w:color w:val="242424"/>
                <w:sz w:val="24"/>
                <w:szCs w:val="24"/>
              </w:rPr>
              <w:t xml:space="preserve">лише за </w:t>
            </w:r>
            <w:r w:rsidRPr="00AD56A8">
              <w:rPr>
                <w:rFonts w:ascii="Times New Roman" w:eastAsia="Times New Roman" w:hAnsi="Times New Roman" w:cs="Times New Roman"/>
                <w:color w:val="161616"/>
                <w:sz w:val="24"/>
                <w:szCs w:val="24"/>
              </w:rPr>
              <w:t xml:space="preserve">однією </w:t>
            </w:r>
            <w:proofErr w:type="spellStart"/>
            <w:r w:rsidRPr="00AD56A8">
              <w:rPr>
                <w:rFonts w:ascii="Times New Roman" w:eastAsia="Times New Roman" w:hAnsi="Times New Roman" w:cs="Times New Roman"/>
                <w:color w:val="161616"/>
                <w:sz w:val="24"/>
                <w:szCs w:val="24"/>
              </w:rPr>
              <w:t>адресою</w:t>
            </w:r>
            <w:proofErr w:type="spellEnd"/>
            <w:r w:rsidRPr="00AD56A8">
              <w:rPr>
                <w:rFonts w:ascii="Times New Roman" w:eastAsia="Times New Roman" w:hAnsi="Times New Roman" w:cs="Times New Roman"/>
                <w:color w:val="161616"/>
                <w:sz w:val="24"/>
                <w:szCs w:val="24"/>
              </w:rPr>
              <w:t>.</w:t>
            </w:r>
          </w:p>
          <w:p w:rsidR="00AD56A8" w:rsidRPr="00AD56A8" w:rsidRDefault="00AD56A8" w:rsidP="00AD56A8">
            <w:pPr>
              <w:widowControl w:val="0"/>
              <w:autoSpaceDE w:val="0"/>
              <w:autoSpaceDN w:val="0"/>
              <w:spacing w:after="0" w:line="240" w:lineRule="auto"/>
              <w:ind w:firstLine="595"/>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Зазначена норма не поширюються на осіб, адреса задекларованого/зареєстрованого місця проживання (перебування) яких знаходиться на територіях, на яких ведуться бойові дії, або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AD56A8">
              <w:rPr>
                <w:rFonts w:ascii="Times New Roman" w:eastAsia="Times New Roman" w:hAnsi="Times New Roman" w:cs="Times New Roman"/>
                <w:sz w:val="24"/>
                <w:szCs w:val="24"/>
              </w:rPr>
              <w:t>Мінреінтеграції</w:t>
            </w:r>
            <w:proofErr w:type="spellEnd"/>
            <w:r w:rsidRPr="00AD56A8">
              <w:rPr>
                <w:rFonts w:ascii="Times New Roman" w:eastAsia="Times New Roman" w:hAnsi="Times New Roman" w:cs="Times New Roman"/>
                <w:sz w:val="24"/>
                <w:szCs w:val="24"/>
              </w:rPr>
              <w:t>, для яких не визначена дата завершення бойових дій (припинення можливості бойових дій) або тимчасової окупації. Така особа може зареєструвати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AD56A8" w:rsidRPr="00AD56A8" w:rsidRDefault="00AD56A8" w:rsidP="00AD56A8">
            <w:pPr>
              <w:widowControl w:val="0"/>
              <w:autoSpaceDE w:val="0"/>
              <w:autoSpaceDN w:val="0"/>
              <w:spacing w:after="0" w:line="240" w:lineRule="auto"/>
              <w:ind w:firstLine="595"/>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61616"/>
                <w:sz w:val="24"/>
                <w:szCs w:val="24"/>
              </w:rPr>
              <w:t xml:space="preserve">У </w:t>
            </w:r>
            <w:r w:rsidRPr="00AD56A8">
              <w:rPr>
                <w:rFonts w:ascii="Times New Roman" w:eastAsia="Times New Roman" w:hAnsi="Times New Roman" w:cs="Times New Roman"/>
                <w:color w:val="242424"/>
                <w:sz w:val="24"/>
                <w:szCs w:val="24"/>
              </w:rPr>
              <w:t xml:space="preserve">даному </w:t>
            </w:r>
            <w:r w:rsidRPr="00AD56A8">
              <w:rPr>
                <w:rFonts w:ascii="Times New Roman" w:eastAsia="Times New Roman" w:hAnsi="Times New Roman" w:cs="Times New Roman"/>
                <w:color w:val="161616"/>
                <w:spacing w:val="-4"/>
                <w:sz w:val="24"/>
                <w:szCs w:val="24"/>
              </w:rPr>
              <w:t>випадку</w:t>
            </w:r>
            <w:r w:rsidRPr="00AD56A8">
              <w:rPr>
                <w:rFonts w:ascii="Times New Roman" w:eastAsia="Times New Roman" w:hAnsi="Times New Roman" w:cs="Times New Roman"/>
                <w:color w:val="424242"/>
                <w:spacing w:val="-4"/>
                <w:sz w:val="24"/>
                <w:szCs w:val="24"/>
              </w:rPr>
              <w:t>,</w:t>
            </w:r>
            <w:r w:rsidRPr="00AD56A8">
              <w:rPr>
                <w:rFonts w:ascii="Times New Roman" w:eastAsia="Times New Roman" w:hAnsi="Times New Roman" w:cs="Times New Roman"/>
                <w:color w:val="424242"/>
                <w:spacing w:val="54"/>
                <w:sz w:val="24"/>
                <w:szCs w:val="24"/>
              </w:rPr>
              <w:t xml:space="preserve"> </w:t>
            </w:r>
            <w:r w:rsidRPr="00AD56A8">
              <w:rPr>
                <w:rFonts w:ascii="Times New Roman" w:eastAsia="Times New Roman" w:hAnsi="Times New Roman" w:cs="Times New Roman"/>
                <w:color w:val="161616"/>
                <w:sz w:val="24"/>
                <w:szCs w:val="24"/>
              </w:rPr>
              <w:t xml:space="preserve">відомості про адресу </w:t>
            </w:r>
            <w:r w:rsidRPr="00AD56A8">
              <w:rPr>
                <w:rFonts w:ascii="Times New Roman" w:eastAsia="Times New Roman" w:hAnsi="Times New Roman" w:cs="Times New Roman"/>
                <w:color w:val="242424"/>
                <w:sz w:val="24"/>
                <w:szCs w:val="24"/>
              </w:rPr>
              <w:t xml:space="preserve">задекларованого </w:t>
            </w:r>
            <w:r w:rsidRPr="00AD56A8">
              <w:rPr>
                <w:rFonts w:ascii="Times New Roman" w:eastAsia="Times New Roman" w:hAnsi="Times New Roman" w:cs="Times New Roman"/>
                <w:color w:val="424242"/>
                <w:sz w:val="24"/>
                <w:szCs w:val="24"/>
              </w:rPr>
              <w:t>/</w:t>
            </w:r>
            <w:r w:rsidRPr="00AD56A8">
              <w:rPr>
                <w:rFonts w:ascii="Times New Roman" w:eastAsia="Times New Roman" w:hAnsi="Times New Roman" w:cs="Times New Roman"/>
                <w:color w:val="242424"/>
                <w:sz w:val="24"/>
                <w:szCs w:val="24"/>
              </w:rPr>
              <w:t xml:space="preserve">зареєстрованого місця </w:t>
            </w:r>
            <w:r w:rsidRPr="00AD56A8">
              <w:rPr>
                <w:rFonts w:ascii="Times New Roman" w:eastAsia="Times New Roman" w:hAnsi="Times New Roman" w:cs="Times New Roman"/>
                <w:color w:val="161616"/>
                <w:sz w:val="24"/>
                <w:szCs w:val="24"/>
              </w:rPr>
              <w:t xml:space="preserve">проживання </w:t>
            </w:r>
            <w:r w:rsidRPr="00AD56A8">
              <w:rPr>
                <w:rFonts w:ascii="Times New Roman" w:eastAsia="Times New Roman" w:hAnsi="Times New Roman" w:cs="Times New Roman"/>
                <w:color w:val="242424"/>
                <w:sz w:val="24"/>
                <w:szCs w:val="24"/>
              </w:rPr>
              <w:t xml:space="preserve">(перебування), </w:t>
            </w:r>
            <w:r w:rsidRPr="00AD56A8">
              <w:rPr>
                <w:rFonts w:ascii="Times New Roman" w:eastAsia="Times New Roman" w:hAnsi="Times New Roman" w:cs="Times New Roman"/>
                <w:color w:val="161616"/>
                <w:sz w:val="24"/>
                <w:szCs w:val="24"/>
              </w:rPr>
              <w:t xml:space="preserve">що </w:t>
            </w:r>
            <w:r w:rsidRPr="00AD56A8">
              <w:rPr>
                <w:rFonts w:ascii="Times New Roman" w:eastAsia="Times New Roman" w:hAnsi="Times New Roman" w:cs="Times New Roman"/>
                <w:color w:val="242424"/>
                <w:sz w:val="24"/>
                <w:szCs w:val="24"/>
              </w:rPr>
              <w:t xml:space="preserve">знаходиться </w:t>
            </w:r>
            <w:r w:rsidRPr="00AD56A8">
              <w:rPr>
                <w:rFonts w:ascii="Times New Roman" w:eastAsia="Times New Roman" w:hAnsi="Times New Roman" w:cs="Times New Roman"/>
                <w:color w:val="161616"/>
                <w:sz w:val="24"/>
                <w:szCs w:val="24"/>
              </w:rPr>
              <w:t xml:space="preserve">на </w:t>
            </w:r>
            <w:r w:rsidRPr="00AD56A8">
              <w:rPr>
                <w:rFonts w:ascii="Times New Roman" w:eastAsia="Times New Roman" w:hAnsi="Times New Roman" w:cs="Times New Roman"/>
                <w:color w:val="242424"/>
                <w:sz w:val="24"/>
                <w:szCs w:val="24"/>
              </w:rPr>
              <w:t xml:space="preserve">територіях, </w:t>
            </w:r>
            <w:r w:rsidRPr="00AD56A8">
              <w:rPr>
                <w:rFonts w:ascii="Times New Roman" w:eastAsia="Times New Roman" w:hAnsi="Times New Roman" w:cs="Times New Roman"/>
                <w:color w:val="161616"/>
                <w:sz w:val="24"/>
                <w:szCs w:val="24"/>
              </w:rPr>
              <w:t xml:space="preserve">на яких ведуться бойові </w:t>
            </w:r>
            <w:r w:rsidRPr="00AD56A8">
              <w:rPr>
                <w:rFonts w:ascii="Times New Roman" w:eastAsia="Times New Roman" w:hAnsi="Times New Roman" w:cs="Times New Roman"/>
                <w:color w:val="242424"/>
                <w:spacing w:val="-3"/>
                <w:sz w:val="24"/>
                <w:szCs w:val="24"/>
              </w:rPr>
              <w:t>дії</w:t>
            </w:r>
            <w:r w:rsidRPr="00AD56A8">
              <w:rPr>
                <w:rFonts w:ascii="Times New Roman" w:eastAsia="Times New Roman" w:hAnsi="Times New Roman" w:cs="Times New Roman"/>
                <w:color w:val="424242"/>
                <w:spacing w:val="-3"/>
                <w:sz w:val="24"/>
                <w:szCs w:val="24"/>
              </w:rPr>
              <w:t xml:space="preserve">, </w:t>
            </w:r>
            <w:r w:rsidRPr="00AD56A8">
              <w:rPr>
                <w:rFonts w:ascii="Times New Roman" w:eastAsia="Times New Roman" w:hAnsi="Times New Roman" w:cs="Times New Roman"/>
                <w:color w:val="161616"/>
                <w:sz w:val="24"/>
                <w:szCs w:val="24"/>
              </w:rPr>
              <w:t xml:space="preserve">або тимчасово окупованих Російською Федерацією </w:t>
            </w:r>
            <w:r w:rsidRPr="00AD56A8">
              <w:rPr>
                <w:rFonts w:ascii="Times New Roman" w:eastAsia="Times New Roman" w:hAnsi="Times New Roman" w:cs="Times New Roman"/>
                <w:color w:val="161616"/>
                <w:spacing w:val="-7"/>
                <w:sz w:val="24"/>
                <w:szCs w:val="24"/>
              </w:rPr>
              <w:t>територіях</w:t>
            </w:r>
            <w:r w:rsidRPr="00AD56A8">
              <w:rPr>
                <w:rFonts w:ascii="Times New Roman" w:eastAsia="Times New Roman" w:hAnsi="Times New Roman" w:cs="Times New Roman"/>
                <w:color w:val="424242"/>
                <w:spacing w:val="-7"/>
                <w:sz w:val="24"/>
                <w:szCs w:val="24"/>
              </w:rPr>
              <w:t xml:space="preserve">, </w:t>
            </w:r>
            <w:r w:rsidRPr="00AD56A8">
              <w:rPr>
                <w:rFonts w:ascii="Times New Roman" w:eastAsia="Times New Roman" w:hAnsi="Times New Roman" w:cs="Times New Roman"/>
                <w:color w:val="161616"/>
                <w:sz w:val="24"/>
                <w:szCs w:val="24"/>
              </w:rPr>
              <w:t xml:space="preserve">включених </w:t>
            </w:r>
            <w:r w:rsidRPr="00AD56A8">
              <w:rPr>
                <w:rFonts w:ascii="Times New Roman" w:eastAsia="Times New Roman" w:hAnsi="Times New Roman" w:cs="Times New Roman"/>
                <w:color w:val="242424"/>
                <w:sz w:val="24"/>
                <w:szCs w:val="24"/>
              </w:rPr>
              <w:t xml:space="preserve">до </w:t>
            </w:r>
            <w:r w:rsidRPr="00AD56A8">
              <w:rPr>
                <w:rFonts w:ascii="Times New Roman" w:eastAsia="Times New Roman" w:hAnsi="Times New Roman" w:cs="Times New Roman"/>
                <w:color w:val="161616"/>
                <w:sz w:val="24"/>
                <w:szCs w:val="24"/>
              </w:rPr>
              <w:t xml:space="preserve">переліку </w:t>
            </w:r>
            <w:r w:rsidRPr="00AD56A8">
              <w:rPr>
                <w:rFonts w:ascii="Times New Roman" w:eastAsia="Times New Roman" w:hAnsi="Times New Roman" w:cs="Times New Roman"/>
                <w:color w:val="242424"/>
                <w:sz w:val="24"/>
                <w:szCs w:val="24"/>
              </w:rPr>
              <w:t>територій</w:t>
            </w:r>
            <w:r w:rsidRPr="00AD56A8">
              <w:rPr>
                <w:rFonts w:ascii="Times New Roman" w:eastAsia="Times New Roman" w:hAnsi="Times New Roman" w:cs="Times New Roman"/>
                <w:color w:val="424242"/>
                <w:sz w:val="24"/>
                <w:szCs w:val="24"/>
              </w:rPr>
              <w:t xml:space="preserve">, </w:t>
            </w:r>
            <w:r w:rsidRPr="00AD56A8">
              <w:rPr>
                <w:rFonts w:ascii="Times New Roman" w:eastAsia="Times New Roman" w:hAnsi="Times New Roman" w:cs="Times New Roman"/>
                <w:color w:val="161616"/>
                <w:sz w:val="24"/>
                <w:szCs w:val="24"/>
              </w:rPr>
              <w:t xml:space="preserve">на яких ведуться  </w:t>
            </w:r>
            <w:r w:rsidRPr="00AD56A8">
              <w:rPr>
                <w:rFonts w:ascii="Times New Roman" w:eastAsia="Times New Roman" w:hAnsi="Times New Roman" w:cs="Times New Roman"/>
                <w:color w:val="242424"/>
                <w:sz w:val="24"/>
                <w:szCs w:val="24"/>
              </w:rPr>
              <w:t xml:space="preserve">(велися) </w:t>
            </w:r>
            <w:r w:rsidRPr="00AD56A8">
              <w:rPr>
                <w:rFonts w:ascii="Times New Roman" w:eastAsia="Times New Roman" w:hAnsi="Times New Roman" w:cs="Times New Roman"/>
                <w:color w:val="161616"/>
                <w:sz w:val="24"/>
                <w:szCs w:val="24"/>
              </w:rPr>
              <w:t xml:space="preserve">бойові </w:t>
            </w:r>
            <w:r w:rsidRPr="00AD56A8">
              <w:rPr>
                <w:rFonts w:ascii="Times New Roman" w:eastAsia="Times New Roman" w:hAnsi="Times New Roman" w:cs="Times New Roman"/>
                <w:color w:val="242424"/>
                <w:sz w:val="24"/>
                <w:szCs w:val="24"/>
              </w:rPr>
              <w:t xml:space="preserve">дії або тимчасово </w:t>
            </w:r>
            <w:r w:rsidRPr="00AD56A8">
              <w:rPr>
                <w:rFonts w:ascii="Times New Roman" w:eastAsia="Times New Roman" w:hAnsi="Times New Roman" w:cs="Times New Roman"/>
                <w:color w:val="161616"/>
                <w:sz w:val="24"/>
                <w:szCs w:val="24"/>
              </w:rPr>
              <w:t xml:space="preserve">окупованих Російською Федерацією затвердженого </w:t>
            </w:r>
            <w:proofErr w:type="spellStart"/>
            <w:r w:rsidRPr="00AD56A8">
              <w:rPr>
                <w:rFonts w:ascii="Times New Roman" w:eastAsia="Times New Roman" w:hAnsi="Times New Roman" w:cs="Times New Roman"/>
                <w:color w:val="161616"/>
                <w:spacing w:val="-4"/>
                <w:sz w:val="24"/>
                <w:szCs w:val="24"/>
              </w:rPr>
              <w:t>Мінреінтеграції</w:t>
            </w:r>
            <w:proofErr w:type="spellEnd"/>
            <w:r w:rsidRPr="00AD56A8">
              <w:rPr>
                <w:rFonts w:ascii="Times New Roman" w:eastAsia="Times New Roman" w:hAnsi="Times New Roman" w:cs="Times New Roman"/>
                <w:color w:val="424242"/>
                <w:spacing w:val="-4"/>
                <w:sz w:val="24"/>
                <w:szCs w:val="24"/>
              </w:rPr>
              <w:t xml:space="preserve">, </w:t>
            </w:r>
            <w:r w:rsidRPr="00AD56A8">
              <w:rPr>
                <w:rFonts w:ascii="Times New Roman" w:eastAsia="Times New Roman" w:hAnsi="Times New Roman" w:cs="Times New Roman"/>
                <w:color w:val="161616"/>
                <w:sz w:val="24"/>
                <w:szCs w:val="24"/>
              </w:rPr>
              <w:t xml:space="preserve">для яких не визначена </w:t>
            </w:r>
            <w:r w:rsidRPr="00AD56A8">
              <w:rPr>
                <w:rFonts w:ascii="Times New Roman" w:eastAsia="Times New Roman" w:hAnsi="Times New Roman" w:cs="Times New Roman"/>
                <w:color w:val="242424"/>
                <w:sz w:val="24"/>
                <w:szCs w:val="24"/>
              </w:rPr>
              <w:t xml:space="preserve">дата </w:t>
            </w:r>
            <w:r w:rsidRPr="00AD56A8">
              <w:rPr>
                <w:rFonts w:ascii="Times New Roman" w:eastAsia="Times New Roman" w:hAnsi="Times New Roman" w:cs="Times New Roman"/>
                <w:color w:val="161616"/>
                <w:sz w:val="24"/>
                <w:szCs w:val="24"/>
              </w:rPr>
              <w:t xml:space="preserve">завершення  бойових </w:t>
            </w:r>
            <w:r w:rsidRPr="00AD56A8">
              <w:rPr>
                <w:rFonts w:ascii="Times New Roman" w:eastAsia="Times New Roman" w:hAnsi="Times New Roman" w:cs="Times New Roman"/>
                <w:color w:val="242424"/>
                <w:sz w:val="24"/>
                <w:szCs w:val="24"/>
              </w:rPr>
              <w:t xml:space="preserve">дій </w:t>
            </w:r>
            <w:r w:rsidRPr="00AD56A8">
              <w:rPr>
                <w:rFonts w:ascii="Times New Roman" w:eastAsia="Times New Roman" w:hAnsi="Times New Roman" w:cs="Times New Roman"/>
                <w:color w:val="161616"/>
                <w:sz w:val="24"/>
                <w:szCs w:val="24"/>
              </w:rPr>
              <w:t xml:space="preserve">(припинення можливості бойових </w:t>
            </w:r>
            <w:r w:rsidRPr="00AD56A8">
              <w:rPr>
                <w:rFonts w:ascii="Times New Roman" w:eastAsia="Times New Roman" w:hAnsi="Times New Roman" w:cs="Times New Roman"/>
                <w:color w:val="242424"/>
                <w:sz w:val="24"/>
                <w:szCs w:val="24"/>
              </w:rPr>
              <w:t xml:space="preserve">дій) </w:t>
            </w:r>
            <w:r w:rsidRPr="00AD56A8">
              <w:rPr>
                <w:rFonts w:ascii="Times New Roman" w:eastAsia="Times New Roman" w:hAnsi="Times New Roman" w:cs="Times New Roman"/>
                <w:color w:val="161616"/>
                <w:sz w:val="24"/>
                <w:szCs w:val="24"/>
              </w:rPr>
              <w:t xml:space="preserve">або тимчасової окупації, вносяться до реєстру </w:t>
            </w:r>
            <w:r w:rsidRPr="00AD56A8">
              <w:rPr>
                <w:rFonts w:ascii="Times New Roman" w:eastAsia="Times New Roman" w:hAnsi="Times New Roman" w:cs="Times New Roman"/>
                <w:color w:val="242424"/>
                <w:sz w:val="24"/>
                <w:szCs w:val="24"/>
              </w:rPr>
              <w:t xml:space="preserve">територіальної </w:t>
            </w:r>
            <w:r w:rsidRPr="00AD56A8">
              <w:rPr>
                <w:rFonts w:ascii="Times New Roman" w:eastAsia="Times New Roman" w:hAnsi="Times New Roman" w:cs="Times New Roman"/>
                <w:color w:val="161616"/>
                <w:sz w:val="24"/>
                <w:szCs w:val="24"/>
              </w:rPr>
              <w:t>громади</w:t>
            </w:r>
            <w:r w:rsidRPr="00AD56A8">
              <w:rPr>
                <w:rFonts w:ascii="Times New Roman" w:eastAsia="Times New Roman" w:hAnsi="Times New Roman" w:cs="Times New Roman"/>
                <w:color w:val="424242"/>
                <w:sz w:val="24"/>
                <w:szCs w:val="24"/>
              </w:rPr>
              <w:t xml:space="preserve">, </w:t>
            </w:r>
            <w:r w:rsidRPr="00AD56A8">
              <w:rPr>
                <w:rFonts w:ascii="Times New Roman" w:eastAsia="Times New Roman" w:hAnsi="Times New Roman" w:cs="Times New Roman"/>
                <w:color w:val="161616"/>
                <w:sz w:val="24"/>
                <w:szCs w:val="24"/>
              </w:rPr>
              <w:t xml:space="preserve">яка здійснила відповідну реєстраційну </w:t>
            </w:r>
            <w:r w:rsidRPr="00AD56A8">
              <w:rPr>
                <w:rFonts w:ascii="Times New Roman" w:eastAsia="Times New Roman" w:hAnsi="Times New Roman" w:cs="Times New Roman"/>
                <w:color w:val="242424"/>
                <w:sz w:val="24"/>
                <w:szCs w:val="24"/>
              </w:rPr>
              <w:t xml:space="preserve">дію </w:t>
            </w:r>
            <w:r w:rsidRPr="00AD56A8">
              <w:rPr>
                <w:rFonts w:ascii="Times New Roman" w:eastAsia="Times New Roman" w:hAnsi="Times New Roman" w:cs="Times New Roman"/>
                <w:color w:val="161616"/>
                <w:sz w:val="24"/>
                <w:szCs w:val="24"/>
              </w:rPr>
              <w:t xml:space="preserve">за межами </w:t>
            </w:r>
            <w:r w:rsidRPr="00AD56A8">
              <w:rPr>
                <w:rFonts w:ascii="Times New Roman" w:eastAsia="Times New Roman" w:hAnsi="Times New Roman" w:cs="Times New Roman"/>
                <w:color w:val="242424"/>
                <w:sz w:val="24"/>
                <w:szCs w:val="24"/>
              </w:rPr>
              <w:t>таких</w:t>
            </w:r>
            <w:r w:rsidRPr="00AD56A8">
              <w:rPr>
                <w:rFonts w:ascii="Times New Roman" w:eastAsia="Times New Roman" w:hAnsi="Times New Roman" w:cs="Times New Roman"/>
                <w:color w:val="242424"/>
                <w:spacing w:val="28"/>
                <w:sz w:val="24"/>
                <w:szCs w:val="24"/>
              </w:rPr>
              <w:t xml:space="preserve"> </w:t>
            </w:r>
            <w:r w:rsidRPr="00AD56A8">
              <w:rPr>
                <w:rFonts w:ascii="Times New Roman" w:eastAsia="Times New Roman" w:hAnsi="Times New Roman" w:cs="Times New Roman"/>
                <w:color w:val="161616"/>
                <w:sz w:val="24"/>
                <w:szCs w:val="24"/>
              </w:rPr>
              <w:t>територій.</w:t>
            </w:r>
          </w:p>
          <w:p w:rsidR="00AD56A8" w:rsidRPr="00AD56A8" w:rsidRDefault="00AD56A8" w:rsidP="00AD56A8">
            <w:pPr>
              <w:widowControl w:val="0"/>
              <w:autoSpaceDE w:val="0"/>
              <w:autoSpaceDN w:val="0"/>
              <w:spacing w:after="0" w:line="240" w:lineRule="auto"/>
              <w:jc w:val="both"/>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595"/>
              <w:jc w:val="both"/>
              <w:rPr>
                <w:rFonts w:ascii="Times New Roman" w:eastAsia="Times New Roman" w:hAnsi="Times New Roman" w:cs="Times New Roman"/>
                <w:b/>
                <w:color w:val="161616"/>
                <w:sz w:val="24"/>
                <w:szCs w:val="24"/>
              </w:rPr>
            </w:pPr>
            <w:r w:rsidRPr="00AD56A8">
              <w:rPr>
                <w:rFonts w:ascii="Times New Roman" w:eastAsia="Times New Roman" w:hAnsi="Times New Roman" w:cs="Times New Roman"/>
                <w:b/>
                <w:color w:val="161616"/>
                <w:sz w:val="24"/>
                <w:szCs w:val="24"/>
              </w:rPr>
              <w:t xml:space="preserve">На період тимчасової окупації </w:t>
            </w:r>
            <w:r w:rsidRPr="00AD56A8">
              <w:rPr>
                <w:rFonts w:ascii="Times New Roman" w:eastAsia="Times New Roman" w:hAnsi="Times New Roman" w:cs="Times New Roman"/>
                <w:color w:val="161616"/>
                <w:sz w:val="24"/>
                <w:szCs w:val="24"/>
              </w:rPr>
              <w:t>Російською</w:t>
            </w:r>
            <w:r w:rsidRPr="00AD56A8">
              <w:rPr>
                <w:rFonts w:ascii="Times New Roman" w:eastAsia="Times New Roman" w:hAnsi="Times New Roman" w:cs="Times New Roman"/>
                <w:b/>
                <w:color w:val="161616"/>
                <w:sz w:val="24"/>
                <w:szCs w:val="24"/>
              </w:rPr>
              <w:t xml:space="preserve"> </w:t>
            </w:r>
            <w:r w:rsidRPr="00AD56A8">
              <w:rPr>
                <w:rFonts w:ascii="Times New Roman" w:eastAsia="Times New Roman" w:hAnsi="Times New Roman" w:cs="Times New Roman"/>
                <w:color w:val="161616"/>
                <w:sz w:val="24"/>
                <w:szCs w:val="24"/>
              </w:rPr>
              <w:t xml:space="preserve">Федерацією </w:t>
            </w:r>
            <w:r w:rsidRPr="00AD56A8">
              <w:rPr>
                <w:rFonts w:ascii="Times New Roman" w:eastAsia="Times New Roman" w:hAnsi="Times New Roman" w:cs="Times New Roman"/>
                <w:color w:val="242424"/>
                <w:sz w:val="24"/>
                <w:szCs w:val="24"/>
              </w:rPr>
              <w:t xml:space="preserve">території </w:t>
            </w:r>
            <w:r w:rsidRPr="00AD56A8">
              <w:rPr>
                <w:rFonts w:ascii="Times New Roman" w:eastAsia="Times New Roman" w:hAnsi="Times New Roman" w:cs="Times New Roman"/>
                <w:color w:val="161616"/>
                <w:sz w:val="24"/>
                <w:szCs w:val="24"/>
              </w:rPr>
              <w:t>України</w:t>
            </w:r>
            <w:r w:rsidRPr="00AD56A8">
              <w:rPr>
                <w:rFonts w:ascii="Times New Roman" w:eastAsia="Times New Roman" w:hAnsi="Times New Roman" w:cs="Times New Roman"/>
                <w:color w:val="424242"/>
                <w:sz w:val="24"/>
                <w:szCs w:val="24"/>
              </w:rPr>
              <w:t xml:space="preserve">, </w:t>
            </w:r>
            <w:r w:rsidRPr="00AD56A8">
              <w:rPr>
                <w:rFonts w:ascii="Times New Roman" w:eastAsia="Times New Roman" w:hAnsi="Times New Roman" w:cs="Times New Roman"/>
                <w:color w:val="161616"/>
                <w:sz w:val="24"/>
                <w:szCs w:val="24"/>
              </w:rPr>
              <w:t>а також на період віднесення у порядку</w:t>
            </w:r>
            <w:r w:rsidRPr="00AD56A8">
              <w:rPr>
                <w:rFonts w:ascii="Times New Roman" w:eastAsia="Times New Roman" w:hAnsi="Times New Roman" w:cs="Times New Roman"/>
                <w:color w:val="424242"/>
                <w:sz w:val="24"/>
                <w:szCs w:val="24"/>
              </w:rPr>
              <w:t xml:space="preserve">, </w:t>
            </w:r>
            <w:r w:rsidRPr="00AD56A8">
              <w:rPr>
                <w:rFonts w:ascii="Times New Roman" w:eastAsia="Times New Roman" w:hAnsi="Times New Roman" w:cs="Times New Roman"/>
                <w:color w:val="161616"/>
                <w:sz w:val="24"/>
                <w:szCs w:val="24"/>
              </w:rPr>
              <w:t xml:space="preserve">встановленому Кабінетом Міністрів України, територіальних громад до територій, на яких ведуться (велися) бойові дії, </w:t>
            </w:r>
            <w:r w:rsidRPr="00AD56A8">
              <w:rPr>
                <w:rFonts w:ascii="Times New Roman" w:eastAsia="Times New Roman" w:hAnsi="Times New Roman" w:cs="Times New Roman"/>
                <w:b/>
                <w:color w:val="161616"/>
                <w:sz w:val="24"/>
                <w:szCs w:val="24"/>
              </w:rPr>
              <w:t>зареєстрованим або задекларованим місцем проживання дитини вважати зареєстроване або задеклароване місце проживання її батьків або інших законних представників чи одного з них, з яким проживає дитина.</w:t>
            </w:r>
          </w:p>
          <w:p w:rsidR="00AD56A8" w:rsidRPr="00AD56A8" w:rsidRDefault="00AD56A8" w:rsidP="00AD56A8">
            <w:pPr>
              <w:spacing w:after="0" w:line="240" w:lineRule="auto"/>
              <w:ind w:firstLine="424"/>
              <w:jc w:val="both"/>
              <w:rPr>
                <w:rFonts w:ascii="Times New Roman" w:eastAsia="Calibri" w:hAnsi="Times New Roman" w:cs="Times New Roman"/>
                <w:sz w:val="24"/>
                <w:szCs w:val="24"/>
                <w:lang w:eastAsia="ru-RU"/>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b/>
                <w:sz w:val="24"/>
                <w:szCs w:val="24"/>
              </w:rPr>
            </w:pPr>
            <w:r w:rsidRPr="00AD56A8">
              <w:rPr>
                <w:rFonts w:ascii="Times New Roman" w:eastAsia="Times New Roman" w:hAnsi="Times New Roman" w:cs="Times New Roman"/>
                <w:b/>
                <w:sz w:val="24"/>
                <w:szCs w:val="24"/>
              </w:rPr>
              <w:t>Відомості про зареєстроване місце проживання дитини</w:t>
            </w:r>
            <w:r w:rsidRPr="00AD56A8">
              <w:rPr>
                <w:rFonts w:ascii="Times New Roman" w:eastAsia="Times New Roman" w:hAnsi="Times New Roman" w:cs="Times New Roman"/>
                <w:sz w:val="24"/>
                <w:szCs w:val="24"/>
              </w:rPr>
              <w:t xml:space="preserve"> на тимчасово окупованій Російською Федерацією території України, а також на територіях, на яких ведуться (велися) бойові дії, визначених у порядку, встановленому Кабінетом Міністрів України, за заявою батьків або інших законних представників чи одного з </w:t>
            </w:r>
            <w:r w:rsidRPr="00AD56A8">
              <w:rPr>
                <w:rFonts w:ascii="Times New Roman" w:eastAsia="Times New Roman" w:hAnsi="Times New Roman" w:cs="Times New Roman"/>
                <w:b/>
                <w:sz w:val="24"/>
                <w:szCs w:val="24"/>
              </w:rPr>
              <w:t>них вносяться до реєстру територіальної громади відповідним органом реєстрації під час декларування або реєстрації місця проживання дитини чи за бажанням батьків або інших законних представників чи одного з них, якщо інформація про таку дитину міститься в реєстрі цієї територіальної громади.</w:t>
            </w:r>
          </w:p>
          <w:p w:rsidR="00AD56A8" w:rsidRPr="00AD56A8" w:rsidRDefault="00AD56A8" w:rsidP="00AD56A8">
            <w:pPr>
              <w:widowControl w:val="0"/>
              <w:autoSpaceDE w:val="0"/>
              <w:autoSpaceDN w:val="0"/>
              <w:spacing w:after="0" w:line="240" w:lineRule="auto"/>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b/>
                <w:sz w:val="24"/>
                <w:szCs w:val="24"/>
              </w:rPr>
            </w:pPr>
            <w:r w:rsidRPr="00AD56A8">
              <w:rPr>
                <w:rFonts w:ascii="Times New Roman" w:eastAsia="Times New Roman" w:hAnsi="Times New Roman" w:cs="Times New Roman"/>
                <w:color w:val="1C1C1C"/>
                <w:w w:val="105"/>
                <w:sz w:val="24"/>
                <w:szCs w:val="24"/>
              </w:rPr>
              <w:lastRenderedPageBreak/>
              <w:t>Громадянин України</w:t>
            </w:r>
            <w:r w:rsidRPr="00AD56A8">
              <w:rPr>
                <w:rFonts w:ascii="Times New Roman" w:eastAsia="Times New Roman" w:hAnsi="Times New Roman" w:cs="Times New Roman"/>
                <w:color w:val="424242"/>
                <w:w w:val="105"/>
                <w:sz w:val="24"/>
                <w:szCs w:val="24"/>
              </w:rPr>
              <w:t xml:space="preserve">, </w:t>
            </w:r>
            <w:r w:rsidRPr="00AD56A8">
              <w:rPr>
                <w:rFonts w:ascii="Times New Roman" w:eastAsia="Times New Roman" w:hAnsi="Times New Roman" w:cs="Times New Roman"/>
                <w:color w:val="0C0C0C"/>
                <w:w w:val="105"/>
                <w:sz w:val="24"/>
                <w:szCs w:val="24"/>
              </w:rPr>
              <w:t xml:space="preserve">який </w:t>
            </w:r>
            <w:r w:rsidRPr="00AD56A8">
              <w:rPr>
                <w:rFonts w:ascii="Times New Roman" w:eastAsia="Times New Roman" w:hAnsi="Times New Roman" w:cs="Times New Roman"/>
                <w:color w:val="1C1C1C"/>
                <w:w w:val="105"/>
                <w:sz w:val="24"/>
                <w:szCs w:val="24"/>
              </w:rPr>
              <w:t>проживає на території України</w:t>
            </w:r>
            <w:r w:rsidRPr="00AD56A8">
              <w:rPr>
                <w:rFonts w:ascii="Times New Roman" w:eastAsia="Times New Roman" w:hAnsi="Times New Roman" w:cs="Times New Roman"/>
                <w:color w:val="424242"/>
                <w:w w:val="105"/>
                <w:sz w:val="24"/>
                <w:szCs w:val="24"/>
              </w:rPr>
              <w:t xml:space="preserve">, </w:t>
            </w:r>
            <w:r w:rsidRPr="00AD56A8">
              <w:rPr>
                <w:rFonts w:ascii="Times New Roman" w:eastAsia="Times New Roman" w:hAnsi="Times New Roman" w:cs="Times New Roman"/>
                <w:color w:val="1C1C1C"/>
                <w:w w:val="105"/>
                <w:sz w:val="24"/>
                <w:szCs w:val="24"/>
              </w:rPr>
              <w:t xml:space="preserve">а також іноземець чи особа без громадянства, </w:t>
            </w:r>
            <w:r w:rsidRPr="00AD56A8">
              <w:rPr>
                <w:rFonts w:ascii="Times New Roman" w:eastAsia="Times New Roman" w:hAnsi="Times New Roman" w:cs="Times New Roman"/>
                <w:color w:val="0C0C0C"/>
                <w:w w:val="105"/>
                <w:sz w:val="24"/>
                <w:szCs w:val="24"/>
              </w:rPr>
              <w:t xml:space="preserve">які </w:t>
            </w:r>
            <w:r w:rsidRPr="00AD56A8">
              <w:rPr>
                <w:rFonts w:ascii="Times New Roman" w:eastAsia="Times New Roman" w:hAnsi="Times New Roman" w:cs="Times New Roman"/>
                <w:color w:val="1C1C1C"/>
                <w:w w:val="105"/>
                <w:sz w:val="24"/>
                <w:szCs w:val="24"/>
              </w:rPr>
              <w:t>на законних підставах постійно або тимчасово проживають на території України</w:t>
            </w:r>
            <w:r w:rsidRPr="00AD56A8">
              <w:rPr>
                <w:rFonts w:ascii="Times New Roman" w:eastAsia="Times New Roman" w:hAnsi="Times New Roman" w:cs="Times New Roman"/>
                <w:color w:val="424242"/>
                <w:w w:val="105"/>
                <w:sz w:val="24"/>
                <w:szCs w:val="24"/>
              </w:rPr>
              <w:t xml:space="preserve">, </w:t>
            </w:r>
            <w:r w:rsidRPr="00AD56A8">
              <w:rPr>
                <w:rFonts w:ascii="Times New Roman" w:eastAsia="Times New Roman" w:hAnsi="Times New Roman" w:cs="Times New Roman"/>
                <w:b/>
                <w:color w:val="0C0C0C"/>
                <w:w w:val="105"/>
                <w:sz w:val="24"/>
                <w:szCs w:val="24"/>
              </w:rPr>
              <w:t xml:space="preserve">зобов'язані протягом 30 календарних днів після зняття із </w:t>
            </w:r>
            <w:r w:rsidRPr="00AD56A8">
              <w:rPr>
                <w:rFonts w:ascii="Times New Roman" w:eastAsia="Times New Roman" w:hAnsi="Times New Roman" w:cs="Times New Roman"/>
                <w:b/>
                <w:color w:val="1C1C1C"/>
                <w:w w:val="105"/>
                <w:sz w:val="24"/>
                <w:szCs w:val="24"/>
              </w:rPr>
              <w:t xml:space="preserve">задекларованого/зареєстрованого </w:t>
            </w:r>
            <w:r w:rsidRPr="00AD56A8">
              <w:rPr>
                <w:rFonts w:ascii="Times New Roman" w:eastAsia="Times New Roman" w:hAnsi="Times New Roman" w:cs="Times New Roman"/>
                <w:b/>
                <w:color w:val="0C0C0C"/>
                <w:w w:val="105"/>
                <w:sz w:val="24"/>
                <w:szCs w:val="24"/>
              </w:rPr>
              <w:t xml:space="preserve">місця проживання </w:t>
            </w:r>
            <w:r w:rsidRPr="00AD56A8">
              <w:rPr>
                <w:rFonts w:ascii="Times New Roman" w:eastAsia="Times New Roman" w:hAnsi="Times New Roman" w:cs="Times New Roman"/>
                <w:b/>
                <w:color w:val="1C1C1C"/>
                <w:w w:val="105"/>
                <w:sz w:val="24"/>
                <w:szCs w:val="24"/>
              </w:rPr>
              <w:t xml:space="preserve">та </w:t>
            </w:r>
            <w:r w:rsidRPr="00AD56A8">
              <w:rPr>
                <w:rFonts w:ascii="Times New Roman" w:eastAsia="Times New Roman" w:hAnsi="Times New Roman" w:cs="Times New Roman"/>
                <w:b/>
                <w:color w:val="0C0C0C"/>
                <w:w w:val="105"/>
                <w:sz w:val="24"/>
                <w:szCs w:val="24"/>
              </w:rPr>
              <w:t xml:space="preserve">прибуття </w:t>
            </w:r>
            <w:r w:rsidRPr="00AD56A8">
              <w:rPr>
                <w:rFonts w:ascii="Times New Roman" w:eastAsia="Times New Roman" w:hAnsi="Times New Roman" w:cs="Times New Roman"/>
                <w:b/>
                <w:color w:val="1C1C1C"/>
                <w:w w:val="105"/>
                <w:sz w:val="24"/>
                <w:szCs w:val="24"/>
              </w:rPr>
              <w:t xml:space="preserve">до </w:t>
            </w:r>
            <w:r w:rsidRPr="00AD56A8">
              <w:rPr>
                <w:rFonts w:ascii="Times New Roman" w:eastAsia="Times New Roman" w:hAnsi="Times New Roman" w:cs="Times New Roman"/>
                <w:b/>
                <w:color w:val="0C0C0C"/>
                <w:w w:val="105"/>
                <w:sz w:val="24"/>
                <w:szCs w:val="24"/>
              </w:rPr>
              <w:t>нового місця проживання зареєструвати</w:t>
            </w:r>
            <w:r w:rsidRPr="00AD56A8">
              <w:rPr>
                <w:rFonts w:ascii="Times New Roman" w:eastAsia="Times New Roman" w:hAnsi="Times New Roman" w:cs="Times New Roman"/>
                <w:b/>
                <w:color w:val="0C0C0C"/>
                <w:spacing w:val="7"/>
                <w:w w:val="105"/>
                <w:sz w:val="24"/>
                <w:szCs w:val="24"/>
              </w:rPr>
              <w:t xml:space="preserve"> </w:t>
            </w:r>
            <w:r w:rsidRPr="00AD56A8">
              <w:rPr>
                <w:rFonts w:ascii="Times New Roman" w:eastAsia="Times New Roman" w:hAnsi="Times New Roman" w:cs="Times New Roman"/>
                <w:b/>
                <w:color w:val="0C0C0C"/>
                <w:w w:val="105"/>
                <w:sz w:val="24"/>
                <w:szCs w:val="24"/>
              </w:rPr>
              <w:t>його.</w:t>
            </w:r>
          </w:p>
          <w:p w:rsidR="00AD56A8" w:rsidRPr="00AD56A8" w:rsidRDefault="00AD56A8" w:rsidP="00AD56A8">
            <w:pPr>
              <w:widowControl w:val="0"/>
              <w:autoSpaceDE w:val="0"/>
              <w:autoSpaceDN w:val="0"/>
              <w:spacing w:after="0" w:line="240" w:lineRule="auto"/>
              <w:jc w:val="both"/>
              <w:rPr>
                <w:rFonts w:ascii="Times New Roman" w:eastAsia="Times New Roman" w:hAnsi="Times New Roman" w:cs="Times New Roman"/>
                <w:sz w:val="24"/>
                <w:szCs w:val="24"/>
              </w:rPr>
            </w:pP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0C0C0C"/>
                <w:w w:val="105"/>
                <w:sz w:val="24"/>
                <w:szCs w:val="24"/>
              </w:rPr>
              <w:t xml:space="preserve">Якщо </w:t>
            </w:r>
            <w:r w:rsidRPr="00AD56A8">
              <w:rPr>
                <w:rFonts w:ascii="Times New Roman" w:eastAsia="Times New Roman" w:hAnsi="Times New Roman" w:cs="Times New Roman"/>
                <w:color w:val="1C1C1C"/>
                <w:w w:val="105"/>
                <w:sz w:val="24"/>
                <w:szCs w:val="24"/>
              </w:rPr>
              <w:t xml:space="preserve">під час подання документів </w:t>
            </w:r>
            <w:r w:rsidRPr="00AD56A8">
              <w:rPr>
                <w:rFonts w:ascii="Times New Roman" w:eastAsia="Times New Roman" w:hAnsi="Times New Roman" w:cs="Times New Roman"/>
                <w:color w:val="1C1C1C"/>
                <w:spacing w:val="-3"/>
                <w:w w:val="105"/>
                <w:sz w:val="24"/>
                <w:szCs w:val="24"/>
              </w:rPr>
              <w:t>встановлено</w:t>
            </w:r>
            <w:r w:rsidRPr="00AD56A8">
              <w:rPr>
                <w:rFonts w:ascii="Times New Roman" w:eastAsia="Times New Roman" w:hAnsi="Times New Roman" w:cs="Times New Roman"/>
                <w:color w:val="424242"/>
                <w:spacing w:val="-3"/>
                <w:w w:val="105"/>
                <w:sz w:val="24"/>
                <w:szCs w:val="24"/>
              </w:rPr>
              <w:t xml:space="preserve">, </w:t>
            </w:r>
            <w:r w:rsidRPr="00AD56A8">
              <w:rPr>
                <w:rFonts w:ascii="Times New Roman" w:eastAsia="Times New Roman" w:hAnsi="Times New Roman" w:cs="Times New Roman"/>
                <w:color w:val="1C1C1C"/>
                <w:w w:val="105"/>
                <w:sz w:val="24"/>
                <w:szCs w:val="24"/>
              </w:rPr>
              <w:t xml:space="preserve">що </w:t>
            </w:r>
            <w:r w:rsidRPr="00AD56A8">
              <w:rPr>
                <w:rFonts w:ascii="Times New Roman" w:eastAsia="Times New Roman" w:hAnsi="Times New Roman" w:cs="Times New Roman"/>
                <w:color w:val="1C1C1C"/>
                <w:spacing w:val="-3"/>
                <w:w w:val="105"/>
                <w:sz w:val="24"/>
                <w:szCs w:val="24"/>
              </w:rPr>
              <w:t>особа</w:t>
            </w:r>
            <w:r w:rsidRPr="00AD56A8">
              <w:rPr>
                <w:rFonts w:ascii="Times New Roman" w:eastAsia="Times New Roman" w:hAnsi="Times New Roman" w:cs="Times New Roman"/>
                <w:color w:val="424242"/>
                <w:spacing w:val="-3"/>
                <w:w w:val="105"/>
                <w:sz w:val="24"/>
                <w:szCs w:val="24"/>
              </w:rPr>
              <w:t xml:space="preserve">, </w:t>
            </w:r>
            <w:r w:rsidRPr="00AD56A8">
              <w:rPr>
                <w:rFonts w:ascii="Times New Roman" w:eastAsia="Times New Roman" w:hAnsi="Times New Roman" w:cs="Times New Roman"/>
                <w:color w:val="0C0C0C"/>
                <w:w w:val="105"/>
                <w:sz w:val="24"/>
                <w:szCs w:val="24"/>
              </w:rPr>
              <w:t xml:space="preserve">яка </w:t>
            </w:r>
            <w:r w:rsidRPr="00AD56A8">
              <w:rPr>
                <w:rFonts w:ascii="Times New Roman" w:eastAsia="Times New Roman" w:hAnsi="Times New Roman" w:cs="Times New Roman"/>
                <w:color w:val="2F2F2F"/>
                <w:w w:val="105"/>
                <w:sz w:val="24"/>
                <w:szCs w:val="24"/>
              </w:rPr>
              <w:t xml:space="preserve">є </w:t>
            </w:r>
            <w:r w:rsidRPr="00AD56A8">
              <w:rPr>
                <w:rFonts w:ascii="Times New Roman" w:eastAsia="Times New Roman" w:hAnsi="Times New Roman" w:cs="Times New Roman"/>
                <w:color w:val="1C1C1C"/>
                <w:w w:val="105"/>
                <w:sz w:val="24"/>
                <w:szCs w:val="24"/>
              </w:rPr>
              <w:t>громадянином України</w:t>
            </w:r>
            <w:r w:rsidRPr="00AD56A8">
              <w:rPr>
                <w:rFonts w:ascii="Times New Roman" w:eastAsia="Times New Roman" w:hAnsi="Times New Roman" w:cs="Times New Roman"/>
                <w:color w:val="424242"/>
                <w:w w:val="105"/>
                <w:sz w:val="24"/>
                <w:szCs w:val="24"/>
              </w:rPr>
              <w:t xml:space="preserve">, </w:t>
            </w:r>
            <w:r w:rsidRPr="00AD56A8">
              <w:rPr>
                <w:rFonts w:ascii="Times New Roman" w:eastAsia="Times New Roman" w:hAnsi="Times New Roman" w:cs="Times New Roman"/>
                <w:color w:val="1C1C1C"/>
                <w:w w:val="105"/>
                <w:sz w:val="24"/>
                <w:szCs w:val="24"/>
              </w:rPr>
              <w:t xml:space="preserve">звернулася для </w:t>
            </w:r>
            <w:r w:rsidRPr="00AD56A8">
              <w:rPr>
                <w:rFonts w:ascii="Times New Roman" w:eastAsia="Times New Roman" w:hAnsi="Times New Roman" w:cs="Times New Roman"/>
                <w:color w:val="0C0C0C"/>
                <w:w w:val="105"/>
                <w:sz w:val="24"/>
                <w:szCs w:val="24"/>
              </w:rPr>
              <w:t>ре</w:t>
            </w:r>
            <w:r w:rsidRPr="00AD56A8">
              <w:rPr>
                <w:rFonts w:ascii="Times New Roman" w:eastAsia="Times New Roman" w:hAnsi="Times New Roman" w:cs="Times New Roman"/>
                <w:color w:val="2F2F2F"/>
                <w:w w:val="105"/>
                <w:sz w:val="24"/>
                <w:szCs w:val="24"/>
              </w:rPr>
              <w:t>єстра</w:t>
            </w:r>
            <w:r w:rsidRPr="00AD56A8">
              <w:rPr>
                <w:rFonts w:ascii="Times New Roman" w:eastAsia="Times New Roman" w:hAnsi="Times New Roman" w:cs="Times New Roman"/>
                <w:color w:val="0C0C0C"/>
                <w:w w:val="105"/>
                <w:sz w:val="24"/>
                <w:szCs w:val="24"/>
              </w:rPr>
              <w:t xml:space="preserve">ції </w:t>
            </w:r>
            <w:r w:rsidRPr="00AD56A8">
              <w:rPr>
                <w:rFonts w:ascii="Times New Roman" w:eastAsia="Times New Roman" w:hAnsi="Times New Roman" w:cs="Times New Roman"/>
                <w:color w:val="1C1C1C"/>
                <w:w w:val="105"/>
                <w:sz w:val="24"/>
                <w:szCs w:val="24"/>
              </w:rPr>
              <w:t xml:space="preserve">нового </w:t>
            </w:r>
            <w:r w:rsidRPr="00AD56A8">
              <w:rPr>
                <w:rFonts w:ascii="Times New Roman" w:eastAsia="Times New Roman" w:hAnsi="Times New Roman" w:cs="Times New Roman"/>
                <w:color w:val="1C1C1C"/>
                <w:sz w:val="24"/>
                <w:szCs w:val="24"/>
              </w:rPr>
              <w:t xml:space="preserve">місця </w:t>
            </w:r>
            <w:r w:rsidRPr="00AD56A8">
              <w:rPr>
                <w:rFonts w:ascii="Times New Roman" w:eastAsia="Times New Roman" w:hAnsi="Times New Roman" w:cs="Times New Roman"/>
                <w:color w:val="1C1C1C"/>
                <w:w w:val="105"/>
                <w:sz w:val="24"/>
                <w:szCs w:val="24"/>
              </w:rPr>
              <w:t xml:space="preserve">проживання </w:t>
            </w:r>
            <w:r w:rsidRPr="00AD56A8">
              <w:rPr>
                <w:rFonts w:ascii="Times New Roman" w:eastAsia="Times New Roman" w:hAnsi="Times New Roman" w:cs="Times New Roman"/>
                <w:color w:val="0C0C0C"/>
                <w:sz w:val="24"/>
                <w:szCs w:val="24"/>
              </w:rPr>
              <w:t xml:space="preserve">після </w:t>
            </w:r>
            <w:r w:rsidRPr="00AD56A8">
              <w:rPr>
                <w:rFonts w:ascii="Times New Roman" w:eastAsia="Times New Roman" w:hAnsi="Times New Roman" w:cs="Times New Roman"/>
                <w:color w:val="1C1C1C"/>
                <w:w w:val="105"/>
                <w:sz w:val="24"/>
                <w:szCs w:val="24"/>
              </w:rPr>
              <w:t xml:space="preserve">закінчення 30 календарних днів після зняття з реєстрації з попереднього </w:t>
            </w:r>
            <w:r w:rsidRPr="00AD56A8">
              <w:rPr>
                <w:rFonts w:ascii="Times New Roman" w:eastAsia="Times New Roman" w:hAnsi="Times New Roman" w:cs="Times New Roman"/>
                <w:color w:val="1C1C1C"/>
                <w:sz w:val="24"/>
                <w:szCs w:val="24"/>
              </w:rPr>
              <w:t xml:space="preserve">місця </w:t>
            </w:r>
            <w:r w:rsidRPr="00AD56A8">
              <w:rPr>
                <w:rFonts w:ascii="Times New Roman" w:eastAsia="Times New Roman" w:hAnsi="Times New Roman" w:cs="Times New Roman"/>
                <w:color w:val="1C1C1C"/>
                <w:w w:val="105"/>
                <w:sz w:val="24"/>
                <w:szCs w:val="24"/>
              </w:rPr>
              <w:t xml:space="preserve">проживання або подала для </w:t>
            </w:r>
            <w:r w:rsidRPr="00AD56A8">
              <w:rPr>
                <w:rFonts w:ascii="Times New Roman" w:eastAsia="Times New Roman" w:hAnsi="Times New Roman" w:cs="Times New Roman"/>
                <w:color w:val="0C0C0C"/>
                <w:w w:val="105"/>
                <w:sz w:val="24"/>
                <w:szCs w:val="24"/>
              </w:rPr>
              <w:t>реєс</w:t>
            </w:r>
            <w:r w:rsidRPr="00AD56A8">
              <w:rPr>
                <w:rFonts w:ascii="Times New Roman" w:eastAsia="Times New Roman" w:hAnsi="Times New Roman" w:cs="Times New Roman"/>
                <w:color w:val="2F2F2F"/>
                <w:w w:val="105"/>
                <w:sz w:val="24"/>
                <w:szCs w:val="24"/>
              </w:rPr>
              <w:t>т</w:t>
            </w:r>
            <w:r w:rsidRPr="00AD56A8">
              <w:rPr>
                <w:rFonts w:ascii="Times New Roman" w:eastAsia="Times New Roman" w:hAnsi="Times New Roman" w:cs="Times New Roman"/>
                <w:color w:val="0C0C0C"/>
                <w:w w:val="105"/>
                <w:sz w:val="24"/>
                <w:szCs w:val="24"/>
              </w:rPr>
              <w:t xml:space="preserve">рації </w:t>
            </w:r>
            <w:r w:rsidRPr="00AD56A8">
              <w:rPr>
                <w:rFonts w:ascii="Times New Roman" w:eastAsia="Times New Roman" w:hAnsi="Times New Roman" w:cs="Times New Roman"/>
                <w:color w:val="1C1C1C"/>
                <w:w w:val="105"/>
                <w:sz w:val="24"/>
                <w:szCs w:val="24"/>
              </w:rPr>
              <w:t>місця проживання недійсний паспорт громадянина України</w:t>
            </w:r>
            <w:r w:rsidRPr="00AD56A8">
              <w:rPr>
                <w:rFonts w:ascii="Times New Roman" w:eastAsia="Times New Roman" w:hAnsi="Times New Roman" w:cs="Times New Roman"/>
                <w:color w:val="424242"/>
                <w:w w:val="105"/>
                <w:sz w:val="24"/>
                <w:szCs w:val="24"/>
              </w:rPr>
              <w:t xml:space="preserve">, </w:t>
            </w:r>
            <w:r w:rsidRPr="00AD56A8">
              <w:rPr>
                <w:rFonts w:ascii="Times New Roman" w:eastAsia="Times New Roman" w:hAnsi="Times New Roman" w:cs="Times New Roman"/>
                <w:color w:val="1C1C1C"/>
                <w:w w:val="105"/>
                <w:sz w:val="24"/>
                <w:szCs w:val="24"/>
              </w:rPr>
              <w:t xml:space="preserve">посадова особа органу </w:t>
            </w:r>
            <w:r w:rsidRPr="00AD56A8">
              <w:rPr>
                <w:rFonts w:ascii="Times New Roman" w:eastAsia="Times New Roman" w:hAnsi="Times New Roman" w:cs="Times New Roman"/>
                <w:color w:val="0C0C0C"/>
                <w:w w:val="105"/>
                <w:sz w:val="24"/>
                <w:szCs w:val="24"/>
              </w:rPr>
              <w:t>ре</w:t>
            </w:r>
            <w:r w:rsidRPr="00AD56A8">
              <w:rPr>
                <w:rFonts w:ascii="Times New Roman" w:eastAsia="Times New Roman" w:hAnsi="Times New Roman" w:cs="Times New Roman"/>
                <w:color w:val="2F2F2F"/>
                <w:w w:val="105"/>
                <w:sz w:val="24"/>
                <w:szCs w:val="24"/>
              </w:rPr>
              <w:t>єстрац</w:t>
            </w:r>
            <w:r w:rsidRPr="00AD56A8">
              <w:rPr>
                <w:rFonts w:ascii="Times New Roman" w:eastAsia="Times New Roman" w:hAnsi="Times New Roman" w:cs="Times New Roman"/>
                <w:color w:val="0C0C0C"/>
                <w:w w:val="105"/>
                <w:sz w:val="24"/>
                <w:szCs w:val="24"/>
              </w:rPr>
              <w:t xml:space="preserve">ії </w:t>
            </w:r>
            <w:r w:rsidRPr="00AD56A8">
              <w:rPr>
                <w:rFonts w:ascii="Times New Roman" w:eastAsia="Times New Roman" w:hAnsi="Times New Roman" w:cs="Times New Roman"/>
                <w:color w:val="1C1C1C"/>
                <w:w w:val="105"/>
                <w:sz w:val="24"/>
                <w:szCs w:val="24"/>
              </w:rPr>
              <w:t xml:space="preserve">складає протокол </w:t>
            </w:r>
            <w:r w:rsidRPr="00AD56A8">
              <w:rPr>
                <w:rFonts w:ascii="Times New Roman" w:eastAsia="Times New Roman" w:hAnsi="Times New Roman" w:cs="Times New Roman"/>
                <w:color w:val="0C0C0C"/>
                <w:w w:val="105"/>
                <w:sz w:val="24"/>
                <w:szCs w:val="24"/>
              </w:rPr>
              <w:t xml:space="preserve">про </w:t>
            </w:r>
            <w:r w:rsidRPr="00AD56A8">
              <w:rPr>
                <w:rFonts w:ascii="Times New Roman" w:eastAsia="Times New Roman" w:hAnsi="Times New Roman" w:cs="Times New Roman"/>
                <w:color w:val="1C1C1C"/>
                <w:w w:val="105"/>
                <w:sz w:val="24"/>
                <w:szCs w:val="24"/>
              </w:rPr>
              <w:t xml:space="preserve">адміністративне правопорушення відповідно </w:t>
            </w:r>
            <w:r w:rsidRPr="00AD56A8">
              <w:rPr>
                <w:rFonts w:ascii="Times New Roman" w:eastAsia="Times New Roman" w:hAnsi="Times New Roman" w:cs="Times New Roman"/>
                <w:color w:val="2F2F2F"/>
                <w:w w:val="105"/>
                <w:sz w:val="24"/>
                <w:szCs w:val="24"/>
              </w:rPr>
              <w:t xml:space="preserve">до </w:t>
            </w:r>
            <w:r w:rsidRPr="00AD56A8">
              <w:rPr>
                <w:rFonts w:ascii="Times New Roman" w:eastAsia="Times New Roman" w:hAnsi="Times New Roman" w:cs="Times New Roman"/>
                <w:color w:val="1C1C1C"/>
                <w:w w:val="105"/>
                <w:sz w:val="24"/>
                <w:szCs w:val="24"/>
              </w:rPr>
              <w:t xml:space="preserve">статті </w:t>
            </w:r>
            <w:r w:rsidRPr="00AD56A8">
              <w:rPr>
                <w:rFonts w:ascii="Times New Roman" w:eastAsia="Times New Roman" w:hAnsi="Times New Roman" w:cs="Times New Roman"/>
                <w:color w:val="0C0C0C"/>
                <w:w w:val="105"/>
                <w:sz w:val="24"/>
                <w:szCs w:val="24"/>
              </w:rPr>
              <w:t xml:space="preserve">197 </w:t>
            </w:r>
            <w:r w:rsidRPr="00AD56A8">
              <w:rPr>
                <w:rFonts w:ascii="Times New Roman" w:eastAsia="Times New Roman" w:hAnsi="Times New Roman" w:cs="Times New Roman"/>
                <w:color w:val="1C1C1C"/>
                <w:w w:val="105"/>
                <w:sz w:val="24"/>
                <w:szCs w:val="24"/>
              </w:rPr>
              <w:t xml:space="preserve">Кодексу </w:t>
            </w:r>
            <w:r w:rsidRPr="00AD56A8">
              <w:rPr>
                <w:rFonts w:ascii="Times New Roman" w:eastAsia="Times New Roman" w:hAnsi="Times New Roman" w:cs="Times New Roman"/>
                <w:color w:val="0C0C0C"/>
                <w:w w:val="105"/>
                <w:sz w:val="24"/>
                <w:szCs w:val="24"/>
              </w:rPr>
              <w:t xml:space="preserve">України </w:t>
            </w:r>
            <w:r w:rsidRPr="00AD56A8">
              <w:rPr>
                <w:rFonts w:ascii="Times New Roman" w:eastAsia="Times New Roman" w:hAnsi="Times New Roman" w:cs="Times New Roman"/>
                <w:color w:val="1C1C1C"/>
                <w:w w:val="105"/>
                <w:sz w:val="24"/>
                <w:szCs w:val="24"/>
              </w:rPr>
              <w:t>про адміністративні правопорушення.</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sz w:val="24"/>
                <w:szCs w:val="24"/>
              </w:rPr>
              <w:t xml:space="preserve">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подала для реєстрації нового місця проживання недійсний документ, </w:t>
            </w:r>
            <w:r w:rsidRPr="00AD56A8">
              <w:rPr>
                <w:rFonts w:ascii="Times New Roman" w:eastAsia="Times New Roman" w:hAnsi="Times New Roman" w:cs="Times New Roman"/>
                <w:b/>
                <w:sz w:val="24"/>
                <w:szCs w:val="24"/>
              </w:rPr>
              <w:t xml:space="preserve">іноземця чи особу без громадянства направляють до територіального підрозділу ДМС </w:t>
            </w:r>
            <w:r w:rsidRPr="00AD56A8">
              <w:rPr>
                <w:rFonts w:ascii="Times New Roman" w:eastAsia="Times New Roman" w:hAnsi="Times New Roman" w:cs="Times New Roman"/>
                <w:sz w:val="24"/>
                <w:szCs w:val="24"/>
              </w:rPr>
              <w:t>відповідно до території обслуговування для вжиття до них заходів адміністративного впливу або інших заходів, визначених законодавством.</w:t>
            </w:r>
          </w:p>
          <w:p w:rsidR="00AD56A8" w:rsidRPr="00AD56A8" w:rsidRDefault="00AD56A8" w:rsidP="00AD56A8">
            <w:pPr>
              <w:widowControl w:val="0"/>
              <w:autoSpaceDE w:val="0"/>
              <w:autoSpaceDN w:val="0"/>
              <w:spacing w:after="0" w:line="240" w:lineRule="auto"/>
              <w:ind w:firstLine="453"/>
              <w:jc w:val="both"/>
              <w:rPr>
                <w:rFonts w:ascii="Times New Roman" w:eastAsia="Times New Roman" w:hAnsi="Times New Roman" w:cs="Times New Roman"/>
                <w:sz w:val="24"/>
                <w:szCs w:val="24"/>
              </w:rPr>
            </w:pPr>
            <w:r w:rsidRPr="00AD56A8">
              <w:rPr>
                <w:rFonts w:ascii="Times New Roman" w:eastAsia="Times New Roman" w:hAnsi="Times New Roman" w:cs="Times New Roman"/>
                <w:b/>
                <w:sz w:val="24"/>
                <w:szCs w:val="24"/>
              </w:rPr>
              <w:t>Видані компетентними органами іноземної держави документи</w:t>
            </w:r>
            <w:r w:rsidRPr="00AD56A8">
              <w:rPr>
                <w:rFonts w:ascii="Times New Roman" w:eastAsia="Times New Roman" w:hAnsi="Times New Roman" w:cs="Times New Roman"/>
                <w:sz w:val="24"/>
                <w:szCs w:val="24"/>
              </w:rPr>
              <w:t>, що подаються для реєстрації місця проживання,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w:t>
            </w:r>
          </w:p>
        </w:tc>
      </w:tr>
    </w:tbl>
    <w:p w:rsidR="00AD56A8" w:rsidRPr="00AD56A8" w:rsidRDefault="00AD56A8" w:rsidP="00AD56A8">
      <w:pPr>
        <w:widowControl w:val="0"/>
        <w:autoSpaceDE w:val="0"/>
        <w:autoSpaceDN w:val="0"/>
        <w:spacing w:after="0" w:line="240" w:lineRule="auto"/>
        <w:jc w:val="both"/>
        <w:rPr>
          <w:rFonts w:ascii="Times New Roman" w:eastAsia="Times New Roman" w:hAnsi="Times New Roman" w:cs="Times New Roman"/>
          <w:sz w:val="24"/>
          <w:szCs w:val="24"/>
          <w:lang w:val="ru-RU"/>
        </w:rPr>
      </w:pPr>
    </w:p>
    <w:p w:rsidR="00AD56A8" w:rsidRPr="00AD56A8" w:rsidRDefault="00AD56A8" w:rsidP="00AD56A8">
      <w:pPr>
        <w:widowControl w:val="0"/>
        <w:autoSpaceDE w:val="0"/>
        <w:autoSpaceDN w:val="0"/>
        <w:spacing w:after="0" w:line="240" w:lineRule="auto"/>
        <w:ind w:firstLine="720"/>
        <w:jc w:val="both"/>
        <w:rPr>
          <w:rFonts w:ascii="Times New Roman" w:eastAsia="Times New Roman" w:hAnsi="Times New Roman" w:cs="Times New Roman"/>
          <w:sz w:val="24"/>
          <w:szCs w:val="24"/>
        </w:rPr>
      </w:pPr>
      <w:r w:rsidRPr="00AD56A8">
        <w:rPr>
          <w:rFonts w:ascii="Times New Roman" w:eastAsia="Times New Roman" w:hAnsi="Times New Roman" w:cs="Times New Roman"/>
          <w:color w:val="181818"/>
          <w:sz w:val="24"/>
          <w:szCs w:val="24"/>
        </w:rPr>
        <w:t>*Постановою Кабінету Міністрів України від 05.02.2026 р. № 141 «Про внесення змін до постанови Кабінету Міністрів України від 21 жовтня 2022 року № 1202» встановлено</w:t>
      </w:r>
      <w:r w:rsidRPr="00AD56A8">
        <w:rPr>
          <w:rFonts w:ascii="Times New Roman" w:eastAsia="Times New Roman" w:hAnsi="Times New Roman" w:cs="Times New Roman"/>
          <w:color w:val="464646"/>
          <w:sz w:val="24"/>
          <w:szCs w:val="24"/>
        </w:rPr>
        <w:t xml:space="preserve">, </w:t>
      </w:r>
      <w:r w:rsidRPr="00AD56A8">
        <w:rPr>
          <w:rFonts w:ascii="Times New Roman" w:eastAsia="Times New Roman" w:hAnsi="Times New Roman" w:cs="Times New Roman"/>
          <w:color w:val="181818"/>
          <w:sz w:val="24"/>
          <w:szCs w:val="24"/>
        </w:rPr>
        <w:t>що:</w:t>
      </w:r>
    </w:p>
    <w:p w:rsidR="00AD56A8" w:rsidRPr="00AD56A8" w:rsidRDefault="00AD56A8" w:rsidP="00AD56A8">
      <w:pPr>
        <w:spacing w:after="0" w:line="240" w:lineRule="auto"/>
        <w:ind w:firstLine="708"/>
        <w:jc w:val="both"/>
        <w:rPr>
          <w:rFonts w:ascii="Times New Roman" w:eastAsia="Times New Roman" w:hAnsi="Times New Roman" w:cs="Times New Roman"/>
          <w:color w:val="464646"/>
          <w:sz w:val="24"/>
          <w:szCs w:val="24"/>
        </w:rPr>
      </w:pPr>
      <w:r w:rsidRPr="00AD56A8">
        <w:rPr>
          <w:rFonts w:ascii="Times New Roman" w:eastAsia="Times New Roman" w:hAnsi="Times New Roman" w:cs="Times New Roman"/>
          <w:color w:val="464646"/>
          <w:sz w:val="24"/>
          <w:szCs w:val="24"/>
        </w:rPr>
        <w:t>- іноземці та особи без громадянства, крім громадян Російської Федерації, які мають посвідку на тимчасове проживання, строк звернення за обміном якої настав після 24 лютого 2022 р., повинні протягом 90 днів з дня набрання чинності цією постановою звернутися за обміном такої посвідки на тимчасове проживання (постанова набирає чинності 07.05.2026 р.)</w:t>
      </w: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AD56A8" w:rsidRDefault="00AD56A8" w:rsidP="00AD56A8">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r w:rsidRPr="00AD56A8">
        <w:rPr>
          <w:rFonts w:ascii="Times New Roman" w:eastAsia="Times New Roman" w:hAnsi="Times New Roman" w:cs="Times New Roman"/>
          <w:b/>
          <w:bCs/>
          <w:spacing w:val="-1"/>
          <w:sz w:val="24"/>
          <w:szCs w:val="24"/>
          <w:lang w:eastAsia="ru-RU"/>
        </w:rPr>
        <w:t>ТЕХНОЛОГІЧНА К</w:t>
      </w:r>
      <w:r w:rsidRPr="00AD56A8">
        <w:rPr>
          <w:rFonts w:ascii="Times New Roman" w:eastAsia="Times New Roman" w:hAnsi="Times New Roman" w:cs="Times New Roman"/>
          <w:b/>
          <w:bCs/>
          <w:spacing w:val="2"/>
          <w:sz w:val="24"/>
          <w:szCs w:val="24"/>
          <w:lang w:eastAsia="ru-RU"/>
        </w:rPr>
        <w:t>А</w:t>
      </w:r>
      <w:r w:rsidRPr="00AD56A8">
        <w:rPr>
          <w:rFonts w:ascii="Times New Roman" w:eastAsia="Times New Roman" w:hAnsi="Times New Roman" w:cs="Times New Roman"/>
          <w:b/>
          <w:bCs/>
          <w:spacing w:val="-1"/>
          <w:sz w:val="24"/>
          <w:szCs w:val="24"/>
          <w:lang w:eastAsia="ru-RU"/>
        </w:rPr>
        <w:t>Р</w:t>
      </w:r>
      <w:r w:rsidRPr="00AD56A8">
        <w:rPr>
          <w:rFonts w:ascii="Times New Roman" w:eastAsia="Times New Roman" w:hAnsi="Times New Roman" w:cs="Times New Roman"/>
          <w:b/>
          <w:bCs/>
          <w:spacing w:val="2"/>
          <w:sz w:val="24"/>
          <w:szCs w:val="24"/>
          <w:lang w:eastAsia="ru-RU"/>
        </w:rPr>
        <w:t>Т</w:t>
      </w:r>
      <w:r w:rsidRPr="00AD56A8">
        <w:rPr>
          <w:rFonts w:ascii="Times New Roman" w:eastAsia="Times New Roman" w:hAnsi="Times New Roman" w:cs="Times New Roman"/>
          <w:b/>
          <w:bCs/>
          <w:spacing w:val="-2"/>
          <w:sz w:val="24"/>
          <w:szCs w:val="24"/>
          <w:lang w:eastAsia="ru-RU"/>
        </w:rPr>
        <w:t>К</w:t>
      </w:r>
      <w:r w:rsidRPr="00AD56A8">
        <w:rPr>
          <w:rFonts w:ascii="Times New Roman" w:eastAsia="Times New Roman" w:hAnsi="Times New Roman" w:cs="Times New Roman"/>
          <w:b/>
          <w:bCs/>
          <w:sz w:val="24"/>
          <w:szCs w:val="24"/>
          <w:lang w:eastAsia="ru-RU"/>
        </w:rPr>
        <w:t>А</w:t>
      </w:r>
      <w:r w:rsidRPr="00AD56A8">
        <w:rPr>
          <w:rFonts w:ascii="Times New Roman" w:eastAsia="Times New Roman" w:hAnsi="Times New Roman" w:cs="Times New Roman"/>
          <w:b/>
          <w:bCs/>
          <w:spacing w:val="-3"/>
          <w:sz w:val="24"/>
          <w:szCs w:val="24"/>
          <w:lang w:eastAsia="ru-RU"/>
        </w:rPr>
        <w:t xml:space="preserve"> </w:t>
      </w:r>
      <w:r w:rsidRPr="00AD56A8">
        <w:rPr>
          <w:rFonts w:ascii="Times New Roman" w:eastAsia="Times New Roman" w:hAnsi="Times New Roman" w:cs="Times New Roman"/>
          <w:b/>
          <w:bCs/>
          <w:spacing w:val="2"/>
          <w:sz w:val="24"/>
          <w:szCs w:val="24"/>
          <w:lang w:eastAsia="ru-RU"/>
        </w:rPr>
        <w:t>АД</w:t>
      </w:r>
      <w:r w:rsidRPr="00AD56A8">
        <w:rPr>
          <w:rFonts w:ascii="Times New Roman" w:eastAsia="Times New Roman" w:hAnsi="Times New Roman" w:cs="Times New Roman"/>
          <w:b/>
          <w:bCs/>
          <w:spacing w:val="-2"/>
          <w:sz w:val="24"/>
          <w:szCs w:val="24"/>
          <w:lang w:eastAsia="ru-RU"/>
        </w:rPr>
        <w:t>М</w:t>
      </w:r>
      <w:r w:rsidRPr="00AD56A8">
        <w:rPr>
          <w:rFonts w:ascii="Times New Roman" w:eastAsia="Times New Roman" w:hAnsi="Times New Roman" w:cs="Times New Roman"/>
          <w:b/>
          <w:bCs/>
          <w:spacing w:val="2"/>
          <w:sz w:val="24"/>
          <w:szCs w:val="24"/>
          <w:lang w:eastAsia="ru-RU"/>
        </w:rPr>
        <w:t>ІНІСТ</w:t>
      </w:r>
      <w:r w:rsidRPr="00AD56A8">
        <w:rPr>
          <w:rFonts w:ascii="Times New Roman" w:eastAsia="Times New Roman" w:hAnsi="Times New Roman" w:cs="Times New Roman"/>
          <w:b/>
          <w:bCs/>
          <w:spacing w:val="-1"/>
          <w:sz w:val="24"/>
          <w:szCs w:val="24"/>
          <w:lang w:eastAsia="ru-RU"/>
        </w:rPr>
        <w:t>Р</w:t>
      </w:r>
      <w:r w:rsidRPr="00AD56A8">
        <w:rPr>
          <w:rFonts w:ascii="Times New Roman" w:eastAsia="Times New Roman" w:hAnsi="Times New Roman" w:cs="Times New Roman"/>
          <w:b/>
          <w:bCs/>
          <w:spacing w:val="2"/>
          <w:sz w:val="24"/>
          <w:szCs w:val="24"/>
          <w:lang w:eastAsia="ru-RU"/>
        </w:rPr>
        <w:t>АТИ</w:t>
      </w:r>
      <w:r w:rsidRPr="00AD56A8">
        <w:rPr>
          <w:rFonts w:ascii="Times New Roman" w:eastAsia="Times New Roman" w:hAnsi="Times New Roman" w:cs="Times New Roman"/>
          <w:b/>
          <w:bCs/>
          <w:spacing w:val="-2"/>
          <w:sz w:val="24"/>
          <w:szCs w:val="24"/>
          <w:lang w:eastAsia="ru-RU"/>
        </w:rPr>
        <w:t>В</w:t>
      </w:r>
      <w:r w:rsidRPr="00AD56A8">
        <w:rPr>
          <w:rFonts w:ascii="Times New Roman" w:eastAsia="Times New Roman" w:hAnsi="Times New Roman" w:cs="Times New Roman"/>
          <w:b/>
          <w:bCs/>
          <w:spacing w:val="2"/>
          <w:sz w:val="24"/>
          <w:szCs w:val="24"/>
          <w:lang w:eastAsia="ru-RU"/>
        </w:rPr>
        <w:t>НОЇ ПОСЛУГИ</w:t>
      </w:r>
      <w:r w:rsidRPr="00AD56A8">
        <w:rPr>
          <w:rFonts w:ascii="Times New Roman" w:eastAsia="Times New Roman" w:hAnsi="Times New Roman" w:cs="Times New Roman"/>
          <w:b/>
          <w:bCs/>
          <w:spacing w:val="2"/>
          <w:w w:val="99"/>
          <w:sz w:val="24"/>
          <w:szCs w:val="24"/>
          <w:lang w:eastAsia="ru-RU"/>
        </w:rPr>
        <w:t xml:space="preserve"> №____</w:t>
      </w:r>
    </w:p>
    <w:p w:rsidR="00AD56A8" w:rsidRPr="00AD56A8" w:rsidRDefault="00AD56A8" w:rsidP="00AD56A8">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p>
    <w:p w:rsidR="00AD56A8" w:rsidRPr="00AD56A8" w:rsidRDefault="00AD56A8" w:rsidP="00AD56A8">
      <w:pPr>
        <w:spacing w:after="0" w:line="240" w:lineRule="auto"/>
        <w:jc w:val="center"/>
        <w:rPr>
          <w:rFonts w:ascii="Times New Roman" w:eastAsia="Times New Roman" w:hAnsi="Times New Roman" w:cs="Times New Roman"/>
          <w:b/>
          <w:sz w:val="24"/>
          <w:szCs w:val="24"/>
          <w:u w:val="single"/>
          <w:lang w:eastAsia="ru-RU"/>
        </w:rPr>
      </w:pPr>
      <w:r w:rsidRPr="00AD56A8">
        <w:rPr>
          <w:rFonts w:ascii="Times New Roman" w:eastAsia="Times New Roman" w:hAnsi="Times New Roman" w:cs="Times New Roman"/>
          <w:b/>
          <w:sz w:val="24"/>
          <w:szCs w:val="24"/>
          <w:u w:val="single"/>
          <w:lang w:eastAsia="ru-RU"/>
        </w:rPr>
        <w:t xml:space="preserve"> 00034</w:t>
      </w:r>
      <w:r w:rsidRPr="00AD56A8">
        <w:rPr>
          <w:rFonts w:ascii="Times New Roman" w:eastAsia="Times New Roman" w:hAnsi="Times New Roman" w:cs="Times New Roman"/>
          <w:sz w:val="28"/>
          <w:szCs w:val="28"/>
          <w:lang w:eastAsia="ru-RU"/>
        </w:rPr>
        <w:t xml:space="preserve"> -</w:t>
      </w:r>
      <w:r w:rsidRPr="00AD56A8">
        <w:rPr>
          <w:rFonts w:ascii="Times New Roman" w:eastAsia="Times New Roman" w:hAnsi="Times New Roman" w:cs="Times New Roman"/>
          <w:sz w:val="24"/>
          <w:szCs w:val="24"/>
          <w:lang w:eastAsia="ru-RU"/>
        </w:rPr>
        <w:t xml:space="preserve"> (</w:t>
      </w:r>
      <w:r w:rsidRPr="00AD56A8">
        <w:rPr>
          <w:rFonts w:ascii="Times New Roman" w:eastAsia="Times New Roman" w:hAnsi="Times New Roman" w:cs="Times New Roman"/>
          <w:b/>
          <w:sz w:val="24"/>
          <w:szCs w:val="24"/>
          <w:lang w:eastAsia="ru-RU"/>
        </w:rPr>
        <w:t>ідентифікатор за Гідом державних послуг)</w:t>
      </w:r>
    </w:p>
    <w:p w:rsidR="00AD56A8" w:rsidRPr="00AD56A8" w:rsidRDefault="00AD56A8" w:rsidP="00AD56A8">
      <w:pPr>
        <w:spacing w:after="0" w:line="240" w:lineRule="auto"/>
        <w:jc w:val="center"/>
        <w:rPr>
          <w:rFonts w:ascii="Times New Roman" w:eastAsia="Times New Roman" w:hAnsi="Times New Roman" w:cs="Times New Roman"/>
          <w:b/>
          <w:sz w:val="24"/>
          <w:szCs w:val="24"/>
          <w:u w:val="single"/>
          <w:lang w:eastAsia="ru-RU"/>
        </w:rPr>
      </w:pPr>
      <w:r w:rsidRPr="00AD56A8">
        <w:rPr>
          <w:rFonts w:ascii="Times New Roman" w:eastAsia="Times New Roman" w:hAnsi="Times New Roman" w:cs="Times New Roman"/>
          <w:b/>
          <w:sz w:val="24"/>
          <w:szCs w:val="24"/>
          <w:u w:val="single"/>
          <w:lang w:eastAsia="ru-RU"/>
        </w:rPr>
        <w:t>РЕЄСТРАЦІЯ МІСЦЯ ПРОЖИВАННЯ</w:t>
      </w:r>
    </w:p>
    <w:p w:rsidR="00AD56A8" w:rsidRPr="00AD56A8" w:rsidRDefault="00AD56A8" w:rsidP="00AD56A8">
      <w:pPr>
        <w:spacing w:after="0" w:line="240" w:lineRule="auto"/>
        <w:jc w:val="both"/>
        <w:rPr>
          <w:rFonts w:ascii="Times New Roman" w:eastAsia="Times New Roman" w:hAnsi="Times New Roman" w:cs="Times New Roman"/>
          <w:b/>
          <w:sz w:val="24"/>
          <w:szCs w:val="24"/>
          <w:lang w:eastAsia="ru-RU"/>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AD56A8" w:rsidRPr="00AD56A8" w:rsidTr="00AD56A8">
        <w:trPr>
          <w:trHeight w:val="1411"/>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b/>
                <w:sz w:val="24"/>
                <w:szCs w:val="24"/>
                <w:lang w:eastAsia="ru-RU"/>
              </w:rPr>
            </w:pPr>
            <w:r w:rsidRPr="00AD56A8">
              <w:rPr>
                <w:rFonts w:ascii="Times New Roman" w:eastAsia="Times New Roman" w:hAnsi="Times New Roman" w:cs="Times New Roman"/>
                <w:b/>
                <w:sz w:val="24"/>
                <w:szCs w:val="24"/>
                <w:lang w:eastAsia="ru-RU"/>
              </w:rPr>
              <w:t>№ з/п</w:t>
            </w:r>
          </w:p>
        </w:tc>
        <w:tc>
          <w:tcPr>
            <w:tcW w:w="376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b/>
                <w:sz w:val="24"/>
                <w:szCs w:val="24"/>
                <w:lang w:eastAsia="ru-RU"/>
              </w:rPr>
            </w:pPr>
            <w:r w:rsidRPr="00AD56A8">
              <w:rPr>
                <w:rFonts w:ascii="Times New Roman" w:eastAsia="Times New Roman" w:hAnsi="Times New Roman" w:cs="Times New Roman"/>
                <w:b/>
                <w:sz w:val="24"/>
                <w:szCs w:val="24"/>
                <w:lang w:eastAsia="ru-RU"/>
              </w:rPr>
              <w:t>Етапи опрацювання звернення про надання адміністративної послуги</w:t>
            </w:r>
          </w:p>
        </w:tc>
        <w:tc>
          <w:tcPr>
            <w:tcW w:w="2052" w:type="dxa"/>
            <w:shd w:val="clear" w:color="auto" w:fill="auto"/>
          </w:tcPr>
          <w:p w:rsidR="00AD56A8" w:rsidRPr="00AD56A8" w:rsidRDefault="00AD56A8" w:rsidP="00AD56A8">
            <w:pPr>
              <w:spacing w:after="0" w:line="240" w:lineRule="auto"/>
              <w:jc w:val="center"/>
              <w:rPr>
                <w:rFonts w:ascii="Times New Roman" w:eastAsia="Times New Roman" w:hAnsi="Times New Roman" w:cs="Times New Roman"/>
                <w:b/>
                <w:sz w:val="24"/>
                <w:szCs w:val="24"/>
                <w:lang w:eastAsia="ru-RU"/>
              </w:rPr>
            </w:pPr>
            <w:r w:rsidRPr="00AD56A8">
              <w:rPr>
                <w:rFonts w:ascii="Times New Roman" w:eastAsia="Times New Roman" w:hAnsi="Times New Roman" w:cs="Times New Roman"/>
                <w:b/>
                <w:sz w:val="24"/>
                <w:szCs w:val="24"/>
                <w:lang w:eastAsia="ru-RU"/>
              </w:rPr>
              <w:t>Відповідальна посадова особа суб’єкта надання адміністративної послуги</w:t>
            </w:r>
          </w:p>
        </w:tc>
        <w:tc>
          <w:tcPr>
            <w:tcW w:w="1559" w:type="dxa"/>
            <w:shd w:val="clear" w:color="auto" w:fill="auto"/>
          </w:tcPr>
          <w:p w:rsidR="00AD56A8" w:rsidRPr="00AD56A8" w:rsidRDefault="00AD56A8" w:rsidP="00AD56A8">
            <w:pPr>
              <w:spacing w:after="0" w:line="240" w:lineRule="auto"/>
              <w:jc w:val="center"/>
              <w:rPr>
                <w:rFonts w:ascii="Times New Roman" w:eastAsia="Times New Roman" w:hAnsi="Times New Roman" w:cs="Times New Roman"/>
                <w:b/>
                <w:sz w:val="24"/>
                <w:szCs w:val="24"/>
                <w:lang w:eastAsia="ru-RU"/>
              </w:rPr>
            </w:pPr>
            <w:r w:rsidRPr="00AD56A8">
              <w:rPr>
                <w:rFonts w:ascii="Times New Roman" w:eastAsia="Times New Roman" w:hAnsi="Times New Roman" w:cs="Times New Roman"/>
                <w:b/>
                <w:sz w:val="24"/>
                <w:szCs w:val="24"/>
                <w:lang w:eastAsia="ru-RU"/>
              </w:rPr>
              <w:t>Структурні підрозділи, відповідальні за етапи</w:t>
            </w:r>
          </w:p>
        </w:tc>
        <w:tc>
          <w:tcPr>
            <w:tcW w:w="1984" w:type="dxa"/>
            <w:gridSpan w:val="2"/>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b/>
                <w:sz w:val="24"/>
                <w:szCs w:val="24"/>
                <w:lang w:eastAsia="ru-RU"/>
              </w:rPr>
            </w:pPr>
            <w:r w:rsidRPr="00AD56A8">
              <w:rPr>
                <w:rFonts w:ascii="Times New Roman" w:eastAsia="Times New Roman" w:hAnsi="Times New Roman" w:cs="Times New Roman"/>
                <w:b/>
                <w:sz w:val="24"/>
                <w:szCs w:val="24"/>
                <w:lang w:eastAsia="ru-RU"/>
              </w:rPr>
              <w:t>Строк виконання</w:t>
            </w:r>
          </w:p>
          <w:p w:rsidR="00AD56A8" w:rsidRPr="00AD56A8" w:rsidRDefault="00AD56A8" w:rsidP="00AD56A8">
            <w:pPr>
              <w:spacing w:after="0" w:line="240" w:lineRule="auto"/>
              <w:jc w:val="center"/>
              <w:rPr>
                <w:rFonts w:ascii="Times New Roman" w:eastAsia="Times New Roman" w:hAnsi="Times New Roman" w:cs="Times New Roman"/>
                <w:b/>
                <w:sz w:val="24"/>
                <w:szCs w:val="24"/>
                <w:lang w:eastAsia="ru-RU"/>
              </w:rPr>
            </w:pPr>
            <w:r w:rsidRPr="00AD56A8">
              <w:rPr>
                <w:rFonts w:ascii="Times New Roman" w:eastAsia="Times New Roman" w:hAnsi="Times New Roman" w:cs="Times New Roman"/>
                <w:b/>
                <w:sz w:val="24"/>
                <w:szCs w:val="24"/>
                <w:lang w:eastAsia="ru-RU"/>
              </w:rPr>
              <w:t>етапів</w:t>
            </w:r>
          </w:p>
        </w:tc>
      </w:tr>
      <w:tr w:rsidR="00AD56A8" w:rsidRPr="00AD56A8" w:rsidTr="00AD56A8">
        <w:trPr>
          <w:trHeight w:val="1120"/>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Прийом документів, що подаються особою або її представником.</w:t>
            </w:r>
          </w:p>
        </w:tc>
        <w:tc>
          <w:tcPr>
            <w:tcW w:w="2052"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 xml:space="preserve">Посадова особа відділу </w:t>
            </w:r>
          </w:p>
        </w:tc>
        <w:tc>
          <w:tcPr>
            <w:tcW w:w="1559"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val="ru-RU"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3668"/>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2</w:t>
            </w:r>
          </w:p>
        </w:tc>
        <w:tc>
          <w:tcPr>
            <w:tcW w:w="3767" w:type="dxa"/>
            <w:shd w:val="clear" w:color="auto" w:fill="auto"/>
          </w:tcPr>
          <w:p w:rsidR="00AD56A8" w:rsidRPr="00AD56A8" w:rsidRDefault="00AD56A8" w:rsidP="00AD56A8">
            <w:pPr>
              <w:spacing w:after="0" w:line="240" w:lineRule="auto"/>
              <w:jc w:val="both"/>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Перевірка належності паспортного документа особи особі, що його подала, його дійсність, правильність заповнення заяви про реєстрацію місця проживання (у разі заповнення бланку заяви заявником особисто) та наявності документів, необхідних для реєстрації місця проживання, про що зазначений працівник робить відповідний запис у цій заяві.</w:t>
            </w:r>
          </w:p>
        </w:tc>
        <w:tc>
          <w:tcPr>
            <w:tcW w:w="2052"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 xml:space="preserve"> Посадова особа відділу</w:t>
            </w:r>
          </w:p>
        </w:tc>
        <w:tc>
          <w:tcPr>
            <w:tcW w:w="1559"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3668"/>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3</w:t>
            </w:r>
          </w:p>
        </w:tc>
        <w:tc>
          <w:tcPr>
            <w:tcW w:w="3767" w:type="dxa"/>
            <w:shd w:val="clear" w:color="auto" w:fill="auto"/>
          </w:tcPr>
          <w:p w:rsidR="00AD56A8" w:rsidRPr="00AD56A8" w:rsidRDefault="00AD56A8" w:rsidP="00AD56A8">
            <w:pPr>
              <w:spacing w:after="0" w:line="240" w:lineRule="auto"/>
              <w:jc w:val="both"/>
              <w:rPr>
                <w:rFonts w:ascii="Times New Roman" w:eastAsia="Verdana" w:hAnsi="Times New Roman" w:cs="Times New Roman"/>
                <w:color w:val="000000"/>
                <w:sz w:val="24"/>
                <w:szCs w:val="24"/>
                <w:lang w:eastAsia="ru-RU"/>
              </w:rPr>
            </w:pPr>
            <w:r w:rsidRPr="00AD56A8">
              <w:rPr>
                <w:rFonts w:ascii="Times New Roman" w:eastAsia="Calibri" w:hAnsi="Times New Roman" w:cs="Times New Roman"/>
                <w:sz w:val="24"/>
                <w:szCs w:val="24"/>
              </w:rPr>
              <w:t>Перевірка</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належності</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особі, що подала заяву для реєстрації місця проживання, відповідного житла на</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праві власності чи належності власнику (співвласникам), що надали згоду особі для</w:t>
            </w:r>
            <w:r w:rsidRPr="00AD56A8">
              <w:rPr>
                <w:rFonts w:ascii="Times New Roman" w:eastAsia="Calibri" w:hAnsi="Times New Roman" w:cs="Times New Roman"/>
                <w:spacing w:val="-67"/>
                <w:sz w:val="24"/>
                <w:szCs w:val="24"/>
              </w:rPr>
              <w:t xml:space="preserve"> </w:t>
            </w:r>
            <w:r w:rsidRPr="00AD56A8">
              <w:rPr>
                <w:rFonts w:ascii="Times New Roman" w:eastAsia="Calibri" w:hAnsi="Times New Roman" w:cs="Times New Roman"/>
                <w:sz w:val="24"/>
                <w:szCs w:val="24"/>
              </w:rPr>
              <w:t>реєстрації місця проживання, відповідного житла на праві власності, та перевірка перебування такого житла в іпотеці або довірчій власності як</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способу забезпечення виконання зобов’язань (використовуються відомості Державного</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реєстру</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речових</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прав</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на</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нерухоме</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майно</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відповідно</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до</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Порядку</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доступу</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до</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Державного реєстру речових прав на нерухоме майно, затвердженого постановою</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Кабінету</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Міністрів</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України</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від</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25</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lastRenderedPageBreak/>
              <w:t>грудня</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2015</w:t>
            </w:r>
            <w:r w:rsidRPr="00AD56A8">
              <w:rPr>
                <w:rFonts w:ascii="Times New Roman" w:eastAsia="Calibri" w:hAnsi="Times New Roman" w:cs="Times New Roman"/>
                <w:spacing w:val="1"/>
                <w:sz w:val="24"/>
                <w:szCs w:val="24"/>
              </w:rPr>
              <w:t> </w:t>
            </w:r>
            <w:r w:rsidRPr="00AD56A8">
              <w:rPr>
                <w:rFonts w:ascii="Times New Roman" w:eastAsia="Calibri" w:hAnsi="Times New Roman" w:cs="Times New Roman"/>
                <w:sz w:val="24"/>
                <w:szCs w:val="24"/>
              </w:rPr>
              <w:t>р.</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1127</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color w:val="000000"/>
                <w:sz w:val="24"/>
                <w:szCs w:val="24"/>
                <w:lang w:eastAsia="ru-RU"/>
              </w:rPr>
              <w:t>«</w:t>
            </w:r>
            <w:r w:rsidRPr="00AD56A8">
              <w:rPr>
                <w:rFonts w:ascii="Times New Roman" w:eastAsia="Calibri" w:hAnsi="Times New Roman" w:cs="Times New Roman"/>
                <w:sz w:val="24"/>
                <w:szCs w:val="24"/>
              </w:rPr>
              <w:t>Про</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державну</w:t>
            </w:r>
            <w:r w:rsidRPr="00AD56A8">
              <w:rPr>
                <w:rFonts w:ascii="Times New Roman" w:eastAsia="Calibri" w:hAnsi="Times New Roman" w:cs="Times New Roman"/>
                <w:spacing w:val="1"/>
                <w:sz w:val="24"/>
                <w:szCs w:val="24"/>
              </w:rPr>
              <w:t xml:space="preserve"> </w:t>
            </w:r>
            <w:r w:rsidRPr="00AD56A8">
              <w:rPr>
                <w:rFonts w:ascii="Times New Roman" w:eastAsia="Calibri" w:hAnsi="Times New Roman" w:cs="Times New Roman"/>
                <w:sz w:val="24"/>
                <w:szCs w:val="24"/>
              </w:rPr>
              <w:t>реєстрацію речових прав на нерухоме майно та їх обтяжень</w:t>
            </w:r>
            <w:r w:rsidRPr="00AD56A8">
              <w:rPr>
                <w:rFonts w:ascii="Times New Roman" w:eastAsia="Calibri" w:hAnsi="Times New Roman" w:cs="Times New Roman"/>
                <w:sz w:val="24"/>
                <w:szCs w:val="24"/>
                <w:lang w:eastAsia="ru-RU"/>
              </w:rPr>
              <w:t>»).</w:t>
            </w:r>
          </w:p>
        </w:tc>
        <w:tc>
          <w:tcPr>
            <w:tcW w:w="2052"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lastRenderedPageBreak/>
              <w:t xml:space="preserve"> Посадова особа відділу</w:t>
            </w:r>
          </w:p>
        </w:tc>
        <w:tc>
          <w:tcPr>
            <w:tcW w:w="1559"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1408"/>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color w:val="000000"/>
                <w:sz w:val="24"/>
                <w:szCs w:val="24"/>
                <w:lang w:eastAsia="ru-RU"/>
              </w:rPr>
            </w:pPr>
            <w:r w:rsidRPr="00AD56A8">
              <w:rPr>
                <w:rFonts w:ascii="Times New Roman" w:eastAsia="Times New Roman" w:hAnsi="Times New Roman" w:cs="Times New Roman"/>
                <w:color w:val="000000"/>
                <w:sz w:val="24"/>
                <w:szCs w:val="24"/>
                <w:lang w:eastAsia="ru-RU"/>
              </w:rPr>
              <w:lastRenderedPageBreak/>
              <w:t>4</w:t>
            </w:r>
          </w:p>
        </w:tc>
        <w:tc>
          <w:tcPr>
            <w:tcW w:w="3767" w:type="dxa"/>
            <w:shd w:val="clear" w:color="auto" w:fill="auto"/>
          </w:tcPr>
          <w:p w:rsidR="00AD56A8" w:rsidRPr="00AD56A8" w:rsidRDefault="00AD56A8" w:rsidP="00AD56A8">
            <w:pPr>
              <w:spacing w:after="0" w:line="240" w:lineRule="auto"/>
              <w:jc w:val="both"/>
              <w:rPr>
                <w:rFonts w:ascii="Times New Roman" w:eastAsia="Verdana" w:hAnsi="Times New Roman" w:cs="Times New Roman"/>
                <w:sz w:val="24"/>
                <w:szCs w:val="24"/>
                <w:lang w:eastAsia="ru-RU"/>
              </w:rPr>
            </w:pPr>
            <w:r w:rsidRPr="00AD56A8">
              <w:rPr>
                <w:rFonts w:ascii="Times New Roman" w:eastAsia="Verdana" w:hAnsi="Times New Roman" w:cs="Times New Roman"/>
                <w:sz w:val="24"/>
                <w:szCs w:val="24"/>
                <w:lang w:eastAsia="ru-RU"/>
              </w:rPr>
              <w:t>Прийняття рішення про реєстрацію місця проживання або про відмову у реєстрації місця проживання особи.</w:t>
            </w:r>
          </w:p>
        </w:tc>
        <w:tc>
          <w:tcPr>
            <w:tcW w:w="2052"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Посадова особа відділу</w:t>
            </w:r>
          </w:p>
        </w:tc>
        <w:tc>
          <w:tcPr>
            <w:tcW w:w="1559"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1120"/>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5</w:t>
            </w:r>
          </w:p>
        </w:tc>
        <w:tc>
          <w:tcPr>
            <w:tcW w:w="3767" w:type="dxa"/>
            <w:shd w:val="clear" w:color="auto" w:fill="auto"/>
          </w:tcPr>
          <w:p w:rsidR="00AD56A8" w:rsidRPr="00AD56A8" w:rsidRDefault="00AD56A8" w:rsidP="00AD56A8">
            <w:pPr>
              <w:spacing w:after="0" w:line="0" w:lineRule="atLeast"/>
              <w:jc w:val="both"/>
              <w:rPr>
                <w:rFonts w:ascii="Times New Roman" w:eastAsia="Times New Roman" w:hAnsi="Times New Roman" w:cs="Times New Roman"/>
                <w:color w:val="000000"/>
                <w:sz w:val="24"/>
                <w:szCs w:val="24"/>
                <w:lang w:eastAsia="ru-RU"/>
              </w:rPr>
            </w:pPr>
            <w:r w:rsidRPr="00AD56A8">
              <w:rPr>
                <w:rFonts w:ascii="Times New Roman" w:eastAsia="Times New Roman" w:hAnsi="Times New Roman" w:cs="Times New Roman"/>
                <w:color w:val="000000"/>
                <w:sz w:val="24"/>
                <w:szCs w:val="24"/>
                <w:lang w:eastAsia="ru-RU"/>
              </w:rPr>
              <w:t>Формування заяви з використанням відповідних програмно-технічних засобів та відтворення її в паперовій формі</w:t>
            </w:r>
            <w:r w:rsidRPr="00AD56A8">
              <w:rPr>
                <w:rFonts w:ascii="Times New Roman" w:eastAsia="Times New Roman" w:hAnsi="Times New Roman" w:cs="Times New Roman"/>
                <w:color w:val="000000"/>
                <w:sz w:val="24"/>
                <w:szCs w:val="24"/>
                <w:lang w:eastAsia="ru-RU"/>
              </w:rPr>
              <w:tab/>
            </w:r>
            <w:r w:rsidRPr="00AD56A8">
              <w:rPr>
                <w:rFonts w:ascii="Times New Roman" w:eastAsia="Times New Roman" w:hAnsi="Times New Roman" w:cs="Times New Roman"/>
                <w:color w:val="000000"/>
                <w:sz w:val="24"/>
                <w:szCs w:val="24"/>
                <w:lang w:eastAsia="ru-RU"/>
              </w:rPr>
              <w:tab/>
            </w:r>
          </w:p>
        </w:tc>
        <w:tc>
          <w:tcPr>
            <w:tcW w:w="2052" w:type="dxa"/>
            <w:shd w:val="clear" w:color="auto" w:fill="auto"/>
          </w:tcPr>
          <w:p w:rsidR="00AD56A8" w:rsidRPr="00AD56A8" w:rsidRDefault="00AD56A8" w:rsidP="00AD56A8">
            <w:pPr>
              <w:spacing w:after="0" w:line="240" w:lineRule="auto"/>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 xml:space="preserve"> Посадова особа відділу</w:t>
            </w:r>
          </w:p>
        </w:tc>
        <w:tc>
          <w:tcPr>
            <w:tcW w:w="1559" w:type="dxa"/>
            <w:shd w:val="clear" w:color="auto" w:fill="auto"/>
          </w:tcPr>
          <w:p w:rsidR="00AD56A8" w:rsidRPr="00AD56A8" w:rsidRDefault="00AD56A8" w:rsidP="00AD56A8">
            <w:pPr>
              <w:spacing w:after="0" w:line="240" w:lineRule="auto"/>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Calibri" w:hAnsi="Times New Roman" w:cs="Times New Roman"/>
                <w:sz w:val="24"/>
                <w:szCs w:val="24"/>
                <w:lang w:eastAsia="ru-RU"/>
              </w:rPr>
            </w:pPr>
            <w:r w:rsidRPr="00AD56A8">
              <w:rPr>
                <w:rFonts w:ascii="Times New Roman" w:eastAsia="Calibri" w:hAnsi="Times New Roman" w:cs="Times New Roman"/>
                <w:sz w:val="24"/>
                <w:szCs w:val="24"/>
                <w:lang w:eastAsia="ru-RU"/>
              </w:rPr>
              <w:t>У день звернення особи або її представника</w:t>
            </w:r>
          </w:p>
        </w:tc>
      </w:tr>
      <w:tr w:rsidR="00AD56A8" w:rsidRPr="00AD56A8" w:rsidTr="00AD56A8">
        <w:trPr>
          <w:trHeight w:val="1120"/>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6</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Внесення даних про  реєстрацію місця проживання особи до реєстру територіальної громади відповідно до Порядку створення, ведення та адміністрування реєстрів територіальних громад, затвердженого постановою КМУ від 07.02.2022 № 265.</w:t>
            </w:r>
          </w:p>
        </w:tc>
        <w:tc>
          <w:tcPr>
            <w:tcW w:w="2052"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Посадова особа відділу</w:t>
            </w:r>
          </w:p>
        </w:tc>
        <w:tc>
          <w:tcPr>
            <w:tcW w:w="1559"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1120"/>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7</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Формування інформації про реєстрацію місця проживання особи для її передачі до відомчої інформаційної системи ДМС з подальшою передачею інформації до Реєстру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7 лютого 2022 р. № 265.</w:t>
            </w:r>
          </w:p>
        </w:tc>
        <w:tc>
          <w:tcPr>
            <w:tcW w:w="2052"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Посадова особа відділу</w:t>
            </w:r>
            <w:r w:rsidRPr="00AD56A8">
              <w:rPr>
                <w:rFonts w:ascii="Times New Roman" w:eastAsia="Times New Roman" w:hAnsi="Times New Roman" w:cs="Times New Roman"/>
                <w:sz w:val="24"/>
                <w:szCs w:val="24"/>
                <w:lang w:eastAsia="ru-RU"/>
              </w:rPr>
              <w:t xml:space="preserve"> </w:t>
            </w:r>
          </w:p>
        </w:tc>
        <w:tc>
          <w:tcPr>
            <w:tcW w:w="1559"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1589"/>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8</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color w:val="FF0000"/>
                <w:sz w:val="24"/>
                <w:szCs w:val="24"/>
                <w:lang w:eastAsia="ru-RU"/>
              </w:rPr>
            </w:pPr>
            <w:r w:rsidRPr="00AD56A8">
              <w:rPr>
                <w:rFonts w:ascii="Times New Roman" w:eastAsia="Times New Roman" w:hAnsi="Times New Roman" w:cs="Times New Roman"/>
                <w:sz w:val="24"/>
                <w:szCs w:val="24"/>
                <w:lang w:eastAsia="ru-RU"/>
              </w:rPr>
              <w:t>За зверненням особи, що реєструє місце проживання, або її законного представника (представника) формування витягу з реєстру територіальної громади.</w:t>
            </w:r>
          </w:p>
        </w:tc>
        <w:tc>
          <w:tcPr>
            <w:tcW w:w="2052" w:type="dxa"/>
            <w:shd w:val="clear" w:color="auto" w:fill="auto"/>
          </w:tcPr>
          <w:p w:rsidR="00AD56A8" w:rsidRPr="00AD56A8" w:rsidRDefault="00AD56A8" w:rsidP="00AD56A8">
            <w:pPr>
              <w:spacing w:after="0" w:line="240" w:lineRule="auto"/>
              <w:jc w:val="both"/>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Посадова особа відділу</w:t>
            </w:r>
            <w:r w:rsidRPr="00AD56A8">
              <w:rPr>
                <w:rFonts w:ascii="Times New Roman" w:eastAsia="Times New Roman" w:hAnsi="Times New Roman" w:cs="Times New Roman"/>
                <w:sz w:val="24"/>
                <w:szCs w:val="24"/>
                <w:lang w:eastAsia="ru-RU"/>
              </w:rPr>
              <w:t xml:space="preserve"> </w:t>
            </w:r>
          </w:p>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p>
        </w:tc>
        <w:tc>
          <w:tcPr>
            <w:tcW w:w="1559"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widowControl w:val="0"/>
              <w:spacing w:after="0" w:line="240" w:lineRule="auto"/>
              <w:rPr>
                <w:rFonts w:ascii="Times New Roman" w:eastAsia="Verdana" w:hAnsi="Times New Roman" w:cs="Times New Roman"/>
                <w:color w:val="0000FF"/>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1569"/>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lastRenderedPageBreak/>
              <w:t>9</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Повернення особі або її представнику документів, які подавалися для реєстрації місця проживання.</w:t>
            </w:r>
          </w:p>
        </w:tc>
        <w:tc>
          <w:tcPr>
            <w:tcW w:w="2052" w:type="dxa"/>
            <w:shd w:val="clear" w:color="auto" w:fill="auto"/>
          </w:tcPr>
          <w:p w:rsidR="00AD56A8" w:rsidRPr="00AD56A8" w:rsidRDefault="00AD56A8" w:rsidP="00AD56A8">
            <w:pPr>
              <w:spacing w:after="0" w:line="240" w:lineRule="auto"/>
              <w:jc w:val="both"/>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 xml:space="preserve"> Посадова особа відділу</w:t>
            </w:r>
            <w:r w:rsidRPr="00AD56A8">
              <w:rPr>
                <w:rFonts w:ascii="Times New Roman" w:eastAsia="Times New Roman" w:hAnsi="Times New Roman" w:cs="Times New Roman"/>
                <w:sz w:val="24"/>
                <w:szCs w:val="24"/>
                <w:lang w:eastAsia="ru-RU"/>
              </w:rPr>
              <w:t xml:space="preserve"> </w:t>
            </w:r>
          </w:p>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p>
        </w:tc>
        <w:tc>
          <w:tcPr>
            <w:tcW w:w="1559"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1569"/>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10</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Calibri" w:hAnsi="Times New Roman" w:cs="Times New Roman"/>
                <w:sz w:val="24"/>
                <w:szCs w:val="24"/>
                <w:lang w:eastAsia="ru-RU"/>
              </w:rPr>
              <w:t>Внесення інформації про надану адміністративну послугу в електронну базу даних (електронний документообіг ЦНАП).</w:t>
            </w:r>
          </w:p>
        </w:tc>
        <w:tc>
          <w:tcPr>
            <w:tcW w:w="2052" w:type="dxa"/>
            <w:shd w:val="clear" w:color="auto" w:fill="auto"/>
          </w:tcPr>
          <w:p w:rsidR="00AD56A8" w:rsidRPr="00AD56A8" w:rsidRDefault="00AD56A8" w:rsidP="00AD56A8">
            <w:pPr>
              <w:spacing w:after="0" w:line="240" w:lineRule="auto"/>
              <w:jc w:val="both"/>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 xml:space="preserve"> Посадова особа відділу</w:t>
            </w:r>
            <w:r w:rsidRPr="00AD56A8">
              <w:rPr>
                <w:rFonts w:ascii="Times New Roman" w:eastAsia="Times New Roman" w:hAnsi="Times New Roman" w:cs="Times New Roman"/>
                <w:sz w:val="24"/>
                <w:szCs w:val="24"/>
                <w:lang w:eastAsia="ru-RU"/>
              </w:rPr>
              <w:t xml:space="preserve"> </w:t>
            </w:r>
          </w:p>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p>
        </w:tc>
        <w:tc>
          <w:tcPr>
            <w:tcW w:w="1559"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274"/>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11</w:t>
            </w:r>
          </w:p>
        </w:tc>
        <w:tc>
          <w:tcPr>
            <w:tcW w:w="3767" w:type="dxa"/>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до органу реєстрації, на території обслуговування якого зареєстроване попереднє місце проживання особи, надсилається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разі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у паперовій формі.</w:t>
            </w:r>
          </w:p>
        </w:tc>
        <w:tc>
          <w:tcPr>
            <w:tcW w:w="2052" w:type="dxa"/>
            <w:shd w:val="clear" w:color="auto" w:fill="auto"/>
          </w:tcPr>
          <w:p w:rsidR="00AD56A8" w:rsidRPr="00AD56A8" w:rsidRDefault="00AD56A8" w:rsidP="00AD56A8">
            <w:pPr>
              <w:spacing w:after="0" w:line="240" w:lineRule="auto"/>
              <w:jc w:val="both"/>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Посадова особа відділу</w:t>
            </w:r>
          </w:p>
        </w:tc>
        <w:tc>
          <w:tcPr>
            <w:tcW w:w="1559" w:type="dxa"/>
            <w:shd w:val="clear" w:color="auto" w:fill="auto"/>
          </w:tcPr>
          <w:p w:rsidR="00AD56A8" w:rsidRPr="00AD56A8" w:rsidRDefault="00AD56A8" w:rsidP="00AD56A8">
            <w:pPr>
              <w:spacing w:after="0" w:line="240" w:lineRule="auto"/>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Відділ ведення реєстру територіальної громади</w:t>
            </w:r>
          </w:p>
        </w:tc>
        <w:tc>
          <w:tcPr>
            <w:tcW w:w="1984" w:type="dxa"/>
            <w:gridSpan w:val="2"/>
            <w:shd w:val="clear" w:color="auto" w:fill="auto"/>
          </w:tcPr>
          <w:p w:rsidR="00AD56A8" w:rsidRPr="00AD56A8" w:rsidRDefault="00AD56A8" w:rsidP="00AD56A8">
            <w:pPr>
              <w:spacing w:after="0" w:line="240" w:lineRule="auto"/>
              <w:rPr>
                <w:rFonts w:ascii="Times New Roman" w:eastAsia="Verdana" w:hAnsi="Times New Roman" w:cs="Times New Roman"/>
                <w:color w:val="000000"/>
                <w:sz w:val="24"/>
                <w:szCs w:val="24"/>
                <w:lang w:eastAsia="ru-RU"/>
              </w:rPr>
            </w:pPr>
            <w:r w:rsidRPr="00AD56A8">
              <w:rPr>
                <w:rFonts w:ascii="Times New Roman" w:eastAsia="Times New Roman" w:hAnsi="Times New Roman" w:cs="Times New Roman"/>
                <w:sz w:val="24"/>
                <w:szCs w:val="24"/>
                <w:lang w:val="ru-RU" w:eastAsia="ru-RU"/>
              </w:rPr>
              <w:t xml:space="preserve">Не </w:t>
            </w:r>
            <w:proofErr w:type="spellStart"/>
            <w:r w:rsidRPr="00AD56A8">
              <w:rPr>
                <w:rFonts w:ascii="Times New Roman" w:eastAsia="Times New Roman" w:hAnsi="Times New Roman" w:cs="Times New Roman"/>
                <w:sz w:val="24"/>
                <w:szCs w:val="24"/>
                <w:lang w:val="ru-RU" w:eastAsia="ru-RU"/>
              </w:rPr>
              <w:t>пізніше</w:t>
            </w:r>
            <w:proofErr w:type="spellEnd"/>
            <w:r w:rsidRPr="00AD56A8">
              <w:rPr>
                <w:rFonts w:ascii="Times New Roman" w:eastAsia="Times New Roman" w:hAnsi="Times New Roman" w:cs="Times New Roman"/>
                <w:sz w:val="24"/>
                <w:szCs w:val="24"/>
                <w:lang w:val="ru-RU" w:eastAsia="ru-RU"/>
              </w:rPr>
              <w:t xml:space="preserve"> </w:t>
            </w:r>
            <w:proofErr w:type="spellStart"/>
            <w:r w:rsidRPr="00AD56A8">
              <w:rPr>
                <w:rFonts w:ascii="Times New Roman" w:eastAsia="Times New Roman" w:hAnsi="Times New Roman" w:cs="Times New Roman"/>
                <w:sz w:val="24"/>
                <w:szCs w:val="24"/>
                <w:lang w:val="ru-RU" w:eastAsia="ru-RU"/>
              </w:rPr>
              <w:t>наступного</w:t>
            </w:r>
            <w:proofErr w:type="spellEnd"/>
            <w:r w:rsidRPr="00AD56A8">
              <w:rPr>
                <w:rFonts w:ascii="Times New Roman" w:eastAsia="Times New Roman" w:hAnsi="Times New Roman" w:cs="Times New Roman"/>
                <w:sz w:val="24"/>
                <w:szCs w:val="24"/>
                <w:lang w:val="ru-RU" w:eastAsia="ru-RU"/>
              </w:rPr>
              <w:t xml:space="preserve"> дня</w:t>
            </w:r>
          </w:p>
        </w:tc>
      </w:tr>
      <w:tr w:rsidR="00AD56A8" w:rsidRPr="00AD56A8" w:rsidTr="00AD56A8">
        <w:trPr>
          <w:trHeight w:val="1687"/>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12</w:t>
            </w:r>
          </w:p>
        </w:tc>
        <w:tc>
          <w:tcPr>
            <w:tcW w:w="7378" w:type="dxa"/>
            <w:gridSpan w:val="3"/>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Про внесення до реєстру територіальної громади інформації про реєстрацію місця проживання дитини-сироти та дитини, позбавленої батьківського піклування, за поданою заявою орган реєстрації повідомляє орган опіки та піклування засобами телефонного, електронного зв’язку або поштою.</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У день внесення відповідної інформації</w:t>
            </w:r>
            <w:r w:rsidRPr="00AD56A8">
              <w:rPr>
                <w:rFonts w:ascii="Times New Roman" w:eastAsia="Calibri" w:hAnsi="Times New Roman" w:cs="Times New Roman"/>
                <w:sz w:val="28"/>
                <w:szCs w:val="28"/>
                <w:lang w:eastAsia="ru-RU"/>
              </w:rPr>
              <w:t xml:space="preserve"> </w:t>
            </w:r>
            <w:r w:rsidRPr="00AD56A8">
              <w:rPr>
                <w:rFonts w:ascii="Times New Roman" w:eastAsia="Times New Roman" w:hAnsi="Times New Roman" w:cs="Times New Roman"/>
                <w:sz w:val="24"/>
                <w:szCs w:val="24"/>
                <w:lang w:eastAsia="ru-RU"/>
              </w:rPr>
              <w:t>до реєстру територіальної громади</w:t>
            </w:r>
          </w:p>
        </w:tc>
      </w:tr>
      <w:tr w:rsidR="00AD56A8" w:rsidRPr="00AD56A8" w:rsidTr="00AD56A8">
        <w:trPr>
          <w:trHeight w:val="1687"/>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13</w:t>
            </w:r>
          </w:p>
        </w:tc>
        <w:tc>
          <w:tcPr>
            <w:tcW w:w="7378" w:type="dxa"/>
            <w:gridSpan w:val="3"/>
            <w:shd w:val="clear" w:color="auto" w:fill="auto"/>
          </w:tcPr>
          <w:p w:rsidR="00AD56A8" w:rsidRPr="00AD56A8" w:rsidRDefault="00AD56A8" w:rsidP="00AD56A8">
            <w:pPr>
              <w:spacing w:after="0" w:line="240" w:lineRule="auto"/>
              <w:jc w:val="both"/>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У разі виявлення реєстраційних дій проведених з порушенням вимог, встановлених законом, керівник органу реєстрації проводить перевірку підстав для реєстрації місця проживання особи, за її результатами складає висновок та приймає рішення про скасування реєстрації/зняття /зареєстрованого місця проживання особи.</w:t>
            </w:r>
          </w:p>
        </w:tc>
        <w:tc>
          <w:tcPr>
            <w:tcW w:w="1984" w:type="dxa"/>
            <w:gridSpan w:val="2"/>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Після з’ясування факту</w:t>
            </w:r>
          </w:p>
        </w:tc>
      </w:tr>
      <w:tr w:rsidR="00AD56A8" w:rsidRPr="00AD56A8" w:rsidTr="00AD56A8">
        <w:trPr>
          <w:trHeight w:val="4106"/>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lastRenderedPageBreak/>
              <w:t>14</w:t>
            </w:r>
          </w:p>
        </w:tc>
        <w:tc>
          <w:tcPr>
            <w:tcW w:w="7378" w:type="dxa"/>
            <w:gridSpan w:val="3"/>
            <w:shd w:val="clear" w:color="auto" w:fill="auto"/>
          </w:tcPr>
          <w:p w:rsidR="00AD56A8" w:rsidRPr="00AD56A8" w:rsidRDefault="00AD56A8" w:rsidP="00AD56A8">
            <w:pPr>
              <w:spacing w:after="0" w:line="240" w:lineRule="auto"/>
              <w:ind w:firstLine="320"/>
              <w:jc w:val="both"/>
              <w:rPr>
                <w:rFonts w:ascii="Times New Roman" w:eastAsia="Times New Roman" w:hAnsi="Times New Roman" w:cs="Times New Roman"/>
                <w:color w:val="333333"/>
                <w:sz w:val="24"/>
                <w:szCs w:val="24"/>
                <w:lang w:eastAsia="ru-RU"/>
              </w:rPr>
            </w:pPr>
            <w:r w:rsidRPr="00AD56A8">
              <w:rPr>
                <w:rFonts w:ascii="Times New Roman" w:eastAsia="Times New Roman" w:hAnsi="Times New Roman" w:cs="Times New Roman"/>
                <w:color w:val="333333"/>
                <w:sz w:val="24"/>
                <w:szCs w:val="24"/>
                <w:lang w:eastAsia="ru-RU"/>
              </w:rPr>
              <w:t>Якщо під час подання документів встановлено,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складає протокол про адміністративне правопорушення відповідно до статті 197 Кодексу України про адміністративні правопорушення.</w:t>
            </w:r>
          </w:p>
          <w:p w:rsidR="00AD56A8" w:rsidRPr="00AD56A8" w:rsidRDefault="00AD56A8" w:rsidP="00AD56A8">
            <w:pPr>
              <w:spacing w:after="0" w:line="240" w:lineRule="auto"/>
              <w:ind w:firstLine="320"/>
              <w:jc w:val="both"/>
              <w:rPr>
                <w:rFonts w:ascii="Times New Roman" w:eastAsia="Times New Roman" w:hAnsi="Times New Roman" w:cs="Times New Roman"/>
                <w:color w:val="333333"/>
                <w:sz w:val="28"/>
                <w:szCs w:val="28"/>
                <w:lang w:eastAsia="ru-RU"/>
              </w:rPr>
            </w:pPr>
            <w:r w:rsidRPr="00AD56A8">
              <w:rPr>
                <w:rFonts w:ascii="Times New Roman" w:eastAsia="Times New Roman" w:hAnsi="Times New Roman" w:cs="Times New Roman"/>
                <w:color w:val="333333"/>
                <w:sz w:val="24"/>
                <w:szCs w:val="24"/>
                <w:lang w:eastAsia="ru-RU"/>
              </w:rPr>
              <w:t>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подала для реєстрації нового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або інших заходів, визначених законодавством.</w:t>
            </w:r>
          </w:p>
        </w:tc>
        <w:tc>
          <w:tcPr>
            <w:tcW w:w="1984" w:type="dxa"/>
            <w:gridSpan w:val="2"/>
            <w:shd w:val="clear" w:color="auto" w:fill="auto"/>
          </w:tcPr>
          <w:p w:rsidR="00AD56A8" w:rsidRPr="00AD56A8" w:rsidRDefault="00AD56A8" w:rsidP="00AD56A8">
            <w:pPr>
              <w:spacing w:after="0" w:line="240" w:lineRule="auto"/>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4106"/>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15</w:t>
            </w:r>
          </w:p>
        </w:tc>
        <w:tc>
          <w:tcPr>
            <w:tcW w:w="7378" w:type="dxa"/>
            <w:gridSpan w:val="3"/>
            <w:shd w:val="clear" w:color="auto" w:fill="auto"/>
          </w:tcPr>
          <w:p w:rsidR="00AD56A8" w:rsidRPr="00AD56A8" w:rsidRDefault="00AD56A8" w:rsidP="00AD56A8">
            <w:pPr>
              <w:spacing w:after="0" w:line="240" w:lineRule="auto"/>
              <w:ind w:firstLine="320"/>
              <w:jc w:val="both"/>
              <w:rPr>
                <w:rFonts w:ascii="Times New Roman" w:eastAsia="Times New Roman" w:hAnsi="Times New Roman" w:cs="Times New Roman"/>
                <w:color w:val="333333"/>
                <w:sz w:val="24"/>
                <w:szCs w:val="24"/>
                <w:lang w:eastAsia="ru-RU"/>
              </w:rPr>
            </w:pPr>
            <w:r w:rsidRPr="00AD56A8">
              <w:rPr>
                <w:rFonts w:ascii="Times New Roman" w:eastAsia="Times New Roman" w:hAnsi="Times New Roman" w:cs="Times New Roman"/>
                <w:color w:val="333333"/>
                <w:sz w:val="24"/>
                <w:szCs w:val="24"/>
                <w:lang w:eastAsia="ru-RU"/>
              </w:rPr>
              <w:t>У разі визнання ДМС паспортного документа особи недійсним з підстав оформлення такого документа з порушенням вимог законодавства або анулювання актового запису цивільного стану Мін’юстом до органу реєстрації надсилається повідомлення про необхідність скасування відомостей про зареєстроване місце проживання, якщо реєстраційні дії здійснені на підставі такого документа.</w:t>
            </w:r>
          </w:p>
          <w:p w:rsidR="00AD56A8" w:rsidRPr="00AD56A8" w:rsidRDefault="00AD56A8" w:rsidP="00AD56A8">
            <w:pPr>
              <w:spacing w:after="0" w:line="240" w:lineRule="auto"/>
              <w:ind w:firstLine="320"/>
              <w:jc w:val="both"/>
              <w:rPr>
                <w:rFonts w:ascii="Times New Roman" w:eastAsia="Times New Roman" w:hAnsi="Times New Roman" w:cs="Times New Roman"/>
                <w:color w:val="333333"/>
                <w:sz w:val="24"/>
                <w:szCs w:val="24"/>
                <w:lang w:eastAsia="ru-RU"/>
              </w:rPr>
            </w:pPr>
            <w:r w:rsidRPr="00AD56A8">
              <w:rPr>
                <w:rFonts w:ascii="Times New Roman" w:eastAsia="Times New Roman" w:hAnsi="Times New Roman" w:cs="Times New Roman"/>
                <w:color w:val="333333"/>
                <w:sz w:val="24"/>
                <w:szCs w:val="24"/>
                <w:lang w:eastAsia="ru-RU"/>
              </w:rPr>
              <w:t>Одночасно із скасуванням відомостей про зареєстроване місце проживання осіб, які на день реєстрації місця проживання були батьками або іншими законними представниками дітей, місце проживання яких зареєстроване одночасно з такими батьками або іншими законними представниками дітей, скасовуються відомості про зареєстроване місце проживання дітей, у тому числі у разі, коли на день скасування таких відомостей особа досягла повноліття, якщо такі реєстраційні дії здійснені на підставі паспортного документа особи, зазначеного в пункті 98 цього Порядку.</w:t>
            </w:r>
          </w:p>
        </w:tc>
        <w:tc>
          <w:tcPr>
            <w:tcW w:w="1984" w:type="dxa"/>
            <w:gridSpan w:val="2"/>
            <w:shd w:val="clear" w:color="auto" w:fill="auto"/>
          </w:tcPr>
          <w:p w:rsidR="00AD56A8" w:rsidRPr="00AD56A8" w:rsidRDefault="00AD56A8" w:rsidP="00AD56A8">
            <w:pPr>
              <w:spacing w:after="0" w:line="240" w:lineRule="auto"/>
              <w:rPr>
                <w:rFonts w:ascii="Times New Roman" w:eastAsia="Verdana" w:hAnsi="Times New Roman" w:cs="Times New Roman"/>
                <w:color w:val="000000"/>
                <w:sz w:val="24"/>
                <w:szCs w:val="24"/>
                <w:lang w:eastAsia="ru-RU"/>
              </w:rPr>
            </w:pPr>
            <w:r w:rsidRPr="00AD56A8">
              <w:rPr>
                <w:rFonts w:ascii="Times New Roman" w:eastAsia="Verdana" w:hAnsi="Times New Roman" w:cs="Times New Roman"/>
                <w:color w:val="000000"/>
                <w:sz w:val="24"/>
                <w:szCs w:val="24"/>
                <w:lang w:eastAsia="ru-RU"/>
              </w:rPr>
              <w:t>У день надходження повідомлення ДМС</w:t>
            </w:r>
          </w:p>
        </w:tc>
      </w:tr>
      <w:tr w:rsidR="00AD56A8" w:rsidRPr="00AD56A8" w:rsidTr="00AD56A8">
        <w:trPr>
          <w:trHeight w:val="844"/>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p>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16</w:t>
            </w:r>
          </w:p>
        </w:tc>
        <w:tc>
          <w:tcPr>
            <w:tcW w:w="7390" w:type="dxa"/>
            <w:gridSpan w:val="4"/>
            <w:shd w:val="clear" w:color="auto" w:fill="auto"/>
            <w:vAlign w:val="center"/>
          </w:tcPr>
          <w:p w:rsidR="00AD56A8" w:rsidRPr="00AD56A8" w:rsidRDefault="00AD56A8" w:rsidP="00AD56A8">
            <w:pPr>
              <w:spacing w:after="0" w:line="240" w:lineRule="auto"/>
              <w:rPr>
                <w:rFonts w:ascii="Times New Roman" w:eastAsia="Verdana" w:hAnsi="Times New Roman" w:cs="Times New Roman"/>
                <w:sz w:val="24"/>
                <w:szCs w:val="24"/>
                <w:lang w:eastAsia="ru-RU"/>
              </w:rPr>
            </w:pPr>
            <w:r w:rsidRPr="00AD56A8">
              <w:rPr>
                <w:rFonts w:ascii="Times New Roman" w:eastAsia="Verdana" w:hAnsi="Times New Roman" w:cs="Times New Roman"/>
                <w:sz w:val="24"/>
                <w:szCs w:val="24"/>
                <w:lang w:eastAsia="ru-RU"/>
              </w:rPr>
              <w:t>Загальна кількість днів надання послуги</w:t>
            </w:r>
          </w:p>
        </w:tc>
        <w:tc>
          <w:tcPr>
            <w:tcW w:w="1972" w:type="dxa"/>
            <w:shd w:val="clear" w:color="auto" w:fill="auto"/>
          </w:tcPr>
          <w:p w:rsidR="00AD56A8" w:rsidRPr="00AD56A8" w:rsidRDefault="00AD56A8" w:rsidP="00AD56A8">
            <w:pPr>
              <w:spacing w:after="0" w:line="240" w:lineRule="auto"/>
              <w:rPr>
                <w:rFonts w:ascii="Times New Roman" w:eastAsia="Verdana"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844"/>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17</w:t>
            </w:r>
          </w:p>
        </w:tc>
        <w:tc>
          <w:tcPr>
            <w:tcW w:w="7390" w:type="dxa"/>
            <w:gridSpan w:val="4"/>
            <w:shd w:val="clear" w:color="auto" w:fill="auto"/>
            <w:vAlign w:val="center"/>
          </w:tcPr>
          <w:p w:rsidR="00AD56A8" w:rsidRPr="00AD56A8" w:rsidRDefault="00AD56A8" w:rsidP="00AD56A8">
            <w:pPr>
              <w:spacing w:after="0" w:line="240" w:lineRule="auto"/>
              <w:rPr>
                <w:rFonts w:ascii="Times New Roman" w:eastAsia="Verdana" w:hAnsi="Times New Roman" w:cs="Times New Roman"/>
                <w:sz w:val="24"/>
                <w:szCs w:val="24"/>
                <w:lang w:eastAsia="ru-RU"/>
              </w:rPr>
            </w:pPr>
            <w:r w:rsidRPr="00AD56A8">
              <w:rPr>
                <w:rFonts w:ascii="Times New Roman" w:eastAsia="Verdana" w:hAnsi="Times New Roman" w:cs="Times New Roman"/>
                <w:sz w:val="24"/>
                <w:szCs w:val="24"/>
                <w:lang w:eastAsia="ru-RU"/>
              </w:rPr>
              <w:t>Загальна кількість днів ( передбачена законодавством)</w:t>
            </w:r>
          </w:p>
        </w:tc>
        <w:tc>
          <w:tcPr>
            <w:tcW w:w="1972" w:type="dxa"/>
            <w:shd w:val="clear" w:color="auto" w:fill="auto"/>
          </w:tcPr>
          <w:p w:rsidR="00AD56A8" w:rsidRPr="00AD56A8" w:rsidRDefault="00AD56A8" w:rsidP="00AD56A8">
            <w:pPr>
              <w:spacing w:after="0" w:line="240" w:lineRule="auto"/>
              <w:rPr>
                <w:rFonts w:ascii="Times New Roman" w:eastAsia="Verdana" w:hAnsi="Times New Roman" w:cs="Times New Roman"/>
                <w:sz w:val="24"/>
                <w:szCs w:val="24"/>
                <w:lang w:eastAsia="ru-RU"/>
              </w:rPr>
            </w:pPr>
            <w:r w:rsidRPr="00AD56A8">
              <w:rPr>
                <w:rFonts w:ascii="Times New Roman" w:eastAsia="Verdana" w:hAnsi="Times New Roman" w:cs="Times New Roman"/>
                <w:color w:val="000000"/>
                <w:sz w:val="24"/>
                <w:szCs w:val="24"/>
                <w:lang w:eastAsia="ru-RU"/>
              </w:rPr>
              <w:t>У день звернення особи або її представника</w:t>
            </w:r>
          </w:p>
        </w:tc>
      </w:tr>
      <w:tr w:rsidR="00AD56A8" w:rsidRPr="00AD56A8" w:rsidTr="00AD56A8">
        <w:trPr>
          <w:trHeight w:val="828"/>
        </w:trPr>
        <w:tc>
          <w:tcPr>
            <w:tcW w:w="557" w:type="dxa"/>
            <w:shd w:val="clear" w:color="auto" w:fill="auto"/>
            <w:vAlign w:val="center"/>
          </w:tcPr>
          <w:p w:rsidR="00AD56A8" w:rsidRPr="00AD56A8" w:rsidRDefault="00AD56A8" w:rsidP="00AD56A8">
            <w:pPr>
              <w:spacing w:after="0" w:line="240" w:lineRule="auto"/>
              <w:jc w:val="center"/>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18</w:t>
            </w:r>
          </w:p>
        </w:tc>
        <w:tc>
          <w:tcPr>
            <w:tcW w:w="7390" w:type="dxa"/>
            <w:gridSpan w:val="4"/>
            <w:shd w:val="clear" w:color="auto" w:fill="auto"/>
            <w:vAlign w:val="center"/>
          </w:tcPr>
          <w:p w:rsidR="00AD56A8" w:rsidRPr="00AD56A8" w:rsidRDefault="00AD56A8" w:rsidP="00AD56A8">
            <w:pPr>
              <w:spacing w:after="0" w:line="240" w:lineRule="auto"/>
              <w:rPr>
                <w:rFonts w:ascii="Times New Roman" w:eastAsia="Verdana" w:hAnsi="Times New Roman" w:cs="Times New Roman"/>
                <w:sz w:val="24"/>
                <w:szCs w:val="24"/>
                <w:lang w:eastAsia="ru-RU"/>
              </w:rPr>
            </w:pPr>
            <w:r w:rsidRPr="00AD56A8">
              <w:rPr>
                <w:rFonts w:ascii="Times New Roman" w:eastAsia="Times New Roman" w:hAnsi="Times New Roman" w:cs="Times New Roman"/>
                <w:sz w:val="24"/>
                <w:szCs w:val="24"/>
                <w:lang w:eastAsia="ru-RU"/>
              </w:rPr>
              <w:t>Оскарження</w:t>
            </w:r>
          </w:p>
        </w:tc>
        <w:tc>
          <w:tcPr>
            <w:tcW w:w="1972" w:type="dxa"/>
            <w:shd w:val="clear" w:color="auto" w:fill="auto"/>
          </w:tcPr>
          <w:p w:rsidR="00AD56A8" w:rsidRPr="00AD56A8" w:rsidRDefault="00AD56A8" w:rsidP="00AD56A8">
            <w:pPr>
              <w:spacing w:after="0" w:line="240" w:lineRule="auto"/>
              <w:rPr>
                <w:rFonts w:ascii="Times New Roman" w:eastAsia="Times New Roman" w:hAnsi="Times New Roman" w:cs="Times New Roman"/>
                <w:sz w:val="24"/>
                <w:szCs w:val="24"/>
                <w:lang w:eastAsia="ru-RU"/>
              </w:rPr>
            </w:pPr>
            <w:r w:rsidRPr="00AD56A8">
              <w:rPr>
                <w:rFonts w:ascii="Times New Roman" w:eastAsia="Times New Roman" w:hAnsi="Times New Roman" w:cs="Times New Roman"/>
                <w:sz w:val="24"/>
                <w:szCs w:val="24"/>
                <w:lang w:eastAsia="ru-RU"/>
              </w:rPr>
              <w:t>У встановленому</w:t>
            </w:r>
          </w:p>
          <w:p w:rsidR="00AD56A8" w:rsidRPr="00AD56A8" w:rsidRDefault="00AD56A8" w:rsidP="00AD56A8">
            <w:pPr>
              <w:spacing w:after="0" w:line="240" w:lineRule="auto"/>
              <w:rPr>
                <w:rFonts w:ascii="Times New Roman" w:eastAsia="Verdana" w:hAnsi="Times New Roman" w:cs="Times New Roman"/>
                <w:sz w:val="24"/>
                <w:szCs w:val="24"/>
                <w:lang w:eastAsia="ru-RU"/>
              </w:rPr>
            </w:pPr>
            <w:r w:rsidRPr="00AD56A8">
              <w:rPr>
                <w:rFonts w:ascii="Times New Roman" w:eastAsia="Times New Roman" w:hAnsi="Times New Roman" w:cs="Times New Roman"/>
                <w:sz w:val="24"/>
                <w:szCs w:val="24"/>
                <w:lang w:eastAsia="ru-RU"/>
              </w:rPr>
              <w:t>законодавством порядку</w:t>
            </w:r>
          </w:p>
        </w:tc>
      </w:tr>
    </w:tbl>
    <w:p w:rsidR="00AD56A8" w:rsidRPr="00AD56A8" w:rsidRDefault="00AD56A8" w:rsidP="00AD56A8">
      <w:pPr>
        <w:spacing w:after="0" w:line="240" w:lineRule="auto"/>
        <w:rPr>
          <w:rFonts w:ascii="Times New Roman" w:eastAsia="Calibri" w:hAnsi="Times New Roman" w:cs="Times New Roman"/>
          <w:sz w:val="28"/>
          <w:szCs w:val="28"/>
          <w:lang w:eastAsia="ru-RU"/>
        </w:rPr>
      </w:pPr>
    </w:p>
    <w:p w:rsidR="00AD56A8" w:rsidRPr="007E5914" w:rsidRDefault="00AD56A8" w:rsidP="00AD56A8">
      <w:pPr>
        <w:spacing w:after="0" w:line="240" w:lineRule="auto"/>
        <w:jc w:val="center"/>
        <w:rPr>
          <w:rFonts w:ascii="Times New Roman" w:eastAsia="Calibri" w:hAnsi="Times New Roman" w:cs="Times New Roman"/>
          <w:b/>
          <w:sz w:val="24"/>
          <w:szCs w:val="24"/>
          <w:u w:val="single"/>
          <w:lang w:eastAsia="ru-RU"/>
        </w:rPr>
      </w:pPr>
      <w:r w:rsidRPr="008A651F">
        <w:rPr>
          <w:rFonts w:ascii="Times New Roman" w:eastAsia="Calibri" w:hAnsi="Times New Roman" w:cs="Times New Roman"/>
          <w:b/>
          <w:sz w:val="24"/>
          <w:szCs w:val="24"/>
          <w:u w:val="single"/>
          <w:lang w:eastAsia="ru-RU"/>
        </w:rPr>
        <w:t xml:space="preserve">Інформаційні та технологічні картки адміністративних послуг, суб’єктом надання яких  є </w:t>
      </w:r>
      <w:r>
        <w:rPr>
          <w:rFonts w:ascii="Times New Roman" w:eastAsia="Calibri" w:hAnsi="Times New Roman" w:cs="Times New Roman"/>
          <w:b/>
          <w:sz w:val="24"/>
          <w:szCs w:val="24"/>
          <w:u w:val="single"/>
          <w:lang w:eastAsia="ru-RU"/>
        </w:rPr>
        <w:t>служба у справах дітей міської ради</w:t>
      </w:r>
    </w:p>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bCs/>
          <w:spacing w:val="2"/>
          <w:sz w:val="24"/>
          <w:szCs w:val="24"/>
          <w:lang w:eastAsia="ru-RU"/>
        </w:rPr>
        <w:t>ІН</w:t>
      </w:r>
      <w:r w:rsidRPr="009D374C">
        <w:rPr>
          <w:rFonts w:ascii="Times New Roman" w:eastAsia="Calibri" w:hAnsi="Times New Roman" w:cs="Times New Roman"/>
          <w:b/>
          <w:bCs/>
          <w:spacing w:val="-4"/>
          <w:sz w:val="24"/>
          <w:szCs w:val="24"/>
          <w:lang w:eastAsia="ru-RU"/>
        </w:rPr>
        <w:t>Ф</w:t>
      </w:r>
      <w:r w:rsidRPr="009D374C">
        <w:rPr>
          <w:rFonts w:ascii="Times New Roman" w:eastAsia="Calibri" w:hAnsi="Times New Roman" w:cs="Times New Roman"/>
          <w:b/>
          <w:bCs/>
          <w:spacing w:val="4"/>
          <w:sz w:val="24"/>
          <w:szCs w:val="24"/>
          <w:lang w:eastAsia="ru-RU"/>
        </w:rPr>
        <w:t>О</w:t>
      </w:r>
      <w:r w:rsidRPr="009D374C">
        <w:rPr>
          <w:rFonts w:ascii="Times New Roman" w:eastAsia="Calibri" w:hAnsi="Times New Roman" w:cs="Times New Roman"/>
          <w:b/>
          <w:bCs/>
          <w:spacing w:val="-1"/>
          <w:sz w:val="24"/>
          <w:szCs w:val="24"/>
          <w:lang w:eastAsia="ru-RU"/>
        </w:rPr>
        <w:t>РМ</w:t>
      </w:r>
      <w:r w:rsidRPr="009D374C">
        <w:rPr>
          <w:rFonts w:ascii="Times New Roman" w:eastAsia="Calibri" w:hAnsi="Times New Roman" w:cs="Times New Roman"/>
          <w:b/>
          <w:bCs/>
          <w:spacing w:val="2"/>
          <w:sz w:val="24"/>
          <w:szCs w:val="24"/>
          <w:lang w:eastAsia="ru-RU"/>
        </w:rPr>
        <w:t>А</w:t>
      </w:r>
      <w:r w:rsidRPr="009D374C">
        <w:rPr>
          <w:rFonts w:ascii="Times New Roman" w:eastAsia="Calibri" w:hAnsi="Times New Roman" w:cs="Times New Roman"/>
          <w:b/>
          <w:bCs/>
          <w:spacing w:val="4"/>
          <w:sz w:val="24"/>
          <w:szCs w:val="24"/>
          <w:lang w:eastAsia="ru-RU"/>
        </w:rPr>
        <w:t>Ц</w:t>
      </w:r>
      <w:r w:rsidRPr="009D374C">
        <w:rPr>
          <w:rFonts w:ascii="Times New Roman" w:eastAsia="Calibri" w:hAnsi="Times New Roman" w:cs="Times New Roman"/>
          <w:b/>
          <w:bCs/>
          <w:spacing w:val="2"/>
          <w:sz w:val="24"/>
          <w:szCs w:val="24"/>
          <w:lang w:eastAsia="ru-RU"/>
        </w:rPr>
        <w:t>І</w:t>
      </w:r>
      <w:r w:rsidRPr="009D374C">
        <w:rPr>
          <w:rFonts w:ascii="Times New Roman" w:eastAsia="Calibri" w:hAnsi="Times New Roman" w:cs="Times New Roman"/>
          <w:b/>
          <w:bCs/>
          <w:spacing w:val="-2"/>
          <w:sz w:val="24"/>
          <w:szCs w:val="24"/>
          <w:lang w:eastAsia="ru-RU"/>
        </w:rPr>
        <w:t>Й</w:t>
      </w:r>
      <w:r w:rsidRPr="009D374C">
        <w:rPr>
          <w:rFonts w:ascii="Times New Roman" w:eastAsia="Calibri" w:hAnsi="Times New Roman" w:cs="Times New Roman"/>
          <w:b/>
          <w:bCs/>
          <w:spacing w:val="2"/>
          <w:sz w:val="24"/>
          <w:szCs w:val="24"/>
          <w:lang w:eastAsia="ru-RU"/>
        </w:rPr>
        <w:t>Н</w:t>
      </w:r>
      <w:r w:rsidRPr="009D374C">
        <w:rPr>
          <w:rFonts w:ascii="Times New Roman" w:eastAsia="Calibri" w:hAnsi="Times New Roman" w:cs="Times New Roman"/>
          <w:b/>
          <w:bCs/>
          <w:sz w:val="24"/>
          <w:szCs w:val="24"/>
          <w:lang w:eastAsia="ru-RU"/>
        </w:rPr>
        <w:t>А</w:t>
      </w:r>
      <w:r w:rsidRPr="009D374C">
        <w:rPr>
          <w:rFonts w:ascii="Times New Roman" w:eastAsia="Calibri" w:hAnsi="Times New Roman" w:cs="Times New Roman"/>
          <w:b/>
          <w:bCs/>
          <w:spacing w:val="-16"/>
          <w:sz w:val="24"/>
          <w:szCs w:val="24"/>
          <w:lang w:eastAsia="ru-RU"/>
        </w:rPr>
        <w:t xml:space="preserve"> </w:t>
      </w:r>
      <w:r w:rsidRPr="009D374C">
        <w:rPr>
          <w:rFonts w:ascii="Times New Roman" w:eastAsia="Calibri" w:hAnsi="Times New Roman" w:cs="Times New Roman"/>
          <w:b/>
          <w:bCs/>
          <w:spacing w:val="-1"/>
          <w:sz w:val="24"/>
          <w:szCs w:val="24"/>
          <w:lang w:eastAsia="ru-RU"/>
        </w:rPr>
        <w:t>К</w:t>
      </w:r>
      <w:r w:rsidRPr="009D374C">
        <w:rPr>
          <w:rFonts w:ascii="Times New Roman" w:eastAsia="Calibri" w:hAnsi="Times New Roman" w:cs="Times New Roman"/>
          <w:b/>
          <w:bCs/>
          <w:spacing w:val="2"/>
          <w:sz w:val="24"/>
          <w:szCs w:val="24"/>
          <w:lang w:eastAsia="ru-RU"/>
        </w:rPr>
        <w:t>А</w:t>
      </w:r>
      <w:r w:rsidRPr="009D374C">
        <w:rPr>
          <w:rFonts w:ascii="Times New Roman" w:eastAsia="Calibri" w:hAnsi="Times New Roman" w:cs="Times New Roman"/>
          <w:b/>
          <w:bCs/>
          <w:spacing w:val="-1"/>
          <w:sz w:val="24"/>
          <w:szCs w:val="24"/>
          <w:lang w:eastAsia="ru-RU"/>
        </w:rPr>
        <w:t>Р</w:t>
      </w:r>
      <w:r w:rsidRPr="009D374C">
        <w:rPr>
          <w:rFonts w:ascii="Times New Roman" w:eastAsia="Calibri" w:hAnsi="Times New Roman" w:cs="Times New Roman"/>
          <w:b/>
          <w:bCs/>
          <w:spacing w:val="2"/>
          <w:sz w:val="24"/>
          <w:szCs w:val="24"/>
          <w:lang w:eastAsia="ru-RU"/>
        </w:rPr>
        <w:t>Т</w:t>
      </w:r>
      <w:r w:rsidRPr="009D374C">
        <w:rPr>
          <w:rFonts w:ascii="Times New Roman" w:eastAsia="Calibri" w:hAnsi="Times New Roman" w:cs="Times New Roman"/>
          <w:b/>
          <w:bCs/>
          <w:spacing w:val="-2"/>
          <w:sz w:val="24"/>
          <w:szCs w:val="24"/>
          <w:lang w:eastAsia="ru-RU"/>
        </w:rPr>
        <w:t>К</w:t>
      </w:r>
      <w:r w:rsidRPr="009D374C">
        <w:rPr>
          <w:rFonts w:ascii="Times New Roman" w:eastAsia="Calibri" w:hAnsi="Times New Roman" w:cs="Times New Roman"/>
          <w:b/>
          <w:bCs/>
          <w:sz w:val="24"/>
          <w:szCs w:val="24"/>
          <w:lang w:eastAsia="ru-RU"/>
        </w:rPr>
        <w:t xml:space="preserve">А </w:t>
      </w:r>
      <w:r w:rsidRPr="009D374C">
        <w:rPr>
          <w:rFonts w:ascii="Times New Roman" w:eastAsia="Calibri" w:hAnsi="Times New Roman" w:cs="Times New Roman"/>
          <w:b/>
          <w:bCs/>
          <w:spacing w:val="2"/>
          <w:sz w:val="24"/>
          <w:szCs w:val="24"/>
          <w:lang w:eastAsia="ru-RU"/>
        </w:rPr>
        <w:t>АД</w:t>
      </w:r>
      <w:r w:rsidRPr="009D374C">
        <w:rPr>
          <w:rFonts w:ascii="Times New Roman" w:eastAsia="Calibri" w:hAnsi="Times New Roman" w:cs="Times New Roman"/>
          <w:b/>
          <w:bCs/>
          <w:spacing w:val="-2"/>
          <w:sz w:val="24"/>
          <w:szCs w:val="24"/>
          <w:lang w:eastAsia="ru-RU"/>
        </w:rPr>
        <w:t>М</w:t>
      </w:r>
      <w:r w:rsidRPr="009D374C">
        <w:rPr>
          <w:rFonts w:ascii="Times New Roman" w:eastAsia="Calibri" w:hAnsi="Times New Roman" w:cs="Times New Roman"/>
          <w:b/>
          <w:bCs/>
          <w:spacing w:val="2"/>
          <w:sz w:val="24"/>
          <w:szCs w:val="24"/>
          <w:lang w:eastAsia="ru-RU"/>
        </w:rPr>
        <w:t>ІНІСТ</w:t>
      </w:r>
      <w:r w:rsidRPr="009D374C">
        <w:rPr>
          <w:rFonts w:ascii="Times New Roman" w:eastAsia="Calibri" w:hAnsi="Times New Roman" w:cs="Times New Roman"/>
          <w:b/>
          <w:bCs/>
          <w:spacing w:val="-1"/>
          <w:sz w:val="24"/>
          <w:szCs w:val="24"/>
          <w:lang w:eastAsia="ru-RU"/>
        </w:rPr>
        <w:t>Р</w:t>
      </w:r>
      <w:r w:rsidRPr="009D374C">
        <w:rPr>
          <w:rFonts w:ascii="Times New Roman" w:eastAsia="Calibri" w:hAnsi="Times New Roman" w:cs="Times New Roman"/>
          <w:b/>
          <w:bCs/>
          <w:spacing w:val="2"/>
          <w:sz w:val="24"/>
          <w:szCs w:val="24"/>
          <w:lang w:eastAsia="ru-RU"/>
        </w:rPr>
        <w:t>АТИ</w:t>
      </w:r>
      <w:r w:rsidRPr="009D374C">
        <w:rPr>
          <w:rFonts w:ascii="Times New Roman" w:eastAsia="Calibri" w:hAnsi="Times New Roman" w:cs="Times New Roman"/>
          <w:b/>
          <w:bCs/>
          <w:spacing w:val="-2"/>
          <w:sz w:val="24"/>
          <w:szCs w:val="24"/>
          <w:lang w:eastAsia="ru-RU"/>
        </w:rPr>
        <w:t>В</w:t>
      </w:r>
      <w:r w:rsidRPr="009D374C">
        <w:rPr>
          <w:rFonts w:ascii="Times New Roman" w:eastAsia="Calibri" w:hAnsi="Times New Roman" w:cs="Times New Roman"/>
          <w:b/>
          <w:bCs/>
          <w:spacing w:val="2"/>
          <w:sz w:val="24"/>
          <w:szCs w:val="24"/>
          <w:lang w:eastAsia="ru-RU"/>
        </w:rPr>
        <w:t xml:space="preserve">НОЇ ПОСЛУГИ № </w:t>
      </w:r>
    </w:p>
    <w:p w:rsidR="009D374C" w:rsidRPr="009D374C" w:rsidRDefault="009D374C" w:rsidP="009D374C">
      <w:pPr>
        <w:spacing w:after="0" w:line="240" w:lineRule="auto"/>
        <w:jc w:val="center"/>
        <w:rPr>
          <w:rFonts w:ascii="Verdana" w:eastAsia="Calibri" w:hAnsi="Verdana" w:cs="Times New Roman"/>
          <w:b/>
          <w:sz w:val="16"/>
          <w:szCs w:val="16"/>
          <w:lang w:eastAsia="ru-RU"/>
        </w:rPr>
      </w:pPr>
    </w:p>
    <w:p w:rsidR="009D374C" w:rsidRPr="009D374C" w:rsidRDefault="009D374C" w:rsidP="009D374C">
      <w:pPr>
        <w:spacing w:after="0" w:line="240" w:lineRule="auto"/>
        <w:jc w:val="center"/>
        <w:rPr>
          <w:rFonts w:ascii="Times New Roman" w:eastAsia="Calibri" w:hAnsi="Times New Roman" w:cs="Times New Roman"/>
          <w:b/>
          <w:sz w:val="24"/>
          <w:szCs w:val="24"/>
          <w:u w:val="single"/>
          <w:lang w:eastAsia="ru-RU"/>
        </w:rPr>
      </w:pPr>
      <w:r w:rsidRPr="009D374C">
        <w:rPr>
          <w:rFonts w:ascii="Times New Roman" w:eastAsia="Calibri" w:hAnsi="Times New Roman" w:cs="Times New Roman"/>
          <w:b/>
          <w:sz w:val="24"/>
          <w:szCs w:val="24"/>
          <w:u w:val="single"/>
          <w:lang w:eastAsia="ru-RU"/>
        </w:rPr>
        <w:t>01683</w:t>
      </w:r>
      <w:r w:rsidRPr="009D374C">
        <w:rPr>
          <w:rFonts w:ascii="Times New Roman" w:eastAsia="Times New Roman" w:hAnsi="Times New Roman" w:cs="Times New Roman"/>
          <w:sz w:val="28"/>
          <w:szCs w:val="28"/>
          <w:lang w:eastAsia="ru-RU"/>
        </w:rPr>
        <w:t xml:space="preserve"> - </w:t>
      </w:r>
      <w:r w:rsidRPr="009D374C">
        <w:rPr>
          <w:rFonts w:ascii="Times New Roman" w:eastAsia="Times New Roman" w:hAnsi="Times New Roman" w:cs="Times New Roman"/>
          <w:lang w:eastAsia="ru-RU"/>
        </w:rPr>
        <w:t>(</w:t>
      </w:r>
      <w:r w:rsidRPr="009D374C">
        <w:rPr>
          <w:rFonts w:ascii="Times New Roman" w:eastAsia="Times New Roman" w:hAnsi="Times New Roman" w:cs="Times New Roman"/>
          <w:b/>
          <w:lang w:eastAsia="ru-RU"/>
        </w:rPr>
        <w:t>ідентифікатор за Гідом державних послуг)</w:t>
      </w:r>
    </w:p>
    <w:p w:rsidR="009D374C" w:rsidRPr="009D374C" w:rsidRDefault="009D374C" w:rsidP="009D374C">
      <w:pPr>
        <w:spacing w:after="0" w:line="240" w:lineRule="auto"/>
        <w:jc w:val="center"/>
        <w:rPr>
          <w:rFonts w:ascii="Times New Roman" w:eastAsia="Calibri" w:hAnsi="Times New Roman" w:cs="Times New Roman"/>
          <w:b/>
          <w:sz w:val="24"/>
          <w:szCs w:val="24"/>
          <w:u w:val="single"/>
          <w:lang w:eastAsia="ru-RU"/>
        </w:rPr>
      </w:pPr>
      <w:r w:rsidRPr="009D374C">
        <w:rPr>
          <w:rFonts w:ascii="Times New Roman" w:eastAsia="Calibri" w:hAnsi="Times New Roman" w:cs="Times New Roman"/>
          <w:b/>
          <w:sz w:val="24"/>
          <w:szCs w:val="24"/>
          <w:u w:val="single"/>
          <w:lang w:eastAsia="ru-RU"/>
        </w:rPr>
        <w:t>Надання дозволу на вчинення правочинів щодо нерухомого майна, право власності на яке або право власності яким має дитина</w:t>
      </w:r>
    </w:p>
    <w:p w:rsidR="009D374C" w:rsidRPr="009D374C" w:rsidRDefault="009D374C" w:rsidP="009D374C">
      <w:pPr>
        <w:spacing w:after="0" w:line="240" w:lineRule="auto"/>
        <w:jc w:val="center"/>
        <w:rPr>
          <w:rFonts w:ascii="Times New Roman" w:eastAsia="Calibri" w:hAnsi="Times New Roman" w:cs="Times New Roman"/>
          <w:sz w:val="20"/>
          <w:szCs w:val="20"/>
          <w:lang w:eastAsia="ru-RU"/>
        </w:rPr>
      </w:pPr>
      <w:r w:rsidRPr="009D374C">
        <w:rPr>
          <w:rFonts w:ascii="Times New Roman" w:eastAsia="Calibri" w:hAnsi="Times New Roman" w:cs="Times New Roman"/>
          <w:sz w:val="20"/>
          <w:szCs w:val="20"/>
          <w:lang w:eastAsia="ru-RU"/>
        </w:rPr>
        <w:lastRenderedPageBreak/>
        <w:t>(назва адміністративної послуги)</w:t>
      </w:r>
    </w:p>
    <w:p w:rsidR="009D374C" w:rsidRPr="009D374C" w:rsidRDefault="009D374C" w:rsidP="009D374C">
      <w:pPr>
        <w:spacing w:after="0" w:line="240" w:lineRule="auto"/>
        <w:jc w:val="center"/>
        <w:rPr>
          <w:rFonts w:ascii="Times New Roman" w:eastAsia="Calibri" w:hAnsi="Times New Roman" w:cs="Times New Roman"/>
          <w:sz w:val="24"/>
          <w:szCs w:val="24"/>
          <w:lang w:eastAsia="ru-RU"/>
        </w:rPr>
      </w:pPr>
    </w:p>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 xml:space="preserve">Служба у справах дітей </w:t>
      </w:r>
      <w:proofErr w:type="spellStart"/>
      <w:r w:rsidRPr="009D374C">
        <w:rPr>
          <w:rFonts w:ascii="Times New Roman" w:eastAsia="Calibri" w:hAnsi="Times New Roman" w:cs="Times New Roman"/>
          <w:b/>
          <w:sz w:val="24"/>
          <w:szCs w:val="24"/>
          <w:lang w:eastAsia="ru-RU"/>
        </w:rPr>
        <w:t>Звягельської</w:t>
      </w:r>
      <w:proofErr w:type="spellEnd"/>
      <w:r w:rsidRPr="009D374C">
        <w:rPr>
          <w:rFonts w:ascii="Times New Roman" w:eastAsia="Calibri" w:hAnsi="Times New Roman" w:cs="Times New Roman"/>
          <w:b/>
          <w:sz w:val="24"/>
          <w:szCs w:val="24"/>
          <w:lang w:eastAsia="ru-RU"/>
        </w:rPr>
        <w:t xml:space="preserve"> міської ради</w:t>
      </w:r>
    </w:p>
    <w:p w:rsidR="009D374C" w:rsidRPr="009D374C" w:rsidRDefault="009D374C" w:rsidP="009D374C">
      <w:pPr>
        <w:spacing w:after="0" w:line="240" w:lineRule="auto"/>
        <w:jc w:val="center"/>
        <w:rPr>
          <w:rFonts w:ascii="Times New Roman" w:eastAsia="Calibri" w:hAnsi="Times New Roman" w:cs="Times New Roman"/>
          <w:sz w:val="20"/>
          <w:szCs w:val="20"/>
          <w:lang w:eastAsia="ru-RU"/>
        </w:rPr>
      </w:pPr>
      <w:r w:rsidRPr="009D374C">
        <w:rPr>
          <w:rFonts w:ascii="Times New Roman" w:eastAsia="Calibri" w:hAnsi="Times New Roman" w:cs="Times New Roman"/>
          <w:sz w:val="20"/>
          <w:szCs w:val="20"/>
          <w:lang w:eastAsia="ru-RU"/>
        </w:rPr>
        <w:t>(найменування суб’єкта надання адміністративно послуги)</w:t>
      </w:r>
    </w:p>
    <w:p w:rsidR="009D374C" w:rsidRPr="009D374C" w:rsidRDefault="009D374C" w:rsidP="009D374C">
      <w:pPr>
        <w:spacing w:after="0" w:line="240" w:lineRule="auto"/>
        <w:jc w:val="center"/>
        <w:rPr>
          <w:rFonts w:ascii="Times New Roman" w:eastAsia="Calibri" w:hAnsi="Times New Roman" w:cs="Times New Roman"/>
          <w:sz w:val="16"/>
          <w:szCs w:val="16"/>
          <w:lang w:eastAsia="ru-RU"/>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9D374C" w:rsidRPr="009D374C" w:rsidTr="009A3A2F">
        <w:trPr>
          <w:trHeight w:val="593"/>
        </w:trPr>
        <w:tc>
          <w:tcPr>
            <w:tcW w:w="10490" w:type="dxa"/>
            <w:gridSpan w:val="2"/>
            <w:shd w:val="clear" w:color="auto" w:fill="auto"/>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p>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Інформація про суб’єкта надання адміністративної послуги</w:t>
            </w:r>
          </w:p>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p>
        </w:tc>
      </w:tr>
      <w:tr w:rsidR="009D374C" w:rsidRPr="009D374C" w:rsidTr="009A3A2F">
        <w:trPr>
          <w:trHeight w:val="873"/>
        </w:trPr>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Місцезнаходження</w:t>
            </w:r>
          </w:p>
          <w:p w:rsidR="009D374C" w:rsidRPr="009D374C" w:rsidRDefault="009D374C" w:rsidP="009D374C">
            <w:pPr>
              <w:spacing w:after="0" w:line="240" w:lineRule="auto"/>
              <w:ind w:left="34"/>
              <w:jc w:val="center"/>
              <w:rPr>
                <w:rFonts w:ascii="Times New Roman" w:eastAsia="Calibri" w:hAnsi="Times New Roman" w:cs="Times New Roman"/>
                <w:sz w:val="24"/>
                <w:szCs w:val="24"/>
                <w:lang w:eastAsia="ru-RU"/>
              </w:rPr>
            </w:pPr>
            <w:r w:rsidRPr="009D374C">
              <w:rPr>
                <w:rFonts w:ascii="Times New Roman" w:eastAsia="Calibri" w:hAnsi="Times New Roman" w:cs="Times New Roman"/>
                <w:b/>
                <w:sz w:val="24"/>
                <w:szCs w:val="24"/>
                <w:lang w:eastAsia="ru-RU"/>
              </w:rPr>
              <w:t>суб’єкта надання адміністративної послуги</w:t>
            </w:r>
          </w:p>
        </w:tc>
        <w:tc>
          <w:tcPr>
            <w:tcW w:w="7371" w:type="dxa"/>
            <w:tcBorders>
              <w:bottom w:val="single" w:sz="4" w:space="0" w:color="auto"/>
            </w:tcBorders>
            <w:vAlign w:val="center"/>
          </w:tcPr>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 xml:space="preserve">11701,  Житомирська обл., м. </w:t>
            </w:r>
            <w:proofErr w:type="spellStart"/>
            <w:r w:rsidRPr="009D374C">
              <w:rPr>
                <w:rFonts w:ascii="Times New Roman" w:eastAsia="Calibri" w:hAnsi="Times New Roman" w:cs="Times New Roman"/>
                <w:sz w:val="24"/>
                <w:szCs w:val="24"/>
                <w:lang w:eastAsia="ru-RU"/>
              </w:rPr>
              <w:t>Звягель</w:t>
            </w:r>
            <w:proofErr w:type="spellEnd"/>
            <w:r w:rsidRPr="009D374C">
              <w:rPr>
                <w:rFonts w:ascii="Times New Roman" w:eastAsia="Calibri" w:hAnsi="Times New Roman" w:cs="Times New Roman"/>
                <w:sz w:val="24"/>
                <w:szCs w:val="24"/>
                <w:lang w:eastAsia="ru-RU"/>
              </w:rPr>
              <w:t xml:space="preserve">,  вул. Шевченка, буд.20  </w:t>
            </w:r>
          </w:p>
        </w:tc>
      </w:tr>
      <w:tr w:rsidR="009D374C" w:rsidRPr="009D374C" w:rsidTr="009A3A2F">
        <w:tc>
          <w:tcPr>
            <w:tcW w:w="3119" w:type="dxa"/>
            <w:tcBorders>
              <w:right w:val="single" w:sz="4" w:space="0" w:color="auto"/>
            </w:tcBorders>
          </w:tcPr>
          <w:p w:rsidR="009D374C" w:rsidRPr="009D374C" w:rsidRDefault="009D374C" w:rsidP="009D374C">
            <w:pPr>
              <w:spacing w:after="0" w:line="240" w:lineRule="auto"/>
              <w:jc w:val="center"/>
              <w:rPr>
                <w:rFonts w:ascii="Times New Roman" w:eastAsia="Calibri" w:hAnsi="Times New Roman" w:cs="Times New Roman"/>
                <w:sz w:val="24"/>
                <w:szCs w:val="24"/>
                <w:lang w:eastAsia="ru-RU"/>
              </w:rPr>
            </w:pPr>
            <w:r w:rsidRPr="009D374C">
              <w:rPr>
                <w:rFonts w:ascii="Times New Roman" w:eastAsia="Calibri" w:hAnsi="Times New Roman" w:cs="Times New Roman"/>
                <w:b/>
                <w:sz w:val="24"/>
                <w:szCs w:val="24"/>
                <w:lang w:eastAsia="ru-RU"/>
              </w:rPr>
              <w:t>Інформація щодо режиму роботи</w:t>
            </w:r>
            <w:r w:rsidRPr="009D374C">
              <w:rPr>
                <w:rFonts w:ascii="Times New Roman" w:eastAsia="Calibri" w:hAnsi="Times New Roman" w:cs="Times New Roman"/>
                <w:sz w:val="24"/>
                <w:szCs w:val="24"/>
                <w:lang w:eastAsia="ru-RU"/>
              </w:rPr>
              <w:t xml:space="preserve">: </w:t>
            </w:r>
          </w:p>
          <w:p w:rsidR="009D374C" w:rsidRPr="009D374C" w:rsidRDefault="009D374C" w:rsidP="009D374C">
            <w:pPr>
              <w:spacing w:after="0" w:line="240" w:lineRule="auto"/>
              <w:ind w:left="34" w:firstLine="284"/>
              <w:jc w:val="center"/>
              <w:rPr>
                <w:rFonts w:ascii="Times New Roman" w:eastAsia="Calibri" w:hAnsi="Times New Roman" w:cs="Times New Roman"/>
                <w:sz w:val="24"/>
                <w:szCs w:val="24"/>
                <w:lang w:eastAsia="ru-RU"/>
              </w:rPr>
            </w:pPr>
          </w:p>
        </w:tc>
        <w:tc>
          <w:tcPr>
            <w:tcW w:w="7371" w:type="dxa"/>
            <w:tcBorders>
              <w:top w:val="single" w:sz="4" w:space="0" w:color="auto"/>
              <w:left w:val="single" w:sz="4" w:space="0" w:color="auto"/>
              <w:bottom w:val="single" w:sz="4" w:space="0" w:color="auto"/>
              <w:right w:val="single" w:sz="4" w:space="0" w:color="auto"/>
            </w:tcBorders>
          </w:tcPr>
          <w:p w:rsidR="009D374C" w:rsidRPr="009D374C" w:rsidRDefault="009D374C" w:rsidP="009D374C">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000000"/>
                <w:sz w:val="24"/>
                <w:szCs w:val="24"/>
                <w:lang w:eastAsia="ru-RU"/>
              </w:rPr>
            </w:pPr>
            <w:r w:rsidRPr="009D374C">
              <w:rPr>
                <w:rFonts w:ascii="Times New Roman" w:eastAsia="Times New Roman" w:hAnsi="Times New Roman" w:cs="Times New Roman"/>
                <w:color w:val="000000"/>
                <w:sz w:val="24"/>
                <w:szCs w:val="24"/>
                <w:lang w:eastAsia="ru-RU"/>
              </w:rPr>
              <w:t xml:space="preserve">Понеділок-Четвер з 08:00 до 17:15 </w:t>
            </w:r>
          </w:p>
          <w:p w:rsidR="009D374C" w:rsidRPr="009D374C" w:rsidRDefault="009D374C" w:rsidP="009D374C">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000000"/>
                <w:sz w:val="24"/>
                <w:szCs w:val="24"/>
                <w:lang w:eastAsia="ru-RU"/>
              </w:rPr>
            </w:pPr>
            <w:r w:rsidRPr="009D374C">
              <w:rPr>
                <w:rFonts w:ascii="Times New Roman" w:eastAsia="Times New Roman" w:hAnsi="Times New Roman" w:cs="Times New Roman"/>
                <w:color w:val="000000"/>
                <w:sz w:val="24"/>
                <w:szCs w:val="24"/>
                <w:lang w:eastAsia="ru-RU"/>
              </w:rPr>
              <w:t>П’ятниця  з 08:00 до 16:00</w:t>
            </w:r>
          </w:p>
          <w:p w:rsidR="009D374C" w:rsidRPr="009D374C" w:rsidRDefault="009D374C" w:rsidP="009D374C">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000000"/>
                <w:sz w:val="24"/>
                <w:szCs w:val="24"/>
                <w:lang w:eastAsia="ru-RU"/>
              </w:rPr>
            </w:pPr>
            <w:r w:rsidRPr="009D374C">
              <w:rPr>
                <w:rFonts w:ascii="Times New Roman" w:eastAsia="Times New Roman" w:hAnsi="Times New Roman" w:cs="Times New Roman"/>
                <w:color w:val="000000"/>
                <w:sz w:val="24"/>
                <w:szCs w:val="24"/>
                <w:lang w:eastAsia="ru-RU"/>
              </w:rPr>
              <w:t>Субота з 09:00 до 14:00</w:t>
            </w:r>
          </w:p>
          <w:p w:rsidR="009D374C" w:rsidRPr="009D374C" w:rsidRDefault="009D374C" w:rsidP="009D374C">
            <w:pPr>
              <w:tabs>
                <w:tab w:val="left" w:pos="916"/>
                <w:tab w:val="left" w:pos="1832"/>
                <w:tab w:val="left" w:pos="2748"/>
                <w:tab w:val="left" w:pos="322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000000"/>
                <w:sz w:val="24"/>
                <w:szCs w:val="24"/>
                <w:lang w:eastAsia="ru-RU"/>
              </w:rPr>
            </w:pPr>
            <w:r w:rsidRPr="009D374C">
              <w:rPr>
                <w:rFonts w:ascii="Times New Roman" w:eastAsia="Calibri" w:hAnsi="Times New Roman" w:cs="Times New Roman"/>
                <w:sz w:val="24"/>
                <w:szCs w:val="24"/>
                <w:lang w:eastAsia="ru-RU"/>
              </w:rPr>
              <w:t>Неділя -вихідний</w:t>
            </w:r>
          </w:p>
          <w:p w:rsidR="009D374C" w:rsidRPr="009D374C" w:rsidRDefault="009D374C" w:rsidP="009D374C">
            <w:pPr>
              <w:spacing w:after="0" w:line="240" w:lineRule="auto"/>
              <w:rPr>
                <w:rFonts w:ascii="Times New Roman" w:eastAsia="Calibri" w:hAnsi="Times New Roman" w:cs="Times New Roman"/>
                <w:sz w:val="24"/>
                <w:szCs w:val="24"/>
                <w:lang w:eastAsia="ru-RU"/>
              </w:rPr>
            </w:pPr>
          </w:p>
        </w:tc>
      </w:tr>
      <w:tr w:rsidR="009D374C" w:rsidRPr="009D374C" w:rsidTr="009A3A2F">
        <w:trPr>
          <w:trHeight w:val="423"/>
        </w:trPr>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Телефон/факс (довідка), адреса електронної пошти та веб-сайт:</w:t>
            </w:r>
          </w:p>
        </w:tc>
        <w:tc>
          <w:tcPr>
            <w:tcW w:w="7371" w:type="dxa"/>
            <w:tcBorders>
              <w:top w:val="single" w:sz="4" w:space="0" w:color="auto"/>
            </w:tcBorders>
            <w:vAlign w:val="center"/>
          </w:tcPr>
          <w:p w:rsidR="009D374C" w:rsidRPr="009D374C" w:rsidRDefault="009D374C" w:rsidP="009D374C">
            <w:pPr>
              <w:spacing w:after="0" w:line="240" w:lineRule="auto"/>
              <w:contextualSpacing/>
              <w:rPr>
                <w:rFonts w:ascii="Times New Roman" w:eastAsia="Calibri" w:hAnsi="Times New Roman" w:cs="Times New Roman"/>
                <w:sz w:val="24"/>
                <w:szCs w:val="24"/>
                <w:lang w:eastAsia="ru-RU"/>
              </w:rPr>
            </w:pPr>
            <w:proofErr w:type="spellStart"/>
            <w:r w:rsidRPr="009D374C">
              <w:rPr>
                <w:rFonts w:ascii="Times New Roman" w:eastAsia="Calibri" w:hAnsi="Times New Roman" w:cs="Times New Roman"/>
                <w:sz w:val="24"/>
                <w:szCs w:val="24"/>
                <w:lang w:eastAsia="ru-RU"/>
              </w:rPr>
              <w:t>Тел</w:t>
            </w:r>
            <w:proofErr w:type="spellEnd"/>
            <w:r w:rsidRPr="009D374C">
              <w:rPr>
                <w:rFonts w:ascii="Times New Roman" w:eastAsia="Calibri" w:hAnsi="Times New Roman" w:cs="Times New Roman"/>
                <w:sz w:val="24"/>
                <w:szCs w:val="24"/>
                <w:lang w:val="en-US" w:eastAsia="ru-RU"/>
              </w:rPr>
              <w:t xml:space="preserve">. </w:t>
            </w:r>
            <w:r w:rsidRPr="009D374C">
              <w:rPr>
                <w:rFonts w:ascii="Times New Roman" w:eastAsia="Calibri" w:hAnsi="Times New Roman" w:cs="Times New Roman"/>
                <w:sz w:val="24"/>
                <w:szCs w:val="24"/>
                <w:lang w:eastAsia="ru-RU"/>
              </w:rPr>
              <w:t>04141 3-22-19; 04141 3-22-24</w:t>
            </w:r>
          </w:p>
          <w:p w:rsidR="009D374C" w:rsidRPr="009D374C" w:rsidRDefault="009D374C" w:rsidP="009D374C">
            <w:pPr>
              <w:spacing w:after="0" w:line="240" w:lineRule="auto"/>
              <w:contextualSpacing/>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val="en-US" w:eastAsia="ru-RU"/>
              </w:rPr>
              <w:t>E-mail:</w:t>
            </w:r>
            <w:r w:rsidRPr="009D374C">
              <w:rPr>
                <w:rFonts w:ascii="Times New Roman" w:eastAsia="Calibri" w:hAnsi="Times New Roman" w:cs="Times New Roman"/>
                <w:color w:val="000000" w:themeColor="text1"/>
                <w:sz w:val="28"/>
                <w:szCs w:val="28"/>
                <w:lang w:eastAsia="ru-RU"/>
              </w:rPr>
              <w:t xml:space="preserve"> </w:t>
            </w:r>
            <w:hyperlink r:id="rId5" w:history="1">
              <w:r w:rsidRPr="009D374C">
                <w:rPr>
                  <w:rFonts w:ascii="Times New Roman" w:eastAsia="Calibri" w:hAnsi="Times New Roman" w:cs="Times New Roman"/>
                  <w:color w:val="000000" w:themeColor="text1"/>
                  <w:sz w:val="24"/>
                  <w:szCs w:val="24"/>
                  <w:u w:val="single"/>
                  <w:lang w:val="en-US" w:eastAsia="ru-RU"/>
                </w:rPr>
                <w:t>nv-cnap@ukr.net</w:t>
              </w:r>
            </w:hyperlink>
            <w:r w:rsidRPr="009D374C">
              <w:rPr>
                <w:rFonts w:ascii="Times New Roman" w:eastAsia="Calibri" w:hAnsi="Times New Roman" w:cs="Times New Roman"/>
                <w:sz w:val="24"/>
                <w:szCs w:val="24"/>
                <w:lang w:eastAsia="ru-RU"/>
              </w:rPr>
              <w:t xml:space="preserve">; </w:t>
            </w:r>
            <w:r w:rsidRPr="009D374C">
              <w:rPr>
                <w:rFonts w:ascii="Times New Roman" w:eastAsia="Calibri" w:hAnsi="Times New Roman" w:cs="Times New Roman"/>
                <w:sz w:val="24"/>
                <w:szCs w:val="24"/>
                <w:lang w:val="en-US" w:eastAsia="ru-RU"/>
              </w:rPr>
              <w:t>ssnnv@ukr.net</w:t>
            </w:r>
          </w:p>
        </w:tc>
      </w:tr>
      <w:tr w:rsidR="009D374C" w:rsidRPr="009D374C" w:rsidTr="009A3A2F">
        <w:tc>
          <w:tcPr>
            <w:tcW w:w="10490" w:type="dxa"/>
            <w:gridSpan w:val="2"/>
            <w:shd w:val="clear" w:color="auto" w:fill="auto"/>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Нормативні акти, якими регламентується порядок та умови  надання адміністративної послуги</w:t>
            </w: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Закони України</w:t>
            </w:r>
          </w:p>
        </w:tc>
        <w:tc>
          <w:tcPr>
            <w:tcW w:w="7371" w:type="dxa"/>
            <w:vAlign w:val="center"/>
          </w:tcPr>
          <w:p w:rsidR="009D374C" w:rsidRPr="009D374C" w:rsidRDefault="009D374C" w:rsidP="009D374C">
            <w:pPr>
              <w:spacing w:after="0" w:line="240" w:lineRule="auto"/>
              <w:jc w:val="both"/>
              <w:rPr>
                <w:rFonts w:ascii="Times New Roman" w:eastAsia="Times New Roman" w:hAnsi="Times New Roman" w:cs="Times New Roman"/>
                <w:sz w:val="24"/>
                <w:szCs w:val="24"/>
              </w:rPr>
            </w:pPr>
            <w:r w:rsidRPr="009D374C">
              <w:rPr>
                <w:rFonts w:ascii="Times New Roman" w:eastAsia="Times New Roman" w:hAnsi="Times New Roman" w:cs="Times New Roman"/>
                <w:sz w:val="24"/>
                <w:szCs w:val="24"/>
              </w:rPr>
              <w:t xml:space="preserve">Закон України “Про адміністративні послуги”, Закон України “Про місцеві самоврядування в Україні”, статті 17, 18 Закону України “Про охорону дитинства”, стаття 12 Закону України “Про основи соціального захисту бездомних громадян і безпритульних дітей”, стаття 20 Закону України “Про звернення громадян”, статті 10, 171, 177, 190 Сімейного кодексу України, статті, 31, 32, 56, </w:t>
            </w:r>
            <w:r w:rsidRPr="009D374C">
              <w:rPr>
                <w:rFonts w:ascii="Times New Roman" w:eastAsia="Calibri" w:hAnsi="Times New Roman" w:cs="Times New Roman"/>
                <w:sz w:val="24"/>
                <w:szCs w:val="24"/>
                <w:lang w:eastAsia="ar-SA"/>
              </w:rPr>
              <w:t>203, 242, 717</w:t>
            </w:r>
            <w:r w:rsidRPr="009D374C">
              <w:rPr>
                <w:rFonts w:ascii="Times New Roman" w:eastAsia="Calibri" w:hAnsi="Times New Roman" w:cs="Times New Roman"/>
                <w:sz w:val="28"/>
                <w:szCs w:val="28"/>
                <w:lang w:eastAsia="ar-SA"/>
              </w:rPr>
              <w:t xml:space="preserve"> </w:t>
            </w:r>
            <w:r w:rsidRPr="009D374C">
              <w:rPr>
                <w:rFonts w:ascii="Times New Roman" w:eastAsia="Times New Roman" w:hAnsi="Times New Roman" w:cs="Times New Roman"/>
                <w:sz w:val="24"/>
                <w:szCs w:val="24"/>
              </w:rPr>
              <w:t xml:space="preserve"> Цивільного кодексу України</w:t>
            </w:r>
          </w:p>
          <w:p w:rsidR="009D374C" w:rsidRPr="009D374C" w:rsidRDefault="009D374C" w:rsidP="009D374C">
            <w:pPr>
              <w:spacing w:after="0" w:line="240" w:lineRule="auto"/>
              <w:ind w:firstLine="423"/>
              <w:jc w:val="both"/>
              <w:rPr>
                <w:rFonts w:ascii="Times New Roman" w:eastAsia="Calibri" w:hAnsi="Times New Roman" w:cs="Times New Roman"/>
                <w:i/>
                <w:sz w:val="24"/>
                <w:szCs w:val="24"/>
                <w:lang w:eastAsia="ru-RU"/>
              </w:rPr>
            </w:pP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Акти Кабінету Міністрів України</w:t>
            </w:r>
          </w:p>
        </w:tc>
        <w:tc>
          <w:tcPr>
            <w:tcW w:w="7371" w:type="dxa"/>
            <w:vAlign w:val="center"/>
          </w:tcPr>
          <w:p w:rsidR="009D374C" w:rsidRPr="009D374C" w:rsidRDefault="009D374C" w:rsidP="009D374C">
            <w:pPr>
              <w:spacing w:after="0" w:line="240" w:lineRule="auto"/>
              <w:jc w:val="both"/>
              <w:rPr>
                <w:rFonts w:ascii="Times New Roman" w:eastAsia="Times New Roman" w:hAnsi="Times New Roman" w:cs="Times New Roman"/>
                <w:sz w:val="24"/>
                <w:szCs w:val="24"/>
              </w:rPr>
            </w:pPr>
            <w:r w:rsidRPr="009D374C">
              <w:rPr>
                <w:rFonts w:ascii="Times New Roman" w:eastAsia="Times New Roman" w:hAnsi="Times New Roman" w:cs="Times New Roman"/>
                <w:sz w:val="24"/>
                <w:szCs w:val="24"/>
              </w:rPr>
              <w:t>Постанова Кабінету Міністрів України від 24 вересня 2008 року № 866 “Питання діяльності органів опіки та піклування, пов’язаної із захистом прав дитини”</w:t>
            </w:r>
          </w:p>
          <w:p w:rsidR="009D374C" w:rsidRPr="009D374C" w:rsidRDefault="009D374C" w:rsidP="009D374C">
            <w:pPr>
              <w:spacing w:after="0" w:line="240" w:lineRule="auto"/>
              <w:ind w:firstLine="424"/>
              <w:jc w:val="both"/>
              <w:rPr>
                <w:rFonts w:ascii="Times New Roman" w:eastAsia="Calibri" w:hAnsi="Times New Roman" w:cs="Times New Roman"/>
                <w:sz w:val="24"/>
                <w:szCs w:val="24"/>
                <w:lang w:eastAsia="ru-RU"/>
              </w:rPr>
            </w:pP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Акти центральних органів виконавчої влади України</w:t>
            </w:r>
          </w:p>
        </w:tc>
        <w:tc>
          <w:tcPr>
            <w:tcW w:w="7371" w:type="dxa"/>
            <w:vAlign w:val="center"/>
          </w:tcPr>
          <w:p w:rsidR="009D374C" w:rsidRPr="009D374C" w:rsidRDefault="009D374C" w:rsidP="009D374C">
            <w:pPr>
              <w:spacing w:after="0" w:line="240" w:lineRule="auto"/>
              <w:ind w:firstLine="424"/>
              <w:jc w:val="both"/>
              <w:rPr>
                <w:rFonts w:ascii="Times New Roman" w:eastAsia="Calibri" w:hAnsi="Times New Roman" w:cs="Times New Roman"/>
                <w:color w:val="000000"/>
                <w:sz w:val="24"/>
                <w:szCs w:val="24"/>
                <w:lang w:eastAsia="ru-RU"/>
              </w:rPr>
            </w:pP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Акти місцевих органів виконавчої влади/ОМС</w:t>
            </w:r>
          </w:p>
        </w:tc>
        <w:tc>
          <w:tcPr>
            <w:tcW w:w="7371" w:type="dxa"/>
            <w:vAlign w:val="center"/>
          </w:tcPr>
          <w:p w:rsidR="009D374C" w:rsidRPr="009D374C" w:rsidRDefault="009D374C" w:rsidP="009D374C">
            <w:pPr>
              <w:spacing w:after="0" w:line="240" w:lineRule="auto"/>
              <w:ind w:firstLine="424"/>
              <w:jc w:val="both"/>
              <w:rPr>
                <w:rFonts w:ascii="Times New Roman" w:eastAsia="Times New Roman" w:hAnsi="Times New Roman" w:cs="Times New Roman"/>
                <w:color w:val="FF0000"/>
                <w:sz w:val="24"/>
                <w:szCs w:val="24"/>
              </w:rPr>
            </w:pPr>
            <w:r w:rsidRPr="009D374C">
              <w:rPr>
                <w:rFonts w:ascii="Times New Roman" w:eastAsia="Times New Roman" w:hAnsi="Times New Roman" w:cs="Times New Roman"/>
                <w:color w:val="000000" w:themeColor="text1"/>
                <w:sz w:val="24"/>
                <w:szCs w:val="24"/>
              </w:rPr>
              <w:t xml:space="preserve">Рішення міської ради від 18 грудня 2025 року № 1652 «Про затвердження Переліку адміністративних послуг, які надаються через Центр надання адміністративних послуг </w:t>
            </w:r>
            <w:proofErr w:type="spellStart"/>
            <w:r w:rsidRPr="009D374C">
              <w:rPr>
                <w:rFonts w:ascii="Times New Roman" w:eastAsia="Times New Roman" w:hAnsi="Times New Roman" w:cs="Times New Roman"/>
                <w:color w:val="000000" w:themeColor="text1"/>
                <w:sz w:val="24"/>
                <w:szCs w:val="24"/>
              </w:rPr>
              <w:t>Звягельської</w:t>
            </w:r>
            <w:proofErr w:type="spellEnd"/>
            <w:r w:rsidRPr="009D374C">
              <w:rPr>
                <w:rFonts w:ascii="Times New Roman" w:eastAsia="Times New Roman" w:hAnsi="Times New Roman" w:cs="Times New Roman"/>
                <w:color w:val="000000" w:themeColor="text1"/>
                <w:sz w:val="24"/>
                <w:szCs w:val="24"/>
              </w:rPr>
              <w:t xml:space="preserve">  міської ради»</w:t>
            </w:r>
          </w:p>
        </w:tc>
      </w:tr>
      <w:tr w:rsidR="009D374C" w:rsidRPr="009D374C" w:rsidTr="009A3A2F">
        <w:trPr>
          <w:trHeight w:val="404"/>
        </w:trPr>
        <w:tc>
          <w:tcPr>
            <w:tcW w:w="10490" w:type="dxa"/>
            <w:gridSpan w:val="2"/>
            <w:shd w:val="clear" w:color="auto" w:fill="auto"/>
          </w:tcPr>
          <w:p w:rsidR="009D374C" w:rsidRPr="009D374C" w:rsidRDefault="009D374C" w:rsidP="009D374C">
            <w:pPr>
              <w:spacing w:after="0" w:line="240" w:lineRule="auto"/>
              <w:rPr>
                <w:rFonts w:ascii="Times New Roman" w:eastAsia="Calibri" w:hAnsi="Times New Roman" w:cs="Times New Roman"/>
                <w:b/>
                <w:sz w:val="24"/>
                <w:szCs w:val="24"/>
                <w:lang w:eastAsia="ru-RU"/>
              </w:rPr>
            </w:pPr>
          </w:p>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Умови отримання адміністративної послуги</w:t>
            </w:r>
          </w:p>
          <w:p w:rsidR="009D374C" w:rsidRPr="009D374C" w:rsidRDefault="009D374C" w:rsidP="009D374C">
            <w:pPr>
              <w:spacing w:after="0" w:line="240" w:lineRule="auto"/>
              <w:jc w:val="center"/>
              <w:rPr>
                <w:rFonts w:ascii="Times New Roman" w:eastAsia="Calibri" w:hAnsi="Times New Roman" w:cs="Times New Roman"/>
                <w:i/>
                <w:sz w:val="24"/>
                <w:szCs w:val="24"/>
                <w:lang w:eastAsia="ru-RU"/>
              </w:rPr>
            </w:pP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Підстава для одержання адміністративної послуги</w:t>
            </w:r>
          </w:p>
        </w:tc>
        <w:tc>
          <w:tcPr>
            <w:tcW w:w="7371" w:type="dxa"/>
            <w:vAlign w:val="center"/>
          </w:tcPr>
          <w:p w:rsidR="009D374C" w:rsidRPr="009D374C" w:rsidRDefault="009D374C" w:rsidP="009D374C">
            <w:pPr>
              <w:spacing w:after="0" w:line="240" w:lineRule="auto"/>
              <w:ind w:firstLine="424"/>
              <w:jc w:val="both"/>
              <w:rPr>
                <w:rFonts w:ascii="Times New Roman" w:eastAsia="Calibri" w:hAnsi="Times New Roman" w:cs="Times New Roman"/>
                <w:sz w:val="28"/>
                <w:szCs w:val="28"/>
                <w:lang w:eastAsia="ru-RU"/>
              </w:rPr>
            </w:pPr>
            <w:r w:rsidRPr="009D374C">
              <w:rPr>
                <w:rFonts w:ascii="Times New Roman" w:eastAsia="Calibri" w:hAnsi="Times New Roman" w:cs="Times New Roman"/>
                <w:sz w:val="24"/>
                <w:szCs w:val="24"/>
                <w:lang w:eastAsia="ru-RU"/>
              </w:rPr>
              <w:t xml:space="preserve">Заява фізичної особи/законного представника дитини </w:t>
            </w:r>
          </w:p>
        </w:tc>
      </w:tr>
      <w:tr w:rsidR="009D374C" w:rsidRPr="009D374C" w:rsidTr="009A3A2F">
        <w:trPr>
          <w:trHeight w:val="2822"/>
        </w:trPr>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Вичерпний перелік документів, необхідних для отримання адміністративної послуги, а також вимоги до них</w:t>
            </w:r>
          </w:p>
        </w:tc>
        <w:tc>
          <w:tcPr>
            <w:tcW w:w="7371" w:type="dxa"/>
            <w:vAlign w:val="center"/>
          </w:tcPr>
          <w:p w:rsidR="009D374C" w:rsidRPr="009D374C" w:rsidRDefault="009D374C" w:rsidP="009D374C">
            <w:pPr>
              <w:tabs>
                <w:tab w:val="left" w:pos="140"/>
              </w:tabs>
              <w:spacing w:after="0" w:line="230" w:lineRule="auto"/>
              <w:ind w:right="100"/>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 xml:space="preserve">    Для отримання адміністративної послуги законний представник дитини подає:</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5F5F5"/>
                <w:lang w:eastAsia="ru-RU"/>
              </w:rPr>
            </w:pPr>
            <w:r w:rsidRPr="009D374C">
              <w:rPr>
                <w:rFonts w:ascii="Times New Roman" w:eastAsia="Batang" w:hAnsi="Times New Roman" w:cs="Times New Roman"/>
                <w:color w:val="212529"/>
                <w:sz w:val="24"/>
                <w:szCs w:val="24"/>
                <w:shd w:val="clear" w:color="auto" w:fill="FFFFFF"/>
                <w:lang w:eastAsia="ru-RU"/>
              </w:rPr>
              <w:t xml:space="preserve">   1. Заяву </w:t>
            </w:r>
            <w:r w:rsidRPr="009D374C">
              <w:rPr>
                <w:rFonts w:ascii="Times New Roman" w:eastAsia="Batang" w:hAnsi="Times New Roman" w:cs="Times New Roman"/>
                <w:sz w:val="24"/>
                <w:szCs w:val="24"/>
                <w:lang w:eastAsia="ru-RU"/>
              </w:rPr>
              <w:t>на ім’я начальника служби у справах дітей міської ради</w:t>
            </w:r>
            <w:r w:rsidRPr="009D374C">
              <w:rPr>
                <w:rFonts w:ascii="Times New Roman" w:eastAsia="Batang" w:hAnsi="Times New Roman" w:cs="Times New Roman"/>
                <w:color w:val="212529"/>
                <w:sz w:val="24"/>
                <w:szCs w:val="24"/>
                <w:shd w:val="clear" w:color="auto" w:fill="F5F5F5"/>
                <w:lang w:eastAsia="ru-RU"/>
              </w:rPr>
              <w:t xml:space="preserve"> </w:t>
            </w:r>
            <w:r w:rsidRPr="009D374C">
              <w:rPr>
                <w:rFonts w:ascii="Times New Roman" w:eastAsia="Batang" w:hAnsi="Times New Roman" w:cs="Times New Roman"/>
                <w:color w:val="212529"/>
                <w:sz w:val="24"/>
                <w:szCs w:val="24"/>
                <w:shd w:val="clear" w:color="auto" w:fill="FFFFFF"/>
                <w:lang w:eastAsia="ru-RU"/>
              </w:rPr>
              <w:t>кожного з батьків (опікунів, піклувальників), (додається).</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2.Копії паспортів громадянина України, тимчасового посвідчення громадянина України, паспортного документа іноземця кожного з батьків (опікунів, піклувальників).</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5F5F5"/>
                <w:lang w:eastAsia="ru-RU"/>
              </w:rPr>
            </w:pPr>
            <w:r w:rsidRPr="009D374C">
              <w:rPr>
                <w:rFonts w:ascii="Times New Roman" w:eastAsia="Batang" w:hAnsi="Times New Roman" w:cs="Times New Roman"/>
                <w:color w:val="212529"/>
                <w:sz w:val="24"/>
                <w:szCs w:val="24"/>
                <w:shd w:val="clear" w:color="auto" w:fill="FFFFFF"/>
                <w:lang w:eastAsia="ru-RU"/>
              </w:rPr>
              <w:t xml:space="preserve">    3. Копію свідоцтва про народження дитини/ паспорта громадянина України дитини (у разі наявності).</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lastRenderedPageBreak/>
              <w:t xml:space="preserve">    4. Копії реєстраційного номера облікової картки платника податків дитини, батьків (опікунів, піклувальників).</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5. Копію свідоцтва про укладення (розірвання) шлюбу між батьками дитини або рішення суду (у разі наявності),</w:t>
            </w:r>
            <w:r w:rsidRPr="009D374C">
              <w:rPr>
                <w:rFonts w:ascii="Times New Roman" w:eastAsia="Calibri" w:hAnsi="Times New Roman" w:cs="Times New Roman"/>
                <w:sz w:val="28"/>
                <w:szCs w:val="28"/>
                <w:lang w:eastAsia="ru-RU"/>
              </w:rPr>
              <w:t xml:space="preserve"> </w:t>
            </w:r>
            <w:r w:rsidRPr="009D374C">
              <w:rPr>
                <w:rFonts w:ascii="Times New Roman" w:eastAsia="Calibri" w:hAnsi="Times New Roman" w:cs="Times New Roman"/>
                <w:sz w:val="24"/>
                <w:szCs w:val="24"/>
                <w:lang w:eastAsia="ru-RU"/>
              </w:rPr>
              <w:t>(якщо матір дитини є одинокою матір’ю – копія витягу з Державного реєстру актів цивільного стану громадян про реєстрацію народження дитини відповідно до статей Сімейного кодексу України)</w:t>
            </w:r>
            <w:r w:rsidRPr="009D374C">
              <w:rPr>
                <w:rFonts w:ascii="Times New Roman" w:eastAsia="Batang" w:hAnsi="Times New Roman" w:cs="Times New Roman"/>
                <w:color w:val="212529"/>
                <w:sz w:val="24"/>
                <w:szCs w:val="24"/>
                <w:shd w:val="clear" w:color="auto" w:fill="FFFFFF"/>
                <w:lang w:eastAsia="ru-RU"/>
              </w:rPr>
              <w:t>.</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5F5F5"/>
                <w:lang w:eastAsia="ru-RU"/>
              </w:rPr>
            </w:pPr>
            <w:r w:rsidRPr="009D374C">
              <w:rPr>
                <w:rFonts w:ascii="Times New Roman" w:eastAsia="Batang" w:hAnsi="Times New Roman" w:cs="Times New Roman"/>
                <w:color w:val="212529"/>
                <w:sz w:val="24"/>
                <w:szCs w:val="24"/>
                <w:shd w:val="clear" w:color="auto" w:fill="FFFFFF"/>
                <w:lang w:eastAsia="ru-RU"/>
              </w:rPr>
              <w:t xml:space="preserve">    6. Витяг з реєстру територіальної громади про реєстрацію місця проживання дитини, батьків (опікунів, піклувальників).</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5F5F5"/>
                <w:lang w:eastAsia="ru-RU"/>
              </w:rPr>
            </w:pPr>
            <w:r w:rsidRPr="009D374C">
              <w:rPr>
                <w:rFonts w:ascii="Times New Roman" w:eastAsia="Batang" w:hAnsi="Times New Roman" w:cs="Times New Roman"/>
                <w:color w:val="212529"/>
                <w:sz w:val="24"/>
                <w:szCs w:val="24"/>
                <w:shd w:val="clear" w:color="auto" w:fill="FFFFFF"/>
                <w:lang w:eastAsia="ru-RU"/>
              </w:rPr>
              <w:t xml:space="preserve">    7. Документ, що підтверджує право власності (користування) дитини на відчужуване майно.</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sz w:val="24"/>
                <w:szCs w:val="24"/>
                <w:lang w:eastAsia="ru-RU"/>
              </w:rPr>
            </w:pPr>
            <w:r w:rsidRPr="009D374C">
              <w:rPr>
                <w:rFonts w:ascii="Times New Roman" w:eastAsia="Batang" w:hAnsi="Times New Roman" w:cs="Times New Roman"/>
                <w:sz w:val="24"/>
                <w:szCs w:val="24"/>
                <w:lang w:eastAsia="ru-RU"/>
              </w:rPr>
              <w:t xml:space="preserve">    8. Копії документів на майно, житло, яке буде купуватись, даруватись дитині (при укладанні договорів продажу, міни житла, тощо у якому діти мають право власності або право на проживання).       </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9. Витяг з Державного реєстру речових прав на нерухоме майно та їх обтяжень, виданий відповідно до чинного законодавства (у тому числі на майно, яке буде купуватися, даруватися тощо).</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10. Інформаційну довідку з БТІ про нерухоме майно, якщо право власності оформлено до 2013 року (у тому числі на майно, яке буде купуватися, даруватися тощо).</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11. Копії технічних паспортів на квартири, будинки, які відчужуються та /або придбаваються відповідно до чинного законодавства.</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12. Інформаційну довідку про реєстрацію місця проживання/перебування особи (на об</w:t>
            </w:r>
            <w:r w:rsidRPr="009D374C">
              <w:rPr>
                <w:rFonts w:ascii="Times New Roman" w:eastAsia="Batang" w:hAnsi="Times New Roman" w:cs="Times New Roman"/>
                <w:color w:val="212529"/>
                <w:sz w:val="24"/>
                <w:szCs w:val="24"/>
                <w:shd w:val="clear" w:color="auto" w:fill="FFFFFF"/>
                <w:lang w:val="ru-RU" w:eastAsia="ru-RU"/>
              </w:rPr>
              <w:t>`</w:t>
            </w:r>
            <w:proofErr w:type="spellStart"/>
            <w:r w:rsidRPr="009D374C">
              <w:rPr>
                <w:rFonts w:ascii="Times New Roman" w:eastAsia="Batang" w:hAnsi="Times New Roman" w:cs="Times New Roman"/>
                <w:color w:val="212529"/>
                <w:sz w:val="24"/>
                <w:szCs w:val="24"/>
                <w:shd w:val="clear" w:color="auto" w:fill="FFFFFF"/>
                <w:lang w:eastAsia="ru-RU"/>
              </w:rPr>
              <w:t>єкти</w:t>
            </w:r>
            <w:proofErr w:type="spellEnd"/>
            <w:r w:rsidRPr="009D374C">
              <w:rPr>
                <w:rFonts w:ascii="Times New Roman" w:eastAsia="Batang" w:hAnsi="Times New Roman" w:cs="Times New Roman"/>
                <w:color w:val="212529"/>
                <w:sz w:val="24"/>
                <w:szCs w:val="24"/>
                <w:shd w:val="clear" w:color="auto" w:fill="FFFFFF"/>
                <w:lang w:eastAsia="ru-RU"/>
              </w:rPr>
              <w:t>, які відчужуються та/або придбаваються).</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5F5F5"/>
                <w:lang w:eastAsia="ru-RU"/>
              </w:rPr>
            </w:pPr>
            <w:r w:rsidRPr="009D374C">
              <w:rPr>
                <w:rFonts w:ascii="Times New Roman" w:eastAsia="Batang" w:hAnsi="Times New Roman" w:cs="Times New Roman"/>
                <w:color w:val="212529"/>
                <w:sz w:val="24"/>
                <w:szCs w:val="24"/>
                <w:shd w:val="clear" w:color="auto" w:fill="FFFFFF"/>
                <w:lang w:eastAsia="ru-RU"/>
              </w:rPr>
              <w:t xml:space="preserve">    13. Копію рішення про встановлення опіки над дитиною (для опікунів, піклувальників).</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5F5F5"/>
                <w:lang w:eastAsia="ru-RU"/>
              </w:rPr>
            </w:pPr>
            <w:r w:rsidRPr="009D374C">
              <w:rPr>
                <w:rFonts w:ascii="Times New Roman" w:eastAsia="Batang" w:hAnsi="Times New Roman" w:cs="Times New Roman"/>
                <w:color w:val="212529"/>
                <w:sz w:val="24"/>
                <w:szCs w:val="24"/>
                <w:shd w:val="clear" w:color="auto" w:fill="FFFFFF"/>
                <w:lang w:eastAsia="ru-RU"/>
              </w:rPr>
              <w:t xml:space="preserve">    14. Копію рішення про встановлення опіки над майном дитини (для опікунів, піклувальників).</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shd w:val="clear" w:color="auto" w:fill="FFFFFF"/>
                <w:lang w:eastAsia="ru-RU"/>
              </w:rPr>
            </w:pPr>
            <w:r w:rsidRPr="009D374C">
              <w:rPr>
                <w:rFonts w:ascii="Times New Roman" w:eastAsia="Batang" w:hAnsi="Times New Roman" w:cs="Times New Roman"/>
                <w:color w:val="212529"/>
                <w:sz w:val="24"/>
                <w:szCs w:val="24"/>
                <w:shd w:val="clear" w:color="auto" w:fill="FFFFFF"/>
                <w:lang w:eastAsia="ru-RU"/>
              </w:rPr>
              <w:t xml:space="preserve">    15. Довідку управління (відділу) у справах громадянства, імміграції та реєстрації фізичних осіб за місцем реєстрації сім'ї (у разі виїзду сім'ї на постійне місце проживання за кордон).</w:t>
            </w:r>
          </w:p>
          <w:p w:rsidR="009D374C" w:rsidRPr="009D374C" w:rsidRDefault="009D374C" w:rsidP="009D374C">
            <w:pPr>
              <w:shd w:val="clear" w:color="auto" w:fill="FFFFFF"/>
              <w:suppressAutoHyphens/>
              <w:spacing w:after="0" w:line="240" w:lineRule="auto"/>
              <w:jc w:val="both"/>
              <w:rPr>
                <w:rFonts w:ascii="Times New Roman" w:eastAsia="Batang" w:hAnsi="Times New Roman" w:cs="Times New Roman"/>
                <w:color w:val="212529"/>
                <w:sz w:val="24"/>
                <w:szCs w:val="24"/>
                <w:lang w:eastAsia="ru-RU"/>
              </w:rPr>
            </w:pPr>
            <w:r w:rsidRPr="009D374C">
              <w:rPr>
                <w:rFonts w:ascii="Times New Roman" w:eastAsia="Calibri" w:hAnsi="Times New Roman" w:cs="Times New Roman"/>
                <w:sz w:val="24"/>
                <w:szCs w:val="24"/>
                <w:lang w:eastAsia="ru-RU"/>
              </w:rPr>
              <w:t>* Всі документи подаються в 2-х екземплярах.</w:t>
            </w:r>
          </w:p>
          <w:p w:rsidR="009D374C" w:rsidRPr="009D374C" w:rsidRDefault="009D374C" w:rsidP="009D374C">
            <w:pPr>
              <w:tabs>
                <w:tab w:val="left" w:pos="361"/>
              </w:tabs>
              <w:spacing w:after="0" w:line="227" w:lineRule="auto"/>
              <w:ind w:right="100"/>
              <w:jc w:val="both"/>
              <w:rPr>
                <w:rFonts w:ascii="Times New Roman" w:eastAsia="Calibri" w:hAnsi="Times New Roman" w:cs="Times New Roman"/>
                <w:sz w:val="24"/>
                <w:szCs w:val="24"/>
                <w:lang w:eastAsia="ru-RU"/>
              </w:rPr>
            </w:pP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lastRenderedPageBreak/>
              <w:t>Порядок та спосіб подання документів, необхідних для отримання адміністративної послуги</w:t>
            </w:r>
          </w:p>
        </w:tc>
        <w:tc>
          <w:tcPr>
            <w:tcW w:w="7371" w:type="dxa"/>
            <w:vAlign w:val="center"/>
          </w:tcPr>
          <w:p w:rsidR="009D374C" w:rsidRPr="009D374C" w:rsidRDefault="009D374C" w:rsidP="009D374C">
            <w:pPr>
              <w:shd w:val="clear" w:color="auto" w:fill="FFFFFF"/>
              <w:spacing w:after="0" w:line="240" w:lineRule="auto"/>
              <w:ind w:firstLine="425"/>
              <w:jc w:val="both"/>
              <w:rPr>
                <w:rFonts w:ascii="Times New Roman" w:eastAsia="Calibri" w:hAnsi="Times New Roman" w:cs="Times New Roman"/>
                <w:i/>
                <w:sz w:val="24"/>
                <w:szCs w:val="24"/>
                <w:lang w:eastAsia="ru-RU"/>
              </w:rPr>
            </w:pPr>
            <w:r w:rsidRPr="009D374C">
              <w:rPr>
                <w:rFonts w:ascii="Times New Roman" w:eastAsia="Calibri" w:hAnsi="Times New Roman" w:cs="Times New Roman"/>
                <w:sz w:val="24"/>
                <w:szCs w:val="24"/>
                <w:lang w:eastAsia="ru-RU"/>
              </w:rPr>
              <w:t xml:space="preserve">Шляхом особистого звернення особи до ЦНАП </w:t>
            </w: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Платність (безоплатність) надання адміністративної послуги</w:t>
            </w:r>
          </w:p>
        </w:tc>
        <w:tc>
          <w:tcPr>
            <w:tcW w:w="7371" w:type="dxa"/>
          </w:tcPr>
          <w:p w:rsidR="009D374C" w:rsidRPr="009D374C" w:rsidRDefault="009D374C" w:rsidP="009D374C">
            <w:pPr>
              <w:spacing w:after="0" w:line="240" w:lineRule="auto"/>
              <w:ind w:left="-2" w:firstLine="423"/>
              <w:jc w:val="both"/>
              <w:rPr>
                <w:rFonts w:ascii="Times New Roman" w:eastAsia="Calibri" w:hAnsi="Times New Roman" w:cs="Times New Roman"/>
                <w:color w:val="000000"/>
                <w:sz w:val="24"/>
                <w:szCs w:val="24"/>
                <w:lang w:eastAsia="ru-RU"/>
              </w:rPr>
            </w:pPr>
            <w:r w:rsidRPr="009D374C">
              <w:rPr>
                <w:rFonts w:ascii="Times New Roman" w:eastAsia="Calibri" w:hAnsi="Times New Roman" w:cs="Times New Roman"/>
                <w:sz w:val="24"/>
                <w:szCs w:val="24"/>
                <w:lang w:eastAsia="ru-RU"/>
              </w:rPr>
              <w:t>Безкоштовно</w:t>
            </w: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Нормативно-правові акти, на підставі яких стягується плата</w:t>
            </w:r>
          </w:p>
        </w:tc>
        <w:tc>
          <w:tcPr>
            <w:tcW w:w="7371" w:type="dxa"/>
          </w:tcPr>
          <w:p w:rsidR="009D374C" w:rsidRPr="009D374C" w:rsidRDefault="009D374C" w:rsidP="009D374C">
            <w:pPr>
              <w:spacing w:after="0" w:line="240" w:lineRule="auto"/>
              <w:ind w:firstLine="424"/>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w:t>
            </w:r>
          </w:p>
        </w:tc>
      </w:tr>
      <w:tr w:rsidR="009D374C" w:rsidRPr="009D374C" w:rsidTr="009A3A2F">
        <w:trPr>
          <w:trHeight w:val="844"/>
        </w:trPr>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Розмір та порядок внесення плати (адміністративного збору) за адміністративну послугу</w:t>
            </w:r>
          </w:p>
        </w:tc>
        <w:tc>
          <w:tcPr>
            <w:tcW w:w="7371" w:type="dxa"/>
          </w:tcPr>
          <w:p w:rsidR="009D374C" w:rsidRPr="009D374C" w:rsidRDefault="009D374C" w:rsidP="009D374C">
            <w:pPr>
              <w:spacing w:after="0" w:line="240" w:lineRule="auto"/>
              <w:ind w:firstLine="424"/>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w:t>
            </w:r>
          </w:p>
        </w:tc>
      </w:tr>
      <w:tr w:rsidR="009D374C" w:rsidRPr="009D374C" w:rsidTr="009A3A2F">
        <w:trPr>
          <w:trHeight w:val="926"/>
        </w:trPr>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Розрахунковий рахунок для внесення плати</w:t>
            </w:r>
          </w:p>
        </w:tc>
        <w:tc>
          <w:tcPr>
            <w:tcW w:w="7371" w:type="dxa"/>
          </w:tcPr>
          <w:p w:rsidR="009D374C" w:rsidRPr="009D374C" w:rsidRDefault="009D374C" w:rsidP="009D374C">
            <w:pPr>
              <w:tabs>
                <w:tab w:val="left" w:pos="6978"/>
              </w:tabs>
              <w:spacing w:after="0" w:line="240" w:lineRule="auto"/>
              <w:ind w:left="-110" w:firstLine="425"/>
              <w:jc w:val="both"/>
              <w:rPr>
                <w:rFonts w:ascii="Times New Roman" w:eastAsia="Calibri" w:hAnsi="Times New Roman" w:cs="Times New Roman"/>
                <w:iCs/>
                <w:sz w:val="24"/>
                <w:szCs w:val="24"/>
                <w:lang w:eastAsia="ru-RU"/>
              </w:rPr>
            </w:pPr>
            <w:r w:rsidRPr="009D374C">
              <w:rPr>
                <w:rFonts w:ascii="Times New Roman" w:eastAsia="Calibri" w:hAnsi="Times New Roman" w:cs="Times New Roman"/>
                <w:iCs/>
                <w:sz w:val="24"/>
                <w:szCs w:val="24"/>
                <w:lang w:eastAsia="ru-RU"/>
              </w:rPr>
              <w:t>-</w:t>
            </w: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lastRenderedPageBreak/>
              <w:t>Строк надання адміністративної послуги</w:t>
            </w:r>
          </w:p>
        </w:tc>
        <w:tc>
          <w:tcPr>
            <w:tcW w:w="7371" w:type="dxa"/>
            <w:vAlign w:val="center"/>
          </w:tcPr>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30 календарних днів</w:t>
            </w: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Перелік підстав для відмови у наданні адміністративної послуги</w:t>
            </w:r>
          </w:p>
        </w:tc>
        <w:tc>
          <w:tcPr>
            <w:tcW w:w="7371" w:type="dxa"/>
            <w:vAlign w:val="center"/>
          </w:tcPr>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1. Відсутність всіх необхідних документів.</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2. До суду подано позов про позбавлення батьків дитини (або того з них, який звернувся за дозволом) батьківських прав особами, зазначеними у статті 165 Сімейного кодексу.</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3. Особа, яка звернулася за дозволом, повідомила про себе неправдиві відомості, що мають суттєве  значення для вирішення питання про надання дозволу чи відмову в його наданні.</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4. Судом, органом опіки та піклування або прокурором поставлено (прийнято) рішення про відібрання дитини від батьків (або того з них, який звернувся за дозволом) без позбавлення їх батьківських прав відповідно до статті 170 Сімейного кодексу.</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5. Між батьками дитини немає згоди стосовно вчинення правочину щодо нерухомого майна дитини.</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6. Мати та/або батько дитини, які (яка, який) звернулися за дозволом, позбавлені судом батьківських прав відповідно до статті 164 Сімейного кодексу.</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7. Між батьками дитини або між одним з них та третіми особами існує судовий спір стосовно нерухомого майна, за дозволом на вчинення правочину щодо якого звернулися батьки дитини (або одним з них).</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8. Вчинення правочину призведе до звуження обсягу існуючих майнових прав дитини та/або порушення охоронюваних законом інтересів дитини.</w:t>
            </w:r>
          </w:p>
          <w:p w:rsidR="009D374C" w:rsidRPr="009D374C" w:rsidRDefault="009D374C" w:rsidP="009D374C">
            <w:pPr>
              <w:spacing w:after="0" w:line="240" w:lineRule="auto"/>
              <w:jc w:val="both"/>
              <w:rPr>
                <w:rFonts w:ascii="Times New Roman" w:eastAsia="Calibri" w:hAnsi="Times New Roman" w:cs="Times New Roman"/>
                <w:sz w:val="24"/>
                <w:szCs w:val="24"/>
                <w:lang w:eastAsia="ru-RU"/>
              </w:rPr>
            </w:pPr>
          </w:p>
        </w:tc>
      </w:tr>
      <w:tr w:rsidR="009D374C" w:rsidRPr="009D374C" w:rsidTr="009A3A2F">
        <w:tc>
          <w:tcPr>
            <w:tcW w:w="3119" w:type="dxa"/>
          </w:tcPr>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Результат надання адміністративної послуги</w:t>
            </w:r>
          </w:p>
        </w:tc>
        <w:tc>
          <w:tcPr>
            <w:tcW w:w="7371" w:type="dxa"/>
            <w:vAlign w:val="center"/>
          </w:tcPr>
          <w:p w:rsidR="009D374C" w:rsidRPr="009D374C" w:rsidRDefault="009D374C" w:rsidP="009D374C">
            <w:pPr>
              <w:spacing w:after="0" w:line="240" w:lineRule="auto"/>
              <w:jc w:val="both"/>
              <w:rPr>
                <w:rFonts w:ascii="Times New Roman" w:eastAsia="Calibri" w:hAnsi="Times New Roman" w:cs="Times New Roman"/>
                <w:bCs/>
                <w:sz w:val="24"/>
                <w:szCs w:val="24"/>
                <w:lang w:eastAsia="ru-RU"/>
              </w:rPr>
            </w:pPr>
            <w:r w:rsidRPr="009D374C">
              <w:rPr>
                <w:rFonts w:ascii="Times New Roman" w:eastAsia="Calibri" w:hAnsi="Times New Roman" w:cs="Times New Roman"/>
                <w:bCs/>
                <w:sz w:val="24"/>
                <w:szCs w:val="24"/>
                <w:lang w:eastAsia="ru-RU"/>
              </w:rPr>
              <w:t xml:space="preserve">  Видача заявнику витягу з рішення виконавчого комітету міської ради про надання дозволу на вчинення правочинів щодо нерухомого майна, право власності на яке або право користування яким має дитина, або відмова у наданні такого дозволу.</w:t>
            </w:r>
          </w:p>
          <w:p w:rsidR="009D374C" w:rsidRPr="009D374C" w:rsidRDefault="009D374C" w:rsidP="009D374C">
            <w:pPr>
              <w:spacing w:after="0" w:line="240" w:lineRule="auto"/>
              <w:ind w:firstLine="424"/>
              <w:jc w:val="both"/>
              <w:rPr>
                <w:rFonts w:ascii="Times New Roman" w:eastAsia="Calibri" w:hAnsi="Times New Roman" w:cs="Times New Roman"/>
                <w:sz w:val="24"/>
                <w:szCs w:val="24"/>
                <w:lang w:eastAsia="ru-RU"/>
              </w:rPr>
            </w:pPr>
          </w:p>
        </w:tc>
      </w:tr>
      <w:tr w:rsidR="009D374C" w:rsidRPr="009D374C" w:rsidTr="009A3A2F">
        <w:trPr>
          <w:trHeight w:val="1008"/>
        </w:trPr>
        <w:tc>
          <w:tcPr>
            <w:tcW w:w="3119" w:type="dxa"/>
          </w:tcPr>
          <w:p w:rsidR="009D374C" w:rsidRPr="009D374C" w:rsidRDefault="009D374C" w:rsidP="009D374C">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9D374C">
              <w:rPr>
                <w:rFonts w:ascii="Times New Roman" w:eastAsia="Calibri" w:hAnsi="Times New Roman" w:cs="Times New Roman"/>
                <w:b/>
                <w:color w:val="000000"/>
                <w:sz w:val="24"/>
                <w:szCs w:val="24"/>
              </w:rPr>
              <w:t>Способи отримання відповіді (результату)</w:t>
            </w:r>
          </w:p>
        </w:tc>
        <w:tc>
          <w:tcPr>
            <w:tcW w:w="7371" w:type="dxa"/>
          </w:tcPr>
          <w:p w:rsidR="009D374C" w:rsidRPr="009D374C" w:rsidRDefault="009D374C" w:rsidP="009D374C">
            <w:pPr>
              <w:spacing w:after="0" w:line="240" w:lineRule="auto"/>
              <w:jc w:val="both"/>
              <w:rPr>
                <w:rFonts w:ascii="Times New Roman" w:eastAsia="Calibri" w:hAnsi="Times New Roman" w:cs="Times New Roman"/>
                <w:sz w:val="24"/>
                <w:szCs w:val="24"/>
                <w:lang w:eastAsia="ru-RU"/>
              </w:rPr>
            </w:pPr>
            <w:r w:rsidRPr="009D374C">
              <w:rPr>
                <w:rFonts w:ascii="Times New Roman" w:eastAsia="Batang" w:hAnsi="Times New Roman" w:cs="Times New Roman"/>
                <w:sz w:val="24"/>
                <w:szCs w:val="24"/>
                <w:lang w:eastAsia="ru-RU"/>
              </w:rPr>
              <w:t xml:space="preserve">      Особисто, при наявності документа, що посвідчує особу</w:t>
            </w:r>
          </w:p>
        </w:tc>
      </w:tr>
      <w:tr w:rsidR="009D374C" w:rsidRPr="009D374C" w:rsidTr="009A3A2F">
        <w:tc>
          <w:tcPr>
            <w:tcW w:w="3119" w:type="dxa"/>
          </w:tcPr>
          <w:p w:rsidR="009D374C" w:rsidRPr="009D374C" w:rsidRDefault="009D374C" w:rsidP="009D374C">
            <w:pPr>
              <w:tabs>
                <w:tab w:val="left" w:pos="142"/>
              </w:tabs>
              <w:spacing w:before="240" w:after="200" w:line="276" w:lineRule="auto"/>
              <w:contextualSpacing/>
              <w:jc w:val="center"/>
              <w:rPr>
                <w:rFonts w:ascii="Times New Roman" w:eastAsia="Calibri" w:hAnsi="Times New Roman" w:cs="Times New Roman"/>
                <w:b/>
                <w:color w:val="000000"/>
                <w:sz w:val="24"/>
                <w:szCs w:val="24"/>
              </w:rPr>
            </w:pPr>
            <w:r w:rsidRPr="009D374C">
              <w:rPr>
                <w:rFonts w:ascii="Times New Roman" w:eastAsia="Calibri" w:hAnsi="Times New Roman" w:cs="Times New Roman"/>
                <w:b/>
                <w:color w:val="000000"/>
                <w:sz w:val="24"/>
                <w:szCs w:val="24"/>
              </w:rPr>
              <w:t>Примітка</w:t>
            </w:r>
          </w:p>
        </w:tc>
        <w:tc>
          <w:tcPr>
            <w:tcW w:w="7371" w:type="dxa"/>
          </w:tcPr>
          <w:p w:rsidR="009D374C" w:rsidRPr="009D374C" w:rsidRDefault="009D374C" w:rsidP="009D374C">
            <w:pPr>
              <w:spacing w:after="0" w:line="240" w:lineRule="auto"/>
              <w:ind w:firstLine="424"/>
              <w:jc w:val="both"/>
              <w:rPr>
                <w:rFonts w:ascii="Times New Roman" w:eastAsia="Calibri" w:hAnsi="Times New Roman" w:cs="Times New Roman"/>
                <w:sz w:val="24"/>
                <w:szCs w:val="24"/>
                <w:lang w:eastAsia="ru-RU"/>
              </w:rPr>
            </w:pPr>
          </w:p>
        </w:tc>
      </w:tr>
    </w:tbl>
    <w:p w:rsidR="009D374C" w:rsidRPr="009D374C" w:rsidRDefault="009D374C" w:rsidP="009D374C">
      <w:pPr>
        <w:tabs>
          <w:tab w:val="left" w:pos="142"/>
        </w:tabs>
        <w:spacing w:after="0" w:line="240" w:lineRule="auto"/>
        <w:contextualSpacing/>
        <w:jc w:val="both"/>
        <w:rPr>
          <w:rFonts w:ascii="Times New Roman" w:eastAsia="Calibri" w:hAnsi="Times New Roman" w:cs="Times New Roman"/>
          <w:color w:val="000000"/>
          <w:sz w:val="24"/>
          <w:szCs w:val="24"/>
        </w:rPr>
      </w:pPr>
    </w:p>
    <w:p w:rsidR="009D374C" w:rsidRPr="009D374C" w:rsidRDefault="009D374C" w:rsidP="009D374C">
      <w:pPr>
        <w:spacing w:after="0" w:line="240" w:lineRule="auto"/>
        <w:rPr>
          <w:rFonts w:ascii="Times New Roman" w:eastAsia="Calibri" w:hAnsi="Times New Roman" w:cs="Times New Roman"/>
          <w:sz w:val="24"/>
          <w:szCs w:val="24"/>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P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P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P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1"/>
          <w:sz w:val="24"/>
          <w:szCs w:val="24"/>
          <w:lang w:eastAsia="ru-RU"/>
        </w:rPr>
      </w:pPr>
    </w:p>
    <w:p w:rsidR="009D374C" w:rsidRP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r w:rsidRPr="009D374C">
        <w:rPr>
          <w:rFonts w:ascii="Times New Roman" w:eastAsia="Times New Roman" w:hAnsi="Times New Roman" w:cs="Times New Roman"/>
          <w:b/>
          <w:bCs/>
          <w:spacing w:val="-1"/>
          <w:sz w:val="24"/>
          <w:szCs w:val="24"/>
          <w:lang w:eastAsia="ru-RU"/>
        </w:rPr>
        <w:lastRenderedPageBreak/>
        <w:t>ТЕХНОЛОГІЧНА К</w:t>
      </w:r>
      <w:r w:rsidRPr="009D374C">
        <w:rPr>
          <w:rFonts w:ascii="Times New Roman" w:eastAsia="Times New Roman" w:hAnsi="Times New Roman" w:cs="Times New Roman"/>
          <w:b/>
          <w:bCs/>
          <w:spacing w:val="2"/>
          <w:sz w:val="24"/>
          <w:szCs w:val="24"/>
          <w:lang w:eastAsia="ru-RU"/>
        </w:rPr>
        <w:t>А</w:t>
      </w:r>
      <w:r w:rsidRPr="009D374C">
        <w:rPr>
          <w:rFonts w:ascii="Times New Roman" w:eastAsia="Times New Roman" w:hAnsi="Times New Roman" w:cs="Times New Roman"/>
          <w:b/>
          <w:bCs/>
          <w:spacing w:val="-1"/>
          <w:sz w:val="24"/>
          <w:szCs w:val="24"/>
          <w:lang w:eastAsia="ru-RU"/>
        </w:rPr>
        <w:t>Р</w:t>
      </w:r>
      <w:r w:rsidRPr="009D374C">
        <w:rPr>
          <w:rFonts w:ascii="Times New Roman" w:eastAsia="Times New Roman" w:hAnsi="Times New Roman" w:cs="Times New Roman"/>
          <w:b/>
          <w:bCs/>
          <w:spacing w:val="2"/>
          <w:sz w:val="24"/>
          <w:szCs w:val="24"/>
          <w:lang w:eastAsia="ru-RU"/>
        </w:rPr>
        <w:t>Т</w:t>
      </w:r>
      <w:r w:rsidRPr="009D374C">
        <w:rPr>
          <w:rFonts w:ascii="Times New Roman" w:eastAsia="Times New Roman" w:hAnsi="Times New Roman" w:cs="Times New Roman"/>
          <w:b/>
          <w:bCs/>
          <w:spacing w:val="-2"/>
          <w:sz w:val="24"/>
          <w:szCs w:val="24"/>
          <w:lang w:eastAsia="ru-RU"/>
        </w:rPr>
        <w:t>К</w:t>
      </w:r>
      <w:r w:rsidRPr="009D374C">
        <w:rPr>
          <w:rFonts w:ascii="Times New Roman" w:eastAsia="Times New Roman" w:hAnsi="Times New Roman" w:cs="Times New Roman"/>
          <w:b/>
          <w:bCs/>
          <w:sz w:val="24"/>
          <w:szCs w:val="24"/>
          <w:lang w:eastAsia="ru-RU"/>
        </w:rPr>
        <w:t>А</w:t>
      </w:r>
      <w:r w:rsidRPr="009D374C">
        <w:rPr>
          <w:rFonts w:ascii="Times New Roman" w:eastAsia="Times New Roman" w:hAnsi="Times New Roman" w:cs="Times New Roman"/>
          <w:b/>
          <w:bCs/>
          <w:spacing w:val="-3"/>
          <w:sz w:val="24"/>
          <w:szCs w:val="24"/>
          <w:lang w:eastAsia="ru-RU"/>
        </w:rPr>
        <w:t xml:space="preserve"> </w:t>
      </w:r>
      <w:r w:rsidRPr="009D374C">
        <w:rPr>
          <w:rFonts w:ascii="Times New Roman" w:eastAsia="Times New Roman" w:hAnsi="Times New Roman" w:cs="Times New Roman"/>
          <w:b/>
          <w:bCs/>
          <w:spacing w:val="2"/>
          <w:sz w:val="24"/>
          <w:szCs w:val="24"/>
          <w:lang w:eastAsia="ru-RU"/>
        </w:rPr>
        <w:t>АД</w:t>
      </w:r>
      <w:r w:rsidRPr="009D374C">
        <w:rPr>
          <w:rFonts w:ascii="Times New Roman" w:eastAsia="Times New Roman" w:hAnsi="Times New Roman" w:cs="Times New Roman"/>
          <w:b/>
          <w:bCs/>
          <w:spacing w:val="-2"/>
          <w:sz w:val="24"/>
          <w:szCs w:val="24"/>
          <w:lang w:eastAsia="ru-RU"/>
        </w:rPr>
        <w:t>М</w:t>
      </w:r>
      <w:r w:rsidRPr="009D374C">
        <w:rPr>
          <w:rFonts w:ascii="Times New Roman" w:eastAsia="Times New Roman" w:hAnsi="Times New Roman" w:cs="Times New Roman"/>
          <w:b/>
          <w:bCs/>
          <w:spacing w:val="2"/>
          <w:sz w:val="24"/>
          <w:szCs w:val="24"/>
          <w:lang w:eastAsia="ru-RU"/>
        </w:rPr>
        <w:t>ІНІСТ</w:t>
      </w:r>
      <w:r w:rsidRPr="009D374C">
        <w:rPr>
          <w:rFonts w:ascii="Times New Roman" w:eastAsia="Times New Roman" w:hAnsi="Times New Roman" w:cs="Times New Roman"/>
          <w:b/>
          <w:bCs/>
          <w:spacing w:val="-1"/>
          <w:sz w:val="24"/>
          <w:szCs w:val="24"/>
          <w:lang w:eastAsia="ru-RU"/>
        </w:rPr>
        <w:t>Р</w:t>
      </w:r>
      <w:r w:rsidRPr="009D374C">
        <w:rPr>
          <w:rFonts w:ascii="Times New Roman" w:eastAsia="Times New Roman" w:hAnsi="Times New Roman" w:cs="Times New Roman"/>
          <w:b/>
          <w:bCs/>
          <w:spacing w:val="2"/>
          <w:sz w:val="24"/>
          <w:szCs w:val="24"/>
          <w:lang w:eastAsia="ru-RU"/>
        </w:rPr>
        <w:t>АТИ</w:t>
      </w:r>
      <w:r w:rsidRPr="009D374C">
        <w:rPr>
          <w:rFonts w:ascii="Times New Roman" w:eastAsia="Times New Roman" w:hAnsi="Times New Roman" w:cs="Times New Roman"/>
          <w:b/>
          <w:bCs/>
          <w:spacing w:val="-2"/>
          <w:sz w:val="24"/>
          <w:szCs w:val="24"/>
          <w:lang w:eastAsia="ru-RU"/>
        </w:rPr>
        <w:t>В</w:t>
      </w:r>
      <w:r w:rsidRPr="009D374C">
        <w:rPr>
          <w:rFonts w:ascii="Times New Roman" w:eastAsia="Times New Roman" w:hAnsi="Times New Roman" w:cs="Times New Roman"/>
          <w:b/>
          <w:bCs/>
          <w:spacing w:val="2"/>
          <w:sz w:val="24"/>
          <w:szCs w:val="24"/>
          <w:lang w:eastAsia="ru-RU"/>
        </w:rPr>
        <w:t>НОЇ ПОСЛУГИ</w:t>
      </w:r>
      <w:r w:rsidRPr="009D374C">
        <w:rPr>
          <w:rFonts w:ascii="Times New Roman" w:eastAsia="Times New Roman" w:hAnsi="Times New Roman" w:cs="Times New Roman"/>
          <w:b/>
          <w:bCs/>
          <w:spacing w:val="2"/>
          <w:w w:val="99"/>
          <w:sz w:val="24"/>
          <w:szCs w:val="24"/>
          <w:lang w:eastAsia="ru-RU"/>
        </w:rPr>
        <w:t xml:space="preserve"> №</w:t>
      </w:r>
    </w:p>
    <w:p w:rsidR="009D374C" w:rsidRPr="009D374C" w:rsidRDefault="009D374C" w:rsidP="009D374C">
      <w:pPr>
        <w:widowControl w:val="0"/>
        <w:autoSpaceDE w:val="0"/>
        <w:autoSpaceDN w:val="0"/>
        <w:adjustRightInd w:val="0"/>
        <w:spacing w:after="0" w:line="240" w:lineRule="auto"/>
        <w:ind w:left="1843" w:right="1800"/>
        <w:jc w:val="center"/>
        <w:rPr>
          <w:rFonts w:ascii="Times New Roman" w:eastAsia="Times New Roman" w:hAnsi="Times New Roman" w:cs="Times New Roman"/>
          <w:b/>
          <w:bCs/>
          <w:spacing w:val="2"/>
          <w:w w:val="99"/>
          <w:sz w:val="24"/>
          <w:szCs w:val="24"/>
          <w:lang w:eastAsia="ru-RU"/>
        </w:rPr>
      </w:pPr>
    </w:p>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Calibri" w:hAnsi="Times New Roman" w:cs="Times New Roman"/>
          <w:b/>
          <w:sz w:val="24"/>
          <w:szCs w:val="24"/>
          <w:u w:val="single"/>
          <w:lang w:eastAsia="ru-RU"/>
        </w:rPr>
        <w:t>01683</w:t>
      </w:r>
      <w:r w:rsidRPr="009D374C">
        <w:rPr>
          <w:rFonts w:ascii="Times New Roman" w:eastAsia="Times New Roman" w:hAnsi="Times New Roman" w:cs="Times New Roman"/>
          <w:sz w:val="28"/>
          <w:szCs w:val="28"/>
          <w:lang w:eastAsia="ru-RU"/>
        </w:rPr>
        <w:t xml:space="preserve"> -</w:t>
      </w:r>
      <w:r w:rsidRPr="009D374C">
        <w:rPr>
          <w:rFonts w:ascii="Times New Roman" w:eastAsia="Times New Roman" w:hAnsi="Times New Roman" w:cs="Times New Roman"/>
          <w:sz w:val="24"/>
          <w:szCs w:val="24"/>
          <w:lang w:eastAsia="ru-RU"/>
        </w:rPr>
        <w:t xml:space="preserve"> (</w:t>
      </w:r>
      <w:r w:rsidRPr="009D374C">
        <w:rPr>
          <w:rFonts w:ascii="Times New Roman" w:eastAsia="Times New Roman" w:hAnsi="Times New Roman" w:cs="Times New Roman"/>
          <w:b/>
          <w:sz w:val="24"/>
          <w:szCs w:val="24"/>
          <w:lang w:eastAsia="ru-RU"/>
        </w:rPr>
        <w:t>ідентифікатор за Гідом державних послуг)</w:t>
      </w:r>
    </w:p>
    <w:p w:rsidR="009D374C" w:rsidRPr="009D374C" w:rsidRDefault="009D374C" w:rsidP="009D374C">
      <w:pPr>
        <w:spacing w:after="0" w:line="240" w:lineRule="auto"/>
        <w:jc w:val="center"/>
        <w:rPr>
          <w:rFonts w:ascii="Times New Roman" w:eastAsia="Calibri" w:hAnsi="Times New Roman" w:cs="Times New Roman"/>
          <w:b/>
          <w:sz w:val="24"/>
          <w:szCs w:val="24"/>
          <w:lang w:eastAsia="ru-RU"/>
        </w:rPr>
      </w:pPr>
      <w:r w:rsidRPr="009D374C">
        <w:rPr>
          <w:rFonts w:ascii="Times New Roman" w:eastAsia="Calibri" w:hAnsi="Times New Roman" w:cs="Times New Roman"/>
          <w:b/>
          <w:sz w:val="24"/>
          <w:szCs w:val="24"/>
          <w:lang w:eastAsia="ru-RU"/>
        </w:rPr>
        <w:t>Надання дозволу на вчинення правочинів щодо нерухомого майна, право власності на яке або право власності яким має дитина</w:t>
      </w:r>
    </w:p>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назва послуги</w:t>
      </w:r>
    </w:p>
    <w:p w:rsidR="009D374C" w:rsidRPr="009D374C" w:rsidRDefault="009D374C" w:rsidP="009D374C">
      <w:pPr>
        <w:spacing w:after="0" w:line="240" w:lineRule="auto"/>
        <w:jc w:val="center"/>
        <w:rPr>
          <w:rFonts w:ascii="Times New Roman" w:eastAsia="Times New Roman" w:hAnsi="Times New Roman" w:cs="Times New Roman"/>
          <w:b/>
          <w:sz w:val="24"/>
          <w:szCs w:val="24"/>
          <w:u w:val="single"/>
          <w:lang w:eastAsia="ru-RU"/>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9D374C" w:rsidRPr="009D374C" w:rsidTr="009A3A2F">
        <w:trPr>
          <w:trHeight w:val="1411"/>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Times New Roman" w:hAnsi="Times New Roman" w:cs="Times New Roman"/>
                <w:b/>
                <w:sz w:val="24"/>
                <w:szCs w:val="24"/>
                <w:lang w:eastAsia="ru-RU"/>
              </w:rPr>
              <w:t>№ з/п</w:t>
            </w:r>
          </w:p>
        </w:tc>
        <w:tc>
          <w:tcPr>
            <w:tcW w:w="376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Times New Roman" w:hAnsi="Times New Roman" w:cs="Times New Roman"/>
                <w:b/>
                <w:sz w:val="24"/>
                <w:szCs w:val="24"/>
                <w:lang w:eastAsia="ru-RU"/>
              </w:rPr>
              <w:t>Етапи опрацювання звернення про надання адміністративної послуги</w:t>
            </w:r>
          </w:p>
        </w:tc>
        <w:tc>
          <w:tcPr>
            <w:tcW w:w="2052" w:type="dxa"/>
            <w:shd w:val="clear" w:color="auto" w:fill="auto"/>
          </w:tcPr>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Times New Roman" w:hAnsi="Times New Roman" w:cs="Times New Roman"/>
                <w:b/>
                <w:sz w:val="24"/>
                <w:szCs w:val="24"/>
                <w:lang w:eastAsia="ru-RU"/>
              </w:rPr>
              <w:t>Відповідальна посадова особа суб’єкта надання адміністративної послуги</w:t>
            </w:r>
          </w:p>
        </w:tc>
        <w:tc>
          <w:tcPr>
            <w:tcW w:w="1559" w:type="dxa"/>
            <w:shd w:val="clear" w:color="auto" w:fill="auto"/>
          </w:tcPr>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Times New Roman" w:hAnsi="Times New Roman" w:cs="Times New Roman"/>
                <w:b/>
                <w:sz w:val="24"/>
                <w:szCs w:val="24"/>
                <w:lang w:eastAsia="ru-RU"/>
              </w:rPr>
              <w:t>Структурні підрозділи, відповідальні за етапи</w:t>
            </w:r>
          </w:p>
        </w:tc>
        <w:tc>
          <w:tcPr>
            <w:tcW w:w="1984" w:type="dxa"/>
            <w:gridSpan w:val="2"/>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Times New Roman" w:hAnsi="Times New Roman" w:cs="Times New Roman"/>
                <w:b/>
                <w:sz w:val="24"/>
                <w:szCs w:val="24"/>
                <w:lang w:eastAsia="ru-RU"/>
              </w:rPr>
              <w:t>Строк виконання</w:t>
            </w:r>
          </w:p>
          <w:p w:rsidR="009D374C" w:rsidRPr="009D374C" w:rsidRDefault="009D374C" w:rsidP="009D374C">
            <w:pPr>
              <w:spacing w:after="0" w:line="240" w:lineRule="auto"/>
              <w:jc w:val="center"/>
              <w:rPr>
                <w:rFonts w:ascii="Times New Roman" w:eastAsia="Times New Roman" w:hAnsi="Times New Roman" w:cs="Times New Roman"/>
                <w:b/>
                <w:sz w:val="24"/>
                <w:szCs w:val="24"/>
                <w:lang w:eastAsia="ru-RU"/>
              </w:rPr>
            </w:pPr>
            <w:r w:rsidRPr="009D374C">
              <w:rPr>
                <w:rFonts w:ascii="Times New Roman" w:eastAsia="Times New Roman" w:hAnsi="Times New Roman" w:cs="Times New Roman"/>
                <w:b/>
                <w:sz w:val="24"/>
                <w:szCs w:val="24"/>
                <w:lang w:eastAsia="ru-RU"/>
              </w:rPr>
              <w:t>етапів</w:t>
            </w:r>
          </w:p>
        </w:tc>
      </w:tr>
      <w:tr w:rsidR="009D374C" w:rsidRPr="009D374C" w:rsidTr="009A3A2F">
        <w:trPr>
          <w:trHeight w:val="1120"/>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1</w:t>
            </w:r>
          </w:p>
        </w:tc>
        <w:tc>
          <w:tcPr>
            <w:tcW w:w="3767" w:type="dxa"/>
            <w:shd w:val="clear" w:color="auto" w:fill="auto"/>
          </w:tcPr>
          <w:p w:rsidR="009D374C" w:rsidRPr="009D374C" w:rsidRDefault="009D374C" w:rsidP="009D374C">
            <w:pPr>
              <w:spacing w:after="0" w:line="240" w:lineRule="auto"/>
              <w:jc w:val="both"/>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Прийом документів, що подаються особою або її представником.</w:t>
            </w:r>
          </w:p>
        </w:tc>
        <w:tc>
          <w:tcPr>
            <w:tcW w:w="2052" w:type="dxa"/>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ЦНАП</w:t>
            </w:r>
          </w:p>
        </w:tc>
        <w:tc>
          <w:tcPr>
            <w:tcW w:w="1984" w:type="dxa"/>
            <w:gridSpan w:val="2"/>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val="ru-RU" w:eastAsia="ru-RU"/>
              </w:rPr>
            </w:pPr>
            <w:r w:rsidRPr="009D374C">
              <w:rPr>
                <w:rFonts w:ascii="Times New Roman" w:eastAsia="Times New Roman" w:hAnsi="Times New Roman" w:cs="Times New Roman"/>
                <w:sz w:val="24"/>
                <w:szCs w:val="24"/>
                <w:lang w:val="ru-RU" w:eastAsia="ru-RU"/>
              </w:rPr>
              <w:t>1 день</w:t>
            </w:r>
          </w:p>
        </w:tc>
      </w:tr>
      <w:tr w:rsidR="009D374C" w:rsidRPr="009D374C" w:rsidTr="009A3A2F">
        <w:trPr>
          <w:trHeight w:val="739"/>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2</w:t>
            </w:r>
          </w:p>
        </w:tc>
        <w:tc>
          <w:tcPr>
            <w:tcW w:w="3767" w:type="dxa"/>
            <w:shd w:val="clear" w:color="auto" w:fill="auto"/>
          </w:tcPr>
          <w:p w:rsidR="009D374C" w:rsidRPr="009D374C" w:rsidRDefault="009D374C" w:rsidP="009D374C">
            <w:pPr>
              <w:spacing w:after="0" w:line="240" w:lineRule="auto"/>
              <w:jc w:val="both"/>
              <w:rPr>
                <w:rFonts w:ascii="Times New Roman" w:eastAsia="Verdana" w:hAnsi="Times New Roman" w:cs="Times New Roman"/>
                <w:color w:val="000000"/>
                <w:sz w:val="24"/>
                <w:szCs w:val="24"/>
                <w:lang w:eastAsia="ru-RU"/>
              </w:rPr>
            </w:pPr>
            <w:r w:rsidRPr="009D374C">
              <w:rPr>
                <w:rFonts w:ascii="Times New Roman" w:eastAsia="Verdana" w:hAnsi="Times New Roman" w:cs="Times New Roman"/>
                <w:color w:val="000000"/>
                <w:sz w:val="24"/>
                <w:szCs w:val="24"/>
                <w:lang w:eastAsia="ru-RU"/>
              </w:rPr>
              <w:t>Реєстрація заяви</w:t>
            </w:r>
          </w:p>
        </w:tc>
        <w:tc>
          <w:tcPr>
            <w:tcW w:w="2052" w:type="dxa"/>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Verdana" w:hAnsi="Times New Roman" w:cs="Times New Roman"/>
                <w:color w:val="000000"/>
                <w:sz w:val="24"/>
                <w:szCs w:val="24"/>
                <w:lang w:eastAsia="ru-RU"/>
              </w:rPr>
              <w:t>Адміністратор ЦНАП</w:t>
            </w:r>
          </w:p>
        </w:tc>
        <w:tc>
          <w:tcPr>
            <w:tcW w:w="1559" w:type="dxa"/>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ССД</w:t>
            </w:r>
          </w:p>
        </w:tc>
        <w:tc>
          <w:tcPr>
            <w:tcW w:w="1984" w:type="dxa"/>
            <w:gridSpan w:val="2"/>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val="ru-RU" w:eastAsia="ru-RU"/>
              </w:rPr>
              <w:t>1 день</w:t>
            </w:r>
          </w:p>
        </w:tc>
      </w:tr>
      <w:tr w:rsidR="009D374C" w:rsidRPr="009D374C" w:rsidTr="009A3A2F">
        <w:trPr>
          <w:trHeight w:val="739"/>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3</w:t>
            </w:r>
          </w:p>
        </w:tc>
        <w:tc>
          <w:tcPr>
            <w:tcW w:w="3767" w:type="dxa"/>
            <w:shd w:val="clear" w:color="auto" w:fill="auto"/>
          </w:tcPr>
          <w:p w:rsidR="009D374C" w:rsidRPr="009D374C" w:rsidRDefault="009D374C" w:rsidP="009D374C">
            <w:pPr>
              <w:spacing w:after="0" w:line="240" w:lineRule="auto"/>
              <w:jc w:val="both"/>
              <w:rPr>
                <w:rFonts w:ascii="Times New Roman" w:eastAsia="Verdana" w:hAnsi="Times New Roman" w:cs="Times New Roman"/>
                <w:color w:val="000000"/>
                <w:sz w:val="24"/>
                <w:szCs w:val="24"/>
                <w:lang w:eastAsia="ru-RU"/>
              </w:rPr>
            </w:pPr>
            <w:r w:rsidRPr="009D374C">
              <w:rPr>
                <w:rFonts w:ascii="Times New Roman" w:eastAsia="Verdana" w:hAnsi="Times New Roman" w:cs="Times New Roman"/>
                <w:color w:val="000000"/>
                <w:sz w:val="24"/>
                <w:szCs w:val="24"/>
                <w:lang w:eastAsia="ru-RU"/>
              </w:rPr>
              <w:t>Передача заяви з пакетом документів до ССД</w:t>
            </w:r>
          </w:p>
        </w:tc>
        <w:tc>
          <w:tcPr>
            <w:tcW w:w="2052" w:type="dxa"/>
            <w:shd w:val="clear" w:color="auto" w:fill="auto"/>
          </w:tcPr>
          <w:p w:rsidR="009D374C" w:rsidRPr="009D374C" w:rsidRDefault="009D374C" w:rsidP="009D374C">
            <w:pPr>
              <w:spacing w:after="0" w:line="240" w:lineRule="auto"/>
              <w:rPr>
                <w:rFonts w:ascii="Times New Roman" w:eastAsia="Verdana" w:hAnsi="Times New Roman" w:cs="Times New Roman"/>
                <w:color w:val="000000"/>
                <w:sz w:val="24"/>
                <w:szCs w:val="24"/>
                <w:lang w:eastAsia="ru-RU"/>
              </w:rPr>
            </w:pPr>
            <w:r w:rsidRPr="009D374C">
              <w:rPr>
                <w:rFonts w:ascii="Times New Roman" w:eastAsia="Verdana" w:hAnsi="Times New Roman" w:cs="Times New Roman"/>
                <w:color w:val="000000"/>
                <w:sz w:val="24"/>
                <w:szCs w:val="24"/>
                <w:lang w:eastAsia="ru-RU"/>
              </w:rPr>
              <w:t>Спеціаліст ЦНАП</w:t>
            </w:r>
          </w:p>
        </w:tc>
        <w:tc>
          <w:tcPr>
            <w:tcW w:w="1559" w:type="dxa"/>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ССД</w:t>
            </w:r>
          </w:p>
        </w:tc>
        <w:tc>
          <w:tcPr>
            <w:tcW w:w="1984" w:type="dxa"/>
            <w:gridSpan w:val="2"/>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val="ru-RU" w:eastAsia="ru-RU"/>
              </w:rPr>
              <w:t>1 день</w:t>
            </w:r>
          </w:p>
        </w:tc>
      </w:tr>
      <w:tr w:rsidR="009D374C" w:rsidRPr="009D374C" w:rsidTr="009A3A2F">
        <w:trPr>
          <w:trHeight w:val="841"/>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4</w:t>
            </w:r>
          </w:p>
        </w:tc>
        <w:tc>
          <w:tcPr>
            <w:tcW w:w="3767" w:type="dxa"/>
            <w:shd w:val="clear" w:color="auto" w:fill="auto"/>
          </w:tcPr>
          <w:p w:rsidR="009D374C" w:rsidRPr="009D374C" w:rsidRDefault="009D374C" w:rsidP="009D374C">
            <w:pPr>
              <w:spacing w:after="0" w:line="240" w:lineRule="auto"/>
              <w:jc w:val="both"/>
              <w:rPr>
                <w:rFonts w:ascii="Times New Roman" w:eastAsia="Calibri" w:hAnsi="Times New Roman" w:cs="Times New Roman"/>
                <w:color w:val="000000"/>
                <w:sz w:val="24"/>
                <w:szCs w:val="24"/>
                <w:lang w:eastAsia="ru-RU"/>
              </w:rPr>
            </w:pPr>
          </w:p>
          <w:p w:rsidR="009D374C" w:rsidRPr="009D374C" w:rsidRDefault="009D374C" w:rsidP="009D374C">
            <w:pPr>
              <w:spacing w:after="0" w:line="240" w:lineRule="auto"/>
              <w:jc w:val="both"/>
              <w:rPr>
                <w:rFonts w:ascii="Times New Roman" w:eastAsia="Times New Roman" w:hAnsi="Times New Roman" w:cs="Times New Roman"/>
                <w:sz w:val="24"/>
                <w:szCs w:val="24"/>
                <w:lang w:val="ru-RU" w:eastAsia="ru-RU"/>
              </w:rPr>
            </w:pPr>
            <w:r w:rsidRPr="009D374C">
              <w:rPr>
                <w:rFonts w:ascii="Times New Roman" w:eastAsia="Calibri" w:hAnsi="Times New Roman" w:cs="Times New Roman"/>
                <w:color w:val="000000"/>
                <w:sz w:val="24"/>
                <w:szCs w:val="24"/>
                <w:lang w:eastAsia="ru-RU"/>
              </w:rPr>
              <w:t xml:space="preserve">Опрацювання пакету документів </w:t>
            </w:r>
          </w:p>
        </w:tc>
        <w:tc>
          <w:tcPr>
            <w:tcW w:w="2052" w:type="dxa"/>
            <w:shd w:val="clear" w:color="auto" w:fill="auto"/>
          </w:tcPr>
          <w:p w:rsidR="009D374C" w:rsidRPr="009D374C" w:rsidRDefault="009D374C" w:rsidP="009D374C">
            <w:pPr>
              <w:spacing w:after="0" w:line="240" w:lineRule="auto"/>
              <w:jc w:val="both"/>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ССД</w:t>
            </w:r>
          </w:p>
        </w:tc>
        <w:tc>
          <w:tcPr>
            <w:tcW w:w="1559" w:type="dxa"/>
            <w:shd w:val="clear" w:color="auto" w:fill="auto"/>
          </w:tcPr>
          <w:p w:rsidR="009D374C" w:rsidRPr="009D374C" w:rsidRDefault="009D374C" w:rsidP="009D374C">
            <w:pPr>
              <w:spacing w:after="0" w:line="240" w:lineRule="auto"/>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ССД</w:t>
            </w:r>
          </w:p>
        </w:tc>
        <w:tc>
          <w:tcPr>
            <w:tcW w:w="1984" w:type="dxa"/>
            <w:gridSpan w:val="2"/>
            <w:shd w:val="clear" w:color="auto" w:fill="auto"/>
          </w:tcPr>
          <w:p w:rsidR="009D374C" w:rsidRPr="009D374C" w:rsidRDefault="009D374C" w:rsidP="009D374C">
            <w:pPr>
              <w:spacing w:after="0" w:line="240" w:lineRule="auto"/>
              <w:jc w:val="both"/>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30 календарних днів</w:t>
            </w:r>
          </w:p>
        </w:tc>
      </w:tr>
      <w:tr w:rsidR="009D374C" w:rsidRPr="009D374C" w:rsidTr="009A3A2F">
        <w:trPr>
          <w:trHeight w:val="841"/>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5</w:t>
            </w:r>
          </w:p>
        </w:tc>
        <w:tc>
          <w:tcPr>
            <w:tcW w:w="3767" w:type="dxa"/>
            <w:tcBorders>
              <w:top w:val="single" w:sz="4" w:space="0" w:color="auto"/>
              <w:left w:val="single" w:sz="4" w:space="0" w:color="auto"/>
              <w:bottom w:val="single" w:sz="4" w:space="0" w:color="auto"/>
              <w:right w:val="single" w:sz="4" w:space="0" w:color="auto"/>
            </w:tcBorders>
          </w:tcPr>
          <w:p w:rsidR="009D374C" w:rsidRPr="009D374C" w:rsidRDefault="009D374C" w:rsidP="009D374C">
            <w:pPr>
              <w:spacing w:after="0" w:line="240" w:lineRule="auto"/>
              <w:rPr>
                <w:rFonts w:ascii="Times New Roman" w:eastAsia="Calibri" w:hAnsi="Times New Roman" w:cs="Times New Roman"/>
                <w:color w:val="000000"/>
                <w:sz w:val="24"/>
                <w:szCs w:val="24"/>
                <w:lang w:eastAsia="ru-RU"/>
              </w:rPr>
            </w:pPr>
          </w:p>
          <w:p w:rsidR="009D374C" w:rsidRPr="009D374C" w:rsidRDefault="009D374C" w:rsidP="009D374C">
            <w:pPr>
              <w:spacing w:after="0" w:line="240" w:lineRule="auto"/>
              <w:rPr>
                <w:rFonts w:ascii="Times New Roman" w:eastAsia="Calibri" w:hAnsi="Times New Roman" w:cs="Times New Roman"/>
                <w:color w:val="000000"/>
                <w:sz w:val="24"/>
                <w:szCs w:val="24"/>
                <w:lang w:eastAsia="ru-RU"/>
              </w:rPr>
            </w:pPr>
            <w:r w:rsidRPr="009D374C">
              <w:rPr>
                <w:rFonts w:ascii="Times New Roman" w:eastAsia="Calibri" w:hAnsi="Times New Roman" w:cs="Times New Roman"/>
                <w:color w:val="000000"/>
                <w:sz w:val="24"/>
                <w:szCs w:val="24"/>
                <w:lang w:eastAsia="ru-RU"/>
              </w:rPr>
              <w:t>Видача результату послуги заявнику</w:t>
            </w:r>
          </w:p>
        </w:tc>
        <w:tc>
          <w:tcPr>
            <w:tcW w:w="2052" w:type="dxa"/>
            <w:tcBorders>
              <w:top w:val="single" w:sz="4" w:space="0" w:color="auto"/>
              <w:left w:val="single" w:sz="4" w:space="0" w:color="auto"/>
              <w:bottom w:val="single" w:sz="4" w:space="0" w:color="auto"/>
              <w:right w:val="single" w:sz="4" w:space="0" w:color="auto"/>
            </w:tcBorders>
          </w:tcPr>
          <w:p w:rsidR="009D374C" w:rsidRPr="009D374C" w:rsidRDefault="009D374C" w:rsidP="009D374C">
            <w:pPr>
              <w:spacing w:after="0" w:line="240" w:lineRule="auto"/>
              <w:rPr>
                <w:rFonts w:ascii="Times New Roman" w:eastAsia="Calibri" w:hAnsi="Times New Roman" w:cs="Times New Roman"/>
                <w:color w:val="000000"/>
                <w:sz w:val="24"/>
                <w:szCs w:val="24"/>
                <w:lang w:eastAsia="ru-RU"/>
              </w:rPr>
            </w:pPr>
            <w:r w:rsidRPr="009D374C">
              <w:rPr>
                <w:rFonts w:ascii="Times New Roman" w:eastAsia="Calibri" w:hAnsi="Times New Roman" w:cs="Times New Roman"/>
                <w:color w:val="000000"/>
                <w:sz w:val="24"/>
                <w:szCs w:val="24"/>
                <w:lang w:eastAsia="ru-RU"/>
              </w:rPr>
              <w:t>Адміністратор</w:t>
            </w:r>
            <w:r w:rsidRPr="009D374C">
              <w:rPr>
                <w:rFonts w:ascii="Times New Roman" w:eastAsia="Calibri" w:hAnsi="Times New Roman" w:cs="Times New Roman"/>
                <w:sz w:val="24"/>
                <w:szCs w:val="24"/>
                <w:lang w:eastAsia="ru-RU"/>
              </w:rPr>
              <w:t xml:space="preserve"> Центру надання адміністративних послуг</w:t>
            </w:r>
          </w:p>
        </w:tc>
        <w:tc>
          <w:tcPr>
            <w:tcW w:w="1559" w:type="dxa"/>
            <w:tcBorders>
              <w:top w:val="single" w:sz="4" w:space="0" w:color="auto"/>
              <w:left w:val="single" w:sz="4" w:space="0" w:color="auto"/>
              <w:bottom w:val="single" w:sz="4" w:space="0" w:color="auto"/>
              <w:right w:val="single" w:sz="4" w:space="0" w:color="auto"/>
            </w:tcBorders>
          </w:tcPr>
          <w:p w:rsidR="009D374C" w:rsidRPr="009D374C" w:rsidRDefault="009D374C" w:rsidP="009D374C">
            <w:pPr>
              <w:spacing w:after="0" w:line="240" w:lineRule="auto"/>
              <w:rPr>
                <w:rFonts w:ascii="Times New Roman" w:eastAsia="Calibri" w:hAnsi="Times New Roman" w:cs="Times New Roman"/>
                <w:sz w:val="24"/>
                <w:szCs w:val="24"/>
                <w:lang w:eastAsia="ru-RU"/>
              </w:rPr>
            </w:pPr>
            <w:r w:rsidRPr="009D374C">
              <w:rPr>
                <w:rFonts w:ascii="Times New Roman" w:eastAsia="Calibri" w:hAnsi="Times New Roman" w:cs="Times New Roman"/>
                <w:sz w:val="24"/>
                <w:szCs w:val="24"/>
                <w:lang w:eastAsia="ru-RU"/>
              </w:rPr>
              <w:t>Центр надання адміністративних послуг</w:t>
            </w:r>
          </w:p>
        </w:tc>
        <w:tc>
          <w:tcPr>
            <w:tcW w:w="1984" w:type="dxa"/>
            <w:gridSpan w:val="2"/>
            <w:shd w:val="clear" w:color="auto" w:fill="auto"/>
          </w:tcPr>
          <w:p w:rsidR="009D374C" w:rsidRPr="009D374C" w:rsidRDefault="009D374C" w:rsidP="009D374C">
            <w:pPr>
              <w:spacing w:after="0" w:line="240" w:lineRule="auto"/>
              <w:jc w:val="both"/>
              <w:rPr>
                <w:rFonts w:ascii="Times New Roman" w:eastAsia="Times New Roman" w:hAnsi="Times New Roman" w:cs="Times New Roman"/>
                <w:sz w:val="24"/>
                <w:szCs w:val="24"/>
                <w:lang w:eastAsia="ru-RU"/>
              </w:rPr>
            </w:pPr>
          </w:p>
        </w:tc>
      </w:tr>
      <w:tr w:rsidR="009D374C" w:rsidRPr="009D374C" w:rsidTr="009A3A2F">
        <w:trPr>
          <w:trHeight w:val="844"/>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p>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12</w:t>
            </w:r>
          </w:p>
        </w:tc>
        <w:tc>
          <w:tcPr>
            <w:tcW w:w="7390" w:type="dxa"/>
            <w:gridSpan w:val="4"/>
            <w:shd w:val="clear" w:color="auto" w:fill="auto"/>
            <w:vAlign w:val="center"/>
          </w:tcPr>
          <w:p w:rsidR="009D374C" w:rsidRPr="009D374C" w:rsidRDefault="009D374C" w:rsidP="009D374C">
            <w:pPr>
              <w:spacing w:after="0" w:line="240" w:lineRule="auto"/>
              <w:rPr>
                <w:rFonts w:ascii="Times New Roman" w:eastAsia="Verdana" w:hAnsi="Times New Roman" w:cs="Times New Roman"/>
                <w:sz w:val="24"/>
                <w:szCs w:val="24"/>
                <w:lang w:eastAsia="ru-RU"/>
              </w:rPr>
            </w:pPr>
            <w:r w:rsidRPr="009D374C">
              <w:rPr>
                <w:rFonts w:ascii="Times New Roman" w:eastAsia="Verdana" w:hAnsi="Times New Roman" w:cs="Times New Roman"/>
                <w:sz w:val="24"/>
                <w:szCs w:val="24"/>
                <w:lang w:eastAsia="ru-RU"/>
              </w:rPr>
              <w:t>Загальна кількість днів надання послуги</w:t>
            </w:r>
          </w:p>
        </w:tc>
        <w:tc>
          <w:tcPr>
            <w:tcW w:w="1972" w:type="dxa"/>
            <w:shd w:val="clear" w:color="auto" w:fill="auto"/>
          </w:tcPr>
          <w:p w:rsidR="009D374C" w:rsidRPr="009D374C" w:rsidRDefault="009D374C" w:rsidP="009D374C">
            <w:pPr>
              <w:spacing w:after="0" w:line="240" w:lineRule="auto"/>
              <w:rPr>
                <w:rFonts w:ascii="Times New Roman" w:eastAsia="Verdana" w:hAnsi="Times New Roman" w:cs="Times New Roman"/>
                <w:sz w:val="24"/>
                <w:szCs w:val="24"/>
                <w:lang w:eastAsia="ru-RU"/>
              </w:rPr>
            </w:pPr>
            <w:r w:rsidRPr="009D374C">
              <w:rPr>
                <w:rFonts w:ascii="Times New Roman" w:eastAsia="Verdana" w:hAnsi="Times New Roman" w:cs="Times New Roman"/>
                <w:sz w:val="24"/>
                <w:szCs w:val="24"/>
                <w:lang w:eastAsia="ru-RU"/>
              </w:rPr>
              <w:t>30 днів</w:t>
            </w:r>
          </w:p>
        </w:tc>
      </w:tr>
      <w:tr w:rsidR="009D374C" w:rsidRPr="009D374C" w:rsidTr="009A3A2F">
        <w:trPr>
          <w:trHeight w:val="844"/>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13</w:t>
            </w:r>
          </w:p>
        </w:tc>
        <w:tc>
          <w:tcPr>
            <w:tcW w:w="7390" w:type="dxa"/>
            <w:gridSpan w:val="4"/>
            <w:shd w:val="clear" w:color="auto" w:fill="auto"/>
            <w:vAlign w:val="center"/>
          </w:tcPr>
          <w:p w:rsidR="009D374C" w:rsidRPr="009D374C" w:rsidRDefault="009D374C" w:rsidP="009D374C">
            <w:pPr>
              <w:spacing w:after="0" w:line="240" w:lineRule="auto"/>
              <w:rPr>
                <w:rFonts w:ascii="Times New Roman" w:eastAsia="Verdana" w:hAnsi="Times New Roman" w:cs="Times New Roman"/>
                <w:sz w:val="24"/>
                <w:szCs w:val="24"/>
                <w:lang w:eastAsia="ru-RU"/>
              </w:rPr>
            </w:pPr>
            <w:r w:rsidRPr="009D374C">
              <w:rPr>
                <w:rFonts w:ascii="Times New Roman" w:eastAsia="Verdana" w:hAnsi="Times New Roman" w:cs="Times New Roman"/>
                <w:sz w:val="24"/>
                <w:szCs w:val="24"/>
                <w:lang w:eastAsia="ru-RU"/>
              </w:rPr>
              <w:t>Загальна кількість днів ( передбачена законодавством)</w:t>
            </w:r>
          </w:p>
        </w:tc>
        <w:tc>
          <w:tcPr>
            <w:tcW w:w="1972" w:type="dxa"/>
            <w:shd w:val="clear" w:color="auto" w:fill="auto"/>
          </w:tcPr>
          <w:p w:rsidR="009D374C" w:rsidRPr="009D374C" w:rsidRDefault="009D374C" w:rsidP="009D374C">
            <w:pPr>
              <w:spacing w:after="0" w:line="240" w:lineRule="auto"/>
              <w:rPr>
                <w:rFonts w:ascii="Times New Roman" w:eastAsia="Verdana" w:hAnsi="Times New Roman" w:cs="Times New Roman"/>
                <w:sz w:val="24"/>
                <w:szCs w:val="24"/>
                <w:lang w:eastAsia="ru-RU"/>
              </w:rPr>
            </w:pPr>
            <w:r w:rsidRPr="009D374C">
              <w:rPr>
                <w:rFonts w:ascii="Times New Roman" w:eastAsia="Verdana" w:hAnsi="Times New Roman" w:cs="Times New Roman"/>
                <w:sz w:val="24"/>
                <w:szCs w:val="24"/>
                <w:lang w:eastAsia="ru-RU"/>
              </w:rPr>
              <w:t>30 днів</w:t>
            </w:r>
          </w:p>
        </w:tc>
      </w:tr>
      <w:tr w:rsidR="009D374C" w:rsidRPr="009D374C" w:rsidTr="009A3A2F">
        <w:trPr>
          <w:trHeight w:val="828"/>
        </w:trPr>
        <w:tc>
          <w:tcPr>
            <w:tcW w:w="557" w:type="dxa"/>
            <w:shd w:val="clear" w:color="auto" w:fill="auto"/>
            <w:vAlign w:val="center"/>
          </w:tcPr>
          <w:p w:rsidR="009D374C" w:rsidRPr="009D374C" w:rsidRDefault="009D374C" w:rsidP="009D374C">
            <w:pPr>
              <w:spacing w:after="0" w:line="240" w:lineRule="auto"/>
              <w:jc w:val="center"/>
              <w:rPr>
                <w:rFonts w:ascii="Times New Roman" w:eastAsia="Times New Roman" w:hAnsi="Times New Roman" w:cs="Times New Roman"/>
                <w:sz w:val="24"/>
                <w:szCs w:val="24"/>
                <w:lang w:eastAsia="ru-RU"/>
              </w:rPr>
            </w:pPr>
            <w:r w:rsidRPr="009D374C">
              <w:rPr>
                <w:rFonts w:ascii="Times New Roman" w:eastAsia="Times New Roman" w:hAnsi="Times New Roman" w:cs="Times New Roman"/>
                <w:sz w:val="24"/>
                <w:szCs w:val="24"/>
                <w:lang w:eastAsia="ru-RU"/>
              </w:rPr>
              <w:t>14</w:t>
            </w:r>
          </w:p>
        </w:tc>
        <w:tc>
          <w:tcPr>
            <w:tcW w:w="7390" w:type="dxa"/>
            <w:gridSpan w:val="4"/>
            <w:shd w:val="clear" w:color="auto" w:fill="auto"/>
            <w:vAlign w:val="center"/>
          </w:tcPr>
          <w:p w:rsidR="009D374C" w:rsidRPr="009D374C" w:rsidRDefault="009D374C" w:rsidP="009D374C">
            <w:pPr>
              <w:spacing w:after="0" w:line="240" w:lineRule="auto"/>
              <w:rPr>
                <w:rFonts w:ascii="Times New Roman" w:eastAsia="Verdana" w:hAnsi="Times New Roman" w:cs="Times New Roman"/>
                <w:sz w:val="24"/>
                <w:szCs w:val="24"/>
                <w:lang w:eastAsia="ru-RU"/>
              </w:rPr>
            </w:pPr>
            <w:r w:rsidRPr="009D374C">
              <w:rPr>
                <w:rFonts w:ascii="Times New Roman" w:eastAsia="Times New Roman" w:hAnsi="Times New Roman" w:cs="Times New Roman"/>
                <w:sz w:val="24"/>
                <w:szCs w:val="24"/>
                <w:lang w:eastAsia="ru-RU"/>
              </w:rPr>
              <w:t>Оскарження</w:t>
            </w:r>
          </w:p>
        </w:tc>
        <w:tc>
          <w:tcPr>
            <w:tcW w:w="1972" w:type="dxa"/>
            <w:shd w:val="clear" w:color="auto" w:fill="auto"/>
          </w:tcPr>
          <w:p w:rsidR="009D374C" w:rsidRPr="009D374C" w:rsidRDefault="009D374C" w:rsidP="009D374C">
            <w:pPr>
              <w:spacing w:after="0" w:line="240" w:lineRule="auto"/>
              <w:rPr>
                <w:rFonts w:ascii="Times New Roman" w:eastAsia="Verdana" w:hAnsi="Times New Roman" w:cs="Times New Roman"/>
                <w:sz w:val="24"/>
                <w:szCs w:val="24"/>
                <w:lang w:eastAsia="ru-RU"/>
              </w:rPr>
            </w:pPr>
            <w:r w:rsidRPr="009D374C">
              <w:rPr>
                <w:rFonts w:ascii="Times New Roman" w:eastAsia="Verdana" w:hAnsi="Times New Roman" w:cs="Times New Roman"/>
                <w:sz w:val="24"/>
                <w:szCs w:val="24"/>
                <w:lang w:eastAsia="ru-RU"/>
              </w:rPr>
              <w:t>-</w:t>
            </w:r>
          </w:p>
        </w:tc>
      </w:tr>
    </w:tbl>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8"/>
          <w:szCs w:val="28"/>
          <w:lang w:eastAsia="ru-RU"/>
        </w:rPr>
      </w:pPr>
    </w:p>
    <w:p w:rsidR="009D374C" w:rsidRPr="009D374C" w:rsidRDefault="009D374C" w:rsidP="009D374C">
      <w:pPr>
        <w:spacing w:after="0" w:line="240" w:lineRule="auto"/>
        <w:rPr>
          <w:rFonts w:ascii="Times New Roman" w:eastAsia="Calibri" w:hAnsi="Times New Roman" w:cs="Times New Roman"/>
          <w:sz w:val="26"/>
          <w:szCs w:val="26"/>
          <w:lang w:eastAsia="ru-RU"/>
        </w:rPr>
      </w:pPr>
    </w:p>
    <w:p w:rsidR="009D374C" w:rsidRPr="009D374C" w:rsidRDefault="009D374C" w:rsidP="009D374C">
      <w:pPr>
        <w:spacing w:after="0" w:line="240" w:lineRule="auto"/>
        <w:ind w:left="4956"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Начальнику служби у справах дітей</w:t>
      </w:r>
    </w:p>
    <w:p w:rsidR="009D374C" w:rsidRPr="009D374C" w:rsidRDefault="009D374C" w:rsidP="009D374C">
      <w:pPr>
        <w:spacing w:after="0" w:line="240" w:lineRule="auto"/>
        <w:ind w:left="4956" w:firstLine="708"/>
        <w:jc w:val="both"/>
        <w:rPr>
          <w:rFonts w:ascii="Times New Roman" w:eastAsia="Batang" w:hAnsi="Times New Roman" w:cs="Times New Roman"/>
          <w:sz w:val="26"/>
          <w:szCs w:val="26"/>
          <w:lang w:eastAsia="ru-RU"/>
        </w:rPr>
      </w:pPr>
      <w:proofErr w:type="spellStart"/>
      <w:r w:rsidRPr="009D374C">
        <w:rPr>
          <w:rFonts w:ascii="Times New Roman" w:eastAsia="Batang" w:hAnsi="Times New Roman" w:cs="Times New Roman"/>
          <w:sz w:val="26"/>
          <w:szCs w:val="26"/>
          <w:lang w:eastAsia="ru-RU"/>
        </w:rPr>
        <w:t>Звягельської</w:t>
      </w:r>
      <w:proofErr w:type="spellEnd"/>
      <w:r w:rsidRPr="009D374C">
        <w:rPr>
          <w:rFonts w:ascii="Times New Roman" w:eastAsia="Batang" w:hAnsi="Times New Roman" w:cs="Times New Roman"/>
          <w:sz w:val="26"/>
          <w:szCs w:val="26"/>
          <w:lang w:eastAsia="ru-RU"/>
        </w:rPr>
        <w:t xml:space="preserve"> міської ради</w:t>
      </w:r>
    </w:p>
    <w:p w:rsidR="009D374C" w:rsidRPr="009D374C" w:rsidRDefault="009D374C" w:rsidP="009D374C">
      <w:pPr>
        <w:spacing w:after="0" w:line="240" w:lineRule="auto"/>
        <w:ind w:left="4956"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Олені ШИЛОВІЙ</w:t>
      </w:r>
    </w:p>
    <w:p w:rsidR="009D374C" w:rsidRPr="009D374C" w:rsidRDefault="009D374C" w:rsidP="009D374C">
      <w:pPr>
        <w:spacing w:after="0" w:line="240" w:lineRule="auto"/>
        <w:ind w:left="4956"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______________________________</w:t>
      </w:r>
    </w:p>
    <w:p w:rsidR="009D374C" w:rsidRPr="009D374C" w:rsidRDefault="009D374C" w:rsidP="009D374C">
      <w:pPr>
        <w:spacing w:after="0" w:line="240" w:lineRule="auto"/>
        <w:ind w:left="4956" w:firstLine="708"/>
        <w:jc w:val="both"/>
        <w:rPr>
          <w:rFonts w:ascii="Times New Roman" w:eastAsia="Batang" w:hAnsi="Times New Roman" w:cs="Times New Roman"/>
          <w:sz w:val="20"/>
          <w:szCs w:val="20"/>
          <w:lang w:eastAsia="ru-RU"/>
        </w:rPr>
      </w:pPr>
      <w:r w:rsidRPr="009D374C">
        <w:rPr>
          <w:rFonts w:ascii="Times New Roman" w:eastAsia="Batang" w:hAnsi="Times New Roman" w:cs="Times New Roman"/>
          <w:sz w:val="20"/>
          <w:szCs w:val="20"/>
          <w:lang w:eastAsia="ru-RU"/>
        </w:rPr>
        <w:t xml:space="preserve">(прізвище, ім’я, по батькові /законних   </w:t>
      </w:r>
    </w:p>
    <w:p w:rsidR="009D374C" w:rsidRPr="009D374C" w:rsidRDefault="009D374C" w:rsidP="009D374C">
      <w:pPr>
        <w:spacing w:after="0" w:line="240" w:lineRule="auto"/>
        <w:ind w:left="4956"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______________________________</w:t>
      </w:r>
    </w:p>
    <w:p w:rsidR="009D374C" w:rsidRPr="009D374C" w:rsidRDefault="009D374C" w:rsidP="009D374C">
      <w:pPr>
        <w:spacing w:after="0" w:line="240" w:lineRule="auto"/>
        <w:ind w:left="5664"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0"/>
          <w:szCs w:val="20"/>
          <w:lang w:eastAsia="ru-RU"/>
        </w:rPr>
        <w:t>представників  дитини</w:t>
      </w:r>
      <w:r w:rsidRPr="009D374C">
        <w:rPr>
          <w:rFonts w:ascii="Times New Roman" w:eastAsia="Batang" w:hAnsi="Times New Roman" w:cs="Times New Roman"/>
          <w:sz w:val="26"/>
          <w:szCs w:val="26"/>
          <w:lang w:eastAsia="ru-RU"/>
        </w:rPr>
        <w:t>,</w:t>
      </w:r>
    </w:p>
    <w:p w:rsidR="009D374C" w:rsidRPr="009D374C" w:rsidRDefault="009D374C" w:rsidP="009D374C">
      <w:pPr>
        <w:spacing w:after="0" w:line="240" w:lineRule="auto"/>
        <w:ind w:left="5664"/>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______________________________</w:t>
      </w:r>
    </w:p>
    <w:p w:rsidR="009D374C" w:rsidRPr="009D374C" w:rsidRDefault="009D374C" w:rsidP="009D374C">
      <w:pPr>
        <w:spacing w:after="0" w:line="240" w:lineRule="auto"/>
        <w:ind w:left="4956"/>
        <w:jc w:val="both"/>
        <w:rPr>
          <w:rFonts w:ascii="Times New Roman" w:eastAsia="Batang" w:hAnsi="Times New Roman" w:cs="Times New Roman"/>
          <w:sz w:val="20"/>
          <w:szCs w:val="20"/>
          <w:lang w:eastAsia="ru-RU"/>
        </w:rPr>
      </w:pPr>
      <w:r w:rsidRPr="009D374C">
        <w:rPr>
          <w:rFonts w:ascii="Times New Roman" w:eastAsia="Batang" w:hAnsi="Times New Roman" w:cs="Times New Roman"/>
          <w:sz w:val="20"/>
          <w:szCs w:val="20"/>
          <w:lang w:eastAsia="ru-RU"/>
        </w:rPr>
        <w:t>адреса місця фактичного проживання (вул., місто),</w:t>
      </w:r>
    </w:p>
    <w:p w:rsidR="009D374C" w:rsidRPr="009D374C" w:rsidRDefault="009D374C" w:rsidP="009D374C">
      <w:pPr>
        <w:spacing w:after="0" w:line="240" w:lineRule="auto"/>
        <w:ind w:left="4956" w:firstLine="708"/>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______________________________</w:t>
      </w:r>
    </w:p>
    <w:p w:rsidR="009D374C" w:rsidRPr="009D374C" w:rsidRDefault="009D374C" w:rsidP="009D374C">
      <w:pPr>
        <w:spacing w:after="0" w:line="240" w:lineRule="auto"/>
        <w:ind w:left="6372" w:firstLine="708"/>
        <w:jc w:val="both"/>
        <w:rPr>
          <w:rFonts w:ascii="Times New Roman" w:eastAsia="Batang" w:hAnsi="Times New Roman" w:cs="Times New Roman"/>
          <w:sz w:val="20"/>
          <w:szCs w:val="20"/>
          <w:lang w:eastAsia="ru-RU"/>
        </w:rPr>
      </w:pPr>
      <w:r w:rsidRPr="009D374C">
        <w:rPr>
          <w:rFonts w:ascii="Times New Roman" w:eastAsia="Batang" w:hAnsi="Times New Roman" w:cs="Times New Roman"/>
          <w:sz w:val="20"/>
          <w:szCs w:val="20"/>
          <w:lang w:eastAsia="ru-RU"/>
        </w:rPr>
        <w:t xml:space="preserve">телефон)                         </w:t>
      </w:r>
    </w:p>
    <w:p w:rsidR="009D374C" w:rsidRPr="009D374C" w:rsidRDefault="009D374C" w:rsidP="009D374C">
      <w:pPr>
        <w:spacing w:after="0" w:line="240" w:lineRule="auto"/>
        <w:ind w:left="4956"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______________________________</w:t>
      </w:r>
    </w:p>
    <w:p w:rsidR="009D374C" w:rsidRPr="009D374C" w:rsidRDefault="009D374C" w:rsidP="009D374C">
      <w:pPr>
        <w:spacing w:after="0" w:line="240" w:lineRule="auto"/>
        <w:jc w:val="both"/>
        <w:rPr>
          <w:rFonts w:ascii="Times New Roman" w:eastAsia="Batang" w:hAnsi="Times New Roman" w:cs="Times New Roman"/>
          <w:sz w:val="26"/>
          <w:szCs w:val="26"/>
          <w:lang w:eastAsia="ru-RU"/>
        </w:rPr>
      </w:pPr>
    </w:p>
    <w:p w:rsidR="009D374C" w:rsidRPr="009D374C" w:rsidRDefault="009D374C" w:rsidP="009D374C">
      <w:pPr>
        <w:spacing w:after="0" w:line="240" w:lineRule="auto"/>
        <w:rPr>
          <w:rFonts w:ascii="Times New Roman" w:eastAsia="Batang" w:hAnsi="Times New Roman" w:cs="Times New Roman"/>
          <w:b/>
          <w:sz w:val="26"/>
          <w:szCs w:val="26"/>
          <w:lang w:eastAsia="ru-RU"/>
        </w:rPr>
      </w:pPr>
    </w:p>
    <w:p w:rsidR="009D374C" w:rsidRPr="009D374C" w:rsidRDefault="009D374C" w:rsidP="009D374C">
      <w:pPr>
        <w:spacing w:after="0" w:line="240" w:lineRule="auto"/>
        <w:jc w:val="center"/>
        <w:rPr>
          <w:rFonts w:ascii="Times New Roman" w:eastAsia="Batang" w:hAnsi="Times New Roman" w:cs="Times New Roman"/>
          <w:sz w:val="28"/>
          <w:szCs w:val="28"/>
          <w:lang w:eastAsia="ru-RU"/>
        </w:rPr>
      </w:pPr>
      <w:r w:rsidRPr="009D374C">
        <w:rPr>
          <w:rFonts w:ascii="Times New Roman" w:eastAsia="Batang" w:hAnsi="Times New Roman" w:cs="Times New Roman"/>
          <w:sz w:val="28"/>
          <w:szCs w:val="28"/>
          <w:lang w:eastAsia="ru-RU"/>
        </w:rPr>
        <w:t>Заява</w:t>
      </w:r>
    </w:p>
    <w:p w:rsidR="009D374C" w:rsidRPr="009D374C" w:rsidRDefault="009D374C" w:rsidP="009D374C">
      <w:pPr>
        <w:spacing w:after="0" w:line="240" w:lineRule="auto"/>
        <w:ind w:firstLine="708"/>
        <w:jc w:val="both"/>
        <w:rPr>
          <w:rFonts w:ascii="Times New Roman" w:eastAsia="Batang" w:hAnsi="Times New Roman" w:cs="Times New Roman"/>
          <w:sz w:val="28"/>
          <w:szCs w:val="28"/>
          <w:lang w:eastAsia="ru-RU"/>
        </w:rPr>
      </w:pPr>
      <w:r w:rsidRPr="009D374C">
        <w:rPr>
          <w:rFonts w:ascii="Times New Roman" w:eastAsia="Batang" w:hAnsi="Times New Roman" w:cs="Times New Roman"/>
          <w:sz w:val="28"/>
          <w:szCs w:val="28"/>
          <w:lang w:eastAsia="ru-RU"/>
        </w:rPr>
        <w:t>Прошу Вас винести на розгляд виконавчого комітету міської ради питання щодо надання мені</w:t>
      </w:r>
      <w:r w:rsidRPr="009D374C">
        <w:rPr>
          <w:rFonts w:ascii="Times New Roman" w:eastAsia="Batang" w:hAnsi="Times New Roman" w:cs="Times New Roman"/>
          <w:b/>
          <w:sz w:val="28"/>
          <w:szCs w:val="28"/>
          <w:lang w:eastAsia="ru-RU"/>
        </w:rPr>
        <w:t xml:space="preserve"> </w:t>
      </w:r>
      <w:r w:rsidRPr="009D374C">
        <w:rPr>
          <w:rFonts w:ascii="Times New Roman" w:eastAsia="Batang" w:hAnsi="Times New Roman" w:cs="Times New Roman"/>
          <w:sz w:val="28"/>
          <w:szCs w:val="28"/>
          <w:lang w:eastAsia="ru-RU"/>
        </w:rPr>
        <w:t>дозволу органу опіки та піклування на прийняття в дар ________________________________________________________________</w:t>
      </w:r>
    </w:p>
    <w:p w:rsidR="009D374C" w:rsidRPr="009D374C" w:rsidRDefault="009D374C" w:rsidP="009D374C">
      <w:pPr>
        <w:spacing w:after="0" w:line="240" w:lineRule="auto"/>
        <w:jc w:val="both"/>
        <w:rPr>
          <w:rFonts w:ascii="Times New Roman" w:eastAsia="Batang" w:hAnsi="Times New Roman" w:cs="Times New Roman"/>
          <w:sz w:val="24"/>
          <w:szCs w:val="24"/>
          <w:lang w:eastAsia="ru-RU"/>
        </w:rPr>
      </w:pPr>
      <w:r w:rsidRPr="009D374C">
        <w:rPr>
          <w:rFonts w:ascii="Times New Roman" w:eastAsia="Batang" w:hAnsi="Times New Roman" w:cs="Times New Roman"/>
          <w:sz w:val="24"/>
          <w:szCs w:val="24"/>
          <w:lang w:eastAsia="ru-RU"/>
        </w:rPr>
        <w:t xml:space="preserve">                                                    (частини) квартири (будинку) </w:t>
      </w:r>
    </w:p>
    <w:p w:rsidR="009D374C" w:rsidRPr="009D374C" w:rsidRDefault="009D374C" w:rsidP="009D374C">
      <w:pPr>
        <w:spacing w:after="0" w:line="240" w:lineRule="auto"/>
        <w:jc w:val="both"/>
        <w:rPr>
          <w:rFonts w:ascii="Times New Roman" w:eastAsia="Batang" w:hAnsi="Times New Roman" w:cs="Times New Roman"/>
          <w:sz w:val="28"/>
          <w:szCs w:val="28"/>
          <w:lang w:eastAsia="ru-RU"/>
        </w:rPr>
      </w:pPr>
      <w:r w:rsidRPr="009D374C">
        <w:rPr>
          <w:rFonts w:ascii="Times New Roman" w:eastAsia="Batang" w:hAnsi="Times New Roman" w:cs="Times New Roman"/>
          <w:sz w:val="28"/>
          <w:szCs w:val="28"/>
          <w:lang w:eastAsia="ru-RU"/>
        </w:rPr>
        <w:t xml:space="preserve">№___ в будинку № ____ на вул. _________________ в м. </w:t>
      </w:r>
      <w:proofErr w:type="spellStart"/>
      <w:r w:rsidRPr="009D374C">
        <w:rPr>
          <w:rFonts w:ascii="Times New Roman" w:eastAsia="Batang" w:hAnsi="Times New Roman" w:cs="Times New Roman"/>
          <w:sz w:val="28"/>
          <w:szCs w:val="28"/>
          <w:lang w:eastAsia="ru-RU"/>
        </w:rPr>
        <w:t>Звягелі</w:t>
      </w:r>
      <w:proofErr w:type="spellEnd"/>
      <w:r w:rsidRPr="009D374C">
        <w:rPr>
          <w:rFonts w:ascii="Times New Roman" w:eastAsia="Batang" w:hAnsi="Times New Roman" w:cs="Times New Roman"/>
          <w:sz w:val="28"/>
          <w:szCs w:val="28"/>
          <w:lang w:eastAsia="ru-RU"/>
        </w:rPr>
        <w:t>, у якому зареєстровані мої діти ________________________________________________</w:t>
      </w:r>
    </w:p>
    <w:p w:rsidR="009D374C" w:rsidRPr="009D374C" w:rsidRDefault="009D374C" w:rsidP="009D374C">
      <w:pPr>
        <w:spacing w:after="0" w:line="240" w:lineRule="auto"/>
        <w:jc w:val="center"/>
        <w:rPr>
          <w:rFonts w:ascii="Times New Roman" w:eastAsia="Batang" w:hAnsi="Times New Roman" w:cs="Times New Roman"/>
          <w:sz w:val="24"/>
          <w:szCs w:val="24"/>
          <w:lang w:eastAsia="ru-RU"/>
        </w:rPr>
      </w:pPr>
      <w:r w:rsidRPr="009D374C">
        <w:rPr>
          <w:rFonts w:ascii="Times New Roman" w:eastAsia="Batang" w:hAnsi="Times New Roman" w:cs="Times New Roman"/>
          <w:sz w:val="24"/>
          <w:szCs w:val="24"/>
          <w:lang w:eastAsia="ru-RU"/>
        </w:rPr>
        <w:t xml:space="preserve">                                        (прізвище, ім</w:t>
      </w:r>
      <w:r w:rsidRPr="009D374C">
        <w:rPr>
          <w:rFonts w:ascii="Times New Roman" w:eastAsia="Batang" w:hAnsi="Times New Roman" w:cs="Times New Roman"/>
          <w:sz w:val="24"/>
          <w:szCs w:val="24"/>
          <w:lang w:eastAsia="ko-KR"/>
        </w:rPr>
        <w:t>’я, по батькові дитини,  дата, місяць, рік народження</w:t>
      </w:r>
      <w:r w:rsidRPr="009D374C">
        <w:rPr>
          <w:rFonts w:ascii="Times New Roman" w:eastAsia="Batang" w:hAnsi="Times New Roman" w:cs="Times New Roman"/>
          <w:sz w:val="24"/>
          <w:szCs w:val="24"/>
          <w:lang w:eastAsia="ru-RU"/>
        </w:rPr>
        <w:t>)</w:t>
      </w:r>
    </w:p>
    <w:p w:rsidR="009D374C" w:rsidRPr="009D374C" w:rsidRDefault="009D374C" w:rsidP="009D374C">
      <w:pPr>
        <w:spacing w:after="0" w:line="240" w:lineRule="auto"/>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__________________________________________________________та  __________________________________________________________________,</w:t>
      </w:r>
    </w:p>
    <w:p w:rsidR="009D374C" w:rsidRPr="009D374C" w:rsidRDefault="009D374C" w:rsidP="009D374C">
      <w:pPr>
        <w:spacing w:after="0" w:line="240" w:lineRule="auto"/>
        <w:jc w:val="center"/>
        <w:rPr>
          <w:rFonts w:ascii="Times New Roman" w:eastAsia="Batang" w:hAnsi="Times New Roman" w:cs="Times New Roman"/>
          <w:sz w:val="24"/>
          <w:szCs w:val="24"/>
          <w:lang w:eastAsia="ru-RU"/>
        </w:rPr>
      </w:pPr>
      <w:r w:rsidRPr="009D374C">
        <w:rPr>
          <w:rFonts w:ascii="Times New Roman" w:eastAsia="Batang" w:hAnsi="Times New Roman" w:cs="Times New Roman"/>
          <w:sz w:val="24"/>
          <w:szCs w:val="24"/>
          <w:lang w:eastAsia="ru-RU"/>
        </w:rPr>
        <w:t>(прізвище, ім</w:t>
      </w:r>
      <w:r w:rsidRPr="009D374C">
        <w:rPr>
          <w:rFonts w:ascii="Times New Roman" w:eastAsia="Batang" w:hAnsi="Times New Roman" w:cs="Times New Roman"/>
          <w:sz w:val="24"/>
          <w:szCs w:val="24"/>
          <w:lang w:eastAsia="ko-KR"/>
        </w:rPr>
        <w:t>’я, по батькові дитини,  ---- року народження</w:t>
      </w:r>
      <w:r w:rsidRPr="009D374C">
        <w:rPr>
          <w:rFonts w:ascii="Times New Roman" w:eastAsia="Batang" w:hAnsi="Times New Roman" w:cs="Times New Roman"/>
          <w:sz w:val="24"/>
          <w:szCs w:val="24"/>
          <w:lang w:eastAsia="ru-RU"/>
        </w:rPr>
        <w:t>)</w:t>
      </w:r>
    </w:p>
    <w:p w:rsidR="009D374C" w:rsidRPr="009D374C" w:rsidRDefault="009D374C" w:rsidP="009D374C">
      <w:pPr>
        <w:spacing w:after="0" w:line="240" w:lineRule="auto"/>
        <w:ind w:right="-1"/>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 xml:space="preserve">оскільки при укладанні договору дарування право дітей на проживання не порушується.    </w:t>
      </w:r>
    </w:p>
    <w:p w:rsidR="009D374C" w:rsidRPr="009D374C" w:rsidRDefault="009D374C" w:rsidP="009D374C">
      <w:pPr>
        <w:spacing w:after="0" w:line="240" w:lineRule="auto"/>
        <w:jc w:val="both"/>
        <w:rPr>
          <w:rFonts w:ascii="Times New Roman" w:eastAsia="Batang" w:hAnsi="Times New Roman" w:cs="Times New Roman"/>
          <w:sz w:val="26"/>
          <w:szCs w:val="26"/>
          <w:lang w:eastAsia="ko-KR"/>
        </w:rPr>
      </w:pPr>
      <w:r w:rsidRPr="009D374C">
        <w:rPr>
          <w:rFonts w:ascii="Times New Roman" w:eastAsia="Batang" w:hAnsi="Times New Roman" w:cs="Times New Roman"/>
          <w:sz w:val="26"/>
          <w:szCs w:val="26"/>
          <w:lang w:eastAsia="ru-RU"/>
        </w:rPr>
        <w:tab/>
        <w:t xml:space="preserve">Зобов’язуюсь в десятиденний термін після укладання вищезазначеного правочину </w:t>
      </w:r>
      <w:r w:rsidRPr="009D374C">
        <w:rPr>
          <w:rFonts w:ascii="Times New Roman" w:eastAsia="Batang" w:hAnsi="Times New Roman" w:cs="Times New Roman"/>
          <w:sz w:val="26"/>
          <w:szCs w:val="26"/>
          <w:lang w:eastAsia="ko-KR"/>
        </w:rPr>
        <w:t>надати службі у справах дітей міської ради копію підтверджуючих документів про вчинення правочину та інформаційну довідку ЦНАП про реєстрацію місця проживання дітей.</w:t>
      </w:r>
    </w:p>
    <w:p w:rsidR="009D374C" w:rsidRPr="009D374C" w:rsidRDefault="009D374C" w:rsidP="009D374C">
      <w:pPr>
        <w:spacing w:after="0" w:line="240" w:lineRule="auto"/>
        <w:ind w:right="-1" w:firstLine="708"/>
        <w:jc w:val="both"/>
        <w:rPr>
          <w:rFonts w:ascii="Times New Roman" w:eastAsia="Batang" w:hAnsi="Times New Roman" w:cs="Times New Roman"/>
          <w:sz w:val="26"/>
          <w:szCs w:val="26"/>
          <w:lang w:eastAsia="ru-RU"/>
        </w:rPr>
      </w:pPr>
      <w:r w:rsidRPr="009D374C">
        <w:rPr>
          <w:rFonts w:ascii="Times New Roman" w:eastAsia="Batang" w:hAnsi="Times New Roman" w:cs="Times New Roman"/>
          <w:sz w:val="26"/>
          <w:szCs w:val="26"/>
          <w:lang w:eastAsia="ru-RU"/>
        </w:rPr>
        <w:t>До заяви додаю документи: (згідно переліку).</w:t>
      </w:r>
    </w:p>
    <w:p w:rsidR="009D374C" w:rsidRPr="009D374C" w:rsidRDefault="009D374C" w:rsidP="009D374C">
      <w:pPr>
        <w:spacing w:after="0" w:line="240" w:lineRule="auto"/>
        <w:ind w:left="-540" w:right="-545"/>
        <w:rPr>
          <w:rFonts w:ascii="Times New Roman" w:eastAsia="Batang" w:hAnsi="Times New Roman" w:cs="Times New Roman"/>
          <w:sz w:val="32"/>
          <w:szCs w:val="32"/>
          <w:lang w:eastAsia="ru-RU"/>
        </w:rPr>
      </w:pPr>
      <w:r w:rsidRPr="009D374C">
        <w:rPr>
          <w:rFonts w:ascii="Times New Roman" w:eastAsia="Batang" w:hAnsi="Times New Roman" w:cs="Times New Roman"/>
          <w:sz w:val="32"/>
          <w:szCs w:val="32"/>
          <w:lang w:eastAsia="ru-RU"/>
        </w:rPr>
        <w:t xml:space="preserve">     </w:t>
      </w:r>
    </w:p>
    <w:p w:rsidR="009D374C" w:rsidRPr="009D374C" w:rsidRDefault="009D374C" w:rsidP="009D374C">
      <w:pPr>
        <w:spacing w:after="0" w:line="240" w:lineRule="auto"/>
        <w:ind w:firstLine="708"/>
        <w:jc w:val="both"/>
        <w:rPr>
          <w:rFonts w:ascii="Times New Roman" w:eastAsia="Calibri" w:hAnsi="Times New Roman" w:cs="Times New Roman"/>
          <w:sz w:val="26"/>
          <w:szCs w:val="26"/>
        </w:rPr>
      </w:pPr>
      <w:r w:rsidRPr="009D374C">
        <w:rPr>
          <w:rFonts w:ascii="Times New Roman" w:eastAsia="Calibri" w:hAnsi="Times New Roman" w:cs="Times New Roman"/>
          <w:sz w:val="26"/>
          <w:szCs w:val="26"/>
        </w:rPr>
        <w:t xml:space="preserve">Повідомляю про те, що ознайомлений (а) з вимогами Закону України </w:t>
      </w:r>
      <w:r w:rsidRPr="009D374C">
        <w:rPr>
          <w:rFonts w:ascii="Times New Roman" w:eastAsia="Calibri" w:hAnsi="Times New Roman" w:cs="Times New Roman"/>
          <w:sz w:val="26"/>
          <w:szCs w:val="26"/>
          <w:lang w:val="ru-RU"/>
        </w:rPr>
        <w:t>“</w:t>
      </w:r>
      <w:r w:rsidRPr="009D374C">
        <w:rPr>
          <w:rFonts w:ascii="Times New Roman" w:eastAsia="Calibri" w:hAnsi="Times New Roman" w:cs="Times New Roman"/>
          <w:sz w:val="26"/>
          <w:szCs w:val="26"/>
        </w:rPr>
        <w:t>Про захист персональних даних</w:t>
      </w:r>
      <w:r w:rsidRPr="009D374C">
        <w:rPr>
          <w:rFonts w:ascii="Times New Roman" w:eastAsia="Calibri" w:hAnsi="Times New Roman" w:cs="Times New Roman"/>
          <w:sz w:val="26"/>
          <w:szCs w:val="26"/>
          <w:lang w:val="ru-RU"/>
        </w:rPr>
        <w:t>”</w:t>
      </w:r>
      <w:r w:rsidRPr="009D374C">
        <w:rPr>
          <w:rFonts w:ascii="Times New Roman" w:eastAsia="Calibri" w:hAnsi="Times New Roman" w:cs="Times New Roman"/>
          <w:sz w:val="26"/>
          <w:szCs w:val="26"/>
        </w:rPr>
        <w:t>. З метою вирішення порушеного мною в заяві питання даю згоду на обробку моїх персональних даних.</w:t>
      </w:r>
    </w:p>
    <w:p w:rsidR="009D374C" w:rsidRPr="009D374C" w:rsidRDefault="009D374C" w:rsidP="009D374C">
      <w:pPr>
        <w:spacing w:after="0" w:line="240" w:lineRule="auto"/>
        <w:jc w:val="both"/>
        <w:rPr>
          <w:rFonts w:ascii="Times New Roman" w:eastAsia="Calibri" w:hAnsi="Times New Roman" w:cs="Times New Roman"/>
          <w:sz w:val="26"/>
          <w:szCs w:val="26"/>
        </w:rPr>
      </w:pPr>
    </w:p>
    <w:p w:rsidR="009D374C" w:rsidRPr="009D374C" w:rsidRDefault="009D374C" w:rsidP="009D374C">
      <w:pPr>
        <w:spacing w:after="0" w:line="240" w:lineRule="auto"/>
        <w:jc w:val="both"/>
        <w:rPr>
          <w:rFonts w:ascii="Times New Roman" w:eastAsia="Calibri" w:hAnsi="Times New Roman" w:cs="Times New Roman"/>
          <w:sz w:val="26"/>
          <w:szCs w:val="26"/>
        </w:rPr>
      </w:pPr>
      <w:r w:rsidRPr="009D374C">
        <w:rPr>
          <w:rFonts w:ascii="Times New Roman" w:eastAsia="Calibri" w:hAnsi="Times New Roman" w:cs="Times New Roman"/>
          <w:sz w:val="26"/>
          <w:szCs w:val="26"/>
        </w:rPr>
        <w:t>«___» _____________ 20__ р.                                                                             ________________</w:t>
      </w:r>
    </w:p>
    <w:p w:rsidR="009D374C" w:rsidRPr="009D374C" w:rsidRDefault="009D374C" w:rsidP="009D374C">
      <w:pPr>
        <w:spacing w:after="0" w:line="240" w:lineRule="auto"/>
        <w:ind w:left="-540" w:right="-545"/>
        <w:rPr>
          <w:rFonts w:ascii="Times New Roman" w:eastAsia="Batang" w:hAnsi="Times New Roman" w:cs="Times New Roman"/>
          <w:sz w:val="32"/>
          <w:szCs w:val="32"/>
          <w:lang w:eastAsia="ru-RU"/>
        </w:rPr>
      </w:pPr>
    </w:p>
    <w:p w:rsidR="00AD56A8" w:rsidRPr="00263738" w:rsidRDefault="00AD56A8" w:rsidP="00263738"/>
    <w:sectPr w:rsidR="00AD56A8" w:rsidRPr="0026373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 w15:restartNumberingAfterBreak="0">
    <w:nsid w:val="2B0A4E8B"/>
    <w:multiLevelType w:val="hybridMultilevel"/>
    <w:tmpl w:val="102A8182"/>
    <w:lvl w:ilvl="0" w:tplc="301879D2">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B87F8C"/>
    <w:multiLevelType w:val="hybridMultilevel"/>
    <w:tmpl w:val="002E39EC"/>
    <w:lvl w:ilvl="0" w:tplc="5B9ABB08">
      <w:start w:val="1"/>
      <w:numFmt w:val="decimal"/>
      <w:lvlText w:val="%1."/>
      <w:lvlJc w:val="left"/>
      <w:pPr>
        <w:ind w:left="1065" w:hanging="360"/>
      </w:pPr>
      <w:rPr>
        <w:rFonts w:ascii="Times New Roman" w:eastAsia="Times New Roman" w:hAnsi="Times New Roman" w:cs="Times New Roman"/>
        <w:color w:val="000000"/>
      </w:rPr>
    </w:lvl>
    <w:lvl w:ilvl="1" w:tplc="04190003">
      <w:start w:val="1"/>
      <w:numFmt w:val="bullet"/>
      <w:lvlText w:val="o"/>
      <w:lvlJc w:val="left"/>
      <w:pPr>
        <w:ind w:left="1785" w:hanging="360"/>
      </w:pPr>
      <w:rPr>
        <w:rFonts w:ascii="Courier New" w:hAnsi="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hint="default"/>
      </w:rPr>
    </w:lvl>
    <w:lvl w:ilvl="8" w:tplc="04190005">
      <w:start w:val="1"/>
      <w:numFmt w:val="bullet"/>
      <w:lvlText w:val=""/>
      <w:lvlJc w:val="left"/>
      <w:pPr>
        <w:ind w:left="6825" w:hanging="360"/>
      </w:pPr>
      <w:rPr>
        <w:rFonts w:ascii="Wingdings" w:hAnsi="Wingdings" w:hint="default"/>
      </w:rPr>
    </w:lvl>
  </w:abstractNum>
  <w:num w:numId="1">
    <w:abstractNumId w:val="0"/>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7D3"/>
    <w:rsid w:val="00041CEF"/>
    <w:rsid w:val="00045E2D"/>
    <w:rsid w:val="001D6256"/>
    <w:rsid w:val="00263738"/>
    <w:rsid w:val="002F160E"/>
    <w:rsid w:val="003D2A68"/>
    <w:rsid w:val="007E5914"/>
    <w:rsid w:val="008A651F"/>
    <w:rsid w:val="009927D3"/>
    <w:rsid w:val="009D374C"/>
    <w:rsid w:val="00AD56A8"/>
    <w:rsid w:val="00B96342"/>
    <w:rsid w:val="00B979B1"/>
    <w:rsid w:val="00E87B25"/>
    <w:rsid w:val="00FC15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BE5CB"/>
  <w15:chartTrackingRefBased/>
  <w15:docId w15:val="{7FE948D7-7E7D-4043-9522-FEADAA395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D625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6256"/>
    <w:rPr>
      <w:rFonts w:asciiTheme="majorHAnsi" w:eastAsiaTheme="majorEastAsia" w:hAnsiTheme="majorHAnsi" w:cstheme="majorBidi"/>
      <w:color w:val="2E74B5" w:themeColor="accent1" w:themeShade="BF"/>
      <w:sz w:val="32"/>
      <w:szCs w:val="32"/>
    </w:rPr>
  </w:style>
  <w:style w:type="paragraph" w:styleId="a3">
    <w:name w:val="Balloon Text"/>
    <w:basedOn w:val="a"/>
    <w:link w:val="a4"/>
    <w:uiPriority w:val="99"/>
    <w:semiHidden/>
    <w:unhideWhenUsed/>
    <w:rsid w:val="001D625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D6256"/>
    <w:rPr>
      <w:rFonts w:ascii="Segoe UI" w:hAnsi="Segoe UI" w:cs="Segoe UI"/>
      <w:sz w:val="18"/>
      <w:szCs w:val="18"/>
    </w:rPr>
  </w:style>
  <w:style w:type="paragraph" w:customStyle="1" w:styleId="rvps2">
    <w:name w:val="rvps2"/>
    <w:basedOn w:val="a"/>
    <w:rsid w:val="00B96342"/>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811917">
      <w:bodyDiv w:val="1"/>
      <w:marLeft w:val="0"/>
      <w:marRight w:val="0"/>
      <w:marTop w:val="0"/>
      <w:marBottom w:val="0"/>
      <w:divBdr>
        <w:top w:val="none" w:sz="0" w:space="0" w:color="auto"/>
        <w:left w:val="none" w:sz="0" w:space="0" w:color="auto"/>
        <w:bottom w:val="none" w:sz="0" w:space="0" w:color="auto"/>
        <w:right w:val="none" w:sz="0" w:space="0" w:color="auto"/>
      </w:divBdr>
    </w:div>
    <w:div w:id="1059134585">
      <w:bodyDiv w:val="1"/>
      <w:marLeft w:val="0"/>
      <w:marRight w:val="0"/>
      <w:marTop w:val="0"/>
      <w:marBottom w:val="0"/>
      <w:divBdr>
        <w:top w:val="none" w:sz="0" w:space="0" w:color="auto"/>
        <w:left w:val="none" w:sz="0" w:space="0" w:color="auto"/>
        <w:bottom w:val="none" w:sz="0" w:space="0" w:color="auto"/>
        <w:right w:val="none" w:sz="0" w:space="0" w:color="auto"/>
      </w:divBdr>
    </w:div>
    <w:div w:id="142757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v-cnap@ukr.ne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46</Pages>
  <Words>59849</Words>
  <Characters>34114</Characters>
  <Application>Microsoft Office Word</Application>
  <DocSecurity>0</DocSecurity>
  <Lines>284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cnap12</dc:creator>
  <cp:keywords/>
  <dc:description/>
  <cp:lastModifiedBy>admin</cp:lastModifiedBy>
  <cp:revision>4</cp:revision>
  <cp:lastPrinted>2025-09-29T10:51:00Z</cp:lastPrinted>
  <dcterms:created xsi:type="dcterms:W3CDTF">2026-04-20T08:06:00Z</dcterms:created>
  <dcterms:modified xsi:type="dcterms:W3CDTF">2026-04-20T14:11:00Z</dcterms:modified>
</cp:coreProperties>
</file>